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140"/>
          <w:szCs w:val="140"/>
          <w:lang w:eastAsia="en-US"/>
        </w:rPr>
        <w:id w:val="1862009442"/>
        <w:docPartObj>
          <w:docPartGallery w:val="Cover Pages"/>
          <w:docPartUnique/>
        </w:docPartObj>
      </w:sdtPr>
      <w:sdtEndPr>
        <w:rPr>
          <w:noProof/>
          <w:sz w:val="22"/>
          <w:szCs w:val="22"/>
        </w:rPr>
      </w:sdtEndPr>
      <w:sdtContent>
        <w:tbl>
          <w:tblPr>
            <w:tblpPr w:leftFromText="187" w:rightFromText="187" w:bottomFromText="720" w:horzAnchor="margin" w:tblpYSpec="center"/>
            <w:tblW w:w="5171" w:type="pct"/>
            <w:tblLook w:val="04A0" w:firstRow="1" w:lastRow="0" w:firstColumn="1" w:lastColumn="0" w:noHBand="0" w:noVBand="1"/>
          </w:tblPr>
          <w:tblGrid>
            <w:gridCol w:w="9606"/>
          </w:tblGrid>
          <w:tr w:rsidR="00D9381D" w:rsidTr="00CE4C5E">
            <w:trPr>
              <w:trHeight w:val="4820"/>
            </w:trPr>
            <w:tc>
              <w:tcPr>
                <w:tcW w:w="9606" w:type="dxa"/>
              </w:tcPr>
              <w:p w:rsidR="00D9381D" w:rsidRDefault="00811ABE" w:rsidP="00775CE3">
                <w:pPr>
                  <w:pStyle w:val="KonuBal"/>
                  <w:rPr>
                    <w:sz w:val="140"/>
                    <w:szCs w:val="140"/>
                  </w:rPr>
                </w:pPr>
                <w:sdt>
                  <w:sdtPr>
                    <w:rPr>
                      <w:color w:val="548DD4" w:themeColor="text2" w:themeTint="99"/>
                      <w:sz w:val="80"/>
                      <w:szCs w:val="80"/>
                    </w:rPr>
                    <w:alias w:val="Başlık"/>
                    <w:id w:val="1934172987"/>
                    <w:dataBinding w:prefixMappings="xmlns:ns0='http://schemas.openxmlformats.org/package/2006/metadata/core-properties' xmlns:ns1='http://purl.org/dc/elements/1.1/'" w:xpath="/ns0:coreProperties[1]/ns1:title[1]" w:storeItemID="{6C3C8BC8-F283-45AE-878A-BAB7291924A1}"/>
                    <w:text/>
                  </w:sdtPr>
                  <w:sdtEndPr/>
                  <w:sdtContent>
                    <w:r w:rsidR="00775CE3" w:rsidRPr="00775CE3">
                      <w:rPr>
                        <w:color w:val="548DD4" w:themeColor="text2" w:themeTint="99"/>
                        <w:sz w:val="80"/>
                        <w:szCs w:val="80"/>
                      </w:rPr>
                      <w:t>Teleiletişim ve Enformatik Teknolojileri</w:t>
                    </w:r>
                    <w:r w:rsidR="00185F00" w:rsidRPr="00775CE3">
                      <w:rPr>
                        <w:color w:val="548DD4" w:themeColor="text2" w:themeTint="99"/>
                        <w:sz w:val="80"/>
                        <w:szCs w:val="80"/>
                      </w:rPr>
                      <w:t xml:space="preserve"> Uygulama ve Araştırma Merkezi</w:t>
                    </w:r>
                  </w:sdtContent>
                </w:sdt>
              </w:p>
            </w:tc>
          </w:tr>
          <w:tr w:rsidR="00D9381D" w:rsidTr="00CE4C5E">
            <w:tc>
              <w:tcPr>
                <w:tcW w:w="9606" w:type="dxa"/>
                <w:vAlign w:val="bottom"/>
              </w:tcPr>
              <w:p w:rsidR="00D9381D" w:rsidRDefault="00811ABE" w:rsidP="00A22FB0">
                <w:pPr>
                  <w:pStyle w:val="AltKonuBal"/>
                </w:pPr>
                <w:sdt>
                  <w:sdtPr>
                    <w:rPr>
                      <w:b/>
                      <w:sz w:val="72"/>
                      <w:szCs w:val="72"/>
                    </w:rPr>
                    <w:alias w:val="Altyazı"/>
                    <w:id w:val="-899293849"/>
                    <w:dataBinding w:prefixMappings="xmlns:ns0='http://schemas.openxmlformats.org/package/2006/metadata/core-properties' xmlns:ns1='http://purl.org/dc/elements/1.1/'" w:xpath="/ns0:coreProperties[1]/ns1:subject[1]" w:storeItemID="{6C3C8BC8-F283-45AE-878A-BAB7291924A1}"/>
                    <w:text/>
                  </w:sdtPr>
                  <w:sdtEndPr/>
                  <w:sdtContent>
                    <w:r w:rsidR="00D9381D" w:rsidRPr="00D9381D">
                      <w:rPr>
                        <w:b/>
                        <w:sz w:val="72"/>
                        <w:szCs w:val="72"/>
                      </w:rPr>
                      <w:t>201</w:t>
                    </w:r>
                    <w:r w:rsidR="00A22FB0">
                      <w:rPr>
                        <w:b/>
                        <w:sz w:val="72"/>
                        <w:szCs w:val="72"/>
                      </w:rPr>
                      <w:t>5</w:t>
                    </w:r>
                  </w:sdtContent>
                </w:sdt>
              </w:p>
            </w:tc>
          </w:tr>
          <w:tr w:rsidR="00D9381D" w:rsidTr="00CE4C5E">
            <w:trPr>
              <w:trHeight w:val="1152"/>
            </w:trPr>
            <w:tc>
              <w:tcPr>
                <w:tcW w:w="9606" w:type="dxa"/>
                <w:vAlign w:val="bottom"/>
              </w:tcPr>
              <w:p w:rsidR="00D9381D" w:rsidRDefault="00811ABE" w:rsidP="00D9381D">
                <w:pPr>
                  <w:rPr>
                    <w:color w:val="000000" w:themeColor="text1"/>
                    <w:sz w:val="24"/>
                    <w:szCs w:val="24"/>
                  </w:rPr>
                </w:pPr>
                <w:sdt>
                  <w:sdtPr>
                    <w:rPr>
                      <w:rFonts w:asciiTheme="majorHAnsi" w:eastAsiaTheme="majorEastAsia" w:hAnsiTheme="majorHAnsi" w:cstheme="majorBidi"/>
                      <w:i/>
                      <w:color w:val="548DD4" w:themeColor="text2" w:themeTint="99"/>
                      <w:spacing w:val="5"/>
                      <w:kern w:val="28"/>
                      <w:sz w:val="72"/>
                      <w:szCs w:val="72"/>
                      <w:lang w:eastAsia="tr-TR"/>
                    </w:rPr>
                    <w:alias w:val="Özet"/>
                    <w:id w:val="624198434"/>
                    <w:dataBinding w:prefixMappings="xmlns:ns0='http://schemas.microsoft.com/office/2006/coverPageProps'" w:xpath="/ns0:CoverPageProperties[1]/ns0:Abstract[1]" w:storeItemID="{55AF091B-3C7A-41E3-B477-F2FDAA23CFDA}"/>
                    <w:text/>
                  </w:sdtPr>
                  <w:sdtEndPr/>
                  <w:sdtContent>
                    <w:r w:rsidR="00185F00" w:rsidRPr="00185F00">
                      <w:rPr>
                        <w:rFonts w:asciiTheme="majorHAnsi" w:eastAsiaTheme="majorEastAsia" w:hAnsiTheme="majorHAnsi" w:cstheme="majorBidi"/>
                        <w:i/>
                        <w:color w:val="548DD4" w:themeColor="text2" w:themeTint="99"/>
                        <w:spacing w:val="5"/>
                        <w:kern w:val="28"/>
                        <w:sz w:val="72"/>
                        <w:szCs w:val="72"/>
                        <w:lang w:eastAsia="tr-TR"/>
                      </w:rPr>
                      <w:t>Faaliyet Raporu</w:t>
                    </w:r>
                  </w:sdtContent>
                </w:sdt>
              </w:p>
            </w:tc>
          </w:tr>
        </w:tbl>
        <w:p w:rsidR="00D9381D" w:rsidRDefault="00CE4C5E" w:rsidP="00D9381D">
          <w:pPr>
            <w:jc w:val="center"/>
            <w:rPr>
              <w:noProof/>
            </w:rPr>
          </w:pPr>
          <w:r>
            <w:rPr>
              <w:noProof/>
              <w:lang w:eastAsia="tr-TR"/>
            </w:rPr>
            <mc:AlternateContent>
              <mc:Choice Requires="wps">
                <w:drawing>
                  <wp:anchor distT="0" distB="0" distL="114300" distR="114300" simplePos="0" relativeHeight="251661312" behindDoc="1" locked="0" layoutInCell="1" allowOverlap="1" wp14:anchorId="76CBC974" wp14:editId="02FC57FD">
                    <wp:simplePos x="0" y="0"/>
                    <wp:positionH relativeFrom="page">
                      <wp:align>center</wp:align>
                    </wp:positionH>
                    <wp:positionV relativeFrom="page">
                      <wp:posOffset>-57150</wp:posOffset>
                    </wp:positionV>
                    <wp:extent cx="7560310" cy="10692130"/>
                    <wp:effectExtent l="0" t="0" r="2540" b="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0692130"/>
                            </a:xfrm>
                            <a:prstGeom prst="rect">
                              <a:avLst/>
                            </a:prstGeom>
                            <a:solidFill>
                              <a:schemeClr val="tx2">
                                <a:lumMod val="5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Dikdörtgen 52" o:spid="_x0000_s1026" style="position:absolute;margin-left:0;margin-top:-4.5pt;width:595.3pt;height:841.9pt;z-index:-251655168;visibility:visible;mso-wrap-style:square;mso-width-percent:1000;mso-height-percent:1000;mso-wrap-distance-left:9pt;mso-wrap-distance-top:0;mso-wrap-distance-right:9pt;mso-wrap-distance-bottom:0;mso-position-horizontal:center;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9SSswIAAMYFAAAOAAAAZHJzL2Uyb0RvYy54bWysVF9P2zAQf5+072D5fSQpFEZEiioQ06QO&#10;0GDi2ThOG2H7PNtt2n2wfYF9sZ3tJBSGNGlaHqyc73e/++O7OzvfKkk2wroWdEWLg5wSoTnUrV5W&#10;9Nv91YePlDjPdM0kaFHRnXD0fPb+3VlnSjGBFchaWIIk2pWdqejKe1NmmeMroZg7ACM0KhuwinkU&#10;7TKrLeuQXclskufHWQe2Nha4cA5vL5OSziJ/0wjub5rGCU9kRTE2H08bz8dwZrMzVi4tM6uW92Gw&#10;f4hCsVaj05HqknlG1rb9g0q13IKDxh9wUBk0TctFzAGzKfJX2dytmBExFyyOM2OZ3P+j5debW0va&#10;uqLTCSWaKXyjy/ap/vXT+qXQBG+xRJ1xJSLvzK0NSTqzAP7kUJG90ATB9ZhtY1XAYopkG+u9G+st&#10;tp5wvDyZHueHBT4LR12RH59OisP4JBkrB3tjnf8kQJHwU1GLLxoLzTYL50MErBwgMTSQbX3VShmF&#10;0EXiQlqyYfj+fjuJpnKtvkCd7qY5fiFF5IlNF+BJ2meSOvBpCMwJHG5i9inhmLrfSRFwUn8VDRYV&#10;U0weR+bklHEutC9iMG7FavG3WCJhYG7Q/8hd5Plh4niZp0TqFGQPD5YiDsNom79lOMSVjEeL6Bi0&#10;H41Vq8G+RbDnOeGHGqXKhCI9Qr3DjrOQRtEZftXiyy6Y87fM4uxhO+A+8Td4NBK6ikL/R8kK7I+3&#10;7gMeRwK1lHQ4yxV139fMCkrkZ43DclocHYXhj8LR9GSCgt3XPO5r9FpdALZLgZvL8Pgb8F4Ov40F&#10;9YBrZx68ooppjr4ryr0dhAufdgwuLi7m8wjDgTfML/Sd4YE8VDV07v32gVnTt7fH0biGYe5Z+arL&#10;EzZYapivPTRtHIHnuvb1xmURe7hfbGEb7csR9bx+Z78BAAD//wMAUEsDBBQABgAIAAAAIQB0PO3y&#10;4AAAAAkBAAAPAAAAZHJzL2Rvd25yZXYueG1sTI/BTsMwEETvSPyDtUhcUGsXIdOmcaqCKEhwQJR+&#10;gBNvk4jYjmwnDXw92xOcdlezmnmTbybbsRFDbL1TsJgLYOgqb1pXKzh87mZLYDFpZ3TnHSr4xgib&#10;4vIi15nxJ/eB4z7VjExczLSCJqU+4zxWDVod575HR9rRB6sTnaHmJugTmduO3wohudWto4RG9/jY&#10;YPW1HyyFPL39vIvjjQzm5bmshofX3XaUSl1fTds1sIRT+nuGMz6hQ0FMpR+ciaxTQEWSgtmK5lld&#10;rIQEVtIm7++WwIuc/29Q/AIAAP//AwBQSwECLQAUAAYACAAAACEAtoM4kv4AAADhAQAAEwAAAAAA&#10;AAAAAAAAAAAAAAAAW0NvbnRlbnRfVHlwZXNdLnhtbFBLAQItABQABgAIAAAAIQA4/SH/1gAAAJQB&#10;AAALAAAAAAAAAAAAAAAAAC8BAABfcmVscy8ucmVsc1BLAQItABQABgAIAAAAIQBTe9SSswIAAMYF&#10;AAAOAAAAAAAAAAAAAAAAAC4CAABkcnMvZTJvRG9jLnhtbFBLAQItABQABgAIAAAAIQB0PO3y4AAA&#10;AAkBAAAPAAAAAAAAAAAAAAAAAA0FAABkcnMvZG93bnJldi54bWxQSwUGAAAAAAQABADzAAAAGgYA&#10;AAAA&#10;" fillcolor="#0f243e [16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60288" behindDoc="0" locked="0" layoutInCell="1" allowOverlap="1" wp14:anchorId="37655D55" wp14:editId="46BA5E98">
                    <wp:simplePos x="0" y="0"/>
                    <wp:positionH relativeFrom="page">
                      <wp:posOffset>739775</wp:posOffset>
                    </wp:positionH>
                    <wp:positionV relativeFrom="page">
                      <wp:posOffset>-1531620</wp:posOffset>
                    </wp:positionV>
                    <wp:extent cx="5757545" cy="2221230"/>
                    <wp:effectExtent l="0" t="0" r="0" b="571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7545" cy="2221230"/>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25000</wp14:pctHeight>
                    </wp14:sizeRelV>
                  </wp:anchor>
                </w:drawing>
              </mc:Choice>
              <mc:Fallback>
                <w:pict>
                  <v:rect id="Dikdörtgen 54" o:spid="_x0000_s1026" style="position:absolute;margin-left:58.25pt;margin-top:-120.6pt;width:453.35pt;height:174.9pt;z-index:251660288;visibility:visible;mso-wrap-style:square;mso-width-percent:1000;mso-height-percent:250;mso-wrap-distance-left:9pt;mso-wrap-distance-top:0;mso-wrap-distance-right:9pt;mso-wrap-distance-bottom:0;mso-position-horizontal:absolute;mso-position-horizontal-relative:page;mso-position-vertical:absolute;mso-position-vertical-relative:page;mso-width-percent:1000;mso-height-percent:2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kGFgIAAIcEAAAOAAAAZHJzL2Uyb0RvYy54bWysVEtuFDEQ3SNxB8t70j1NhqDW9GSRUdgE&#10;iAgcwPFn2ortsmxnPhfjAlyMst3TJBCxQGgka1yfV/VeuXp1ebCG7GSIGtxAF2ctJdJxENptB/rt&#10;6/Wb95TExJxgBpwc6FFGerl+/Wq1973sYAQjZCAI4mK/9wMdU/J900Q+SsviGXjp0KkgWJbwGraN&#10;CGyP6NY0Xdu+a/YQhA/AZYxo3VQnXRd8pSRPn5WKMhEzUOwtlTOU8z6fzXrF+m1gftR8aoP9QxeW&#10;aYdFZ6gNS4w8Bv0HlNU8QASVzjjYBpTSXBYOyGbR/sbmbmReFi4oTvSzTPH/wfJPu9tAtBjo8pwS&#10;xyzOaKMfxI/vIW2lI2hFifY+9hh5529DJhn9DfCHiI7mmSdf4hRzUMHmWKRIDkXv46y3PCTC0bi8&#10;wN/5khKOvq7rFt3bMpGG9ad0H2L6IMGS/GegAQdadGa7m5hyA6w/hZTOwGhxrY0pl/yI5JUJZMdw&#10;/OnQlVTzaD+CqLaLZdueSpY3l8MLanyKZFzGc5CRa9FsKeQr38I8HY3MccZ9kQo1RYa14oxcizLO&#10;pUuL0kwcmZDVnFt5uZcCmJEV1p+xJ4DnJE/YtcspPqfKsgxzclur/y15ziiVwaU52WoH4SUAg6ym&#10;yjX+JFKVJqt0D+KILy4kcwV1J5njI+BK8hRKco7C116mMG1mXqen9wL76/ux/gkAAP//AwBQSwME&#10;FAAGAAgAAAAhAIKdclLgAAAADQEAAA8AAABkcnMvZG93bnJldi54bWxMj0tPwzAQhO9I/Adrkbi1&#10;jgNNqzROhVBB6g0Khx7dePMQfkSx2wR+PZsT3Ga0n2Znit1kDbviEDrvJIhlAgxd5XXnGgmfHy+L&#10;DbAQldPKeIcSvjHArry9KVSu/eje8XqMDaMQF3IloY2xzzkPVYtWhaXv0dGt9oNVkezQcD2okcKt&#10;4WmSZNyqztGHVvX43GL1dbxYCT+HfRTVXqzt6+l0WMV6NDV/k/L+bnraAos4xT8Y5vpUHUrqdPYX&#10;pwMz5EW2IlTCIn0UKbAZSdIHUudZbTLgZcH/ryh/AQAA//8DAFBLAQItABQABgAIAAAAIQC2gziS&#10;/gAAAOEBAAATAAAAAAAAAAAAAAAAAAAAAABbQ29udGVudF9UeXBlc10ueG1sUEsBAi0AFAAGAAgA&#10;AAAhADj9If/WAAAAlAEAAAsAAAAAAAAAAAAAAAAALwEAAF9yZWxzLy5yZWxzUEsBAi0AFAAGAAgA&#10;AAAhAFRlyQYWAgAAhwQAAA4AAAAAAAAAAAAAAAAALgIAAGRycy9lMm9Eb2MueG1sUEsBAi0AFAAG&#10;AAgAAAAhAIKdclLgAAAADQEAAA8AAAAAAAAAAAAAAAAAcAQAAGRycy9kb3ducmV2LnhtbFBLBQYA&#10;AAAABAAEAPMAAAB9BQAAAAA=&#10;" fillcolor="#17365d [2415]" stroked="f" strokeweight="2pt">
                    <v:path arrowok="t"/>
                    <w10:wrap anchorx="page" anchory="page"/>
                  </v:rect>
                </w:pict>
              </mc:Fallback>
            </mc:AlternateContent>
          </w:r>
          <w:r w:rsidR="007E0839">
            <w:rPr>
              <w:noProof/>
              <w:lang w:eastAsia="tr-TR"/>
            </w:rPr>
            <mc:AlternateContent>
              <mc:Choice Requires="wps">
                <w:drawing>
                  <wp:anchor distT="0" distB="0" distL="114300" distR="114300" simplePos="0" relativeHeight="251659264" behindDoc="0" locked="0" layoutInCell="1" allowOverlap="1" wp14:anchorId="1F9FA269" wp14:editId="4A2659F4">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760720" cy="269875"/>
                    <wp:effectExtent l="0" t="0" r="0" b="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269875"/>
                            </a:xfrm>
                            <a:prstGeom prst="rect">
                              <a:avLst/>
                            </a:prstGeom>
                            <a:noFill/>
                            <a:ln w="6350">
                              <a:noFill/>
                            </a:ln>
                            <a:effectLst/>
                          </wps:spPr>
                          <wps:txbx>
                            <w:txbxContent>
                              <w:sdt>
                                <w:sdtPr>
                                  <w:id w:val="-1240558185"/>
                                  <w:showingPlcHdr/>
                                  <w:date>
                                    <w:dateFormat w:val="dd.MM.yyyy"/>
                                    <w:lid w:val="tr-TR"/>
                                    <w:storeMappedDataAs w:val="dateTime"/>
                                    <w:calendar w:val="gregorian"/>
                                  </w:date>
                                </w:sdtPr>
                                <w:sdtEndPr/>
                                <w:sdtContent>
                                  <w:p w:rsidR="00246A95" w:rsidRDefault="00246A95">
                                    <w:pPr>
                                      <w:pStyle w:val="AltKonuBal"/>
                                      <w:spacing w:after="0" w:line="240" w:lineRule="auto"/>
                                    </w:pPr>
                                    <w:r>
                                      <w:t xml:space="preserve">     </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Metin Kutusu 53" o:spid="_x0000_s1026" type="#_x0000_t202" style="position:absolute;left:0;text-align:left;margin-left:0;margin-top:0;width:453.6pt;height:21.25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7hQwIAAH4EAAAOAAAAZHJzL2Uyb0RvYy54bWysVMtu2zAQvBfoPxC817Kd2E6EyIGbwEVR&#10;NwmQFDnTFBULlbgsSVlKvr5Dyi+kPRW9UEvu7HN2dXXd1RXbKutK0hkfDYacKS0pL/VLxn88LT9d&#10;cOa80LmoSKuMvyrHr+cfP1y1JlVj2lCVK8vgRLu0NRnfeG/SJHFyo2rhBmSUhrIgWwuPq31Jcita&#10;eK+rZDwcTpOWbG4sSeUcXm97JZ9H/0WhpL8vCqc8qzKO3Hw8bTzX4UzmVyJ9scJsSrlLQ/xDFrUo&#10;NYIeXN0KL1hjyz9c1aW05KjwA0l1QkVRShVrQDWj4btqHjfCqFgLmuPMoU3u/7mVd9sHy8o845Mz&#10;zrSowdF35UvNvjW+cQ3DM3rUGpcC+mgA9t1n6sB1rNeZFcmfDpDkBNMbOKBDT7rC1uGLahkMQcPr&#10;ofWq80zicTKbDmdjqCR04+nlxWwS4iZHa2Od/6KoZkHIuAW1MQOxXTnfQ/eQEEzTsqwqvIu00qzN&#10;+PRsMowGBw2cVzoAVByUnZtQRp95kHy37uAkiGvKX1G+pX6InJHLEqmshPMPwmJqkD02wd/jKCpC&#10;SNpJnG3Ivv3tPeBBJrSctZjCjLtfjbCKs+qrBs2Xo/PzMLbxcj6JHbKnmvWpRjf1DWHQR9g5I6MI&#10;Y+urvVhYqp+xMIsQFSqhJWJnfL0Xb3y/G1g4qRaLCMKgGuFX+tHIPeuh0U/ds7Bmx4YHj3e0n1eR&#10;viOlx4ZWO7NoPKiJjB27uhsfDHnkfLeQYYtO7xF1/G3MfwMAAP//AwBQSwMEFAAGAAgAAAAhAIyE&#10;CmTcAAAABAEAAA8AAABkcnMvZG93bnJldi54bWxMj8FOwzAQRO9I/IO1SNyoTQQNDXGqFqkHxKkl&#10;qD268ZJE2OsodtL073G5lMtKoxnNvM2XkzVsxN63jiQ8zgQwpMrplmoJ5efm4QWYD4q0Mo5Qwhk9&#10;LIvbm1xl2p1oi+Mu1CyWkM+UhCaELuPcVw1a5WeuQ4ret+utClH2Nde9OsVya3gixJxb1VJcaFSH&#10;bw1WP7vBSngfNuvy8JVMH+VCmP3ZpvN0TKW8v5tWr8ACTuEahgt+RIciMh3dQNozIyE+Ev5u9BYi&#10;TYAdJTwlz8CLnP+HL34BAAD//wMAUEsBAi0AFAAGAAgAAAAhALaDOJL+AAAA4QEAABMAAAAAAAAA&#10;AAAAAAAAAAAAAFtDb250ZW50X1R5cGVzXS54bWxQSwECLQAUAAYACAAAACEAOP0h/9YAAACUAQAA&#10;CwAAAAAAAAAAAAAAAAAvAQAAX3JlbHMvLnJlbHNQSwECLQAUAAYACAAAACEAmMC+4UMCAAB+BAAA&#10;DgAAAAAAAAAAAAAAAAAuAgAAZHJzL2Uyb0RvYy54bWxQSwECLQAUAAYACAAAACEAjIQKZNwAAAAE&#10;AQAADwAAAAAAAAAAAAAAAACdBAAAZHJzL2Rvd25yZXYueG1sUEsFBgAAAAAEAAQA8wAAAKYFAAAA&#10;AA==&#10;" filled="f" stroked="f" strokeweight=".5pt">
                    <v:path arrowok="t"/>
                    <v:textbox style="mso-fit-shape-to-text:t">
                      <w:txbxContent>
                        <w:sdt>
                          <w:sdtPr>
                            <w:id w:val="-1240558185"/>
                            <w:showingPlcHdr/>
                            <w:date>
                              <w:dateFormat w:val="dd.MM.yyyy"/>
                              <w:lid w:val="tr-TR"/>
                              <w:storeMappedDataAs w:val="dateTime"/>
                              <w:calendar w:val="gregorian"/>
                            </w:date>
                          </w:sdtPr>
                          <w:sdtContent>
                            <w:p w:rsidR="00246A95" w:rsidRDefault="00246A95">
                              <w:pPr>
                                <w:pStyle w:val="AltKonuBal"/>
                                <w:spacing w:after="0" w:line="240" w:lineRule="auto"/>
                              </w:pPr>
                              <w:r>
                                <w:t xml:space="preserve">     </w:t>
                              </w:r>
                            </w:p>
                          </w:sdtContent>
                        </w:sdt>
                      </w:txbxContent>
                    </v:textbox>
                    <w10:wrap anchorx="margin" anchory="margin"/>
                  </v:shape>
                </w:pict>
              </mc:Fallback>
            </mc:AlternateContent>
          </w:r>
          <w:r w:rsidR="007E0839">
            <w:rPr>
              <w:noProof/>
              <w:lang w:eastAsia="tr-TR"/>
            </w:rPr>
            <mc:AlternateContent>
              <mc:Choice Requires="wps">
                <w:drawing>
                  <wp:anchor distT="0" distB="0" distL="114300" distR="114300" simplePos="0" relativeHeight="251662336" behindDoc="0" locked="0" layoutInCell="1" allowOverlap="1" wp14:anchorId="3C55CE3E" wp14:editId="42D5E9E1">
                    <wp:simplePos x="0" y="0"/>
                    <wp:positionH relativeFrom="margin">
                      <wp:align>center</wp:align>
                    </wp:positionH>
                    <wp:positionV relativeFrom="margin">
                      <wp:align>bottom</wp:align>
                    </wp:positionV>
                    <wp:extent cx="5760720" cy="36195"/>
                    <wp:effectExtent l="0" t="0" r="0"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Dikdörtgen 55" o:spid="_x0000_s1026" style="position:absolute;margin-left:0;margin-top:0;width:453.6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BTv+AEAAC4EAAAOAAAAZHJzL2Uyb0RvYy54bWysU82O0zAQviPxDpbvNGlRuxA13cNWy2UF&#10;KxYewOuMG2ttj2Wbpn0xXoAXY+yk4WcRB0QOVjw/38z3eWZ7fbKGHSFEja7ly0XNGTiJnXaHln/+&#10;dPvqDWcxCdcJgw5afobIr3cvX2wH38AKezQdBEYgLjaDb3mfkm+qKsoerIgL9ODIqTBYkegaDlUX&#10;xEDo1lSrut5UA4bOB5QQI1n3o5PvCr5SINMHpSIkZlpOvaVyhnI+5rPabUVzCML3Wk5tiH/owgrt&#10;qOgMtRdJsC9BP4OyWgaMqNJCoq1QKS2hcCA2y/o3Ng+98FC4kDjRzzLF/wcr3x/vA9Ndy9drzpyw&#10;9EZ7/dR9+xrSARwjK0k0+NhQ5IO/D5lk9HconyI5ql88+RKnmJMKNscSRXYqep9nveGUmCTj+mpT&#10;X63oWST5Xm+Wb0uxSjSXZB9iegdoWf5peaDnLCqL411MubxoLiG5lnH5dHirjRm92VJ6HNsqDaaz&#10;gTH6IyiiTo2sCmoZOrgxgR0FjYuQElxajq5edDCa1zV9WRQqPmeUm3EEmJEV1Z+xJ4A80M+xR5gp&#10;PqdCmdk5uf5bY2PynFEqo0tzstUOw58ADLGaKo/xF5FGabJKj9idaTBCMjc4ro5wskfaHJlCSc5R&#10;NJSF+bRAeep/vhfYH2u++w4AAP//AwBQSwMEFAAGAAgAAAAhAGNjaGXbAAAAAwEAAA8AAABkcnMv&#10;ZG93bnJldi54bWxMj81OwzAQhO9IvIO1SNyoQxAUQpyqP3CjSClUvW7jJUmx1yF22/TtMVzgstJo&#10;RjPf5pPBGnGg3reOFVyPEhDEldMt1wre356v7kH4gKzROCYFJ/IwKc7Pcsy0O3JJh1WoRSxhn6GC&#10;JoQuk9JXDVn0I9cRR+/D9RZDlH0tdY/HWG6NTJPkTlpsOS402NG8oepztbcKdiZ9uZmVr5vyaT3/&#10;6ni3OLXLhVKXF8P0EUSgIfyF4Qc/okMRmbZuz9oLoyA+En5v9B6ScQpiq+B2DLLI5X/24hsAAP//&#10;AwBQSwECLQAUAAYACAAAACEAtoM4kv4AAADhAQAAEwAAAAAAAAAAAAAAAAAAAAAAW0NvbnRlbnRf&#10;VHlwZXNdLnhtbFBLAQItABQABgAIAAAAIQA4/SH/1gAAAJQBAAALAAAAAAAAAAAAAAAAAC8BAABf&#10;cmVscy8ucmVsc1BLAQItABQABgAIAAAAIQBZ8BTv+AEAAC4EAAAOAAAAAAAAAAAAAAAAAC4CAABk&#10;cnMvZTJvRG9jLnhtbFBLAQItABQABgAIAAAAIQBjY2hl2wAAAAMBAAAPAAAAAAAAAAAAAAAAAFIE&#10;AABkcnMvZG93bnJldi54bWxQSwUGAAAAAAQABADzAAAAWgUAAAAA&#10;" fillcolor="#4f81bd [3204]" stroked="f" strokeweight="2pt">
                    <v:path arrowok="t"/>
                    <w10:wrap anchorx="margin" anchory="margin"/>
                  </v:rect>
                </w:pict>
              </mc:Fallback>
            </mc:AlternateContent>
          </w:r>
          <w:r w:rsidR="00D9381D">
            <w:rPr>
              <w:noProof/>
              <w:lang w:eastAsia="tr-TR"/>
            </w:rPr>
            <w:drawing>
              <wp:inline distT="0" distB="0" distL="0" distR="0" wp14:anchorId="237A2FE9" wp14:editId="218CC8F3">
                <wp:extent cx="1396365" cy="17799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6365" cy="1779905"/>
                        </a:xfrm>
                        <a:prstGeom prst="rect">
                          <a:avLst/>
                        </a:prstGeom>
                        <a:noFill/>
                      </pic:spPr>
                    </pic:pic>
                  </a:graphicData>
                </a:graphic>
              </wp:inline>
            </w:drawing>
          </w:r>
          <w:r w:rsidR="00D9381D">
            <w:rPr>
              <w:noProof/>
            </w:rPr>
            <w:br w:type="page"/>
          </w:r>
        </w:p>
      </w:sdtContent>
    </w:sdt>
    <w:p w:rsidR="00C20F38" w:rsidRDefault="00C20F38" w:rsidP="00D12E2D">
      <w:pPr>
        <w:tabs>
          <w:tab w:val="left" w:pos="7164"/>
        </w:tabs>
        <w:spacing w:after="0" w:line="300" w:lineRule="exact"/>
        <w:contextualSpacing/>
        <w:rPr>
          <w:rFonts w:ascii="Cambria" w:eastAsia="Calibri" w:hAnsi="Cambria" w:cs="Times New Roman"/>
          <w:b/>
          <w:color w:val="365F91" w:themeColor="accent1" w:themeShade="BF"/>
          <w:sz w:val="28"/>
          <w:szCs w:val="28"/>
          <w:lang w:eastAsia="tr-TR"/>
        </w:rPr>
      </w:pPr>
      <w:r w:rsidRPr="007B03B1">
        <w:rPr>
          <w:rFonts w:ascii="Cambria" w:eastAsia="Calibri" w:hAnsi="Cambria" w:cs="Times New Roman"/>
          <w:b/>
          <w:color w:val="365F91" w:themeColor="accent1" w:themeShade="BF"/>
          <w:sz w:val="28"/>
          <w:szCs w:val="28"/>
          <w:lang w:eastAsia="tr-TR"/>
        </w:rPr>
        <w:lastRenderedPageBreak/>
        <w:t>I-</w:t>
      </w:r>
      <w:r w:rsidR="009279F1" w:rsidRPr="007B03B1">
        <w:rPr>
          <w:rFonts w:ascii="Cambria" w:eastAsia="Calibri" w:hAnsi="Cambria" w:cs="Times New Roman"/>
          <w:b/>
          <w:color w:val="365F91" w:themeColor="accent1" w:themeShade="BF"/>
          <w:sz w:val="28"/>
          <w:szCs w:val="28"/>
          <w:lang w:eastAsia="tr-TR"/>
        </w:rPr>
        <w:t>MERKEZİN MİSYON VE VİZYONU</w:t>
      </w:r>
    </w:p>
    <w:p w:rsidR="00F83F90" w:rsidRDefault="00F83F90" w:rsidP="00D12E2D">
      <w:pPr>
        <w:tabs>
          <w:tab w:val="left" w:pos="567"/>
        </w:tabs>
        <w:spacing w:after="0" w:line="300" w:lineRule="exact"/>
        <w:jc w:val="both"/>
        <w:rPr>
          <w:rFonts w:ascii="Cambria" w:eastAsia="Calibri" w:hAnsi="Cambria" w:cs="Times New Roman"/>
          <w:b/>
          <w:color w:val="365F91" w:themeColor="accent1" w:themeShade="BF"/>
          <w:sz w:val="28"/>
          <w:szCs w:val="28"/>
          <w:lang w:eastAsia="tr-TR"/>
        </w:rPr>
      </w:pPr>
    </w:p>
    <w:p w:rsidR="00D12E2D" w:rsidRPr="00D12E2D" w:rsidRDefault="00D12E2D" w:rsidP="00D12E2D">
      <w:pPr>
        <w:numPr>
          <w:ilvl w:val="0"/>
          <w:numId w:val="8"/>
        </w:numPr>
        <w:suppressAutoHyphens/>
        <w:spacing w:after="0" w:line="300" w:lineRule="exact"/>
        <w:rPr>
          <w:rFonts w:asciiTheme="majorHAnsi" w:eastAsia="Calibri" w:hAnsiTheme="majorHAnsi" w:cs="InterstateLight"/>
          <w:lang w:val="de-DE"/>
        </w:rPr>
      </w:pPr>
      <w:r w:rsidRPr="00D12E2D">
        <w:rPr>
          <w:rFonts w:asciiTheme="majorHAnsi" w:eastAsia="Calibri" w:hAnsiTheme="majorHAnsi" w:cs="InterstateLight"/>
          <w:lang w:val="de-DE"/>
        </w:rPr>
        <w:t>Teleiletişim ve enformatik teknolojileri alanında disiplinlerarası araştırma ve teknoloji uygulamaları için ulusal bir platform oluşturmak,</w:t>
      </w:r>
    </w:p>
    <w:p w:rsidR="00D12E2D" w:rsidRPr="00D12E2D" w:rsidRDefault="00D12E2D" w:rsidP="00D12E2D">
      <w:pPr>
        <w:numPr>
          <w:ilvl w:val="0"/>
          <w:numId w:val="8"/>
        </w:numPr>
        <w:suppressAutoHyphens/>
        <w:spacing w:after="0" w:line="300" w:lineRule="exact"/>
        <w:rPr>
          <w:rFonts w:asciiTheme="majorHAnsi" w:eastAsia="Calibri" w:hAnsiTheme="majorHAnsi" w:cs="InterstateLight"/>
          <w:lang w:val="de-DE"/>
        </w:rPr>
      </w:pPr>
      <w:r w:rsidRPr="00D12E2D">
        <w:rPr>
          <w:rFonts w:asciiTheme="majorHAnsi" w:eastAsia="Calibri" w:hAnsiTheme="majorHAnsi" w:cs="InterstateLight"/>
          <w:lang w:val="de-DE"/>
        </w:rPr>
        <w:t>Teleiletişim ve enformatik teknolojileri konusunda ulusal ve uluslararası işbirliğini sağlamak,</w:t>
      </w:r>
    </w:p>
    <w:p w:rsidR="00D12E2D" w:rsidRPr="00D12E2D" w:rsidRDefault="00D12E2D" w:rsidP="00D12E2D">
      <w:pPr>
        <w:numPr>
          <w:ilvl w:val="0"/>
          <w:numId w:val="8"/>
        </w:numPr>
        <w:suppressAutoHyphens/>
        <w:spacing w:after="0" w:line="300" w:lineRule="exact"/>
        <w:rPr>
          <w:rFonts w:asciiTheme="majorHAnsi" w:eastAsia="Calibri" w:hAnsiTheme="majorHAnsi" w:cs="InterstateLight"/>
          <w:lang w:val="de-DE"/>
        </w:rPr>
      </w:pPr>
      <w:r w:rsidRPr="00D12E2D">
        <w:rPr>
          <w:rFonts w:asciiTheme="majorHAnsi" w:eastAsia="Calibri" w:hAnsiTheme="majorHAnsi" w:cs="InterstateLight"/>
          <w:lang w:val="de-DE"/>
        </w:rPr>
        <w:t>Teleiletişim ve enformatik teknolojileri konusunda ortak araştırma ve eğitim etkinlikleri düzenlemek</w:t>
      </w:r>
    </w:p>
    <w:p w:rsidR="00D12E2D" w:rsidRPr="00D12E2D" w:rsidRDefault="00D12E2D" w:rsidP="00D12E2D">
      <w:pPr>
        <w:spacing w:after="0" w:line="300" w:lineRule="exact"/>
        <w:rPr>
          <w:rFonts w:asciiTheme="majorHAnsi" w:eastAsia="Calibri" w:hAnsiTheme="majorHAnsi" w:cs="InterstateLight"/>
          <w:lang w:val="de-DE"/>
        </w:rPr>
      </w:pPr>
    </w:p>
    <w:p w:rsidR="00D12E2D" w:rsidRPr="00624C92" w:rsidRDefault="00D12E2D" w:rsidP="00624C92">
      <w:pPr>
        <w:suppressAutoHyphens/>
        <w:spacing w:after="0" w:line="300" w:lineRule="exact"/>
        <w:rPr>
          <w:rFonts w:asciiTheme="majorHAnsi" w:eastAsia="Calibri" w:hAnsiTheme="majorHAnsi" w:cs="InterstateLight"/>
          <w:b/>
          <w:lang w:val="de-DE"/>
        </w:rPr>
      </w:pPr>
      <w:r w:rsidRPr="00624C92">
        <w:rPr>
          <w:rFonts w:asciiTheme="majorHAnsi" w:eastAsia="Calibri" w:hAnsiTheme="majorHAnsi" w:cs="InterstateLight"/>
          <w:b/>
          <w:lang w:val="de-DE"/>
        </w:rPr>
        <w:t>Merkezin Tarihçesi, Amacı ve Hedefleri</w:t>
      </w:r>
      <w:r w:rsidR="00624C92">
        <w:rPr>
          <w:rFonts w:asciiTheme="majorHAnsi" w:eastAsia="Calibri" w:hAnsiTheme="majorHAnsi" w:cs="InterstateLight"/>
          <w:b/>
          <w:lang w:val="de-DE"/>
        </w:rPr>
        <w:t xml:space="preserve">; </w:t>
      </w:r>
      <w:r w:rsidRPr="00D12E2D">
        <w:rPr>
          <w:rFonts w:asciiTheme="majorHAnsi" w:eastAsia="Calibri" w:hAnsiTheme="majorHAnsi" w:cs="InterstateLight"/>
          <w:lang w:val="de-DE"/>
        </w:rPr>
        <w:t>Ana amacı teleiletişim ve enformatik alanlarında Türkiye için nitelikli öğretim üyeleri ve doktoralı araştırmacıların yeni bir finansal destek modeli çerçevesinde yetiştirilmesi olan DPT 2007K120610, TAM: Teleiletişim ve Enformatik Alanlarında Araştırmacı ve Akademisyen Yetiştirme Merkezi" Projesi (kısaca TAM Projesi) 2007 yılı başından bu yana DPT/Kalkınma Bakanlığı tarafından desteklenmektedir.</w:t>
      </w:r>
    </w:p>
    <w:p w:rsidR="00D12E2D" w:rsidRPr="00D12E2D" w:rsidRDefault="002770B0" w:rsidP="002770B0">
      <w:pPr>
        <w:tabs>
          <w:tab w:val="left" w:pos="2552"/>
        </w:tabs>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 xml:space="preserve">TAM Proje doktora öğrencisi finansal destek modeli, özellikle tez aşamasında olan doktora öğrencilerinin başka bir iş yerinde çalışmadan, sözleşmeli personel mevzuatı çerçevesinde tam-zamanlı olarak doktora tez araştırmalarına yoğunlaşmalarını, araştırmaları ile ilgili konferans, sempozyum, çalıştay gibi bilimsel toplantılara katılımını ve disiplinlerarası ortak araştırma mekanı ve altyapısını kullanmalarını hedeflemektedir. TAM Projesi’nde desteklenmekte olan doktora öğrencileri ve diğer araştırmacılar için disiplinlerarası bir araştırma mekanı yaratılması amacıyla TAM Projesi çerçevesinde yeni bir araştırma mekanı (TAM Binası) inşa edilmesi de öngörülmüş ve gerçekleştirilmiştir. 2006’da DPT’na önerilen, DPT tarafından uygun bulunan ve 2007 başından bu yana yapılan çalışmalar sonucunda uygulanabilirliği gösterilen TAM Projesi finansal destek modeli Türkiye’nin öğretim üyesi ve doktoralı araştırmacı insangücü açığını kapatıp Avrupa Birliği doktoralı araştırmacı ortalamasını yakalaması açısından önemli bir katkıdır. </w:t>
      </w:r>
    </w:p>
    <w:p w:rsidR="00D12E2D" w:rsidRPr="00D12E2D" w:rsidRDefault="002770B0" w:rsidP="00D12E2D">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TAM Projesi çerçevesinde Boğaziçi Üniversitesi tarafından ortaya konulan ve DPT/Kalkınma Bakanlığı tarafından desteklenen öğretim üyesi ve doktoralı araştırmacı insangücü yetiştirme finansal destek modeli, Türkiye’deki diğer en önemli öğretim üyesi yetiştirme modeli olan ÖYP (Öğretim Üyesi Yetiştirme Programı)’ndan oldukça faklıdır ve ÖYP’ye göre daha etkin ve verimli olduğu düşünülmektedir. TAM Projesi çerçevesinde desteklenen doktora öğrencileri diğer yeni üniversitelerin araştırma görevlileri değildir, dolayısıyla ÖYP’de yaşanabilecek sorunlar TAM Projesi’nde yaşanmamaktadır. Yeni üniversiteler araştırma görevlilerini ÖYP aracılığı ile doktora yaptırmak ve yetiştirmek üzere ileri seviyede ve araştırma yetkinliğindeki üniversitelere gönderdiklerinde, ellerindeki araştırma görevlilerini ileri seviyedeki üniversitelere aktarmış olduklarından sözkonusu araştırma görevlilerini kendi üniversitelerinde kullanmaktan yoksun kalmaktadırlar. Ayrıca, TAM Proje’deki doktora öğrencisi yetiştirme maliyetinin, ÖYP’de doktora öğrencisi yetiştirme maliyetinden daha düşük olduğu tahmin edilmektedir. Bilindiği gibi, ÖYP DPT/Kalkınma Bakanlığı tarafından başlatılmış ve daha sonra YÖK’e devredilmiş bir öğretim üyesi yetiştirme programıdır.</w:t>
      </w:r>
    </w:p>
    <w:p w:rsidR="00D12E2D" w:rsidRPr="00D12E2D" w:rsidRDefault="002770B0" w:rsidP="00D12E2D">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 xml:space="preserve">TAM Projesi’nde halen, Boğaziçi Üniversitesi Bilgisayar Mühendisliği Bölümü'nden 19, Elektrik-Elektronik Mühendisliği Bölümü'nden 10, Moleküler Biyoloji ve Genetik Bölümü'nden 1, Biyomedikal Mühendisliği Enstitüsü'nden 1 ve Kandilli Rasathanesi ve Deprem Araştırma Enstitüsü Jeofizik Ana Bilim Dalı’ndan 3 öğretim üyesi olmak üzere toplam 34 öğretim üyesi işbirliği yapmaktadır. Bilgisayar Mühendisliği Bölümü 21 doktoralı öğretim üyesi, yaklaşık 120 doktora öğrencisi ve yaklaşık 220 yüksek lisans öğrencisi ile teleiletişim ve enformatik </w:t>
      </w:r>
      <w:r w:rsidR="00D12E2D" w:rsidRPr="00D12E2D">
        <w:rPr>
          <w:rFonts w:asciiTheme="majorHAnsi" w:eastAsia="Calibri" w:hAnsiTheme="majorHAnsi" w:cs="InterstateLight"/>
          <w:lang w:val="de-DE"/>
        </w:rPr>
        <w:lastRenderedPageBreak/>
        <w:t>alanlarında Türkiye'deki en büyük ve kapsamlı lisansüstü programlarından birini yürütmekte ve TAM Projesi’nde lokomotif görevi yapmaktadır.</w:t>
      </w:r>
    </w:p>
    <w:p w:rsidR="00D12E2D" w:rsidRPr="00D12E2D" w:rsidRDefault="002770B0" w:rsidP="00D12E2D">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624C92">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TAM Proje’de yer alan öğretim üyelerinin danışmanlığını yaptığı doktora öğrencisi  sayısı yaklaşık 130, TAM Proje’de yer alan bölümlerdeki doktora öğrencisi sayısı ise yaklaşık 240’dır. Dolayısıyla, Boğaziçi Üniversitesi’nin bu projede yer alan bölümleri teleiletişim ve enformatik alanında Türkiye’de önemli bir lisansüstü eğitim ve araştırma kapasitesine sahiptir.</w:t>
      </w:r>
    </w:p>
    <w:p w:rsidR="00D12E2D" w:rsidRPr="00D12E2D" w:rsidRDefault="002770B0" w:rsidP="00D12E2D">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Teleiletişim ve enformatik alanlarında doktora öğrencilerinin yetiştirileceği araştırma konuları ise, ülkemizin akademisyen ihtiyaçları göz önüne alınarak, telsiz ağlar, teleiletişim, çoklu ortam, bilgisayar donanım-işletim sistemleri, bilişim uygulamaları, tele sağlık-biyoinformatik-biyomedikal uygulamaları, uydu-heterojen sistemler ve bilgisayarlarda güvenlik olarak sekiz altgrup içinde organize edilmiş durumdadır.</w:t>
      </w:r>
    </w:p>
    <w:p w:rsidR="00D12E2D" w:rsidRPr="00D12E2D" w:rsidRDefault="002770B0" w:rsidP="00D12E2D">
      <w:pPr>
        <w:spacing w:after="0" w:line="300" w:lineRule="exact"/>
        <w:jc w:val="both"/>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TAM Proje, 2007 başından bu yana doktora öğrencilerinin desteklenmesinde ve disiplinlerarası ortak bir araştırma mekanı ve altyapısının ortaya çıkartılmasında önemli bir rol oynamıştır. TAM Proje’de süre gelen çalışmaların genişletilerek ve sanayi işbirliğinin artırılarak bir uygulama ve araştırma merkezi çerçevesinde organize edilmesi TETAM’ın en önemli amacıdır.</w:t>
      </w:r>
    </w:p>
    <w:p w:rsidR="00D12E2D" w:rsidRPr="00D12E2D" w:rsidRDefault="002770B0" w:rsidP="00D12E2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TETAM’ın amacı merkezin kapsama alanına giren konularda interdisipliner araştırma çalışmaları yaparak doktora öğrencisi yetistirmek, ülke ekonomisine katkıda bulunacak yüksek katma değere sahip ürünler, teknolojiler, uygulamalar geliştirmektir.</w:t>
      </w:r>
    </w:p>
    <w:p w:rsidR="00D12E2D" w:rsidRPr="00D12E2D" w:rsidRDefault="00D12E2D" w:rsidP="00D12E2D">
      <w:pPr>
        <w:spacing w:after="0" w:line="300" w:lineRule="exact"/>
        <w:rPr>
          <w:rFonts w:asciiTheme="majorHAnsi" w:eastAsia="Calibri" w:hAnsiTheme="majorHAnsi" w:cs="InterstateLight"/>
          <w:lang w:val="de-DE"/>
        </w:rPr>
      </w:pPr>
    </w:p>
    <w:p w:rsidR="00D12E2D" w:rsidRPr="00624C92" w:rsidRDefault="00D12E2D" w:rsidP="00624C92">
      <w:pPr>
        <w:suppressAutoHyphens/>
        <w:spacing w:after="0" w:line="300" w:lineRule="exact"/>
        <w:rPr>
          <w:rFonts w:asciiTheme="majorHAnsi" w:eastAsia="Calibri" w:hAnsiTheme="majorHAnsi" w:cs="InterstateLight"/>
          <w:b/>
          <w:lang w:val="de-DE"/>
        </w:rPr>
      </w:pPr>
      <w:r w:rsidRPr="00624C92">
        <w:rPr>
          <w:rFonts w:asciiTheme="majorHAnsi" w:eastAsia="Calibri" w:hAnsiTheme="majorHAnsi" w:cs="InterstateLight"/>
          <w:b/>
          <w:lang w:val="de-DE"/>
        </w:rPr>
        <w:t>Merkezin Temel Politika ve Öncelikleri</w:t>
      </w:r>
      <w:r w:rsidR="00624C92">
        <w:rPr>
          <w:rFonts w:asciiTheme="majorHAnsi" w:eastAsia="Calibri" w:hAnsiTheme="majorHAnsi" w:cs="InterstateLight"/>
          <w:b/>
          <w:lang w:val="de-DE"/>
        </w:rPr>
        <w:t xml:space="preserve">; </w:t>
      </w:r>
      <w:r w:rsidRPr="00D12E2D">
        <w:rPr>
          <w:rFonts w:asciiTheme="majorHAnsi" w:eastAsia="Calibri" w:hAnsiTheme="majorHAnsi" w:cs="InterstateLight"/>
          <w:lang w:val="de-DE"/>
        </w:rPr>
        <w:t>TETAM’ın temel politikalarından biri teleiletişim ve enformatik konularını içeren interdisipliner araştırma çalışmalarının yürütülebileceği fiziksel ve organizasyonel bir platform oluşturmaktır. Bu araştırmalar için kullanılabilecek laboratuar, açık ve kapalı ofis alanları ve çalıştay merkezi vardır.</w:t>
      </w:r>
    </w:p>
    <w:p w:rsidR="00D12E2D" w:rsidRPr="00D12E2D" w:rsidRDefault="002770B0" w:rsidP="00D12E2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Bu amaçla üyelerini aktif olmaya, Avrupa Topluluğu, Kalkınma Bakanlığı, TÜBİTAK, özel sektör gibi  üniversite dışı kaynaklardan araştırma projesi almaya teşvik etmektedir. Bu yönde üniversite TTO ile işbirliği yaparak eşgüdüm ile çalışmaktadır.</w:t>
      </w:r>
    </w:p>
    <w:p w:rsidR="00D12E2D" w:rsidRPr="00D12E2D" w:rsidRDefault="002770B0" w:rsidP="00C34DDF">
      <w:pPr>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D12E2D" w:rsidRPr="00D12E2D">
        <w:rPr>
          <w:rFonts w:asciiTheme="majorHAnsi" w:eastAsia="Calibri" w:hAnsiTheme="majorHAnsi" w:cs="InterstateLight"/>
          <w:lang w:val="de-DE"/>
        </w:rPr>
        <w:t>Yürütülen araştırma çalışmalarının uluslararası bilime katkısı yüksek, doktora seviyesinde olması öncelikleri arasındadır.</w:t>
      </w:r>
    </w:p>
    <w:p w:rsidR="00DC22D7" w:rsidRPr="00DC22D7" w:rsidRDefault="00DC22D7" w:rsidP="00C34DDF">
      <w:pPr>
        <w:spacing w:after="0" w:line="280" w:lineRule="exact"/>
        <w:ind w:right="150"/>
        <w:jc w:val="both"/>
        <w:rPr>
          <w:rFonts w:ascii="Cambria" w:eastAsia="Calibri" w:hAnsi="Cambria" w:cs="Times New Roman"/>
          <w:b/>
          <w:color w:val="365F91" w:themeColor="accent1" w:themeShade="BF"/>
          <w:sz w:val="28"/>
          <w:szCs w:val="28"/>
          <w:lang w:eastAsia="tr-TR"/>
        </w:rPr>
      </w:pPr>
    </w:p>
    <w:p w:rsidR="009279F1" w:rsidRPr="001F3A3C" w:rsidRDefault="009279F1" w:rsidP="00C34DDF">
      <w:pPr>
        <w:spacing w:after="0" w:line="280" w:lineRule="exact"/>
        <w:ind w:right="150"/>
        <w:jc w:val="both"/>
        <w:rPr>
          <w:rFonts w:asciiTheme="majorHAnsi" w:eastAsia="Calibri" w:hAnsiTheme="majorHAnsi" w:cs="InterstateLight"/>
          <w:lang w:val="de-DE"/>
        </w:rPr>
      </w:pPr>
      <w:r w:rsidRPr="007B03B1">
        <w:rPr>
          <w:rFonts w:ascii="Cambria" w:eastAsia="Calibri" w:hAnsi="Cambria" w:cs="Times New Roman"/>
          <w:b/>
          <w:color w:val="365F91" w:themeColor="accent1" w:themeShade="BF"/>
          <w:sz w:val="28"/>
          <w:szCs w:val="28"/>
          <w:lang w:eastAsia="tr-TR"/>
        </w:rPr>
        <w:t xml:space="preserve">II-MERKEZ </w:t>
      </w:r>
      <w:r w:rsidR="0086432E">
        <w:rPr>
          <w:rFonts w:ascii="Cambria" w:eastAsia="Calibri" w:hAnsi="Cambria" w:cs="Times New Roman"/>
          <w:b/>
          <w:color w:val="365F91" w:themeColor="accent1" w:themeShade="BF"/>
          <w:sz w:val="28"/>
          <w:szCs w:val="28"/>
          <w:lang w:eastAsia="tr-TR"/>
        </w:rPr>
        <w:t>TARAFINDAN DÜZENLENEN</w:t>
      </w:r>
      <w:r w:rsidRPr="007B03B1">
        <w:rPr>
          <w:rFonts w:ascii="Cambria" w:eastAsia="Calibri" w:hAnsi="Cambria" w:cs="Times New Roman"/>
          <w:b/>
          <w:color w:val="365F91" w:themeColor="accent1" w:themeShade="BF"/>
          <w:sz w:val="28"/>
          <w:szCs w:val="28"/>
          <w:lang w:eastAsia="tr-TR"/>
        </w:rPr>
        <w:t xml:space="preserve"> BİLİMSEL TOPLANTILAR</w:t>
      </w:r>
    </w:p>
    <w:p w:rsidR="00660F1C" w:rsidRDefault="00660F1C" w:rsidP="00C34DDF">
      <w:pPr>
        <w:autoSpaceDE w:val="0"/>
        <w:autoSpaceDN w:val="0"/>
        <w:adjustRightInd w:val="0"/>
        <w:spacing w:after="0" w:line="280" w:lineRule="exact"/>
        <w:rPr>
          <w:rFonts w:ascii="Cambria" w:eastAsia="Calibri" w:hAnsi="Cambria" w:cs="Times New Roman"/>
          <w:b/>
          <w:color w:val="365F91" w:themeColor="accent1" w:themeShade="BF"/>
          <w:lang w:eastAsia="tr-TR"/>
        </w:rPr>
      </w:pPr>
    </w:p>
    <w:p w:rsidR="008B3318" w:rsidRDefault="00E6152D" w:rsidP="00C34DD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008B3318" w:rsidRPr="008B3318">
        <w:rPr>
          <w:rFonts w:ascii="Cambria" w:eastAsia="Calibri" w:hAnsi="Cambria" w:cs="Times New Roman"/>
          <w:b/>
          <w:color w:val="365F91" w:themeColor="accent1" w:themeShade="BF"/>
          <w:lang w:eastAsia="tr-TR"/>
        </w:rPr>
        <w:t xml:space="preserve">Advanced Intrusion Detection and Prevention Workshop </w:t>
      </w:r>
    </w:p>
    <w:p w:rsidR="00E6152D" w:rsidRPr="00E6152D" w:rsidRDefault="008B3318" w:rsidP="00C34DD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B3318">
        <w:rPr>
          <w:rFonts w:ascii="Cambria" w:eastAsia="Calibri" w:hAnsi="Cambria" w:cs="Times New Roman"/>
          <w:b/>
          <w:color w:val="365F91" w:themeColor="accent1" w:themeShade="BF"/>
          <w:lang w:eastAsia="tr-TR"/>
        </w:rPr>
        <w:t>2016</w:t>
      </w:r>
    </w:p>
    <w:p w:rsidR="00E6152D" w:rsidRPr="004E5010" w:rsidRDefault="00E6152D"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008B3318" w:rsidRPr="008B3318">
        <w:rPr>
          <w:rFonts w:asciiTheme="majorHAnsi" w:eastAsia="Calibri" w:hAnsiTheme="majorHAnsi" w:cs="InterstateLight"/>
          <w:lang w:val="de-DE"/>
        </w:rPr>
        <w:t>Gürkan Gür, Fatih Alagöz</w:t>
      </w:r>
    </w:p>
    <w:p w:rsidR="00E6152D" w:rsidRPr="004E5010" w:rsidRDefault="00E6152D"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00660F1C">
        <w:rPr>
          <w:rFonts w:asciiTheme="majorHAnsi" w:eastAsia="Calibri" w:hAnsiTheme="majorHAnsi" w:cs="InterstateLight"/>
          <w:lang w:val="de-DE"/>
        </w:rPr>
        <w:t>0</w:t>
      </w:r>
      <w:r w:rsidR="008B3318">
        <w:rPr>
          <w:rFonts w:asciiTheme="majorHAnsi" w:eastAsia="Calibri" w:hAnsiTheme="majorHAnsi" w:cs="InterstateLight"/>
          <w:lang w:val="de-DE"/>
        </w:rPr>
        <w:t>4</w:t>
      </w:r>
      <w:r w:rsidR="00660F1C">
        <w:rPr>
          <w:rFonts w:asciiTheme="majorHAnsi" w:eastAsia="Calibri" w:hAnsiTheme="majorHAnsi" w:cs="InterstateLight"/>
          <w:lang w:val="de-DE"/>
        </w:rPr>
        <w:t xml:space="preserve"> </w:t>
      </w:r>
      <w:r w:rsidR="008B3318">
        <w:rPr>
          <w:rFonts w:asciiTheme="majorHAnsi" w:eastAsia="Calibri" w:hAnsiTheme="majorHAnsi" w:cs="InterstateLight"/>
          <w:lang w:val="de-DE"/>
        </w:rPr>
        <w:t>Haziran</w:t>
      </w:r>
      <w:r w:rsidR="009815A5" w:rsidRPr="009815A5">
        <w:rPr>
          <w:rFonts w:asciiTheme="majorHAnsi" w:eastAsia="Calibri" w:hAnsiTheme="majorHAnsi" w:cs="InterstateLight"/>
          <w:lang w:val="de-DE"/>
        </w:rPr>
        <w:t xml:space="preserve"> 2015</w:t>
      </w:r>
    </w:p>
    <w:p w:rsidR="00E6152D" w:rsidRDefault="00E6152D"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r>
      <w:r w:rsidR="009815A5">
        <w:rPr>
          <w:rFonts w:asciiTheme="majorHAnsi" w:eastAsia="Calibri" w:hAnsiTheme="majorHAnsi" w:cs="InterstateLight"/>
          <w:b/>
          <w:color w:val="6E6F71"/>
          <w:lang w:val="de-DE"/>
        </w:rPr>
        <w:t xml:space="preserve">: </w:t>
      </w:r>
      <w:r w:rsidR="00660F1C" w:rsidRPr="00660F1C">
        <w:rPr>
          <w:rFonts w:asciiTheme="majorHAnsi" w:eastAsia="Calibri" w:hAnsiTheme="majorHAnsi" w:cs="InterstateLight"/>
          <w:lang w:val="de-DE"/>
        </w:rPr>
        <w:t xml:space="preserve">Boğaziçi Üniversitesi, </w:t>
      </w:r>
      <w:r w:rsidR="009815A5" w:rsidRPr="009815A5">
        <w:rPr>
          <w:rFonts w:asciiTheme="majorHAnsi" w:eastAsia="Calibri" w:hAnsiTheme="majorHAnsi" w:cs="InterstateLight"/>
          <w:lang w:val="de-DE"/>
        </w:rPr>
        <w:t>İstanbul</w:t>
      </w:r>
    </w:p>
    <w:p w:rsidR="00E6152D" w:rsidRDefault="00E6152D"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008B3318">
        <w:rPr>
          <w:rFonts w:asciiTheme="majorHAnsi" w:eastAsia="Calibri" w:hAnsiTheme="majorHAnsi" w:cs="InterstateLight"/>
          <w:lang w:val="de-DE"/>
        </w:rPr>
        <w:t>3</w:t>
      </w:r>
      <w:r w:rsidR="009815A5">
        <w:rPr>
          <w:rFonts w:asciiTheme="majorHAnsi" w:eastAsia="Calibri" w:hAnsiTheme="majorHAnsi" w:cs="InterstateLight"/>
          <w:lang w:val="de-DE"/>
        </w:rPr>
        <w:t>0</w:t>
      </w:r>
    </w:p>
    <w:p w:rsidR="003049CC" w:rsidRDefault="003049CC" w:rsidP="00C34DDF">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008B3318">
        <w:rPr>
          <w:rFonts w:asciiTheme="majorHAnsi" w:eastAsia="Calibri" w:hAnsiTheme="majorHAnsi" w:cs="InterstateLight"/>
          <w:lang w:val="de-DE"/>
        </w:rPr>
        <w:t>8</w:t>
      </w:r>
    </w:p>
    <w:p w:rsidR="00AC5505" w:rsidRDefault="00AC5505" w:rsidP="00C34DDF">
      <w:pPr>
        <w:autoSpaceDE w:val="0"/>
        <w:autoSpaceDN w:val="0"/>
        <w:adjustRightInd w:val="0"/>
        <w:spacing w:after="0" w:line="280" w:lineRule="exact"/>
        <w:ind w:left="2124" w:hanging="2124"/>
        <w:rPr>
          <w:rFonts w:ascii="Cambria" w:eastAsia="Calibri" w:hAnsi="Cambria" w:cs="Times New Roman"/>
          <w:b/>
          <w:color w:val="365F91" w:themeColor="accent1" w:themeShade="BF"/>
          <w:lang w:eastAsia="tr-TR"/>
        </w:rPr>
      </w:pPr>
    </w:p>
    <w:p w:rsidR="008B3318" w:rsidRDefault="008B3318" w:rsidP="00C34DD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8B3318">
        <w:rPr>
          <w:rFonts w:ascii="Cambria" w:eastAsia="Calibri" w:hAnsi="Cambria" w:cs="Times New Roman"/>
          <w:b/>
          <w:color w:val="365F91" w:themeColor="accent1" w:themeShade="BF"/>
          <w:lang w:eastAsia="tr-TR"/>
        </w:rPr>
        <w:t>4</w:t>
      </w:r>
      <w:r w:rsidRPr="008B3318">
        <w:rPr>
          <w:rFonts w:ascii="Cambria" w:eastAsia="Calibri" w:hAnsi="Cambria" w:cs="Times New Roman"/>
          <w:b/>
          <w:color w:val="365F91" w:themeColor="accent1" w:themeShade="BF"/>
          <w:vertAlign w:val="superscript"/>
          <w:lang w:eastAsia="tr-TR"/>
        </w:rPr>
        <w:t>th</w:t>
      </w:r>
      <w:r w:rsidRPr="008B3318">
        <w:rPr>
          <w:rFonts w:ascii="Cambria" w:eastAsia="Calibri" w:hAnsi="Cambria" w:cs="Times New Roman"/>
          <w:b/>
          <w:color w:val="365F91" w:themeColor="accent1" w:themeShade="BF"/>
          <w:lang w:eastAsia="tr-TR"/>
        </w:rPr>
        <w:t xml:space="preserve"> International Conference on Autonomous Agents and </w:t>
      </w:r>
    </w:p>
    <w:p w:rsidR="008B3318" w:rsidRPr="00E6152D" w:rsidRDefault="008B3318" w:rsidP="00C34DDF">
      <w:pPr>
        <w:widowControl w:val="0"/>
        <w:autoSpaceDE w:val="0"/>
        <w:autoSpaceDN w:val="0"/>
        <w:adjustRightInd w:val="0"/>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B3318">
        <w:rPr>
          <w:rFonts w:ascii="Cambria" w:eastAsia="Calibri" w:hAnsi="Cambria" w:cs="Times New Roman"/>
          <w:b/>
          <w:color w:val="365F91" w:themeColor="accent1" w:themeShade="BF"/>
          <w:lang w:eastAsia="tr-TR"/>
        </w:rPr>
        <w:t>Multiagent Systems (AAMAS)</w:t>
      </w:r>
    </w:p>
    <w:p w:rsidR="008B3318" w:rsidRPr="004E5010" w:rsidRDefault="008B3318"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Pınar Yolum</w:t>
      </w:r>
    </w:p>
    <w:p w:rsidR="008B3318" w:rsidRPr="004E5010" w:rsidRDefault="008B3318" w:rsidP="00C34DDF">
      <w:pPr>
        <w:autoSpaceDE w:val="0"/>
        <w:autoSpaceDN w:val="0"/>
        <w:adjustRightInd w:val="0"/>
        <w:spacing w:after="0" w:line="28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04-08 Mayıs</w:t>
      </w:r>
      <w:r w:rsidRPr="009815A5">
        <w:rPr>
          <w:rFonts w:asciiTheme="majorHAnsi" w:eastAsia="Calibri" w:hAnsiTheme="majorHAnsi" w:cs="InterstateLight"/>
          <w:lang w:val="de-DE"/>
        </w:rPr>
        <w:t xml:space="preserve"> 2015</w:t>
      </w:r>
    </w:p>
    <w:p w:rsidR="008B3318" w:rsidRDefault="008B3318"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9815A5">
        <w:rPr>
          <w:rFonts w:asciiTheme="majorHAnsi" w:eastAsia="Calibri" w:hAnsiTheme="majorHAnsi" w:cs="InterstateLight"/>
          <w:lang w:val="de-DE"/>
        </w:rPr>
        <w:t>İstanbul</w:t>
      </w:r>
    </w:p>
    <w:p w:rsidR="008B3318" w:rsidRDefault="008B3318" w:rsidP="00C34DDF">
      <w:pPr>
        <w:tabs>
          <w:tab w:val="left" w:pos="2835"/>
        </w:tabs>
        <w:spacing w:after="0" w:line="28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570</w:t>
      </w:r>
    </w:p>
    <w:p w:rsidR="008B3318" w:rsidRDefault="008B3318" w:rsidP="00C34DDF">
      <w:pPr>
        <w:tabs>
          <w:tab w:val="left" w:pos="2835"/>
        </w:tabs>
        <w:spacing w:after="0" w:line="28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150</w:t>
      </w:r>
    </w:p>
    <w:p w:rsidR="008B3318" w:rsidRPr="00E6152D" w:rsidRDefault="008B3318" w:rsidP="008B3318">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lastRenderedPageBreak/>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8B3318">
        <w:rPr>
          <w:rFonts w:ascii="Cambria" w:eastAsia="Calibri" w:hAnsi="Cambria" w:cs="Times New Roman"/>
          <w:b/>
          <w:color w:val="365F91" w:themeColor="accent1" w:themeShade="BF"/>
          <w:lang w:eastAsia="tr-TR"/>
        </w:rPr>
        <w:t>ImageCLEF 2015 Workshop (Çalıştay dahilinde bir "task")</w:t>
      </w:r>
    </w:p>
    <w:p w:rsidR="008B3318" w:rsidRPr="004E5010" w:rsidRDefault="008B3318" w:rsidP="008B3318">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Burak Acar, Suzan Üsküdarlı</w:t>
      </w:r>
    </w:p>
    <w:p w:rsidR="008B3318" w:rsidRPr="004E5010" w:rsidRDefault="008B3318" w:rsidP="008B3318">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08 Eylül</w:t>
      </w:r>
      <w:r w:rsidRPr="009815A5">
        <w:rPr>
          <w:rFonts w:asciiTheme="majorHAnsi" w:eastAsia="Calibri" w:hAnsiTheme="majorHAnsi" w:cs="InterstateLight"/>
          <w:lang w:val="de-DE"/>
        </w:rPr>
        <w:t xml:space="preserve"> 2015</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Fransa</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25</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1</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p>
    <w:p w:rsidR="008B3318" w:rsidRDefault="008B3318" w:rsidP="008B3318">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8B3318">
        <w:rPr>
          <w:rFonts w:ascii="Cambria" w:eastAsia="Calibri" w:hAnsi="Cambria" w:cs="Times New Roman"/>
          <w:b/>
          <w:color w:val="365F91" w:themeColor="accent1" w:themeShade="BF"/>
          <w:lang w:eastAsia="tr-TR"/>
        </w:rPr>
        <w:t xml:space="preserve">Innovation Management Certification (Siemens ve T ile </w:t>
      </w:r>
    </w:p>
    <w:p w:rsidR="008B3318" w:rsidRPr="00E6152D" w:rsidRDefault="008B3318" w:rsidP="008B3318">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B3318">
        <w:rPr>
          <w:rFonts w:ascii="Cambria" w:eastAsia="Calibri" w:hAnsi="Cambria" w:cs="Times New Roman"/>
          <w:b/>
          <w:color w:val="365F91" w:themeColor="accent1" w:themeShade="BF"/>
          <w:lang w:eastAsia="tr-TR"/>
        </w:rPr>
        <w:t>işbirliği içinde)</w:t>
      </w:r>
    </w:p>
    <w:p w:rsidR="008B3318" w:rsidRPr="004E5010" w:rsidRDefault="008B3318" w:rsidP="008B3318">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Burak Acar</w:t>
      </w:r>
    </w:p>
    <w:p w:rsidR="008B3318" w:rsidRPr="004E5010" w:rsidRDefault="008B3318" w:rsidP="008B3318">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07 Aralık</w:t>
      </w:r>
      <w:r w:rsidRPr="009815A5">
        <w:rPr>
          <w:rFonts w:asciiTheme="majorHAnsi" w:eastAsia="Calibri" w:hAnsiTheme="majorHAnsi" w:cs="InterstateLight"/>
          <w:lang w:val="de-DE"/>
        </w:rPr>
        <w:t xml:space="preserve"> 2015</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60</w:t>
      </w:r>
    </w:p>
    <w:p w:rsidR="008B3318" w:rsidRDefault="008B3318" w:rsidP="008B3318">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 xml:space="preserve">10 </w:t>
      </w:r>
      <w:r w:rsidRPr="008B3318">
        <w:rPr>
          <w:rFonts w:asciiTheme="majorHAnsi" w:eastAsia="Calibri" w:hAnsiTheme="majorHAnsi" w:cs="InterstateLight"/>
          <w:lang w:val="de-DE"/>
        </w:rPr>
        <w:t>(Poster)</w:t>
      </w:r>
    </w:p>
    <w:p w:rsidR="00CB2D49" w:rsidRDefault="00CB2D49" w:rsidP="008B3318">
      <w:pPr>
        <w:tabs>
          <w:tab w:val="left" w:pos="2835"/>
        </w:tabs>
        <w:spacing w:after="0" w:line="300" w:lineRule="exact"/>
        <w:contextualSpacing/>
        <w:rPr>
          <w:rFonts w:asciiTheme="majorHAnsi" w:eastAsia="Calibri" w:hAnsiTheme="majorHAnsi" w:cs="InterstateLight"/>
          <w:lang w:val="de-DE"/>
        </w:rPr>
      </w:pPr>
    </w:p>
    <w:p w:rsidR="00CB2D49" w:rsidRDefault="00CB2D49" w:rsidP="00CB2D4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CB2D49">
        <w:rPr>
          <w:rFonts w:ascii="Cambria" w:eastAsia="Calibri" w:hAnsi="Cambria" w:cs="Times New Roman"/>
          <w:b/>
          <w:color w:val="365F91" w:themeColor="accent1" w:themeShade="BF"/>
          <w:lang w:eastAsia="tr-TR"/>
        </w:rPr>
        <w:t>IEEE/ACM Pervasive Health</w:t>
      </w:r>
      <w:r w:rsidRPr="00585DD7">
        <w:rPr>
          <w:rFonts w:ascii="Cambria" w:eastAsia="Calibri" w:hAnsi="Cambria" w:cs="Times New Roman"/>
          <w:b/>
          <w:color w:val="365F91" w:themeColor="accent1" w:themeShade="BF"/>
          <w:lang w:eastAsia="tr-TR"/>
        </w:rPr>
        <w:t xml:space="preserve"> </w:t>
      </w:r>
    </w:p>
    <w:p w:rsidR="00CB2D49" w:rsidRPr="004E5010" w:rsidRDefault="00CB2D49" w:rsidP="00CB2D49">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Cem Ersoy</w:t>
      </w:r>
    </w:p>
    <w:p w:rsidR="00CB2D49" w:rsidRPr="004E5010" w:rsidRDefault="00CB2D49" w:rsidP="00CB2D49">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20-23 Mayıs</w:t>
      </w:r>
      <w:r w:rsidRPr="009815A5">
        <w:rPr>
          <w:rFonts w:asciiTheme="majorHAnsi" w:eastAsia="Calibri" w:hAnsiTheme="majorHAnsi" w:cs="InterstateLight"/>
          <w:lang w:val="de-DE"/>
        </w:rPr>
        <w:t xml:space="preserve"> 2015</w:t>
      </w:r>
    </w:p>
    <w:p w:rsidR="00CB2D49" w:rsidRDefault="00CB2D49" w:rsidP="00CB2D49">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CB2D49" w:rsidRDefault="00CB2D49" w:rsidP="00CB2D49">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120</w:t>
      </w:r>
    </w:p>
    <w:p w:rsidR="00CB2D49" w:rsidRDefault="00CB2D49" w:rsidP="00CB2D49">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30</w:t>
      </w:r>
    </w:p>
    <w:p w:rsidR="00CB2D49" w:rsidRDefault="00CB2D49" w:rsidP="00CB2D4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CB2D49" w:rsidRDefault="00CB2D49" w:rsidP="00CB2D49">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CB2D49">
        <w:rPr>
          <w:rFonts w:ascii="Cambria" w:eastAsia="Calibri" w:hAnsi="Cambria" w:cs="Times New Roman"/>
          <w:b/>
          <w:color w:val="365F91" w:themeColor="accent1" w:themeShade="BF"/>
          <w:lang w:eastAsia="tr-TR"/>
        </w:rPr>
        <w:t>EUC 2015 13</w:t>
      </w:r>
      <w:r w:rsidRPr="00CB2D49">
        <w:rPr>
          <w:rFonts w:ascii="Cambria" w:eastAsia="Calibri" w:hAnsi="Cambria" w:cs="Times New Roman"/>
          <w:b/>
          <w:color w:val="365F91" w:themeColor="accent1" w:themeShade="BF"/>
          <w:vertAlign w:val="superscript"/>
          <w:lang w:eastAsia="tr-TR"/>
        </w:rPr>
        <w:t xml:space="preserve">th </w:t>
      </w:r>
      <w:r w:rsidRPr="00CB2D49">
        <w:rPr>
          <w:rFonts w:ascii="Cambria" w:eastAsia="Calibri" w:hAnsi="Cambria" w:cs="Times New Roman"/>
          <w:b/>
          <w:color w:val="365F91" w:themeColor="accent1" w:themeShade="BF"/>
          <w:lang w:eastAsia="tr-TR"/>
        </w:rPr>
        <w:t>Embedded and Ubiquitous Computing</w:t>
      </w:r>
    </w:p>
    <w:p w:rsidR="00CB2D49" w:rsidRPr="004E5010" w:rsidRDefault="00CB2D49" w:rsidP="00CB2D49">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0010380F" w:rsidRPr="008B3318">
        <w:rPr>
          <w:rFonts w:asciiTheme="majorHAnsi" w:eastAsia="Calibri" w:hAnsiTheme="majorHAnsi" w:cs="InterstateLight"/>
          <w:lang w:val="de-DE"/>
        </w:rPr>
        <w:t>Arda Yurdakul (Publicity Chair)</w:t>
      </w:r>
    </w:p>
    <w:p w:rsidR="00CB2D49" w:rsidRPr="004E5010" w:rsidRDefault="00CB2D49" w:rsidP="00CB2D49">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0010380F" w:rsidRPr="008B3318">
        <w:rPr>
          <w:rFonts w:asciiTheme="majorHAnsi" w:eastAsia="Calibri" w:hAnsiTheme="majorHAnsi" w:cs="InterstateLight"/>
          <w:lang w:val="de-DE"/>
        </w:rPr>
        <w:t>21-23 Ekim 2015</w:t>
      </w:r>
    </w:p>
    <w:p w:rsidR="00CB2D49" w:rsidRDefault="00CB2D49" w:rsidP="00CB2D49">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0010380F">
        <w:rPr>
          <w:rFonts w:asciiTheme="majorHAnsi" w:eastAsia="Calibri" w:hAnsiTheme="majorHAnsi" w:cs="InterstateLight"/>
          <w:lang w:val="de-DE"/>
        </w:rPr>
        <w:t>Portekiz</w:t>
      </w:r>
    </w:p>
    <w:p w:rsidR="00CB2D49" w:rsidRDefault="00CB2D49" w:rsidP="00CB2D49">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1</w:t>
      </w:r>
      <w:r w:rsidR="0010380F">
        <w:rPr>
          <w:rFonts w:asciiTheme="majorHAnsi" w:eastAsia="Calibri" w:hAnsiTheme="majorHAnsi" w:cs="InterstateLight"/>
          <w:lang w:val="de-DE"/>
        </w:rPr>
        <w:t>0</w:t>
      </w:r>
      <w:r>
        <w:rPr>
          <w:rFonts w:asciiTheme="majorHAnsi" w:eastAsia="Calibri" w:hAnsiTheme="majorHAnsi" w:cs="InterstateLight"/>
          <w:lang w:val="de-DE"/>
        </w:rPr>
        <w:t>0</w:t>
      </w:r>
    </w:p>
    <w:p w:rsidR="00CB2D49" w:rsidRDefault="00CB2D49" w:rsidP="00CB2D49">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0010380F">
        <w:rPr>
          <w:rFonts w:asciiTheme="majorHAnsi" w:eastAsia="Calibri" w:hAnsiTheme="majorHAnsi" w:cs="InterstateLight"/>
          <w:lang w:val="de-DE"/>
        </w:rPr>
        <w:t>4</w:t>
      </w:r>
      <w:r>
        <w:rPr>
          <w:rFonts w:asciiTheme="majorHAnsi" w:eastAsia="Calibri" w:hAnsiTheme="majorHAnsi" w:cs="InterstateLight"/>
          <w:lang w:val="de-DE"/>
        </w:rPr>
        <w:t>0</w:t>
      </w:r>
    </w:p>
    <w:p w:rsidR="0010380F" w:rsidRDefault="0010380F" w:rsidP="0010380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10380F" w:rsidRDefault="0010380F" w:rsidP="0010380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0380F">
        <w:rPr>
          <w:rFonts w:ascii="Cambria" w:eastAsia="Calibri" w:hAnsi="Cambria" w:cs="Times New Roman"/>
          <w:b/>
          <w:color w:val="365F91" w:themeColor="accent1" w:themeShade="BF"/>
          <w:lang w:eastAsia="tr-TR"/>
        </w:rPr>
        <w:t xml:space="preserve">Mobil Cihazlarla Hesaplama Özel Oturumu </w:t>
      </w:r>
    </w:p>
    <w:p w:rsidR="0010380F" w:rsidRDefault="0010380F" w:rsidP="0010380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0380F">
        <w:rPr>
          <w:rFonts w:ascii="Cambria" w:eastAsia="Calibri" w:hAnsi="Cambria" w:cs="Times New Roman"/>
          <w:b/>
          <w:color w:val="365F91" w:themeColor="accent1" w:themeShade="BF"/>
          <w:lang w:eastAsia="tr-TR"/>
        </w:rPr>
        <w:t>(SİU 2015 kapsamında)</w:t>
      </w:r>
    </w:p>
    <w:p w:rsidR="0010380F" w:rsidRPr="004E5010" w:rsidRDefault="0010380F" w:rsidP="0010380F">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Atay Özgövde, Özlem Durmaz İncel</w:t>
      </w:r>
    </w:p>
    <w:p w:rsidR="0010380F" w:rsidRPr="004E5010" w:rsidRDefault="0010380F" w:rsidP="0010380F">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16 Mayıs</w:t>
      </w:r>
      <w:r w:rsidRPr="008B3318">
        <w:rPr>
          <w:rFonts w:asciiTheme="majorHAnsi" w:eastAsia="Calibri" w:hAnsiTheme="majorHAnsi" w:cs="InterstateLight"/>
          <w:lang w:val="de-DE"/>
        </w:rPr>
        <w:t xml:space="preserve"> 2015</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İnönü Üniversitesi, Malatya</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25</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6</w:t>
      </w:r>
    </w:p>
    <w:p w:rsidR="0010380F" w:rsidRDefault="0010380F" w:rsidP="0010380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10380F" w:rsidRDefault="0010380F" w:rsidP="0010380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0380F">
        <w:rPr>
          <w:rFonts w:ascii="Cambria" w:eastAsia="Calibri" w:hAnsi="Cambria" w:cs="Times New Roman"/>
          <w:b/>
          <w:color w:val="365F91" w:themeColor="accent1" w:themeShade="BF"/>
          <w:lang w:eastAsia="tr-TR"/>
        </w:rPr>
        <w:t>15</w:t>
      </w:r>
      <w:r w:rsidRPr="0010380F">
        <w:rPr>
          <w:rFonts w:ascii="Cambria" w:eastAsia="Calibri" w:hAnsi="Cambria" w:cs="Times New Roman"/>
          <w:b/>
          <w:color w:val="365F91" w:themeColor="accent1" w:themeShade="BF"/>
          <w:vertAlign w:val="superscript"/>
          <w:lang w:eastAsia="tr-TR"/>
        </w:rPr>
        <w:t>th</w:t>
      </w:r>
      <w:r w:rsidRPr="0010380F">
        <w:rPr>
          <w:rFonts w:ascii="Cambria" w:eastAsia="Calibri" w:hAnsi="Cambria" w:cs="Times New Roman"/>
          <w:b/>
          <w:color w:val="365F91" w:themeColor="accent1" w:themeShade="BF"/>
          <w:lang w:eastAsia="tr-TR"/>
        </w:rPr>
        <w:t xml:space="preserve"> Int. Conference on Scientometrics &amp; Informetrics</w:t>
      </w:r>
    </w:p>
    <w:p w:rsidR="0010380F" w:rsidRPr="004E5010" w:rsidRDefault="0010380F" w:rsidP="0010380F">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Albert Ali Salah</w:t>
      </w:r>
    </w:p>
    <w:p w:rsidR="0010380F" w:rsidRPr="004E5010" w:rsidRDefault="0010380F" w:rsidP="0010380F">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29 Haziran</w:t>
      </w:r>
      <w:r w:rsidRPr="008B3318">
        <w:rPr>
          <w:rFonts w:asciiTheme="majorHAnsi" w:eastAsia="Calibri" w:hAnsiTheme="majorHAnsi" w:cs="InterstateLight"/>
          <w:lang w:val="de-DE"/>
        </w:rPr>
        <w:t xml:space="preserve"> 2015</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İstanbul</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302</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207</w:t>
      </w:r>
    </w:p>
    <w:p w:rsidR="00117ABB" w:rsidRDefault="00117ABB" w:rsidP="0010380F">
      <w:pPr>
        <w:tabs>
          <w:tab w:val="left" w:pos="2835"/>
        </w:tabs>
        <w:spacing w:after="0" w:line="300" w:lineRule="exact"/>
        <w:contextualSpacing/>
        <w:rPr>
          <w:rFonts w:asciiTheme="majorHAnsi" w:eastAsia="Calibri" w:hAnsiTheme="majorHAnsi" w:cs="InterstateLight"/>
          <w:lang w:val="de-DE"/>
        </w:rPr>
      </w:pPr>
    </w:p>
    <w:p w:rsidR="00E669C7" w:rsidRDefault="00E669C7" w:rsidP="00117AB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E669C7" w:rsidRDefault="00E669C7" w:rsidP="00117AB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117ABB" w:rsidRDefault="00117ABB" w:rsidP="00117AB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lastRenderedPageBreak/>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17ABB">
        <w:rPr>
          <w:rFonts w:ascii="Cambria" w:eastAsia="Calibri" w:hAnsi="Cambria" w:cs="Times New Roman"/>
          <w:b/>
          <w:color w:val="365F91" w:themeColor="accent1" w:themeShade="BF"/>
          <w:lang w:eastAsia="tr-TR"/>
        </w:rPr>
        <w:t>2</w:t>
      </w:r>
      <w:r w:rsidRPr="00117ABB">
        <w:rPr>
          <w:rFonts w:ascii="Cambria" w:eastAsia="Calibri" w:hAnsi="Cambria" w:cs="Times New Roman"/>
          <w:b/>
          <w:color w:val="365F91" w:themeColor="accent1" w:themeShade="BF"/>
          <w:vertAlign w:val="superscript"/>
          <w:lang w:eastAsia="tr-TR"/>
        </w:rPr>
        <w:t>nd</w:t>
      </w:r>
      <w:r w:rsidRPr="00117ABB">
        <w:rPr>
          <w:rFonts w:ascii="Cambria" w:eastAsia="Calibri" w:hAnsi="Cambria" w:cs="Times New Roman"/>
          <w:b/>
          <w:color w:val="365F91" w:themeColor="accent1" w:themeShade="BF"/>
          <w:lang w:eastAsia="tr-TR"/>
        </w:rPr>
        <w:t xml:space="preserve"> Int. Symposium on Brain and Cognitive Sciences</w:t>
      </w:r>
    </w:p>
    <w:p w:rsidR="00117ABB" w:rsidRPr="004E5010" w:rsidRDefault="00117ABB" w:rsidP="00117ABB">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Albert Ali Salah</w:t>
      </w:r>
    </w:p>
    <w:p w:rsidR="00117ABB" w:rsidRPr="004E5010" w:rsidRDefault="00117ABB" w:rsidP="00117ABB">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19 Nisan 2015</w:t>
      </w:r>
    </w:p>
    <w:p w:rsidR="00117ABB" w:rsidRDefault="00117ABB" w:rsidP="00117AB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Ankara</w:t>
      </w:r>
    </w:p>
    <w:p w:rsidR="00117ABB" w:rsidRDefault="00117ABB" w:rsidP="00117AB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Pr="008B3318">
        <w:rPr>
          <w:rFonts w:asciiTheme="majorHAnsi" w:eastAsia="Calibri" w:hAnsiTheme="majorHAnsi" w:cs="InterstateLight"/>
          <w:lang w:val="de-DE"/>
        </w:rPr>
        <w:t>250</w:t>
      </w:r>
    </w:p>
    <w:p w:rsidR="00117ABB" w:rsidRDefault="00117ABB" w:rsidP="00117ABB">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Pr="008B3318">
        <w:rPr>
          <w:rFonts w:asciiTheme="majorHAnsi" w:eastAsia="Calibri" w:hAnsiTheme="majorHAnsi" w:cs="InterstateLight"/>
          <w:lang w:val="de-DE"/>
        </w:rPr>
        <w:t>50</w:t>
      </w:r>
    </w:p>
    <w:p w:rsidR="00117ABB" w:rsidRDefault="00117ABB" w:rsidP="0010380F">
      <w:pPr>
        <w:tabs>
          <w:tab w:val="left" w:pos="2835"/>
        </w:tabs>
        <w:spacing w:after="0" w:line="300" w:lineRule="exact"/>
        <w:contextualSpacing/>
        <w:rPr>
          <w:rFonts w:asciiTheme="majorHAnsi" w:eastAsia="Calibri" w:hAnsiTheme="majorHAnsi" w:cs="InterstateLight"/>
          <w:lang w:val="de-DE"/>
        </w:rPr>
      </w:pPr>
    </w:p>
    <w:p w:rsidR="00117ABB" w:rsidRDefault="00117ABB" w:rsidP="00117AB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17ABB">
        <w:rPr>
          <w:rFonts w:ascii="Cambria" w:eastAsia="Calibri" w:hAnsi="Cambria" w:cs="Times New Roman"/>
          <w:b/>
          <w:color w:val="365F91" w:themeColor="accent1" w:themeShade="BF"/>
          <w:lang w:eastAsia="tr-TR"/>
        </w:rPr>
        <w:t xml:space="preserve">International Workshop on Advancements in Social Signal </w:t>
      </w:r>
    </w:p>
    <w:p w:rsidR="00117ABB" w:rsidRDefault="00117ABB" w:rsidP="00117AB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17ABB">
        <w:rPr>
          <w:rFonts w:ascii="Cambria" w:eastAsia="Calibri" w:hAnsi="Cambria" w:cs="Times New Roman"/>
          <w:b/>
          <w:color w:val="365F91" w:themeColor="accent1" w:themeShade="BF"/>
          <w:lang w:eastAsia="tr-TR"/>
        </w:rPr>
        <w:t>Processing for Multimodal Interaction</w:t>
      </w:r>
    </w:p>
    <w:p w:rsidR="00117ABB" w:rsidRPr="004E5010" w:rsidRDefault="00117ABB" w:rsidP="00117ABB">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Albert Ali Salah</w:t>
      </w:r>
    </w:p>
    <w:p w:rsidR="00117ABB" w:rsidRPr="004E5010" w:rsidRDefault="00117ABB" w:rsidP="00117ABB">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13 Kasım 2015</w:t>
      </w:r>
    </w:p>
    <w:p w:rsidR="00117ABB" w:rsidRDefault="00117ABB" w:rsidP="00117AB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Seattle</w:t>
      </w:r>
    </w:p>
    <w:p w:rsidR="00117ABB" w:rsidRDefault="00117ABB" w:rsidP="00117AB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4</w:t>
      </w:r>
      <w:r w:rsidRPr="008B3318">
        <w:rPr>
          <w:rFonts w:asciiTheme="majorHAnsi" w:eastAsia="Calibri" w:hAnsiTheme="majorHAnsi" w:cs="InterstateLight"/>
          <w:lang w:val="de-DE"/>
        </w:rPr>
        <w:t>0</w:t>
      </w:r>
    </w:p>
    <w:p w:rsidR="00117ABB" w:rsidRDefault="00117ABB" w:rsidP="00117ABB">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9</w:t>
      </w:r>
    </w:p>
    <w:p w:rsidR="00117ABB" w:rsidRDefault="00117ABB" w:rsidP="0010380F">
      <w:pPr>
        <w:tabs>
          <w:tab w:val="left" w:pos="2835"/>
        </w:tabs>
        <w:spacing w:after="0" w:line="300" w:lineRule="exact"/>
        <w:contextualSpacing/>
        <w:rPr>
          <w:rFonts w:asciiTheme="majorHAnsi" w:eastAsia="Calibri" w:hAnsiTheme="majorHAnsi" w:cs="InterstateLight"/>
          <w:lang w:val="de-DE"/>
        </w:rPr>
      </w:pPr>
    </w:p>
    <w:p w:rsidR="00F009BF" w:rsidRDefault="00F009BF" w:rsidP="00F009BF">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hyperlink r:id="rId11">
        <w:r w:rsidRPr="00F009BF">
          <w:rPr>
            <w:rFonts w:ascii="Cambria" w:eastAsia="Calibri" w:hAnsi="Cambria" w:cs="Times New Roman"/>
            <w:b/>
            <w:color w:val="365F91" w:themeColor="accent1" w:themeShade="BF"/>
            <w:lang w:eastAsia="tr-TR"/>
          </w:rPr>
          <w:t>6</w:t>
        </w:r>
        <w:r w:rsidRPr="00F009BF">
          <w:rPr>
            <w:rFonts w:ascii="Cambria" w:eastAsia="Calibri" w:hAnsi="Cambria" w:cs="Times New Roman"/>
            <w:b/>
            <w:color w:val="365F91" w:themeColor="accent1" w:themeShade="BF"/>
            <w:vertAlign w:val="superscript"/>
            <w:lang w:eastAsia="tr-TR"/>
          </w:rPr>
          <w:t>th</w:t>
        </w:r>
        <w:r w:rsidRPr="00F009BF">
          <w:rPr>
            <w:rFonts w:ascii="Cambria" w:eastAsia="Calibri" w:hAnsi="Cambria" w:cs="Times New Roman"/>
            <w:b/>
            <w:color w:val="365F91" w:themeColor="accent1" w:themeShade="BF"/>
            <w:lang w:eastAsia="tr-TR"/>
          </w:rPr>
          <w:t xml:space="preserve"> Int. Workshop on Human Behavior Understanding</w:t>
        </w:r>
      </w:hyperlink>
    </w:p>
    <w:p w:rsidR="00F009BF" w:rsidRPr="004E5010" w:rsidRDefault="00F009BF" w:rsidP="00F009BF">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Albert Ali Salah</w:t>
      </w:r>
    </w:p>
    <w:p w:rsidR="00F009BF" w:rsidRPr="004E5010" w:rsidRDefault="00F009BF" w:rsidP="00F009BF">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00CB1180">
        <w:rPr>
          <w:rFonts w:asciiTheme="majorHAnsi" w:eastAsia="Calibri" w:hAnsiTheme="majorHAnsi" w:cs="InterstateLight"/>
          <w:b/>
          <w:color w:val="6E6F71"/>
          <w:lang w:val="de-DE"/>
        </w:rPr>
        <w:t>0</w:t>
      </w:r>
      <w:r w:rsidR="00CB1180" w:rsidRPr="008B3318">
        <w:rPr>
          <w:rFonts w:asciiTheme="majorHAnsi" w:eastAsia="Calibri" w:hAnsiTheme="majorHAnsi" w:cs="InterstateLight"/>
          <w:lang w:val="de-DE"/>
        </w:rPr>
        <w:t>8 Eylül 2015</w:t>
      </w:r>
    </w:p>
    <w:p w:rsidR="00F009BF" w:rsidRDefault="00F009BF" w:rsidP="00F009BF">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00CB1180" w:rsidRPr="008B3318">
        <w:rPr>
          <w:rFonts w:asciiTheme="majorHAnsi" w:eastAsia="Calibri" w:hAnsiTheme="majorHAnsi" w:cs="InterstateLight"/>
          <w:lang w:val="de-DE"/>
        </w:rPr>
        <w:t>Osaka</w:t>
      </w:r>
    </w:p>
    <w:p w:rsidR="00F009BF" w:rsidRDefault="00F009BF" w:rsidP="00F009BF">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00CB1180">
        <w:rPr>
          <w:rFonts w:asciiTheme="majorHAnsi" w:eastAsia="Calibri" w:hAnsiTheme="majorHAnsi" w:cs="InterstateLight"/>
          <w:lang w:val="de-DE"/>
        </w:rPr>
        <w:t>5</w:t>
      </w:r>
      <w:r w:rsidRPr="008B3318">
        <w:rPr>
          <w:rFonts w:asciiTheme="majorHAnsi" w:eastAsia="Calibri" w:hAnsiTheme="majorHAnsi" w:cs="InterstateLight"/>
          <w:lang w:val="de-DE"/>
        </w:rPr>
        <w:t>0</w:t>
      </w:r>
    </w:p>
    <w:p w:rsidR="00F009BF" w:rsidRDefault="00F009BF" w:rsidP="00F009BF">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00CB1180">
        <w:rPr>
          <w:rFonts w:asciiTheme="majorHAnsi" w:eastAsia="Calibri" w:hAnsiTheme="majorHAnsi" w:cs="InterstateLight"/>
          <w:lang w:val="de-DE"/>
        </w:rPr>
        <w:t>13</w:t>
      </w:r>
    </w:p>
    <w:p w:rsidR="0010380F" w:rsidRDefault="0010380F" w:rsidP="0010380F">
      <w:pPr>
        <w:tabs>
          <w:tab w:val="left" w:pos="2835"/>
        </w:tabs>
        <w:spacing w:after="0" w:line="300" w:lineRule="exact"/>
        <w:contextualSpacing/>
        <w:rPr>
          <w:rFonts w:asciiTheme="majorHAnsi" w:eastAsia="Calibri" w:hAnsiTheme="majorHAnsi" w:cs="InterstateLight"/>
          <w:lang w:val="de-DE"/>
        </w:rPr>
      </w:pPr>
    </w:p>
    <w:p w:rsidR="00504780" w:rsidRDefault="00504780" w:rsidP="0050478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504780">
        <w:rPr>
          <w:rFonts w:ascii="Cambria" w:eastAsia="Calibri" w:hAnsi="Cambria" w:cs="Times New Roman"/>
          <w:b/>
          <w:color w:val="365F91" w:themeColor="accent1" w:themeShade="BF"/>
          <w:lang w:eastAsia="tr-TR"/>
        </w:rPr>
        <w:t xml:space="preserve">International Workshop Emotion Representations and </w:t>
      </w:r>
      <w:r>
        <w:rPr>
          <w:rFonts w:ascii="Cambria" w:eastAsia="Calibri" w:hAnsi="Cambria" w:cs="Times New Roman"/>
          <w:b/>
          <w:color w:val="365F91" w:themeColor="accent1" w:themeShade="BF"/>
          <w:lang w:eastAsia="tr-TR"/>
        </w:rPr>
        <w:t xml:space="preserve"> </w:t>
      </w:r>
    </w:p>
    <w:p w:rsidR="00504780" w:rsidRDefault="00504780" w:rsidP="00504780">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504780">
        <w:rPr>
          <w:rFonts w:ascii="Cambria" w:eastAsia="Calibri" w:hAnsi="Cambria" w:cs="Times New Roman"/>
          <w:b/>
          <w:color w:val="365F91" w:themeColor="accent1" w:themeShade="BF"/>
          <w:lang w:eastAsia="tr-TR"/>
        </w:rPr>
        <w:t>Modelling for Companion Systems</w:t>
      </w:r>
    </w:p>
    <w:p w:rsidR="00504780" w:rsidRPr="004E5010" w:rsidRDefault="00504780" w:rsidP="00504780">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Albert Ali Salah</w:t>
      </w:r>
    </w:p>
    <w:p w:rsidR="00504780" w:rsidRPr="004E5010" w:rsidRDefault="00504780" w:rsidP="00504780">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13 Kasım 2015</w:t>
      </w:r>
    </w:p>
    <w:p w:rsidR="00504780" w:rsidRDefault="00504780" w:rsidP="00504780">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Seattle</w:t>
      </w:r>
    </w:p>
    <w:p w:rsidR="00504780" w:rsidRDefault="00504780" w:rsidP="00504780">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Pr="008B3318">
        <w:rPr>
          <w:rFonts w:asciiTheme="majorHAnsi" w:eastAsia="Calibri" w:hAnsiTheme="majorHAnsi" w:cs="InterstateLight"/>
          <w:lang w:val="de-DE"/>
        </w:rPr>
        <w:t>40</w:t>
      </w:r>
    </w:p>
    <w:p w:rsidR="00CB2D49" w:rsidRDefault="00504780" w:rsidP="00504780">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5</w:t>
      </w:r>
    </w:p>
    <w:p w:rsidR="00D7612E" w:rsidRDefault="00D7612E" w:rsidP="00504780">
      <w:pPr>
        <w:tabs>
          <w:tab w:val="left" w:pos="2835"/>
        </w:tabs>
        <w:spacing w:after="0" w:line="300" w:lineRule="exact"/>
        <w:contextualSpacing/>
        <w:rPr>
          <w:rFonts w:asciiTheme="majorHAnsi" w:eastAsia="Calibri" w:hAnsiTheme="majorHAnsi" w:cs="InterstateLight"/>
          <w:lang w:val="de-DE"/>
        </w:rPr>
      </w:pPr>
    </w:p>
    <w:p w:rsidR="00D7612E" w:rsidRDefault="00D7612E" w:rsidP="00D7612E">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hyperlink r:id="rId12">
        <w:r w:rsidRPr="00D7612E">
          <w:rPr>
            <w:rFonts w:ascii="Cambria" w:eastAsia="Calibri" w:hAnsi="Cambria" w:cs="Times New Roman"/>
            <w:b/>
            <w:color w:val="365F91" w:themeColor="accent1" w:themeShade="BF"/>
            <w:lang w:eastAsia="tr-TR"/>
          </w:rPr>
          <w:t>AnnotatIST</w:t>
        </w:r>
      </w:hyperlink>
      <w:r w:rsidRPr="00D7612E">
        <w:rPr>
          <w:rFonts w:ascii="Cambria" w:eastAsia="Calibri" w:hAnsi="Cambria" w:cs="Times New Roman"/>
          <w:b/>
          <w:color w:val="365F91" w:themeColor="accent1" w:themeShade="BF"/>
          <w:lang w:eastAsia="tr-TR"/>
        </w:rPr>
        <w:t xml:space="preserve"> -- Annotate ISTanbul Gathering</w:t>
      </w:r>
    </w:p>
    <w:p w:rsidR="00D7612E" w:rsidRPr="004E5010" w:rsidRDefault="00D7612E" w:rsidP="00D7612E">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Suzan Uskudarlı</w:t>
      </w:r>
    </w:p>
    <w:p w:rsidR="00D7612E" w:rsidRPr="004E5010" w:rsidRDefault="00D7612E" w:rsidP="00D7612E">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28-30 May</w:t>
      </w:r>
      <w:r>
        <w:rPr>
          <w:rFonts w:asciiTheme="majorHAnsi" w:eastAsia="Calibri" w:hAnsiTheme="majorHAnsi" w:cs="InterstateLight"/>
          <w:lang w:val="de-DE"/>
        </w:rPr>
        <w:t>ıs</w:t>
      </w:r>
      <w:r w:rsidRPr="008B3318">
        <w:rPr>
          <w:rFonts w:asciiTheme="majorHAnsi" w:eastAsia="Calibri" w:hAnsiTheme="majorHAnsi" w:cs="InterstateLight"/>
          <w:lang w:val="de-DE"/>
        </w:rPr>
        <w:t xml:space="preserve"> 2015</w:t>
      </w:r>
    </w:p>
    <w:p w:rsidR="00D7612E" w:rsidRDefault="00D7612E" w:rsidP="00D7612E">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D7612E" w:rsidRDefault="00D7612E" w:rsidP="00D7612E">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38</w:t>
      </w:r>
    </w:p>
    <w:p w:rsidR="00D7612E" w:rsidRDefault="00D7612E" w:rsidP="00D7612E">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11</w:t>
      </w:r>
    </w:p>
    <w:p w:rsidR="001F5354" w:rsidRDefault="001F5354" w:rsidP="00D7612E">
      <w:pPr>
        <w:tabs>
          <w:tab w:val="left" w:pos="2835"/>
        </w:tabs>
        <w:spacing w:after="0" w:line="300" w:lineRule="exact"/>
        <w:contextualSpacing/>
        <w:rPr>
          <w:rFonts w:asciiTheme="majorHAnsi" w:eastAsia="Calibri" w:hAnsiTheme="majorHAnsi" w:cs="InterstateLight"/>
          <w:lang w:val="de-DE"/>
        </w:rPr>
      </w:pPr>
    </w:p>
    <w:p w:rsidR="001F5354" w:rsidRDefault="001F5354" w:rsidP="001F5354">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F5354">
        <w:rPr>
          <w:rFonts w:ascii="Cambria" w:eastAsia="Calibri" w:hAnsi="Cambria" w:cs="Times New Roman"/>
          <w:b/>
          <w:color w:val="365F91" w:themeColor="accent1" w:themeShade="BF"/>
          <w:lang w:eastAsia="tr-TR"/>
        </w:rPr>
        <w:t xml:space="preserve">Emerging Concepts in Advanced Imaging of </w:t>
      </w:r>
    </w:p>
    <w:p w:rsidR="001F5354" w:rsidRDefault="001F5354" w:rsidP="001F5354">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F5354">
        <w:rPr>
          <w:rFonts w:ascii="Cambria" w:eastAsia="Calibri" w:hAnsi="Cambria" w:cs="Times New Roman"/>
          <w:b/>
          <w:color w:val="365F91" w:themeColor="accent1" w:themeShade="BF"/>
          <w:lang w:eastAsia="tr-TR"/>
        </w:rPr>
        <w:t>Neurodegenerative Diseases Workshop</w:t>
      </w:r>
    </w:p>
    <w:p w:rsidR="001F5354" w:rsidRPr="004E5010" w:rsidRDefault="001F5354" w:rsidP="001F5354">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Esin Öztürk Işık</w:t>
      </w:r>
    </w:p>
    <w:p w:rsidR="001F5354" w:rsidRPr="004E5010" w:rsidRDefault="001F5354" w:rsidP="001F5354">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18 Ekim</w:t>
      </w:r>
      <w:r w:rsidRPr="008B3318">
        <w:rPr>
          <w:rFonts w:asciiTheme="majorHAnsi" w:eastAsia="Calibri" w:hAnsiTheme="majorHAnsi" w:cs="InterstateLight"/>
          <w:lang w:val="de-DE"/>
        </w:rPr>
        <w:t xml:space="preserve"> 2015</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50</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21</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p>
    <w:p w:rsidR="00E669C7" w:rsidRDefault="00E669C7" w:rsidP="001F5354">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p>
    <w:p w:rsidR="001F5354" w:rsidRDefault="001F5354" w:rsidP="001F5354">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lastRenderedPageBreak/>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F5354">
        <w:rPr>
          <w:rFonts w:ascii="Cambria" w:eastAsia="Calibri" w:hAnsi="Cambria" w:cs="Times New Roman"/>
          <w:b/>
          <w:color w:val="365F91" w:themeColor="accent1" w:themeShade="BF"/>
          <w:lang w:eastAsia="tr-TR"/>
        </w:rPr>
        <w:t>SMACD 2015</w:t>
      </w:r>
    </w:p>
    <w:p w:rsidR="001F5354" w:rsidRPr="004E5010" w:rsidRDefault="001F5354" w:rsidP="001F5354">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Günhan Dündar</w:t>
      </w:r>
    </w:p>
    <w:p w:rsidR="001F5354" w:rsidRPr="004E5010" w:rsidRDefault="001F5354" w:rsidP="001F5354">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lang w:val="de-DE"/>
        </w:rPr>
        <w:t>07</w:t>
      </w:r>
      <w:r w:rsidRPr="008B3318">
        <w:rPr>
          <w:rFonts w:asciiTheme="majorHAnsi" w:eastAsia="Calibri" w:hAnsiTheme="majorHAnsi" w:cs="InterstateLight"/>
          <w:lang w:val="de-DE"/>
        </w:rPr>
        <w:t xml:space="preserve">- </w:t>
      </w:r>
      <w:r>
        <w:rPr>
          <w:rFonts w:asciiTheme="majorHAnsi" w:eastAsia="Calibri" w:hAnsiTheme="majorHAnsi" w:cs="InterstateLight"/>
          <w:lang w:val="de-DE"/>
        </w:rPr>
        <w:t>0</w:t>
      </w:r>
      <w:r w:rsidRPr="008B3318">
        <w:rPr>
          <w:rFonts w:asciiTheme="majorHAnsi" w:eastAsia="Calibri" w:hAnsiTheme="majorHAnsi" w:cs="InterstateLight"/>
          <w:lang w:val="de-DE"/>
        </w:rPr>
        <w:t>9 Eylül 2015</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660F1C">
        <w:rPr>
          <w:rFonts w:asciiTheme="majorHAnsi" w:eastAsia="Calibri" w:hAnsiTheme="majorHAnsi" w:cs="InterstateLight"/>
          <w:lang w:val="de-DE"/>
        </w:rPr>
        <w:t xml:space="preserve">Boğaziçi Üniversitesi, </w:t>
      </w:r>
      <w:r w:rsidRPr="009815A5">
        <w:rPr>
          <w:rFonts w:asciiTheme="majorHAnsi" w:eastAsia="Calibri" w:hAnsiTheme="majorHAnsi" w:cs="InterstateLight"/>
          <w:lang w:val="de-DE"/>
        </w:rPr>
        <w:t>İstanbul</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60</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40</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p>
    <w:p w:rsidR="001F5354" w:rsidRDefault="001F5354" w:rsidP="001F5354">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1F5354">
        <w:rPr>
          <w:rFonts w:ascii="Cambria" w:eastAsia="Calibri" w:hAnsi="Cambria" w:cs="Times New Roman"/>
          <w:b/>
          <w:color w:val="365F91" w:themeColor="accent1" w:themeShade="BF"/>
          <w:lang w:eastAsia="tr-TR"/>
        </w:rPr>
        <w:t xml:space="preserve">2015 Workshop on Data Mining and Analytics, INFORMS </w:t>
      </w:r>
    </w:p>
    <w:p w:rsidR="001F5354" w:rsidRDefault="001F5354" w:rsidP="001F5354">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F5354">
        <w:rPr>
          <w:rFonts w:ascii="Cambria" w:eastAsia="Calibri" w:hAnsi="Cambria" w:cs="Times New Roman"/>
          <w:b/>
          <w:color w:val="365F91" w:themeColor="accent1" w:themeShade="BF"/>
          <w:lang w:eastAsia="tr-TR"/>
        </w:rPr>
        <w:t>Annual Meeting</w:t>
      </w:r>
    </w:p>
    <w:p w:rsidR="001F5354" w:rsidRPr="004E5010" w:rsidRDefault="001F5354" w:rsidP="001F5354">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Mustafa Gökçe Baydoğan</w:t>
      </w:r>
    </w:p>
    <w:p w:rsidR="001F5354" w:rsidRPr="004E5010" w:rsidRDefault="001F5354" w:rsidP="001F5354">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00462A8B">
        <w:rPr>
          <w:rFonts w:asciiTheme="majorHAnsi" w:eastAsia="Calibri" w:hAnsiTheme="majorHAnsi" w:cs="InterstateLight"/>
          <w:lang w:val="de-DE"/>
        </w:rPr>
        <w:t>31 Ekim</w:t>
      </w:r>
      <w:r w:rsidRPr="008B3318">
        <w:rPr>
          <w:rFonts w:asciiTheme="majorHAnsi" w:eastAsia="Calibri" w:hAnsiTheme="majorHAnsi" w:cs="InterstateLight"/>
          <w:lang w:val="de-DE"/>
        </w:rPr>
        <w:t xml:space="preserve"> 2015</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00462A8B" w:rsidRPr="008B3318">
        <w:rPr>
          <w:rFonts w:asciiTheme="majorHAnsi" w:eastAsia="Calibri" w:hAnsiTheme="majorHAnsi" w:cs="InterstateLight"/>
          <w:lang w:val="de-DE"/>
        </w:rPr>
        <w:t>Philadelphia</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r w:rsidR="00462A8B">
        <w:rPr>
          <w:rFonts w:asciiTheme="majorHAnsi" w:eastAsia="Calibri" w:hAnsiTheme="majorHAnsi" w:cs="InterstateLight"/>
          <w:lang w:val="de-DE"/>
        </w:rPr>
        <w:t>10</w:t>
      </w:r>
      <w:r>
        <w:rPr>
          <w:rFonts w:asciiTheme="majorHAnsi" w:eastAsia="Calibri" w:hAnsiTheme="majorHAnsi" w:cs="InterstateLight"/>
          <w:lang w:val="de-DE"/>
        </w:rPr>
        <w:t>0</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00462A8B">
        <w:rPr>
          <w:rFonts w:asciiTheme="majorHAnsi" w:eastAsia="Calibri" w:hAnsiTheme="majorHAnsi" w:cs="InterstateLight"/>
          <w:lang w:val="de-DE"/>
        </w:rPr>
        <w:t>3</w:t>
      </w:r>
      <w:r>
        <w:rPr>
          <w:rFonts w:asciiTheme="majorHAnsi" w:eastAsia="Calibri" w:hAnsiTheme="majorHAnsi" w:cs="InterstateLight"/>
          <w:lang w:val="de-DE"/>
        </w:rPr>
        <w:t>0</w:t>
      </w:r>
    </w:p>
    <w:p w:rsidR="001F5354" w:rsidRDefault="001F5354" w:rsidP="001F5354">
      <w:pPr>
        <w:tabs>
          <w:tab w:val="left" w:pos="2835"/>
        </w:tabs>
        <w:spacing w:after="0" w:line="300" w:lineRule="exact"/>
        <w:contextualSpacing/>
        <w:rPr>
          <w:rFonts w:asciiTheme="majorHAnsi" w:eastAsia="Calibri" w:hAnsiTheme="majorHAnsi" w:cs="InterstateLight"/>
          <w:lang w:val="de-DE"/>
        </w:rPr>
      </w:pPr>
    </w:p>
    <w:p w:rsidR="00462A8B" w:rsidRDefault="00462A8B" w:rsidP="00462A8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462A8B">
        <w:rPr>
          <w:rFonts w:ascii="Cambria" w:eastAsia="Calibri" w:hAnsi="Cambria" w:cs="Times New Roman"/>
          <w:b/>
          <w:color w:val="365F91" w:themeColor="accent1" w:themeShade="BF"/>
          <w:lang w:eastAsia="tr-TR"/>
        </w:rPr>
        <w:t>Akademik Bilişim 2015</w:t>
      </w:r>
    </w:p>
    <w:p w:rsidR="00462A8B" w:rsidRPr="004E5010" w:rsidRDefault="00462A8B" w:rsidP="00462A8B">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M. Ufuk Çağlayan</w:t>
      </w:r>
    </w:p>
    <w:p w:rsidR="00462A8B" w:rsidRPr="004E5010" w:rsidRDefault="00462A8B" w:rsidP="00462A8B">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31 Ocak – 6 Şubat 2015</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Anadolu Üniversitesi</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p>
    <w:p w:rsidR="001F5354" w:rsidRDefault="00462A8B" w:rsidP="00462A8B">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p>
    <w:p w:rsidR="00462A8B" w:rsidRDefault="00462A8B" w:rsidP="00462A8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462A8B">
        <w:rPr>
          <w:rFonts w:ascii="Cambria" w:eastAsia="Calibri" w:hAnsi="Cambria" w:cs="Times New Roman"/>
          <w:b/>
          <w:color w:val="365F91" w:themeColor="accent1" w:themeShade="BF"/>
          <w:lang w:eastAsia="tr-TR"/>
        </w:rPr>
        <w:t>inet-tr'15 / Türkiye İnternet Konferansı 2015</w:t>
      </w:r>
    </w:p>
    <w:p w:rsidR="00462A8B" w:rsidRPr="004E5010" w:rsidRDefault="00462A8B" w:rsidP="00462A8B">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M. Ufuk Çağlayan</w:t>
      </w:r>
    </w:p>
    <w:p w:rsidR="00462A8B" w:rsidRPr="004E5010" w:rsidRDefault="00462A8B" w:rsidP="00462A8B">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0</w:t>
      </w:r>
      <w:r w:rsidRPr="008B3318">
        <w:rPr>
          <w:rFonts w:asciiTheme="majorHAnsi" w:eastAsia="Calibri" w:hAnsiTheme="majorHAnsi" w:cs="InterstateLight"/>
          <w:lang w:val="de-DE"/>
        </w:rPr>
        <w:t>1-</w:t>
      </w:r>
      <w:r>
        <w:rPr>
          <w:rFonts w:asciiTheme="majorHAnsi" w:eastAsia="Calibri" w:hAnsiTheme="majorHAnsi" w:cs="InterstateLight"/>
          <w:lang w:val="de-DE"/>
        </w:rPr>
        <w:t>0</w:t>
      </w:r>
      <w:r w:rsidRPr="008B3318">
        <w:rPr>
          <w:rFonts w:asciiTheme="majorHAnsi" w:eastAsia="Calibri" w:hAnsiTheme="majorHAnsi" w:cs="InterstateLight"/>
          <w:lang w:val="de-DE"/>
        </w:rPr>
        <w:t>3 Aralık 2015</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sidRPr="008B3318">
        <w:rPr>
          <w:rFonts w:asciiTheme="majorHAnsi" w:eastAsia="Calibri" w:hAnsiTheme="majorHAnsi" w:cs="InterstateLight"/>
          <w:lang w:val="de-DE"/>
        </w:rPr>
        <w:t>İstanbul Üniversitesi</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Pr>
          <w:rFonts w:asciiTheme="majorHAnsi" w:eastAsia="Calibri" w:hAnsiTheme="majorHAnsi" w:cs="InterstateLight"/>
          <w:lang w:val="de-DE"/>
        </w:rPr>
        <w:t>-</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p>
    <w:p w:rsidR="00462A8B" w:rsidRDefault="00462A8B" w:rsidP="00462A8B">
      <w:pPr>
        <w:widowControl w:val="0"/>
        <w:autoSpaceDE w:val="0"/>
        <w:autoSpaceDN w:val="0"/>
        <w:adjustRightInd w:val="0"/>
        <w:spacing w:after="0" w:line="300" w:lineRule="exact"/>
        <w:rPr>
          <w:rFonts w:ascii="Cambria" w:eastAsia="Calibri" w:hAnsi="Cambria" w:cs="Times New Roman"/>
          <w:b/>
          <w:color w:val="365F91" w:themeColor="accent1" w:themeShade="BF"/>
          <w:lang w:eastAsia="tr-TR"/>
        </w:rPr>
      </w:pPr>
      <w:r w:rsidRPr="00E6152D">
        <w:rPr>
          <w:rFonts w:ascii="Cambria" w:eastAsia="Calibri" w:hAnsi="Cambria" w:cs="Times New Roman"/>
          <w:b/>
          <w:color w:val="365F91" w:themeColor="accent1" w:themeShade="BF"/>
          <w:lang w:eastAsia="tr-TR"/>
        </w:rPr>
        <w:t>Toplantının Adı</w:t>
      </w:r>
      <w:r w:rsidRPr="00E6152D">
        <w:rPr>
          <w:rFonts w:ascii="Cambria" w:eastAsia="Calibri" w:hAnsi="Cambria" w:cs="Times New Roman"/>
          <w:b/>
          <w:color w:val="365F91" w:themeColor="accent1" w:themeShade="BF"/>
          <w:lang w:eastAsia="tr-TR"/>
        </w:rPr>
        <w:tab/>
      </w:r>
      <w:r w:rsidRPr="00E6152D">
        <w:rPr>
          <w:rFonts w:ascii="Cambria" w:eastAsia="Calibri" w:hAnsi="Cambria" w:cs="Times New Roman"/>
          <w:b/>
          <w:color w:val="365F91" w:themeColor="accent1" w:themeShade="BF"/>
          <w:lang w:eastAsia="tr-TR"/>
        </w:rPr>
        <w:tab/>
        <w:t xml:space="preserve">: </w:t>
      </w:r>
      <w:r w:rsidRPr="00462A8B">
        <w:rPr>
          <w:rFonts w:ascii="Cambria" w:eastAsia="Calibri" w:hAnsi="Cambria" w:cs="Times New Roman"/>
          <w:b/>
          <w:color w:val="365F91" w:themeColor="accent1" w:themeShade="BF"/>
          <w:lang w:eastAsia="tr-TR"/>
        </w:rPr>
        <w:t>COLIBRI (ERASMUS+ Project): Midway Seminar</w:t>
      </w:r>
    </w:p>
    <w:p w:rsidR="00462A8B" w:rsidRPr="004E5010" w:rsidRDefault="00462A8B" w:rsidP="00462A8B">
      <w:pPr>
        <w:widowControl w:val="0"/>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Düzenleyen Merkez Üyesi</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sidRPr="00692769">
        <w:rPr>
          <w:rFonts w:asciiTheme="majorHAnsi" w:eastAsia="Calibri" w:hAnsiTheme="majorHAnsi" w:cs="InterstateLight"/>
          <w:b/>
          <w:color w:val="6E6F71"/>
          <w:lang w:val="de-DE"/>
        </w:rPr>
        <w:t xml:space="preserve">: </w:t>
      </w:r>
      <w:r w:rsidRPr="008B3318">
        <w:rPr>
          <w:rFonts w:asciiTheme="majorHAnsi" w:eastAsia="Calibri" w:hAnsiTheme="majorHAnsi" w:cs="InterstateLight"/>
          <w:lang w:val="de-DE"/>
        </w:rPr>
        <w:t>Tuna Tuğcu</w:t>
      </w:r>
    </w:p>
    <w:p w:rsidR="00462A8B" w:rsidRPr="004E5010" w:rsidRDefault="00462A8B" w:rsidP="00462A8B">
      <w:pPr>
        <w:autoSpaceDE w:val="0"/>
        <w:autoSpaceDN w:val="0"/>
        <w:adjustRightInd w:val="0"/>
        <w:spacing w:after="0" w:line="300" w:lineRule="exact"/>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Tarih</w:t>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ab/>
      </w:r>
      <w:r w:rsidRPr="00692769">
        <w:rPr>
          <w:rFonts w:asciiTheme="majorHAnsi" w:eastAsia="Calibri" w:hAnsiTheme="majorHAnsi" w:cs="InterstateLight"/>
          <w:b/>
          <w:color w:val="6E6F71"/>
          <w:lang w:val="de-DE"/>
        </w:rPr>
        <w:t xml:space="preserve">: </w:t>
      </w:r>
      <w:r>
        <w:rPr>
          <w:rFonts w:asciiTheme="majorHAnsi" w:eastAsia="Calibri" w:hAnsiTheme="majorHAnsi" w:cs="InterstateLight"/>
          <w:b/>
          <w:color w:val="6E6F71"/>
          <w:lang w:val="de-DE"/>
        </w:rPr>
        <w:t>13</w:t>
      </w:r>
      <w:r w:rsidRPr="008B3318">
        <w:rPr>
          <w:rFonts w:asciiTheme="majorHAnsi" w:eastAsia="Calibri" w:hAnsiTheme="majorHAnsi" w:cs="InterstateLight"/>
          <w:lang w:val="de-DE"/>
        </w:rPr>
        <w:t>-</w:t>
      </w:r>
      <w:r>
        <w:rPr>
          <w:rFonts w:asciiTheme="majorHAnsi" w:eastAsia="Calibri" w:hAnsiTheme="majorHAnsi" w:cs="InterstateLight"/>
          <w:lang w:val="de-DE"/>
        </w:rPr>
        <w:t>17</w:t>
      </w:r>
      <w:r w:rsidRPr="008B3318">
        <w:rPr>
          <w:rFonts w:asciiTheme="majorHAnsi" w:eastAsia="Calibri" w:hAnsiTheme="majorHAnsi" w:cs="InterstateLight"/>
          <w:lang w:val="de-DE"/>
        </w:rPr>
        <w:t xml:space="preserve"> </w:t>
      </w:r>
      <w:r>
        <w:rPr>
          <w:rFonts w:asciiTheme="majorHAnsi" w:eastAsia="Calibri" w:hAnsiTheme="majorHAnsi" w:cs="InterstateLight"/>
          <w:lang w:val="de-DE"/>
        </w:rPr>
        <w:t>Nisan</w:t>
      </w:r>
      <w:r w:rsidRPr="008B3318">
        <w:rPr>
          <w:rFonts w:asciiTheme="majorHAnsi" w:eastAsia="Calibri" w:hAnsiTheme="majorHAnsi" w:cs="InterstateLight"/>
          <w:lang w:val="de-DE"/>
        </w:rPr>
        <w:t xml:space="preserve"> 2015</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Düzenlendiği Yer</w:t>
      </w:r>
      <w:r>
        <w:rPr>
          <w:rFonts w:asciiTheme="majorHAnsi" w:eastAsia="Calibri" w:hAnsiTheme="majorHAnsi" w:cs="InterstateLight"/>
          <w:b/>
          <w:color w:val="6E6F71"/>
          <w:lang w:val="de-DE"/>
        </w:rPr>
        <w:tab/>
        <w:t xml:space="preserve">: </w:t>
      </w:r>
      <w:r>
        <w:rPr>
          <w:rFonts w:asciiTheme="majorHAnsi" w:eastAsia="Calibri" w:hAnsiTheme="majorHAnsi" w:cs="InterstateLight"/>
          <w:lang w:val="de-DE"/>
        </w:rPr>
        <w:t>Boğaziçi</w:t>
      </w:r>
      <w:r w:rsidRPr="008B3318">
        <w:rPr>
          <w:rFonts w:asciiTheme="majorHAnsi" w:eastAsia="Calibri" w:hAnsiTheme="majorHAnsi" w:cs="InterstateLight"/>
          <w:lang w:val="de-DE"/>
        </w:rPr>
        <w:t xml:space="preserve"> Üniversitesi</w:t>
      </w:r>
      <w:r>
        <w:rPr>
          <w:rFonts w:asciiTheme="majorHAnsi" w:eastAsia="Calibri" w:hAnsiTheme="majorHAnsi" w:cs="InterstateLight"/>
          <w:lang w:val="de-DE"/>
        </w:rPr>
        <w:t>, İstanbul</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585DD7">
        <w:rPr>
          <w:rFonts w:ascii="Cambria" w:eastAsia="Calibri" w:hAnsi="Cambria" w:cs="Times New Roman"/>
          <w:b/>
          <w:color w:val="365F91" w:themeColor="accent1" w:themeShade="BF"/>
          <w:lang w:eastAsia="tr-TR"/>
        </w:rPr>
        <w:t>Katılımcı Sayısı</w:t>
      </w:r>
      <w:r>
        <w:rPr>
          <w:rFonts w:asciiTheme="majorHAnsi" w:eastAsia="Calibri" w:hAnsiTheme="majorHAnsi" w:cs="InterstateLight"/>
          <w:lang w:val="de-DE"/>
        </w:rPr>
        <w:tab/>
      </w:r>
      <w:r w:rsidRPr="005B7D4D">
        <w:rPr>
          <w:rFonts w:asciiTheme="majorHAnsi" w:eastAsia="Calibri" w:hAnsiTheme="majorHAnsi" w:cs="InterstateLight"/>
          <w:b/>
          <w:color w:val="6E6F71"/>
          <w:lang w:val="de-DE"/>
        </w:rPr>
        <w:t>:</w:t>
      </w:r>
      <w:r>
        <w:rPr>
          <w:rFonts w:asciiTheme="majorHAnsi" w:eastAsia="Calibri" w:hAnsiTheme="majorHAnsi" w:cs="InterstateLight"/>
          <w:lang w:val="de-DE"/>
        </w:rPr>
        <w:t xml:space="preserve"> 46</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sidRPr="003049CC">
        <w:rPr>
          <w:rFonts w:ascii="Cambria" w:eastAsia="Calibri" w:hAnsi="Cambria" w:cs="Times New Roman"/>
          <w:b/>
          <w:color w:val="365F91" w:themeColor="accent1" w:themeShade="BF"/>
          <w:lang w:eastAsia="tr-TR"/>
        </w:rPr>
        <w:t>Sunulan Bildiri Adedi</w:t>
      </w:r>
      <w:r w:rsidRPr="003049CC">
        <w:rPr>
          <w:rFonts w:ascii="Cambria" w:eastAsia="Calibri" w:hAnsi="Cambria" w:cs="Times New Roman"/>
          <w:b/>
          <w:color w:val="365F91" w:themeColor="accent1" w:themeShade="BF"/>
          <w:lang w:eastAsia="tr-TR"/>
        </w:rPr>
        <w:tab/>
        <w:t xml:space="preserve">: </w:t>
      </w:r>
      <w:r w:rsidRPr="008B3318">
        <w:rPr>
          <w:rFonts w:asciiTheme="majorHAnsi" w:eastAsia="Calibri" w:hAnsiTheme="majorHAnsi" w:cs="InterstateLight"/>
          <w:lang w:val="de-DE"/>
        </w:rPr>
        <w:t xml:space="preserve">5 gün boyunca 7 farklı üniversiteden gelen öğrencilere eğitim </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r>
        <w:rPr>
          <w:rFonts w:asciiTheme="majorHAnsi" w:eastAsia="Calibri" w:hAnsiTheme="majorHAnsi" w:cs="InterstateLight"/>
          <w:lang w:val="de-DE"/>
        </w:rPr>
        <w:t xml:space="preserve">                                                             </w:t>
      </w:r>
      <w:r w:rsidRPr="008B3318">
        <w:rPr>
          <w:rFonts w:asciiTheme="majorHAnsi" w:eastAsia="Calibri" w:hAnsiTheme="majorHAnsi" w:cs="InterstateLight"/>
          <w:lang w:val="de-DE"/>
        </w:rPr>
        <w:t>verilmiştir. Bildiri sunumu şeklinde bir çalışma olmamıştır.</w:t>
      </w:r>
    </w:p>
    <w:p w:rsidR="00462A8B" w:rsidRDefault="00462A8B" w:rsidP="00462A8B">
      <w:pPr>
        <w:tabs>
          <w:tab w:val="left" w:pos="2835"/>
        </w:tabs>
        <w:spacing w:after="0" w:line="300" w:lineRule="exact"/>
        <w:contextualSpacing/>
        <w:rPr>
          <w:rFonts w:asciiTheme="majorHAnsi" w:eastAsia="Calibri" w:hAnsiTheme="majorHAnsi" w:cs="InterstateLight"/>
          <w:lang w:val="de-DE"/>
        </w:rPr>
      </w:pPr>
    </w:p>
    <w:p w:rsidR="00AD15F6" w:rsidRPr="00462A8B" w:rsidRDefault="00AD15F6" w:rsidP="00462A8B">
      <w:pPr>
        <w:spacing w:line="240" w:lineRule="auto"/>
        <w:rPr>
          <w:rFonts w:asciiTheme="majorHAnsi" w:eastAsia="Calibri" w:hAnsiTheme="majorHAnsi" w:cs="InterstateLight"/>
          <w:lang w:val="de-DE"/>
        </w:rPr>
      </w:pPr>
      <w:r w:rsidRPr="007B03B1">
        <w:rPr>
          <w:rFonts w:ascii="Cambria" w:eastAsia="Calibri" w:hAnsi="Cambria" w:cs="Times New Roman"/>
          <w:b/>
          <w:color w:val="365F91" w:themeColor="accent1" w:themeShade="BF"/>
          <w:sz w:val="28"/>
          <w:szCs w:val="28"/>
          <w:lang w:eastAsia="tr-TR"/>
        </w:rPr>
        <w:t>II</w:t>
      </w:r>
      <w:r>
        <w:rPr>
          <w:rFonts w:ascii="Cambria" w:eastAsia="Calibri" w:hAnsi="Cambria" w:cs="Times New Roman"/>
          <w:b/>
          <w:color w:val="365F91" w:themeColor="accent1" w:themeShade="BF"/>
          <w:sz w:val="28"/>
          <w:szCs w:val="28"/>
          <w:lang w:eastAsia="tr-TR"/>
        </w:rPr>
        <w:t>I</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KATILDIKLARI</w:t>
      </w:r>
      <w:r w:rsidRPr="007B03B1">
        <w:rPr>
          <w:rFonts w:ascii="Cambria" w:eastAsia="Calibri" w:hAnsi="Cambria" w:cs="Times New Roman"/>
          <w:b/>
          <w:color w:val="365F91" w:themeColor="accent1" w:themeShade="BF"/>
          <w:sz w:val="28"/>
          <w:szCs w:val="28"/>
          <w:lang w:eastAsia="tr-TR"/>
        </w:rPr>
        <w:t xml:space="preserve"> BİLİMSEL TOPLANTILAR</w:t>
      </w:r>
    </w:p>
    <w:p w:rsidR="00291101" w:rsidRDefault="00AD15F6" w:rsidP="003049CC">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291101" w:rsidRPr="00291101">
        <w:rPr>
          <w:rFonts w:ascii="Cambria" w:eastAsia="Calibri" w:hAnsi="Cambria"/>
          <w:b/>
          <w:color w:val="365F91" w:themeColor="accent1" w:themeShade="BF"/>
          <w:sz w:val="22"/>
          <w:szCs w:val="22"/>
          <w:lang w:val="tr-TR" w:eastAsia="tr-TR"/>
        </w:rPr>
        <w:t>10</w:t>
      </w:r>
      <w:r w:rsidR="00291101" w:rsidRPr="00291101">
        <w:rPr>
          <w:rFonts w:ascii="Cambria" w:eastAsia="Calibri" w:hAnsi="Cambria"/>
          <w:b/>
          <w:color w:val="365F91" w:themeColor="accent1" w:themeShade="BF"/>
          <w:sz w:val="22"/>
          <w:szCs w:val="22"/>
          <w:vertAlign w:val="superscript"/>
          <w:lang w:val="tr-TR" w:eastAsia="tr-TR"/>
        </w:rPr>
        <w:t>th</w:t>
      </w:r>
      <w:r w:rsidR="00291101" w:rsidRPr="00291101">
        <w:rPr>
          <w:rFonts w:ascii="Cambria" w:eastAsia="Calibri" w:hAnsi="Cambria"/>
          <w:b/>
          <w:color w:val="365F91" w:themeColor="accent1" w:themeShade="BF"/>
          <w:sz w:val="22"/>
          <w:szCs w:val="22"/>
          <w:lang w:val="tr-TR" w:eastAsia="tr-TR"/>
        </w:rPr>
        <w:t xml:space="preserve"> International Conference on Cognitive Radio Oriented </w:t>
      </w:r>
    </w:p>
    <w:p w:rsidR="00AD15F6" w:rsidRPr="00CD72B9" w:rsidRDefault="00291101" w:rsidP="003049CC">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291101">
        <w:rPr>
          <w:rFonts w:ascii="Cambria" w:eastAsia="Calibri" w:hAnsi="Cambria"/>
          <w:b/>
          <w:color w:val="365F91" w:themeColor="accent1" w:themeShade="BF"/>
          <w:sz w:val="22"/>
          <w:szCs w:val="22"/>
          <w:lang w:val="tr-TR" w:eastAsia="tr-TR"/>
        </w:rPr>
        <w:t>Wireless Networks (CROWNCOM 2015)</w:t>
      </w:r>
    </w:p>
    <w:p w:rsidR="00AD15F6" w:rsidRPr="009866B7" w:rsidRDefault="00AD15F6" w:rsidP="00AD15F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291101" w:rsidRPr="00617CEB">
        <w:rPr>
          <w:rFonts w:asciiTheme="majorHAnsi" w:eastAsia="Calibri" w:hAnsiTheme="majorHAnsi" w:cs="InterstateLight"/>
          <w:sz w:val="22"/>
          <w:szCs w:val="22"/>
          <w:lang w:val="de-DE"/>
        </w:rPr>
        <w:t>Gürkan Gür</w:t>
      </w:r>
    </w:p>
    <w:p w:rsidR="00AD15F6" w:rsidRPr="009866B7" w:rsidRDefault="00AD15F6" w:rsidP="00AD15F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291101" w:rsidRPr="00617CEB">
        <w:rPr>
          <w:rFonts w:asciiTheme="majorHAnsi" w:eastAsia="Calibri" w:hAnsiTheme="majorHAnsi" w:cs="InterstateLight"/>
          <w:lang w:val="de-DE"/>
        </w:rPr>
        <w:t>21-23 Nisan 2015</w:t>
      </w:r>
    </w:p>
    <w:p w:rsidR="00AD15F6" w:rsidRPr="00F73FDB" w:rsidRDefault="00AD15F6" w:rsidP="00AD15F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291101" w:rsidRPr="00617CEB">
        <w:rPr>
          <w:rFonts w:asciiTheme="majorHAnsi" w:eastAsia="Calibri" w:hAnsiTheme="majorHAnsi" w:cs="InterstateLight"/>
          <w:lang w:val="de-DE"/>
        </w:rPr>
        <w:t>Doha, Katar</w:t>
      </w:r>
    </w:p>
    <w:p w:rsidR="00291101" w:rsidRDefault="00AD15F6" w:rsidP="00AD15F6">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291101" w:rsidRPr="00617CEB">
        <w:rPr>
          <w:rFonts w:asciiTheme="majorHAnsi" w:eastAsia="Calibri" w:hAnsiTheme="majorHAnsi" w:cs="InterstateLight"/>
          <w:lang w:val="de-DE"/>
        </w:rPr>
        <w:t xml:space="preserve">Energy Efficiency in Cognitive Radio Networks: Challenges, </w:t>
      </w:r>
    </w:p>
    <w:p w:rsidR="00AD15F6" w:rsidRDefault="00291101" w:rsidP="00AD15F6">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Trade-offs, and Solutions (“Tutorial” verildi.)</w:t>
      </w:r>
    </w:p>
    <w:p w:rsidR="001A5D5B" w:rsidRDefault="001A5D5B" w:rsidP="001A5D5B">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1A5D5B">
        <w:rPr>
          <w:rFonts w:ascii="Cambria" w:eastAsia="Calibri" w:hAnsi="Cambria"/>
          <w:b/>
          <w:color w:val="365F91" w:themeColor="accent1" w:themeShade="BF"/>
          <w:sz w:val="22"/>
          <w:szCs w:val="22"/>
          <w:lang w:val="tr-TR" w:eastAsia="tr-TR"/>
        </w:rPr>
        <w:t xml:space="preserve">International Symposium on Computer and Information </w:t>
      </w:r>
    </w:p>
    <w:p w:rsidR="001A5D5B" w:rsidRPr="00CD72B9" w:rsidRDefault="001A5D5B" w:rsidP="001A5D5B">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1A5D5B">
        <w:rPr>
          <w:rFonts w:ascii="Cambria" w:eastAsia="Calibri" w:hAnsi="Cambria"/>
          <w:b/>
          <w:color w:val="365F91" w:themeColor="accent1" w:themeShade="BF"/>
          <w:sz w:val="22"/>
          <w:szCs w:val="22"/>
          <w:lang w:val="tr-TR" w:eastAsia="tr-TR"/>
        </w:rPr>
        <w:t>Sciences</w:t>
      </w:r>
    </w:p>
    <w:p w:rsidR="001A5D5B" w:rsidRPr="009866B7" w:rsidRDefault="001A5D5B" w:rsidP="001A5D5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sz w:val="22"/>
          <w:szCs w:val="22"/>
          <w:lang w:val="de-DE"/>
        </w:rPr>
        <w:t>Tunga Güngör</w:t>
      </w:r>
    </w:p>
    <w:p w:rsidR="001A5D5B" w:rsidRPr="009866B7" w:rsidRDefault="001A5D5B" w:rsidP="001A5D5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Eylül 2015</w:t>
      </w:r>
    </w:p>
    <w:p w:rsidR="001A5D5B" w:rsidRPr="00F73FDB" w:rsidRDefault="001A5D5B" w:rsidP="001A5D5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Londra</w:t>
      </w:r>
    </w:p>
    <w:p w:rsidR="001A5D5B" w:rsidRDefault="001A5D5B" w:rsidP="001A5D5B">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Two-Stage Feature Selection for Text Classification</w:t>
      </w:r>
      <w:r>
        <w:rPr>
          <w:rFonts w:asciiTheme="majorHAnsi" w:eastAsia="Calibri" w:hAnsiTheme="majorHAnsi" w:cs="InterstateLight"/>
          <w:lang w:val="de-DE"/>
        </w:rPr>
        <w:t>‘‘</w:t>
      </w:r>
      <w:r w:rsidRPr="00617CEB">
        <w:rPr>
          <w:rFonts w:asciiTheme="majorHAnsi" w:eastAsia="Calibri" w:hAnsiTheme="majorHAnsi" w:cs="InterstateLight"/>
          <w:lang w:val="de-DE"/>
        </w:rPr>
        <w:t xml:space="preserve"> </w:t>
      </w:r>
    </w:p>
    <w:p w:rsidR="001A5D5B" w:rsidRDefault="001A5D5B" w:rsidP="001A5D5B">
      <w:pPr>
        <w:pStyle w:val="Default"/>
        <w:spacing w:line="300" w:lineRule="exact"/>
        <w:rPr>
          <w:rFonts w:ascii="Cambria" w:eastAsia="Calibri" w:hAnsi="Cambria"/>
          <w:b/>
          <w:color w:val="365F91" w:themeColor="accent1" w:themeShade="BF"/>
          <w:sz w:val="22"/>
          <w:szCs w:val="22"/>
          <w:lang w:val="tr-TR" w:eastAsia="tr-TR"/>
        </w:rPr>
      </w:pPr>
    </w:p>
    <w:p w:rsidR="001A5D5B" w:rsidRPr="00CD72B9" w:rsidRDefault="001A5D5B" w:rsidP="00C87C54">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00C87C54" w:rsidRPr="00C87C54">
        <w:rPr>
          <w:rFonts w:ascii="Cambria" w:eastAsia="Calibri" w:hAnsi="Cambria"/>
          <w:b/>
          <w:color w:val="365F91" w:themeColor="accent1" w:themeShade="BF"/>
          <w:sz w:val="22"/>
          <w:szCs w:val="22"/>
          <w:lang w:val="tr-TR" w:eastAsia="tr-TR"/>
        </w:rPr>
        <w:t>COST Action No. IC1207 4</w:t>
      </w:r>
      <w:r w:rsidR="00C87C54" w:rsidRPr="00C87C54">
        <w:rPr>
          <w:rFonts w:ascii="Cambria" w:eastAsia="Calibri" w:hAnsi="Cambria"/>
          <w:b/>
          <w:color w:val="365F91" w:themeColor="accent1" w:themeShade="BF"/>
          <w:sz w:val="22"/>
          <w:szCs w:val="22"/>
          <w:vertAlign w:val="superscript"/>
          <w:lang w:val="tr-TR" w:eastAsia="tr-TR"/>
        </w:rPr>
        <w:t>th</w:t>
      </w:r>
      <w:r w:rsidR="00C87C54" w:rsidRPr="00C87C54">
        <w:rPr>
          <w:rFonts w:ascii="Cambria" w:eastAsia="Calibri" w:hAnsi="Cambria"/>
          <w:b/>
          <w:color w:val="365F91" w:themeColor="accent1" w:themeShade="BF"/>
          <w:sz w:val="22"/>
          <w:szCs w:val="22"/>
          <w:lang w:val="tr-TR" w:eastAsia="tr-TR"/>
        </w:rPr>
        <w:t xml:space="preserve"> General Meeting</w:t>
      </w:r>
    </w:p>
    <w:p w:rsidR="001A5D5B" w:rsidRPr="009866B7" w:rsidRDefault="001A5D5B" w:rsidP="001A5D5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sz w:val="22"/>
          <w:szCs w:val="22"/>
          <w:lang w:val="de-DE"/>
        </w:rPr>
        <w:t>Tunga Güngör</w:t>
      </w:r>
    </w:p>
    <w:p w:rsidR="001A5D5B" w:rsidRPr="009866B7" w:rsidRDefault="001A5D5B" w:rsidP="001A5D5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C87C54" w:rsidRPr="00617CEB">
        <w:rPr>
          <w:rFonts w:asciiTheme="majorHAnsi" w:eastAsia="Calibri" w:hAnsiTheme="majorHAnsi" w:cs="InterstateLight"/>
          <w:lang w:val="de-DE"/>
        </w:rPr>
        <w:t>Mart 2015</w:t>
      </w:r>
    </w:p>
    <w:p w:rsidR="001A5D5B" w:rsidRPr="00F73FDB" w:rsidRDefault="001A5D5B" w:rsidP="001A5D5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C87C54" w:rsidRPr="00617CEB">
        <w:rPr>
          <w:rFonts w:asciiTheme="majorHAnsi" w:eastAsia="Calibri" w:hAnsiTheme="majorHAnsi" w:cs="InterstateLight"/>
          <w:lang w:val="de-DE"/>
        </w:rPr>
        <w:t>Valletta, Malta</w:t>
      </w:r>
    </w:p>
    <w:p w:rsidR="00C87C54" w:rsidRDefault="001A5D5B" w:rsidP="00C87C54">
      <w:pPr>
        <w:spacing w:after="0" w:line="300" w:lineRule="exact"/>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C87C54">
        <w:rPr>
          <w:rFonts w:asciiTheme="majorHAnsi" w:eastAsia="Calibri" w:hAnsiTheme="majorHAnsi" w:cs="InterstateLight"/>
          <w:b/>
          <w:color w:val="6E6F71"/>
          <w:lang w:val="en-US"/>
        </w:rPr>
        <w:t>-</w:t>
      </w:r>
    </w:p>
    <w:p w:rsidR="00C87C54" w:rsidRDefault="00C87C54" w:rsidP="00C87C54">
      <w:pPr>
        <w:pStyle w:val="Default"/>
        <w:spacing w:line="300" w:lineRule="exact"/>
        <w:rPr>
          <w:rFonts w:asciiTheme="majorHAnsi" w:eastAsia="Calibri" w:hAnsiTheme="majorHAnsi" w:cs="InterstateLight"/>
          <w:color w:val="auto"/>
          <w:sz w:val="22"/>
          <w:szCs w:val="22"/>
          <w:lang w:val="de-DE" w:eastAsia="en-US"/>
        </w:rPr>
      </w:pPr>
    </w:p>
    <w:p w:rsidR="00C87C54" w:rsidRDefault="00C87C54" w:rsidP="00C87C54">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t xml:space="preserve">: </w:t>
      </w:r>
      <w:r w:rsidRPr="00C87C54">
        <w:rPr>
          <w:rFonts w:ascii="Cambria" w:eastAsia="Calibri" w:hAnsi="Cambria"/>
          <w:b/>
          <w:color w:val="365F91" w:themeColor="accent1" w:themeShade="BF"/>
          <w:sz w:val="22"/>
          <w:szCs w:val="22"/>
          <w:lang w:val="tr-TR" w:eastAsia="tr-TR"/>
        </w:rPr>
        <w:t>PLAN-E Workshop, 11</w:t>
      </w:r>
      <w:r w:rsidRPr="00C87C54">
        <w:rPr>
          <w:rFonts w:ascii="Cambria" w:eastAsia="Calibri" w:hAnsi="Cambria"/>
          <w:b/>
          <w:color w:val="365F91" w:themeColor="accent1" w:themeShade="BF"/>
          <w:sz w:val="22"/>
          <w:szCs w:val="22"/>
          <w:vertAlign w:val="superscript"/>
          <w:lang w:val="tr-TR" w:eastAsia="tr-TR"/>
        </w:rPr>
        <w:t>th</w:t>
      </w:r>
      <w:r w:rsidRPr="00C87C54">
        <w:rPr>
          <w:rFonts w:ascii="Cambria" w:eastAsia="Calibri" w:hAnsi="Cambria"/>
          <w:b/>
          <w:color w:val="365F91" w:themeColor="accent1" w:themeShade="BF"/>
          <w:sz w:val="22"/>
          <w:szCs w:val="22"/>
          <w:lang w:val="tr-TR" w:eastAsia="tr-TR"/>
        </w:rPr>
        <w:t xml:space="preserve"> IEEE International Conference on </w:t>
      </w:r>
    </w:p>
    <w:p w:rsidR="00C87C54" w:rsidRPr="00CD72B9" w:rsidRDefault="00C87C54" w:rsidP="00C87C54">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C87C54">
        <w:rPr>
          <w:rFonts w:ascii="Cambria" w:eastAsia="Calibri" w:hAnsi="Cambria"/>
          <w:b/>
          <w:color w:val="365F91" w:themeColor="accent1" w:themeShade="BF"/>
          <w:sz w:val="22"/>
          <w:szCs w:val="22"/>
          <w:lang w:val="tr-TR" w:eastAsia="tr-TR"/>
        </w:rPr>
        <w:t>Science</w:t>
      </w:r>
    </w:p>
    <w:p w:rsidR="00C87C54" w:rsidRPr="009866B7" w:rsidRDefault="00C87C54" w:rsidP="00C87C54">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sz w:val="22"/>
          <w:szCs w:val="22"/>
          <w:lang w:val="de-DE"/>
        </w:rPr>
        <w:t>Can Özturan</w:t>
      </w:r>
    </w:p>
    <w:p w:rsidR="00C87C54" w:rsidRPr="009866B7" w:rsidRDefault="00C87C54" w:rsidP="00C87C5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31 Ağustos- 4 Eylül 2015</w:t>
      </w:r>
    </w:p>
    <w:p w:rsidR="00C87C54" w:rsidRPr="00F73FDB" w:rsidRDefault="00C87C54" w:rsidP="00C87C5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Munih, Almanya</w:t>
      </w:r>
    </w:p>
    <w:p w:rsidR="00C87C54" w:rsidRDefault="00C87C54" w:rsidP="00C87C54">
      <w:pPr>
        <w:spacing w:after="0" w:line="300" w:lineRule="exact"/>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
    <w:p w:rsidR="00C87C54" w:rsidRDefault="00C87C54" w:rsidP="00C87C54">
      <w:pPr>
        <w:pStyle w:val="Default"/>
        <w:spacing w:line="300" w:lineRule="exact"/>
        <w:rPr>
          <w:rFonts w:asciiTheme="majorHAnsi" w:eastAsia="Calibri" w:hAnsiTheme="majorHAnsi" w:cs="InterstateLight"/>
          <w:color w:val="auto"/>
          <w:sz w:val="22"/>
          <w:szCs w:val="22"/>
          <w:lang w:val="de-DE" w:eastAsia="en-US"/>
        </w:rPr>
      </w:pPr>
    </w:p>
    <w:p w:rsidR="00C87C54" w:rsidRDefault="00C87C54" w:rsidP="00C87C54">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C87C54">
        <w:rPr>
          <w:rFonts w:ascii="Cambria" w:eastAsia="Calibri" w:hAnsi="Cambria"/>
          <w:b/>
          <w:color w:val="365F91" w:themeColor="accent1" w:themeShade="BF"/>
          <w:sz w:val="22"/>
          <w:szCs w:val="22"/>
          <w:lang w:val="tr-TR" w:eastAsia="tr-TR"/>
        </w:rPr>
        <w:t xml:space="preserve">Int. Congress and Exhibition of Computer Assisted Radiology </w:t>
      </w:r>
    </w:p>
    <w:p w:rsidR="00C87C54" w:rsidRPr="00CD72B9" w:rsidRDefault="00C87C54" w:rsidP="00C87C54">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C87C54">
        <w:rPr>
          <w:rFonts w:ascii="Cambria" w:eastAsia="Calibri" w:hAnsi="Cambria"/>
          <w:b/>
          <w:color w:val="365F91" w:themeColor="accent1" w:themeShade="BF"/>
          <w:sz w:val="22"/>
          <w:szCs w:val="22"/>
          <w:lang w:val="tr-TR" w:eastAsia="tr-TR"/>
        </w:rPr>
        <w:t>and Surgery</w:t>
      </w:r>
    </w:p>
    <w:p w:rsidR="00C87C54" w:rsidRPr="009866B7" w:rsidRDefault="00C87C54" w:rsidP="00C87C54">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sz w:val="22"/>
          <w:szCs w:val="22"/>
          <w:lang w:val="de-DE"/>
        </w:rPr>
        <w:t>Mert Tuzer, Abdülkadir Yazıcı</w:t>
      </w:r>
    </w:p>
    <w:p w:rsidR="00C87C54" w:rsidRPr="009866B7" w:rsidRDefault="00C87C54" w:rsidP="00C87C5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17</w:t>
      </w:r>
      <w:r w:rsidRPr="00617CEB">
        <w:rPr>
          <w:rFonts w:asciiTheme="majorHAnsi" w:eastAsia="Calibri" w:hAnsiTheme="majorHAnsi" w:cs="InterstateLight"/>
          <w:lang w:val="de-DE"/>
        </w:rPr>
        <w:t>-</w:t>
      </w:r>
      <w:r>
        <w:rPr>
          <w:rFonts w:asciiTheme="majorHAnsi" w:eastAsia="Calibri" w:hAnsiTheme="majorHAnsi" w:cs="InterstateLight"/>
          <w:lang w:val="de-DE"/>
        </w:rPr>
        <w:t>24</w:t>
      </w:r>
      <w:r w:rsidRPr="00617CEB">
        <w:rPr>
          <w:rFonts w:asciiTheme="majorHAnsi" w:eastAsia="Calibri" w:hAnsiTheme="majorHAnsi" w:cs="InterstateLight"/>
          <w:lang w:val="de-DE"/>
        </w:rPr>
        <w:t xml:space="preserve"> Haziran 2015</w:t>
      </w:r>
    </w:p>
    <w:p w:rsidR="00C87C54" w:rsidRPr="00F73FDB" w:rsidRDefault="00C87C54" w:rsidP="00C87C5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Barselona, İspanya</w:t>
      </w:r>
    </w:p>
    <w:p w:rsidR="00C87C54" w:rsidRDefault="00C87C54" w:rsidP="00C87C54">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A Multiray Approach to Phased Array US Simulation from CT </w:t>
      </w:r>
    </w:p>
    <w:p w:rsidR="00C87C54" w:rsidRDefault="00C87C54" w:rsidP="00C87C54">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Images</w:t>
      </w:r>
      <w:r>
        <w:rPr>
          <w:rFonts w:asciiTheme="majorHAnsi" w:eastAsia="Calibri" w:hAnsiTheme="majorHAnsi" w:cs="InterstateLight"/>
          <w:lang w:val="de-DE"/>
        </w:rPr>
        <w:t>‘‘</w:t>
      </w:r>
      <w:r w:rsidRPr="00617CEB">
        <w:rPr>
          <w:rFonts w:asciiTheme="majorHAnsi" w:eastAsia="Calibri" w:hAnsiTheme="majorHAnsi" w:cs="InterstateLight"/>
          <w:lang w:val="de-DE"/>
        </w:rPr>
        <w:t xml:space="preserve"> </w:t>
      </w:r>
    </w:p>
    <w:p w:rsidR="0061186D" w:rsidRDefault="0061186D" w:rsidP="0061186D">
      <w:pPr>
        <w:pStyle w:val="Default"/>
        <w:spacing w:line="300" w:lineRule="exact"/>
        <w:rPr>
          <w:rFonts w:ascii="Cambria" w:eastAsia="Calibri" w:hAnsi="Cambria"/>
          <w:b/>
          <w:color w:val="365F91" w:themeColor="accent1" w:themeShade="BF"/>
          <w:sz w:val="22"/>
          <w:szCs w:val="22"/>
          <w:lang w:val="tr-TR" w:eastAsia="tr-TR"/>
        </w:rPr>
      </w:pPr>
    </w:p>
    <w:p w:rsidR="0061186D" w:rsidRDefault="0061186D" w:rsidP="0061186D">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61186D">
        <w:rPr>
          <w:rFonts w:ascii="Cambria" w:eastAsia="Calibri" w:hAnsi="Cambria"/>
          <w:b/>
          <w:color w:val="365F91" w:themeColor="accent1" w:themeShade="BF"/>
          <w:sz w:val="22"/>
          <w:szCs w:val="22"/>
          <w:lang w:val="tr-TR" w:eastAsia="tr-TR"/>
        </w:rPr>
        <w:t xml:space="preserve">23. Sinyal İşleme ve İletişim Uygulamaları Kurultayı, </w:t>
      </w:r>
    </w:p>
    <w:p w:rsidR="0061186D" w:rsidRPr="00CD72B9" w:rsidRDefault="0061186D" w:rsidP="0061186D">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61186D">
        <w:rPr>
          <w:rFonts w:ascii="Cambria" w:eastAsia="Calibri" w:hAnsi="Cambria"/>
          <w:b/>
          <w:color w:val="365F91" w:themeColor="accent1" w:themeShade="BF"/>
          <w:sz w:val="22"/>
          <w:szCs w:val="22"/>
          <w:lang w:val="tr-TR" w:eastAsia="tr-TR"/>
        </w:rPr>
        <w:t>SIU 2015</w:t>
      </w:r>
    </w:p>
    <w:p w:rsidR="0061186D" w:rsidRPr="009866B7" w:rsidRDefault="0061186D" w:rsidP="0061186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sz w:val="22"/>
          <w:szCs w:val="22"/>
          <w:lang w:val="de-DE"/>
        </w:rPr>
        <w:t>Sinan Işık</w:t>
      </w:r>
    </w:p>
    <w:p w:rsidR="0061186D" w:rsidRPr="009866B7" w:rsidRDefault="0061186D" w:rsidP="0061186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16-19 Mayıs </w:t>
      </w:r>
      <w:r w:rsidRPr="00617CEB">
        <w:rPr>
          <w:rFonts w:asciiTheme="majorHAnsi" w:eastAsia="Calibri" w:hAnsiTheme="majorHAnsi" w:cs="InterstateLight"/>
          <w:lang w:val="de-DE"/>
        </w:rPr>
        <w:t>2015</w:t>
      </w:r>
    </w:p>
    <w:p w:rsidR="0061186D" w:rsidRPr="00F73FDB" w:rsidRDefault="0061186D" w:rsidP="0061186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Malatya</w:t>
      </w:r>
    </w:p>
    <w:p w:rsidR="0061186D" w:rsidRDefault="0061186D" w:rsidP="0061186D">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Gözetleme ve Akış-Kuralı Zamanaşımı Sürelerinin Yazılım </w:t>
      </w:r>
    </w:p>
    <w:p w:rsidR="00617CEB" w:rsidRPr="00617CEB" w:rsidRDefault="0061186D" w:rsidP="0061186D">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Tanımlı Ağlarda Yük Dengelemesine Etkilerinin İncelenmesi</w:t>
      </w:r>
      <w:r>
        <w:rPr>
          <w:rFonts w:asciiTheme="majorHAnsi" w:eastAsia="Calibri" w:hAnsiTheme="majorHAnsi" w:cs="InterstateLight"/>
          <w:lang w:val="de-DE"/>
        </w:rPr>
        <w:t>‘‘</w:t>
      </w:r>
    </w:p>
    <w:p w:rsidR="00A734E8" w:rsidRDefault="00A734E8" w:rsidP="00A734E8">
      <w:pPr>
        <w:pStyle w:val="Default"/>
        <w:spacing w:line="300" w:lineRule="exact"/>
        <w:rPr>
          <w:rFonts w:ascii="Cambria" w:eastAsia="Calibri" w:hAnsi="Cambria"/>
          <w:b/>
          <w:color w:val="365F91" w:themeColor="accent1" w:themeShade="BF"/>
          <w:sz w:val="22"/>
          <w:szCs w:val="22"/>
          <w:lang w:val="tr-TR" w:eastAsia="tr-TR"/>
        </w:rPr>
      </w:pPr>
    </w:p>
    <w:p w:rsidR="00A734E8" w:rsidRPr="00CD72B9" w:rsidRDefault="00A734E8" w:rsidP="00A734E8">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A734E8">
        <w:rPr>
          <w:rFonts w:ascii="Cambria" w:eastAsia="Calibri" w:hAnsi="Cambria"/>
          <w:b/>
          <w:color w:val="365F91" w:themeColor="accent1" w:themeShade="BF"/>
          <w:sz w:val="22"/>
          <w:szCs w:val="22"/>
          <w:lang w:val="tr-TR" w:eastAsia="tr-TR"/>
        </w:rPr>
        <w:t>Akademik Bilişim</w:t>
      </w:r>
    </w:p>
    <w:p w:rsidR="00A734E8" w:rsidRPr="009866B7" w:rsidRDefault="00A734E8" w:rsidP="00A734E8">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sz w:val="22"/>
          <w:szCs w:val="22"/>
          <w:lang w:val="de-DE"/>
        </w:rPr>
        <w:t>Sinan Işık</w:t>
      </w:r>
    </w:p>
    <w:p w:rsidR="00A734E8" w:rsidRPr="009866B7" w:rsidRDefault="00A734E8" w:rsidP="00A734E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617CEB">
        <w:rPr>
          <w:rFonts w:asciiTheme="majorHAnsi" w:eastAsia="Calibri" w:hAnsiTheme="majorHAnsi" w:cs="InterstateLight"/>
          <w:lang w:val="de-DE"/>
        </w:rPr>
        <w:t>4-</w:t>
      </w:r>
      <w:r>
        <w:rPr>
          <w:rFonts w:asciiTheme="majorHAnsi" w:eastAsia="Calibri" w:hAnsiTheme="majorHAnsi" w:cs="InterstateLight"/>
          <w:lang w:val="de-DE"/>
        </w:rPr>
        <w:t xml:space="preserve">06 Şubat </w:t>
      </w:r>
      <w:r w:rsidRPr="00617CEB">
        <w:rPr>
          <w:rFonts w:asciiTheme="majorHAnsi" w:eastAsia="Calibri" w:hAnsiTheme="majorHAnsi" w:cs="InterstateLight"/>
          <w:lang w:val="de-DE"/>
        </w:rPr>
        <w:t>2015</w:t>
      </w:r>
    </w:p>
    <w:p w:rsidR="00A734E8" w:rsidRPr="00F73FDB" w:rsidRDefault="00A734E8" w:rsidP="00A734E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Eskişehir</w:t>
      </w:r>
    </w:p>
    <w:p w:rsidR="00A734E8" w:rsidRDefault="00A734E8" w:rsidP="00A734E8">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Afet Senaryoları için Akıllı Telefon Tabanlı Altyapısız İletişim</w:t>
      </w:r>
      <w:r>
        <w:rPr>
          <w:rFonts w:asciiTheme="majorHAnsi" w:eastAsia="Calibri" w:hAnsiTheme="majorHAnsi" w:cs="InterstateLight"/>
          <w:lang w:val="de-DE"/>
        </w:rPr>
        <w:t xml:space="preserve">‘‘, </w:t>
      </w:r>
    </w:p>
    <w:p w:rsidR="00A734E8" w:rsidRPr="00617CEB" w:rsidRDefault="00A734E8" w:rsidP="00A734E8">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Toplu Taşıma Araçlarıyla Seyahat için Akıllı Yönlendirme</w:t>
      </w:r>
      <w:r>
        <w:rPr>
          <w:rFonts w:asciiTheme="majorHAnsi" w:eastAsia="Calibri" w:hAnsiTheme="majorHAnsi" w:cs="InterstateLight"/>
          <w:lang w:val="de-DE"/>
        </w:rPr>
        <w:t>‘‘,</w:t>
      </w:r>
    </w:p>
    <w:p w:rsidR="00A734E8" w:rsidRDefault="00A734E8" w:rsidP="00A734E8">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Kablosuz Algılayıcı Ağlarında Grup Anahtarı Yönetim </w:t>
      </w:r>
      <w:r>
        <w:rPr>
          <w:rFonts w:asciiTheme="majorHAnsi" w:eastAsia="Calibri" w:hAnsiTheme="majorHAnsi" w:cs="InterstateLight"/>
          <w:lang w:val="de-DE"/>
        </w:rPr>
        <w:t xml:space="preserve">                     </w:t>
      </w:r>
    </w:p>
    <w:p w:rsidR="0061186D" w:rsidRDefault="00A734E8" w:rsidP="00A734E8">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Protokollerinin Başarım Değerlendirmesi</w:t>
      </w:r>
      <w:r>
        <w:rPr>
          <w:rFonts w:asciiTheme="majorHAnsi" w:eastAsia="Calibri" w:hAnsiTheme="majorHAnsi" w:cs="InterstateLight"/>
          <w:lang w:val="de-DE"/>
        </w:rPr>
        <w:t>‘‘</w:t>
      </w:r>
    </w:p>
    <w:p w:rsidR="00F55655" w:rsidRDefault="00F55655" w:rsidP="00F55655">
      <w:pPr>
        <w:pStyle w:val="Default"/>
        <w:spacing w:line="300" w:lineRule="exact"/>
        <w:rPr>
          <w:rFonts w:ascii="Cambria" w:eastAsia="Calibri" w:hAnsi="Cambria"/>
          <w:b/>
          <w:color w:val="365F91" w:themeColor="accent1" w:themeShade="BF"/>
          <w:sz w:val="22"/>
          <w:szCs w:val="22"/>
          <w:lang w:val="tr-TR" w:eastAsia="tr-TR"/>
        </w:rPr>
      </w:pPr>
    </w:p>
    <w:p w:rsidR="00E669C7" w:rsidRDefault="00E669C7" w:rsidP="00F55655">
      <w:pPr>
        <w:pStyle w:val="Default"/>
        <w:spacing w:line="300" w:lineRule="exact"/>
        <w:rPr>
          <w:rFonts w:ascii="Cambria" w:eastAsia="Calibri" w:hAnsi="Cambria"/>
          <w:b/>
          <w:color w:val="365F91" w:themeColor="accent1" w:themeShade="BF"/>
          <w:sz w:val="22"/>
          <w:szCs w:val="22"/>
          <w:lang w:val="tr-TR" w:eastAsia="tr-TR"/>
        </w:rPr>
      </w:pPr>
    </w:p>
    <w:p w:rsidR="00F55655" w:rsidRPr="00CD72B9" w:rsidRDefault="00F55655" w:rsidP="00F55655">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F55655">
        <w:rPr>
          <w:rFonts w:ascii="Cambria" w:eastAsia="Calibri" w:hAnsi="Cambria"/>
          <w:b/>
          <w:color w:val="365F91" w:themeColor="accent1" w:themeShade="BF"/>
          <w:sz w:val="22"/>
          <w:szCs w:val="22"/>
          <w:lang w:val="tr-TR" w:eastAsia="tr-TR"/>
        </w:rPr>
        <w:t>IEEE/ACM Pervasive Health</w:t>
      </w:r>
    </w:p>
    <w:p w:rsidR="00F55655" w:rsidRPr="009866B7" w:rsidRDefault="00F55655" w:rsidP="00F55655">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Cem Ersoy</w:t>
      </w:r>
    </w:p>
    <w:p w:rsidR="00F55655" w:rsidRPr="009866B7" w:rsidRDefault="00F55655" w:rsidP="00F5565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20-23 Mayıs </w:t>
      </w:r>
      <w:r w:rsidRPr="00617CEB">
        <w:rPr>
          <w:rFonts w:asciiTheme="majorHAnsi" w:eastAsia="Calibri" w:hAnsiTheme="majorHAnsi" w:cs="InterstateLight"/>
          <w:lang w:val="de-DE"/>
        </w:rPr>
        <w:t>2015</w:t>
      </w:r>
    </w:p>
    <w:p w:rsidR="00F55655" w:rsidRPr="00F73FDB" w:rsidRDefault="00F55655" w:rsidP="00F5565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Boğaziçi Üniversitesi</w:t>
      </w:r>
      <w:r>
        <w:rPr>
          <w:rFonts w:asciiTheme="majorHAnsi" w:eastAsia="Calibri" w:hAnsiTheme="majorHAnsi" w:cs="InterstateLight"/>
          <w:lang w:val="de-DE"/>
        </w:rPr>
        <w:t>, İstanbul</w:t>
      </w:r>
    </w:p>
    <w:p w:rsidR="00F55655" w:rsidRPr="00617CEB" w:rsidRDefault="00F55655" w:rsidP="00F55655">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 xml:space="preserve">Konferans Başkanı </w:t>
      </w:r>
    </w:p>
    <w:p w:rsidR="00F55655" w:rsidRDefault="00F55655" w:rsidP="00F55655">
      <w:pPr>
        <w:pStyle w:val="Default"/>
        <w:spacing w:line="300" w:lineRule="exact"/>
        <w:rPr>
          <w:rFonts w:asciiTheme="majorHAnsi" w:eastAsia="Calibri" w:hAnsiTheme="majorHAnsi" w:cs="InterstateLight"/>
          <w:color w:val="auto"/>
          <w:sz w:val="22"/>
          <w:szCs w:val="22"/>
          <w:lang w:val="de-DE" w:eastAsia="en-US"/>
        </w:rPr>
      </w:pPr>
    </w:p>
    <w:p w:rsidR="00F55655" w:rsidRPr="00CD72B9" w:rsidRDefault="00F55655" w:rsidP="00F55655">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F55655">
        <w:rPr>
          <w:rFonts w:ascii="Cambria" w:eastAsia="Calibri" w:hAnsi="Cambria"/>
          <w:b/>
          <w:color w:val="365F91" w:themeColor="accent1" w:themeShade="BF"/>
          <w:sz w:val="22"/>
          <w:szCs w:val="22"/>
          <w:lang w:val="tr-TR" w:eastAsia="tr-TR"/>
        </w:rPr>
        <w:t>International Conference on Face and Gesture</w:t>
      </w:r>
    </w:p>
    <w:p w:rsidR="00F55655" w:rsidRPr="009866B7" w:rsidRDefault="00F55655" w:rsidP="00F55655">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Lale Akarun</w:t>
      </w:r>
    </w:p>
    <w:p w:rsidR="00F55655" w:rsidRPr="009866B7" w:rsidRDefault="00F55655" w:rsidP="00F55655">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Ağustos 2015</w:t>
      </w:r>
    </w:p>
    <w:p w:rsidR="00F55655" w:rsidRPr="00F73FDB" w:rsidRDefault="00F55655" w:rsidP="00F55655">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Ljubljana, Slovenya</w:t>
      </w:r>
    </w:p>
    <w:p w:rsidR="00F55655" w:rsidRDefault="00F55655" w:rsidP="00F55655">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The Next 10 Years in Computer Vision: Sign Language </w:t>
      </w:r>
    </w:p>
    <w:p w:rsidR="00F55655" w:rsidRPr="00617CEB" w:rsidRDefault="00F55655" w:rsidP="00F55655">
      <w:pPr>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Recognition</w:t>
      </w:r>
      <w:r>
        <w:rPr>
          <w:rFonts w:asciiTheme="majorHAnsi" w:eastAsia="Calibri" w:hAnsiTheme="majorHAnsi" w:cs="InterstateLight"/>
          <w:lang w:val="de-DE"/>
        </w:rPr>
        <w:t>‘‘</w:t>
      </w:r>
    </w:p>
    <w:p w:rsidR="00F55655" w:rsidRDefault="00F55655" w:rsidP="00E669C7">
      <w:pPr>
        <w:pStyle w:val="Default"/>
        <w:spacing w:line="280" w:lineRule="exact"/>
        <w:rPr>
          <w:rFonts w:ascii="Cambria" w:eastAsia="Calibri" w:hAnsi="Cambria"/>
          <w:b/>
          <w:color w:val="365F91" w:themeColor="accent1" w:themeShade="BF"/>
          <w:sz w:val="22"/>
          <w:szCs w:val="22"/>
          <w:lang w:val="tr-TR" w:eastAsia="tr-TR"/>
        </w:rPr>
      </w:pPr>
    </w:p>
    <w:p w:rsidR="00F55655" w:rsidRPr="00CD72B9" w:rsidRDefault="00F55655" w:rsidP="00E669C7">
      <w:pPr>
        <w:pStyle w:val="Default"/>
        <w:spacing w:line="28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F55655">
        <w:rPr>
          <w:rFonts w:ascii="Cambria" w:eastAsia="Calibri" w:hAnsi="Cambria"/>
          <w:b/>
          <w:color w:val="365F91" w:themeColor="accent1" w:themeShade="BF"/>
          <w:sz w:val="22"/>
          <w:szCs w:val="22"/>
          <w:lang w:val="tr-TR" w:eastAsia="tr-TR"/>
        </w:rPr>
        <w:t>EUC 2015 13</w:t>
      </w:r>
      <w:r w:rsidRPr="00F55655">
        <w:rPr>
          <w:rFonts w:ascii="Cambria" w:eastAsia="Calibri" w:hAnsi="Cambria"/>
          <w:b/>
          <w:color w:val="365F91" w:themeColor="accent1" w:themeShade="BF"/>
          <w:sz w:val="22"/>
          <w:szCs w:val="22"/>
          <w:vertAlign w:val="superscript"/>
          <w:lang w:val="tr-TR" w:eastAsia="tr-TR"/>
        </w:rPr>
        <w:t>th</w:t>
      </w:r>
      <w:r w:rsidRPr="00F55655">
        <w:rPr>
          <w:rFonts w:ascii="Cambria" w:eastAsia="Calibri" w:hAnsi="Cambria"/>
          <w:b/>
          <w:color w:val="365F91" w:themeColor="accent1" w:themeShade="BF"/>
          <w:sz w:val="22"/>
          <w:szCs w:val="22"/>
          <w:lang w:val="tr-TR" w:eastAsia="tr-TR"/>
        </w:rPr>
        <w:t xml:space="preserve"> Embedded and Ubiquitous Computing</w:t>
      </w:r>
    </w:p>
    <w:p w:rsidR="00F55655" w:rsidRPr="009866B7" w:rsidRDefault="00F55655" w:rsidP="00E669C7">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Arda Yurdakul</w:t>
      </w:r>
    </w:p>
    <w:p w:rsidR="00F55655" w:rsidRPr="009866B7" w:rsidRDefault="00F55655" w:rsidP="00E669C7">
      <w:pPr>
        <w:autoSpaceDE w:val="0"/>
        <w:autoSpaceDN w:val="0"/>
        <w:adjustRightInd w:val="0"/>
        <w:spacing w:after="0" w:line="28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21-23 Ekim 2015</w:t>
      </w:r>
    </w:p>
    <w:p w:rsidR="00F55655" w:rsidRPr="00F73FDB" w:rsidRDefault="00F55655" w:rsidP="00E669C7">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Portekiz</w:t>
      </w:r>
    </w:p>
    <w:p w:rsidR="00F55655" w:rsidRDefault="00F55655" w:rsidP="00E669C7">
      <w:pPr>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Exploring Embedded Symmetric Multiprocessing with Various </w:t>
      </w:r>
    </w:p>
    <w:p w:rsidR="00617CEB" w:rsidRPr="00617CEB" w:rsidRDefault="00F55655" w:rsidP="00E669C7">
      <w:pPr>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On-chip Architectures</w:t>
      </w:r>
      <w:r>
        <w:rPr>
          <w:rFonts w:asciiTheme="majorHAnsi" w:eastAsia="Calibri" w:hAnsiTheme="majorHAnsi" w:cs="InterstateLight"/>
          <w:lang w:val="de-DE"/>
        </w:rPr>
        <w:t>‘‘</w:t>
      </w:r>
      <w:r w:rsidR="00617CEB" w:rsidRPr="00617CEB">
        <w:rPr>
          <w:rFonts w:asciiTheme="majorHAnsi" w:eastAsia="Calibri" w:hAnsiTheme="majorHAnsi" w:cs="InterstateLight"/>
          <w:lang w:val="de-DE"/>
        </w:rPr>
        <w:tab/>
        <w:t xml:space="preserve"> </w:t>
      </w:r>
    </w:p>
    <w:p w:rsidR="00F55655" w:rsidRDefault="00F55655" w:rsidP="00E669C7">
      <w:pPr>
        <w:pStyle w:val="Default"/>
        <w:spacing w:line="280" w:lineRule="exact"/>
        <w:rPr>
          <w:rFonts w:asciiTheme="majorHAnsi" w:eastAsia="Calibri" w:hAnsiTheme="majorHAnsi" w:cs="InterstateLight"/>
          <w:lang w:val="de-DE"/>
        </w:rPr>
      </w:pPr>
    </w:p>
    <w:p w:rsidR="00F55655" w:rsidRDefault="00F55655" w:rsidP="00E669C7">
      <w:pPr>
        <w:pStyle w:val="Default"/>
        <w:spacing w:line="28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F55655">
        <w:rPr>
          <w:rFonts w:ascii="Cambria" w:eastAsia="Calibri" w:hAnsi="Cambria"/>
          <w:b/>
          <w:color w:val="365F91" w:themeColor="accent1" w:themeShade="BF"/>
          <w:sz w:val="22"/>
          <w:szCs w:val="22"/>
          <w:lang w:val="tr-TR" w:eastAsia="tr-TR"/>
        </w:rPr>
        <w:t xml:space="preserve">ASTFE First Thermal and Fluid Engineering Summer </w:t>
      </w:r>
    </w:p>
    <w:p w:rsidR="00F55655" w:rsidRPr="00CD72B9" w:rsidRDefault="00F55655" w:rsidP="00E669C7">
      <w:pPr>
        <w:pStyle w:val="Default"/>
        <w:spacing w:line="28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F55655">
        <w:rPr>
          <w:rFonts w:ascii="Cambria" w:eastAsia="Calibri" w:hAnsi="Cambria"/>
          <w:b/>
          <w:color w:val="365F91" w:themeColor="accent1" w:themeShade="BF"/>
          <w:sz w:val="22"/>
          <w:szCs w:val="22"/>
          <w:lang w:val="tr-TR" w:eastAsia="tr-TR"/>
        </w:rPr>
        <w:t>Conference</w:t>
      </w:r>
    </w:p>
    <w:p w:rsidR="00F55655" w:rsidRPr="009866B7" w:rsidRDefault="00F55655" w:rsidP="00E669C7">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Hakan Ertürk</w:t>
      </w:r>
    </w:p>
    <w:p w:rsidR="00F55655" w:rsidRPr="009866B7" w:rsidRDefault="00F55655" w:rsidP="00E669C7">
      <w:pPr>
        <w:autoSpaceDE w:val="0"/>
        <w:autoSpaceDN w:val="0"/>
        <w:adjustRightInd w:val="0"/>
        <w:spacing w:after="0" w:line="28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Ağustos 2015</w:t>
      </w:r>
    </w:p>
    <w:p w:rsidR="00F55655" w:rsidRPr="00F73FDB" w:rsidRDefault="00F55655" w:rsidP="00E669C7">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New York, ABD</w:t>
      </w:r>
    </w:p>
    <w:p w:rsidR="00F55655" w:rsidRDefault="00F55655" w:rsidP="00E669C7">
      <w:pPr>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Cooling Capacity Increase of CPU Liquid Cooling Systems using </w:t>
      </w:r>
    </w:p>
    <w:p w:rsidR="00617CEB" w:rsidRPr="00617CEB" w:rsidRDefault="00F55655" w:rsidP="00E669C7">
      <w:pPr>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hBN Nanofluids</w:t>
      </w:r>
      <w:r>
        <w:rPr>
          <w:rFonts w:asciiTheme="majorHAnsi" w:eastAsia="Calibri" w:hAnsiTheme="majorHAnsi" w:cs="InterstateLight"/>
          <w:lang w:val="de-DE"/>
        </w:rPr>
        <w:t>‘‘,</w:t>
      </w:r>
    </w:p>
    <w:p w:rsidR="00F55655" w:rsidRDefault="00F55655" w:rsidP="00E669C7">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Molecular Dynamics Study of Thermal Conductivity of a </w:t>
      </w:r>
      <w:r>
        <w:rPr>
          <w:rFonts w:asciiTheme="majorHAnsi" w:eastAsia="Calibri" w:hAnsiTheme="majorHAnsi" w:cs="InterstateLight"/>
          <w:lang w:val="de-DE"/>
        </w:rPr>
        <w:t xml:space="preserve"> </w:t>
      </w:r>
    </w:p>
    <w:p w:rsidR="00617CEB" w:rsidRDefault="00F55655" w:rsidP="00E669C7">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Hexagonal Boron Nitride-Water Nanofluid</w:t>
      </w:r>
      <w:r>
        <w:rPr>
          <w:rFonts w:asciiTheme="majorHAnsi" w:eastAsia="Calibri" w:hAnsiTheme="majorHAnsi" w:cs="InterstateLight"/>
          <w:lang w:val="de-DE"/>
        </w:rPr>
        <w:t>‘‘,</w:t>
      </w:r>
    </w:p>
    <w:p w:rsidR="00F55655" w:rsidRDefault="00F55655" w:rsidP="00E669C7">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Preparation and Thermal Conductivity of Water based hBN </w:t>
      </w:r>
    </w:p>
    <w:p w:rsidR="00F55655" w:rsidRDefault="00F55655" w:rsidP="00E669C7">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Nanofluids</w:t>
      </w:r>
      <w:r>
        <w:rPr>
          <w:rFonts w:asciiTheme="majorHAnsi" w:eastAsia="Calibri" w:hAnsiTheme="majorHAnsi" w:cs="InterstateLight"/>
          <w:lang w:val="de-DE"/>
        </w:rPr>
        <w:t>‘‘,</w:t>
      </w:r>
    </w:p>
    <w:p w:rsidR="00F55655" w:rsidRDefault="00F55655" w:rsidP="00E669C7">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Heating of Noble Metal Nanostructures on a Dielectric Surface </w:t>
      </w:r>
    </w:p>
    <w:p w:rsidR="00F55655" w:rsidRPr="00617CEB" w:rsidRDefault="00F55655" w:rsidP="00E669C7">
      <w:pPr>
        <w:tabs>
          <w:tab w:val="left" w:pos="0"/>
        </w:tabs>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due to Plasmonic Resonances and the Effect of a Probe</w:t>
      </w:r>
      <w:r>
        <w:rPr>
          <w:rFonts w:asciiTheme="majorHAnsi" w:eastAsia="Calibri" w:hAnsiTheme="majorHAnsi" w:cs="InterstateLight"/>
          <w:lang w:val="de-DE"/>
        </w:rPr>
        <w:t>‘‘</w:t>
      </w:r>
    </w:p>
    <w:p w:rsidR="00F55655" w:rsidRDefault="00F55655" w:rsidP="00E669C7">
      <w:pPr>
        <w:pStyle w:val="Default"/>
        <w:spacing w:line="280" w:lineRule="exact"/>
        <w:rPr>
          <w:rFonts w:ascii="Cambria" w:eastAsia="Calibri" w:hAnsi="Cambria"/>
          <w:b/>
          <w:color w:val="365F91" w:themeColor="accent1" w:themeShade="BF"/>
          <w:sz w:val="22"/>
          <w:szCs w:val="22"/>
          <w:lang w:val="tr-TR" w:eastAsia="tr-TR"/>
        </w:rPr>
      </w:pPr>
    </w:p>
    <w:p w:rsidR="00F333BB" w:rsidRDefault="00F55655" w:rsidP="00E669C7">
      <w:pPr>
        <w:pStyle w:val="Default"/>
        <w:spacing w:line="28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F55655">
        <w:rPr>
          <w:rFonts w:ascii="Cambria" w:eastAsia="Calibri" w:hAnsi="Cambria"/>
          <w:b/>
          <w:color w:val="365F91" w:themeColor="accent1" w:themeShade="BF"/>
          <w:sz w:val="22"/>
          <w:szCs w:val="22"/>
          <w:lang w:val="tr-TR" w:eastAsia="tr-TR"/>
        </w:rPr>
        <w:t xml:space="preserve">International Workshop Emotion Representations and </w:t>
      </w:r>
    </w:p>
    <w:p w:rsidR="00F55655" w:rsidRPr="00CD72B9" w:rsidRDefault="00F333BB" w:rsidP="00E669C7">
      <w:pPr>
        <w:pStyle w:val="Default"/>
        <w:spacing w:line="28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00F55655" w:rsidRPr="00F55655">
        <w:rPr>
          <w:rFonts w:ascii="Cambria" w:eastAsia="Calibri" w:hAnsi="Cambria"/>
          <w:b/>
          <w:color w:val="365F91" w:themeColor="accent1" w:themeShade="BF"/>
          <w:sz w:val="22"/>
          <w:szCs w:val="22"/>
          <w:lang w:val="tr-TR" w:eastAsia="tr-TR"/>
        </w:rPr>
        <w:t>Modelling for Companion Systems</w:t>
      </w:r>
    </w:p>
    <w:p w:rsidR="00F55655" w:rsidRPr="009866B7" w:rsidRDefault="00F55655" w:rsidP="00E669C7">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Albert Ali Salah</w:t>
      </w:r>
    </w:p>
    <w:p w:rsidR="00F55655" w:rsidRPr="009866B7" w:rsidRDefault="00F55655" w:rsidP="00E669C7">
      <w:pPr>
        <w:autoSpaceDE w:val="0"/>
        <w:autoSpaceDN w:val="0"/>
        <w:adjustRightInd w:val="0"/>
        <w:spacing w:after="0" w:line="28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333BB" w:rsidRPr="00617CEB">
        <w:rPr>
          <w:rFonts w:asciiTheme="majorHAnsi" w:eastAsia="Calibri" w:hAnsiTheme="majorHAnsi" w:cs="InterstateLight"/>
          <w:lang w:val="de-DE"/>
        </w:rPr>
        <w:t>Kasım 2015</w:t>
      </w:r>
    </w:p>
    <w:p w:rsidR="00F55655" w:rsidRPr="00F73FDB" w:rsidRDefault="00F55655" w:rsidP="00E669C7">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333BB" w:rsidRPr="00617CEB">
        <w:rPr>
          <w:rFonts w:asciiTheme="majorHAnsi" w:eastAsia="Calibri" w:hAnsiTheme="majorHAnsi" w:cs="InterstateLight"/>
          <w:lang w:val="de-DE"/>
        </w:rPr>
        <w:t>Seattle</w:t>
      </w:r>
    </w:p>
    <w:p w:rsidR="00F333BB" w:rsidRDefault="00F55655" w:rsidP="00E669C7">
      <w:pPr>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00F333BB" w:rsidRPr="00617CEB">
        <w:rPr>
          <w:rFonts w:asciiTheme="majorHAnsi" w:eastAsia="Calibri" w:hAnsiTheme="majorHAnsi" w:cs="InterstateLight"/>
          <w:lang w:val="de-DE"/>
        </w:rPr>
        <w:t xml:space="preserve">Automatic </w:t>
      </w:r>
      <w:r w:rsidR="00F333BB">
        <w:rPr>
          <w:rFonts w:asciiTheme="majorHAnsi" w:eastAsia="Calibri" w:hAnsiTheme="majorHAnsi" w:cs="InterstateLight"/>
          <w:lang w:val="de-DE"/>
        </w:rPr>
        <w:t>A</w:t>
      </w:r>
      <w:r w:rsidR="00F333BB" w:rsidRPr="00617CEB">
        <w:rPr>
          <w:rFonts w:asciiTheme="majorHAnsi" w:eastAsia="Calibri" w:hAnsiTheme="majorHAnsi" w:cs="InterstateLight"/>
          <w:lang w:val="de-DE"/>
        </w:rPr>
        <w:t xml:space="preserve">ssessment of </w:t>
      </w:r>
      <w:r w:rsidR="00F333BB">
        <w:rPr>
          <w:rFonts w:asciiTheme="majorHAnsi" w:eastAsia="Calibri" w:hAnsiTheme="majorHAnsi" w:cs="InterstateLight"/>
          <w:lang w:val="de-DE"/>
        </w:rPr>
        <w:t>D</w:t>
      </w:r>
      <w:r w:rsidR="00F333BB" w:rsidRPr="00617CEB">
        <w:rPr>
          <w:rFonts w:asciiTheme="majorHAnsi" w:eastAsia="Calibri" w:hAnsiTheme="majorHAnsi" w:cs="InterstateLight"/>
          <w:lang w:val="de-DE"/>
        </w:rPr>
        <w:t xml:space="preserve">dimensional </w:t>
      </w:r>
      <w:r w:rsidR="00F333BB">
        <w:rPr>
          <w:rFonts w:asciiTheme="majorHAnsi" w:eastAsia="Calibri" w:hAnsiTheme="majorHAnsi" w:cs="InterstateLight"/>
          <w:lang w:val="de-DE"/>
        </w:rPr>
        <w:t>A</w:t>
      </w:r>
      <w:r w:rsidR="00F333BB" w:rsidRPr="00617CEB">
        <w:rPr>
          <w:rFonts w:asciiTheme="majorHAnsi" w:eastAsia="Calibri" w:hAnsiTheme="majorHAnsi" w:cs="InterstateLight"/>
          <w:lang w:val="de-DE"/>
        </w:rPr>
        <w:t xml:space="preserve">ffective </w:t>
      </w:r>
      <w:r w:rsidR="00F333BB">
        <w:rPr>
          <w:rFonts w:asciiTheme="majorHAnsi" w:eastAsia="Calibri" w:hAnsiTheme="majorHAnsi" w:cs="InterstateLight"/>
          <w:lang w:val="de-DE"/>
        </w:rPr>
        <w:t>C</w:t>
      </w:r>
      <w:r w:rsidR="00F333BB" w:rsidRPr="00617CEB">
        <w:rPr>
          <w:rFonts w:asciiTheme="majorHAnsi" w:eastAsia="Calibri" w:hAnsiTheme="majorHAnsi" w:cs="InterstateLight"/>
          <w:lang w:val="de-DE"/>
        </w:rPr>
        <w:t xml:space="preserve">ontent in </w:t>
      </w:r>
    </w:p>
    <w:p w:rsidR="00617CEB" w:rsidRPr="00617CEB" w:rsidRDefault="00F333BB" w:rsidP="00E669C7">
      <w:pPr>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Turkish </w:t>
      </w:r>
      <w:r>
        <w:rPr>
          <w:rFonts w:asciiTheme="majorHAnsi" w:eastAsia="Calibri" w:hAnsiTheme="majorHAnsi" w:cs="InterstateLight"/>
          <w:lang w:val="de-DE"/>
        </w:rPr>
        <w:t>M</w:t>
      </w:r>
      <w:r w:rsidRPr="00617CEB">
        <w:rPr>
          <w:rFonts w:asciiTheme="majorHAnsi" w:eastAsia="Calibri" w:hAnsiTheme="majorHAnsi" w:cs="InterstateLight"/>
          <w:lang w:val="de-DE"/>
        </w:rPr>
        <w:t>ulti-</w:t>
      </w:r>
      <w:r>
        <w:rPr>
          <w:rFonts w:asciiTheme="majorHAnsi" w:eastAsia="Calibri" w:hAnsiTheme="majorHAnsi" w:cs="InterstateLight"/>
          <w:lang w:val="de-DE"/>
        </w:rPr>
        <w:t>P</w:t>
      </w:r>
      <w:r w:rsidRPr="00617CEB">
        <w:rPr>
          <w:rFonts w:asciiTheme="majorHAnsi" w:eastAsia="Calibri" w:hAnsiTheme="majorHAnsi" w:cs="InterstateLight"/>
          <w:lang w:val="de-DE"/>
        </w:rPr>
        <w:t xml:space="preserve">arty </w:t>
      </w:r>
      <w:r>
        <w:rPr>
          <w:rFonts w:asciiTheme="majorHAnsi" w:eastAsia="Calibri" w:hAnsiTheme="majorHAnsi" w:cs="InterstateLight"/>
          <w:lang w:val="de-DE"/>
        </w:rPr>
        <w:t>C</w:t>
      </w:r>
      <w:r w:rsidRPr="00617CEB">
        <w:rPr>
          <w:rFonts w:asciiTheme="majorHAnsi" w:eastAsia="Calibri" w:hAnsiTheme="majorHAnsi" w:cs="InterstateLight"/>
          <w:lang w:val="de-DE"/>
        </w:rPr>
        <w:t xml:space="preserve">hat </w:t>
      </w:r>
      <w:r>
        <w:rPr>
          <w:rFonts w:asciiTheme="majorHAnsi" w:eastAsia="Calibri" w:hAnsiTheme="majorHAnsi" w:cs="InterstateLight"/>
          <w:lang w:val="de-DE"/>
        </w:rPr>
        <w:t>M</w:t>
      </w:r>
      <w:r w:rsidRPr="00617CEB">
        <w:rPr>
          <w:rFonts w:asciiTheme="majorHAnsi" w:eastAsia="Calibri" w:hAnsiTheme="majorHAnsi" w:cs="InterstateLight"/>
          <w:lang w:val="de-DE"/>
        </w:rPr>
        <w:t>essages</w:t>
      </w:r>
      <w:r w:rsidR="00F55655">
        <w:rPr>
          <w:rFonts w:asciiTheme="majorHAnsi" w:eastAsia="Calibri" w:hAnsiTheme="majorHAnsi" w:cs="InterstateLight"/>
          <w:lang w:val="de-DE"/>
        </w:rPr>
        <w:t>‘‘</w:t>
      </w:r>
    </w:p>
    <w:p w:rsidR="00F333BB" w:rsidRDefault="00F333BB" w:rsidP="00E669C7">
      <w:pPr>
        <w:pStyle w:val="Default"/>
        <w:spacing w:line="280" w:lineRule="exact"/>
        <w:rPr>
          <w:rFonts w:ascii="Cambria" w:eastAsia="Calibri" w:hAnsi="Cambria"/>
          <w:b/>
          <w:color w:val="365F91" w:themeColor="accent1" w:themeShade="BF"/>
          <w:sz w:val="22"/>
          <w:szCs w:val="22"/>
          <w:lang w:val="tr-TR" w:eastAsia="tr-TR"/>
        </w:rPr>
      </w:pPr>
    </w:p>
    <w:p w:rsidR="00F333BB" w:rsidRPr="00CD72B9" w:rsidRDefault="00F333BB" w:rsidP="00E669C7">
      <w:pPr>
        <w:pStyle w:val="Default"/>
        <w:spacing w:line="28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00E63488" w:rsidRPr="00E63488">
        <w:rPr>
          <w:rFonts w:ascii="Cambria" w:eastAsia="Calibri" w:hAnsi="Cambria"/>
          <w:b/>
          <w:color w:val="365F91" w:themeColor="accent1" w:themeShade="BF"/>
          <w:sz w:val="22"/>
          <w:szCs w:val="22"/>
          <w:lang w:val="tr-TR" w:eastAsia="tr-TR"/>
        </w:rPr>
        <w:t>International Conference on Multimodal Interaction</w:t>
      </w:r>
    </w:p>
    <w:p w:rsidR="00F333BB" w:rsidRPr="009866B7" w:rsidRDefault="00F333BB" w:rsidP="00E669C7">
      <w:pPr>
        <w:pStyle w:val="Default"/>
        <w:spacing w:line="28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Albert Ali Salah</w:t>
      </w:r>
    </w:p>
    <w:p w:rsidR="00F333BB" w:rsidRPr="009866B7" w:rsidRDefault="00F333BB" w:rsidP="00E669C7">
      <w:pPr>
        <w:autoSpaceDE w:val="0"/>
        <w:autoSpaceDN w:val="0"/>
        <w:adjustRightInd w:val="0"/>
        <w:spacing w:after="0" w:line="28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Kasım 2015</w:t>
      </w:r>
    </w:p>
    <w:p w:rsidR="00F333BB" w:rsidRPr="00F73FDB" w:rsidRDefault="00F333BB" w:rsidP="00E669C7">
      <w:pPr>
        <w:autoSpaceDE w:val="0"/>
        <w:autoSpaceDN w:val="0"/>
        <w:adjustRightInd w:val="0"/>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Seattle</w:t>
      </w:r>
    </w:p>
    <w:p w:rsidR="00E63488" w:rsidRDefault="00F333BB" w:rsidP="00E669C7">
      <w:pPr>
        <w:spacing w:after="0" w:line="28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00E63488" w:rsidRPr="00617CEB">
        <w:rPr>
          <w:rFonts w:asciiTheme="majorHAnsi" w:eastAsia="Calibri" w:hAnsiTheme="majorHAnsi" w:cs="InterstateLight"/>
          <w:lang w:val="de-DE"/>
        </w:rPr>
        <w:t xml:space="preserve">Contrasting and Combining Least Squares Based Learners for </w:t>
      </w:r>
    </w:p>
    <w:p w:rsidR="00F333BB" w:rsidRPr="00617CEB" w:rsidRDefault="00E63488" w:rsidP="00E669C7">
      <w:pPr>
        <w:spacing w:after="0" w:line="28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00E669C7">
        <w:rPr>
          <w:rFonts w:asciiTheme="majorHAnsi" w:eastAsia="Calibri" w:hAnsiTheme="majorHAnsi" w:cs="InterstateLight"/>
          <w:lang w:val="de-DE"/>
        </w:rPr>
        <w:t xml:space="preserve">                          </w:t>
      </w:r>
      <w:r>
        <w:rPr>
          <w:rFonts w:asciiTheme="majorHAnsi" w:eastAsia="Calibri" w:hAnsiTheme="majorHAnsi" w:cs="InterstateLight"/>
          <w:lang w:val="de-DE"/>
        </w:rPr>
        <w:t xml:space="preserve"> </w:t>
      </w:r>
      <w:r w:rsidRPr="00617CEB">
        <w:rPr>
          <w:rFonts w:asciiTheme="majorHAnsi" w:eastAsia="Calibri" w:hAnsiTheme="majorHAnsi" w:cs="InterstateLight"/>
          <w:lang w:val="de-DE"/>
        </w:rPr>
        <w:t>Emotion Recognition in the Wild</w:t>
      </w:r>
      <w:r w:rsidR="00F333BB">
        <w:rPr>
          <w:rFonts w:asciiTheme="majorHAnsi" w:eastAsia="Calibri" w:hAnsiTheme="majorHAnsi" w:cs="InterstateLight"/>
          <w:lang w:val="de-DE"/>
        </w:rPr>
        <w:t>‘‘</w:t>
      </w:r>
    </w:p>
    <w:p w:rsidR="00262BC1" w:rsidRDefault="00262BC1" w:rsidP="00262BC1">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262BC1">
        <w:rPr>
          <w:rFonts w:ascii="Cambria" w:eastAsia="Calibri" w:hAnsi="Cambria"/>
          <w:b/>
          <w:color w:val="365F91" w:themeColor="accent1" w:themeShade="BF"/>
          <w:sz w:val="22"/>
          <w:szCs w:val="22"/>
          <w:lang w:val="tr-TR" w:eastAsia="tr-TR"/>
        </w:rPr>
        <w:t xml:space="preserve">Emerging Concepts in Advanced Imaging of </w:t>
      </w:r>
    </w:p>
    <w:p w:rsidR="00262BC1" w:rsidRPr="00CD72B9" w:rsidRDefault="00262BC1" w:rsidP="00262BC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262BC1">
        <w:rPr>
          <w:rFonts w:ascii="Cambria" w:eastAsia="Calibri" w:hAnsi="Cambria"/>
          <w:b/>
          <w:color w:val="365F91" w:themeColor="accent1" w:themeShade="BF"/>
          <w:sz w:val="22"/>
          <w:szCs w:val="22"/>
          <w:lang w:val="tr-TR" w:eastAsia="tr-TR"/>
        </w:rPr>
        <w:t>Neurodegenerative</w:t>
      </w:r>
    </w:p>
    <w:p w:rsidR="00262BC1" w:rsidRPr="009866B7" w:rsidRDefault="00262BC1" w:rsidP="00262BC1">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Pr>
          <w:rFonts w:asciiTheme="majorHAnsi" w:eastAsia="Calibri" w:hAnsiTheme="majorHAnsi" w:cs="InterstateLight"/>
          <w:lang w:val="de-DE"/>
        </w:rPr>
        <w:t>Suzan Uskudarlı</w:t>
      </w:r>
    </w:p>
    <w:p w:rsidR="00262BC1" w:rsidRDefault="00262BC1" w:rsidP="00262BC1">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 xml:space="preserve">18-20 Ekim 2015 </w:t>
      </w:r>
    </w:p>
    <w:p w:rsidR="00262BC1" w:rsidRPr="00F73FDB" w:rsidRDefault="00262BC1" w:rsidP="00262BC1">
      <w:pPr>
        <w:autoSpaceDE w:val="0"/>
        <w:autoSpaceDN w:val="0"/>
        <w:adjustRightInd w:val="0"/>
        <w:spacing w:after="0" w:line="300" w:lineRule="exact"/>
        <w:ind w:left="2124" w:hanging="2124"/>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Istanbul</w:t>
      </w:r>
    </w:p>
    <w:p w:rsidR="00262BC1" w:rsidRPr="00617CEB" w:rsidRDefault="00262BC1" w:rsidP="00262BC1">
      <w:pPr>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p>
    <w:p w:rsidR="00262BC1" w:rsidRDefault="00262BC1" w:rsidP="00262BC1">
      <w:pPr>
        <w:pStyle w:val="Default"/>
        <w:spacing w:line="300" w:lineRule="exact"/>
        <w:rPr>
          <w:rFonts w:ascii="Cambria" w:eastAsia="Calibri" w:hAnsi="Cambria"/>
          <w:b/>
          <w:color w:val="365F91" w:themeColor="accent1" w:themeShade="BF"/>
          <w:sz w:val="22"/>
          <w:szCs w:val="22"/>
          <w:lang w:val="tr-TR" w:eastAsia="tr-TR"/>
        </w:rPr>
      </w:pPr>
    </w:p>
    <w:p w:rsidR="00C309D4" w:rsidRDefault="00262BC1" w:rsidP="00262BC1">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00C309D4" w:rsidRPr="00C309D4">
        <w:rPr>
          <w:rFonts w:ascii="Cambria" w:eastAsia="Calibri" w:hAnsi="Cambria"/>
          <w:b/>
          <w:color w:val="365F91" w:themeColor="accent1" w:themeShade="BF"/>
          <w:sz w:val="22"/>
          <w:szCs w:val="22"/>
          <w:lang w:val="tr-TR" w:eastAsia="tr-TR"/>
        </w:rPr>
        <w:t>IEEE 10</w:t>
      </w:r>
      <w:r w:rsidR="00C309D4" w:rsidRPr="00C309D4">
        <w:rPr>
          <w:rFonts w:ascii="Cambria" w:eastAsia="Calibri" w:hAnsi="Cambria"/>
          <w:b/>
          <w:color w:val="365F91" w:themeColor="accent1" w:themeShade="BF"/>
          <w:sz w:val="22"/>
          <w:szCs w:val="22"/>
          <w:vertAlign w:val="superscript"/>
          <w:lang w:val="tr-TR" w:eastAsia="tr-TR"/>
        </w:rPr>
        <w:t>th</w:t>
      </w:r>
      <w:r w:rsidR="00C309D4" w:rsidRPr="00C309D4">
        <w:rPr>
          <w:rFonts w:ascii="Cambria" w:eastAsia="Calibri" w:hAnsi="Cambria"/>
          <w:b/>
          <w:color w:val="365F91" w:themeColor="accent1" w:themeShade="BF"/>
          <w:sz w:val="22"/>
          <w:szCs w:val="22"/>
          <w:lang w:val="tr-TR" w:eastAsia="tr-TR"/>
        </w:rPr>
        <w:t xml:space="preserve"> International Conference on Intelligent Sensors, </w:t>
      </w:r>
    </w:p>
    <w:p w:rsidR="00262BC1" w:rsidRPr="00CD72B9" w:rsidRDefault="00C309D4" w:rsidP="00262BC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C309D4">
        <w:rPr>
          <w:rFonts w:ascii="Cambria" w:eastAsia="Calibri" w:hAnsi="Cambria"/>
          <w:b/>
          <w:color w:val="365F91" w:themeColor="accent1" w:themeShade="BF"/>
          <w:sz w:val="22"/>
          <w:szCs w:val="22"/>
          <w:lang w:val="tr-TR" w:eastAsia="tr-TR"/>
        </w:rPr>
        <w:t>Sensor Networks and Information Processing (ISSNIP)</w:t>
      </w:r>
    </w:p>
    <w:p w:rsidR="00262BC1" w:rsidRPr="009866B7" w:rsidRDefault="00262BC1" w:rsidP="00262BC1">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Özlem Durmaz İncel</w:t>
      </w:r>
    </w:p>
    <w:p w:rsidR="00262BC1" w:rsidRPr="009866B7" w:rsidRDefault="00262BC1" w:rsidP="00262BC1">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C309D4" w:rsidRPr="00617CEB">
        <w:rPr>
          <w:rFonts w:asciiTheme="majorHAnsi" w:eastAsia="Calibri" w:hAnsiTheme="majorHAnsi" w:cs="InterstateLight"/>
          <w:lang w:val="de-DE"/>
        </w:rPr>
        <w:t>Nisan 2015</w:t>
      </w:r>
    </w:p>
    <w:p w:rsidR="00262BC1" w:rsidRPr="00F73FDB" w:rsidRDefault="00262BC1" w:rsidP="00C309D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C309D4" w:rsidRPr="00617CEB">
        <w:rPr>
          <w:rFonts w:asciiTheme="majorHAnsi" w:eastAsia="Calibri" w:hAnsiTheme="majorHAnsi" w:cs="InterstateLight"/>
          <w:lang w:val="de-DE"/>
        </w:rPr>
        <w:t>Singapur</w:t>
      </w:r>
    </w:p>
    <w:p w:rsidR="00C309D4" w:rsidRDefault="00262BC1" w:rsidP="00C309D4">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00C309D4" w:rsidRPr="00617CEB">
        <w:rPr>
          <w:rFonts w:asciiTheme="majorHAnsi" w:eastAsia="Calibri" w:hAnsiTheme="majorHAnsi" w:cs="InterstateLight"/>
          <w:lang w:val="de-DE"/>
        </w:rPr>
        <w:t>Phone Position/Placement Detect</w:t>
      </w:r>
      <w:r w:rsidR="00C309D4">
        <w:rPr>
          <w:rFonts w:asciiTheme="majorHAnsi" w:eastAsia="Calibri" w:hAnsiTheme="majorHAnsi" w:cs="InterstateLight"/>
          <w:lang w:val="de-DE"/>
        </w:rPr>
        <w:t xml:space="preserve">ion using Accelerometer:  </w:t>
      </w:r>
    </w:p>
    <w:p w:rsidR="00262BC1" w:rsidRPr="00617CEB" w:rsidRDefault="00C309D4" w:rsidP="00C309D4">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Impact </w:t>
      </w:r>
      <w:r w:rsidRPr="00617CEB">
        <w:rPr>
          <w:rFonts w:asciiTheme="majorHAnsi" w:eastAsia="Calibri" w:hAnsiTheme="majorHAnsi" w:cs="InterstateLight"/>
          <w:lang w:val="de-DE"/>
        </w:rPr>
        <w:t>on Activity Recognition</w:t>
      </w:r>
      <w:r w:rsidR="00262BC1">
        <w:rPr>
          <w:rFonts w:asciiTheme="majorHAnsi" w:eastAsia="Calibri" w:hAnsiTheme="majorHAnsi" w:cs="InterstateLight"/>
          <w:lang w:val="de-DE"/>
        </w:rPr>
        <w:t>‘‘</w:t>
      </w:r>
    </w:p>
    <w:p w:rsidR="00EF729A" w:rsidRDefault="00EF729A" w:rsidP="00EF729A">
      <w:pPr>
        <w:pStyle w:val="Default"/>
        <w:spacing w:line="300" w:lineRule="exact"/>
        <w:rPr>
          <w:rFonts w:ascii="Cambria" w:eastAsia="Calibri" w:hAnsi="Cambria"/>
          <w:b/>
          <w:color w:val="365F91" w:themeColor="accent1" w:themeShade="BF"/>
          <w:sz w:val="22"/>
          <w:szCs w:val="22"/>
          <w:lang w:val="tr-TR" w:eastAsia="tr-TR"/>
        </w:rPr>
      </w:pPr>
    </w:p>
    <w:p w:rsidR="00EF729A" w:rsidRPr="00CD72B9" w:rsidRDefault="00EF729A" w:rsidP="00EF729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EF729A">
        <w:rPr>
          <w:rFonts w:ascii="Cambria" w:eastAsia="Calibri" w:hAnsi="Cambria"/>
          <w:b/>
          <w:color w:val="365F91" w:themeColor="accent1" w:themeShade="BF"/>
          <w:sz w:val="22"/>
          <w:szCs w:val="22"/>
          <w:lang w:val="tr-TR" w:eastAsia="tr-TR"/>
        </w:rPr>
        <w:t>IEEE AFRICON</w:t>
      </w:r>
    </w:p>
    <w:p w:rsidR="00EF729A" w:rsidRPr="009866B7" w:rsidRDefault="00EF729A" w:rsidP="00EF729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Hakan Deliç</w:t>
      </w:r>
    </w:p>
    <w:p w:rsidR="00EF729A" w:rsidRPr="009866B7" w:rsidRDefault="00EF729A" w:rsidP="00EF729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Eylül 2015</w:t>
      </w:r>
    </w:p>
    <w:p w:rsidR="00EF729A" w:rsidRPr="00F73FDB" w:rsidRDefault="00EF729A" w:rsidP="00EF729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Addis Ababa</w:t>
      </w:r>
    </w:p>
    <w:p w:rsidR="00EF729A" w:rsidRDefault="00EF729A" w:rsidP="00EF729A">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Generalized Gaussian Distribution-Based LDPC Receiver for </w:t>
      </w:r>
    </w:p>
    <w:p w:rsidR="00F333BB" w:rsidRDefault="00EF729A" w:rsidP="00EF729A">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Power-Line Communications</w:t>
      </w:r>
      <w:r>
        <w:rPr>
          <w:rFonts w:asciiTheme="majorHAnsi" w:eastAsia="Calibri" w:hAnsiTheme="majorHAnsi" w:cs="InterstateLight"/>
          <w:lang w:val="de-DE"/>
        </w:rPr>
        <w:t>‘‘</w:t>
      </w:r>
    </w:p>
    <w:p w:rsidR="00EF729A" w:rsidRDefault="00EF729A" w:rsidP="00EF729A">
      <w:pPr>
        <w:pStyle w:val="Default"/>
        <w:spacing w:line="300" w:lineRule="exact"/>
        <w:rPr>
          <w:rFonts w:ascii="Cambria" w:eastAsia="Calibri" w:hAnsi="Cambria"/>
          <w:b/>
          <w:color w:val="365F91" w:themeColor="accent1" w:themeShade="BF"/>
          <w:sz w:val="22"/>
          <w:szCs w:val="22"/>
          <w:lang w:val="tr-TR" w:eastAsia="tr-TR"/>
        </w:rPr>
      </w:pPr>
    </w:p>
    <w:p w:rsidR="00EF729A" w:rsidRDefault="00EF729A" w:rsidP="00EF729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EF729A">
        <w:rPr>
          <w:rFonts w:ascii="Cambria" w:eastAsia="Calibri" w:hAnsi="Cambria"/>
          <w:b/>
          <w:color w:val="365F91" w:themeColor="accent1" w:themeShade="BF"/>
          <w:sz w:val="22"/>
          <w:szCs w:val="22"/>
          <w:lang w:val="tr-TR" w:eastAsia="tr-TR"/>
        </w:rPr>
        <w:t xml:space="preserve">IEEE International Conference on Acoustics, Speech, and </w:t>
      </w:r>
    </w:p>
    <w:p w:rsidR="00EF729A" w:rsidRPr="00CD72B9" w:rsidRDefault="00EF729A" w:rsidP="00EF729A">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EF729A">
        <w:rPr>
          <w:rFonts w:ascii="Cambria" w:eastAsia="Calibri" w:hAnsi="Cambria"/>
          <w:b/>
          <w:color w:val="365F91" w:themeColor="accent1" w:themeShade="BF"/>
          <w:sz w:val="22"/>
          <w:szCs w:val="22"/>
          <w:lang w:val="tr-TR" w:eastAsia="tr-TR"/>
        </w:rPr>
        <w:t>Signal Processing</w:t>
      </w:r>
    </w:p>
    <w:p w:rsidR="00EF729A" w:rsidRPr="009866B7" w:rsidRDefault="00EF729A" w:rsidP="00EF729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Hakan Deliç</w:t>
      </w:r>
    </w:p>
    <w:p w:rsidR="00EF729A" w:rsidRPr="009866B7" w:rsidRDefault="00EF729A" w:rsidP="00EF729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Nisan 2015</w:t>
      </w:r>
    </w:p>
    <w:p w:rsidR="00EF729A" w:rsidRPr="00F73FDB" w:rsidRDefault="00EF729A" w:rsidP="00EF729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Brisbane</w:t>
      </w:r>
    </w:p>
    <w:p w:rsidR="00EF729A" w:rsidRDefault="00EF729A" w:rsidP="00EF729A">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Rational Consumer Behavior Models in Smart Pricing</w:t>
      </w:r>
      <w:r>
        <w:rPr>
          <w:rFonts w:asciiTheme="majorHAnsi" w:eastAsia="Calibri" w:hAnsiTheme="majorHAnsi" w:cs="InterstateLight"/>
          <w:lang w:val="de-DE"/>
        </w:rPr>
        <w:t>‘‘</w:t>
      </w:r>
    </w:p>
    <w:p w:rsidR="00740B8B" w:rsidRDefault="00740B8B" w:rsidP="00740B8B">
      <w:pPr>
        <w:pStyle w:val="Default"/>
        <w:spacing w:line="300" w:lineRule="exact"/>
        <w:rPr>
          <w:rFonts w:asciiTheme="majorHAnsi" w:eastAsia="Calibri" w:hAnsiTheme="majorHAnsi" w:cs="InterstateLight"/>
          <w:color w:val="auto"/>
          <w:sz w:val="22"/>
          <w:szCs w:val="22"/>
          <w:lang w:val="de-DE" w:eastAsia="en-US"/>
        </w:rPr>
      </w:pPr>
    </w:p>
    <w:p w:rsidR="00740B8B" w:rsidRPr="00CD72B9" w:rsidRDefault="00740B8B" w:rsidP="00740B8B">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740B8B">
        <w:rPr>
          <w:rFonts w:ascii="Cambria" w:eastAsia="Calibri" w:hAnsi="Cambria"/>
          <w:b/>
          <w:color w:val="365F91" w:themeColor="accent1" w:themeShade="BF"/>
          <w:sz w:val="22"/>
          <w:szCs w:val="22"/>
          <w:lang w:val="tr-TR" w:eastAsia="tr-TR"/>
        </w:rPr>
        <w:t>Bi̇yoi̇nformati̇k Ve Geneti̇kdeki̇ Uygulamaları</w:t>
      </w:r>
    </w:p>
    <w:p w:rsidR="00740B8B" w:rsidRPr="009866B7" w:rsidRDefault="00740B8B" w:rsidP="00740B8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Arzucan Özgür</w:t>
      </w:r>
    </w:p>
    <w:p w:rsidR="00740B8B" w:rsidRPr="009866B7" w:rsidRDefault="00740B8B" w:rsidP="00740B8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Kasım 2015</w:t>
      </w:r>
    </w:p>
    <w:p w:rsidR="00740B8B" w:rsidRPr="00F73FDB" w:rsidRDefault="00740B8B" w:rsidP="00740B8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Florence Nightingale Hastanesi̇</w:t>
      </w:r>
      <w:r>
        <w:rPr>
          <w:rFonts w:asciiTheme="majorHAnsi" w:eastAsia="Calibri" w:hAnsiTheme="majorHAnsi" w:cs="InterstateLight"/>
          <w:lang w:val="de-DE"/>
        </w:rPr>
        <w:t>, İstanbul</w:t>
      </w:r>
    </w:p>
    <w:p w:rsidR="00740B8B" w:rsidRDefault="00740B8B" w:rsidP="00740B8B">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Python İle Programlamaya Gi̇ri̇ş</w:t>
      </w:r>
      <w:r>
        <w:rPr>
          <w:rFonts w:asciiTheme="majorHAnsi" w:eastAsia="Calibri" w:hAnsiTheme="majorHAnsi" w:cs="InterstateLight"/>
          <w:lang w:val="de-DE"/>
        </w:rPr>
        <w:t>‘‘,</w:t>
      </w:r>
    </w:p>
    <w:p w:rsidR="00740B8B" w:rsidRDefault="00740B8B" w:rsidP="00740B8B">
      <w:pPr>
        <w:pStyle w:val="Default"/>
        <w:spacing w:line="300" w:lineRule="exact"/>
        <w:rPr>
          <w:rFonts w:ascii="Cambria" w:eastAsia="Calibri" w:hAnsi="Cambria"/>
          <w:b/>
          <w:color w:val="365F91" w:themeColor="accent1" w:themeShade="BF"/>
          <w:sz w:val="22"/>
          <w:szCs w:val="22"/>
          <w:lang w:val="tr-TR" w:eastAsia="tr-TR"/>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Text and Network Mining for Biology</w:t>
      </w:r>
      <w:r>
        <w:rPr>
          <w:rFonts w:asciiTheme="majorHAnsi" w:eastAsia="Calibri" w:hAnsiTheme="majorHAnsi" w:cs="InterstateLight"/>
          <w:lang w:val="de-DE"/>
        </w:rPr>
        <w:t>‘‘</w:t>
      </w:r>
    </w:p>
    <w:p w:rsidR="00A4741C" w:rsidRDefault="00A4741C" w:rsidP="00A4741C">
      <w:pPr>
        <w:pStyle w:val="Default"/>
        <w:spacing w:line="300" w:lineRule="exact"/>
        <w:rPr>
          <w:rFonts w:asciiTheme="majorHAnsi" w:eastAsia="Calibri" w:hAnsiTheme="majorHAnsi" w:cs="InterstateLight"/>
          <w:color w:val="auto"/>
          <w:sz w:val="22"/>
          <w:szCs w:val="22"/>
          <w:lang w:val="de-DE" w:eastAsia="en-US"/>
        </w:rPr>
      </w:pPr>
    </w:p>
    <w:p w:rsidR="00A4741C" w:rsidRDefault="00A4741C" w:rsidP="00A4741C">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A4741C">
        <w:rPr>
          <w:rFonts w:ascii="Cambria" w:eastAsia="Calibri" w:hAnsi="Cambria"/>
          <w:b/>
          <w:color w:val="365F91" w:themeColor="accent1" w:themeShade="BF"/>
          <w:sz w:val="22"/>
          <w:szCs w:val="22"/>
          <w:lang w:val="tr-TR" w:eastAsia="tr-TR"/>
        </w:rPr>
        <w:t xml:space="preserve">European Society for Magnetic Resonance in Medicine and </w:t>
      </w:r>
    </w:p>
    <w:p w:rsidR="00A4741C" w:rsidRPr="00CD72B9" w:rsidRDefault="00A4741C" w:rsidP="00A4741C">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A4741C">
        <w:rPr>
          <w:rFonts w:ascii="Cambria" w:eastAsia="Calibri" w:hAnsi="Cambria"/>
          <w:b/>
          <w:color w:val="365F91" w:themeColor="accent1" w:themeShade="BF"/>
          <w:sz w:val="22"/>
          <w:szCs w:val="22"/>
          <w:lang w:val="tr-TR" w:eastAsia="tr-TR"/>
        </w:rPr>
        <w:t>Biology 2015 Congress</w:t>
      </w:r>
    </w:p>
    <w:p w:rsidR="00A4741C" w:rsidRPr="009866B7" w:rsidRDefault="00A4741C" w:rsidP="00A4741C">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Esin Öztürk Işık</w:t>
      </w:r>
    </w:p>
    <w:p w:rsidR="00A4741C" w:rsidRPr="009866B7" w:rsidRDefault="00A4741C" w:rsidP="00A4741C">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Ekim 2015</w:t>
      </w:r>
    </w:p>
    <w:p w:rsidR="00A4741C" w:rsidRPr="00F73FDB" w:rsidRDefault="00A4741C" w:rsidP="00A4741C">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Edinburgh, UK</w:t>
      </w:r>
    </w:p>
    <w:p w:rsidR="00A4741C" w:rsidRDefault="00A4741C" w:rsidP="00A4741C">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Fast Phosphorus MR Spectroscopic Imaging of Brain Tumors in </w:t>
      </w:r>
    </w:p>
    <w:p w:rsidR="00A4741C" w:rsidRDefault="00A4741C" w:rsidP="00A4741C">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vivo with Five Fold Scan Time Reduction Using Co</w:t>
      </w:r>
      <w:r>
        <w:rPr>
          <w:rFonts w:asciiTheme="majorHAnsi" w:eastAsia="Calibri" w:hAnsiTheme="majorHAnsi" w:cs="InterstateLight"/>
          <w:lang w:val="de-DE"/>
        </w:rPr>
        <w:t xml:space="preserve">mpressed </w:t>
      </w:r>
    </w:p>
    <w:p w:rsidR="00A4741C" w:rsidRDefault="00A4741C" w:rsidP="00A4741C">
      <w:pPr>
        <w:tabs>
          <w:tab w:val="left" w:pos="0"/>
        </w:tabs>
        <w:spacing w:after="0" w:line="300" w:lineRule="exact"/>
        <w:rPr>
          <w:rFonts w:ascii="Cambria" w:eastAsia="Calibri" w:hAnsi="Cambria"/>
          <w:b/>
          <w:color w:val="365F91" w:themeColor="accent1" w:themeShade="BF"/>
          <w:lang w:eastAsia="tr-TR"/>
        </w:rPr>
      </w:pPr>
      <w:r>
        <w:rPr>
          <w:rFonts w:asciiTheme="majorHAnsi" w:eastAsia="Calibri" w:hAnsiTheme="majorHAnsi" w:cs="InterstateLight"/>
          <w:lang w:val="de-DE"/>
        </w:rPr>
        <w:t xml:space="preserve">                                                             Sensing at 3T‘‘</w:t>
      </w:r>
    </w:p>
    <w:p w:rsidR="00830F96" w:rsidRDefault="00830F96" w:rsidP="00165F4D">
      <w:pPr>
        <w:pStyle w:val="Default"/>
        <w:spacing w:line="300" w:lineRule="exact"/>
        <w:rPr>
          <w:rFonts w:ascii="Cambria" w:eastAsia="Calibri" w:hAnsi="Cambria"/>
          <w:b/>
          <w:color w:val="365F91" w:themeColor="accent1" w:themeShade="BF"/>
          <w:sz w:val="22"/>
          <w:szCs w:val="22"/>
          <w:lang w:val="tr-TR" w:eastAsia="tr-TR"/>
        </w:rPr>
      </w:pPr>
    </w:p>
    <w:p w:rsidR="00830F96" w:rsidRDefault="00830F96" w:rsidP="00165F4D">
      <w:pPr>
        <w:pStyle w:val="Default"/>
        <w:spacing w:line="300" w:lineRule="exact"/>
        <w:rPr>
          <w:rFonts w:ascii="Cambria" w:eastAsia="Calibri" w:hAnsi="Cambria"/>
          <w:b/>
          <w:color w:val="365F91" w:themeColor="accent1" w:themeShade="BF"/>
          <w:sz w:val="22"/>
          <w:szCs w:val="22"/>
          <w:lang w:val="tr-TR" w:eastAsia="tr-TR"/>
        </w:rPr>
      </w:pPr>
    </w:p>
    <w:p w:rsidR="00165F4D" w:rsidRDefault="00165F4D" w:rsidP="00165F4D">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165F4D">
        <w:rPr>
          <w:rFonts w:ascii="Cambria" w:eastAsia="Calibri" w:hAnsi="Cambria"/>
          <w:b/>
          <w:color w:val="365F91" w:themeColor="accent1" w:themeShade="BF"/>
          <w:sz w:val="22"/>
          <w:szCs w:val="22"/>
          <w:lang w:val="tr-TR" w:eastAsia="tr-TR"/>
        </w:rPr>
        <w:t xml:space="preserve">Sixteenth Annual Conference of the International Speech </w:t>
      </w:r>
    </w:p>
    <w:p w:rsidR="00165F4D" w:rsidRPr="00CD72B9" w:rsidRDefault="00165F4D" w:rsidP="00165F4D">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165F4D">
        <w:rPr>
          <w:rFonts w:ascii="Cambria" w:eastAsia="Calibri" w:hAnsi="Cambria"/>
          <w:b/>
          <w:color w:val="365F91" w:themeColor="accent1" w:themeShade="BF"/>
          <w:sz w:val="22"/>
          <w:szCs w:val="22"/>
          <w:lang w:val="tr-TR" w:eastAsia="tr-TR"/>
        </w:rPr>
        <w:t>Communication Association (Interspeech 2015)</w:t>
      </w:r>
    </w:p>
    <w:p w:rsidR="00165F4D" w:rsidRPr="009866B7" w:rsidRDefault="00165F4D" w:rsidP="00165F4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Murat Saraçlar</w:t>
      </w:r>
    </w:p>
    <w:p w:rsidR="00165F4D" w:rsidRPr="009866B7" w:rsidRDefault="00165F4D" w:rsidP="00165F4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0</w:t>
      </w:r>
      <w:r w:rsidRPr="00617CEB">
        <w:rPr>
          <w:rFonts w:asciiTheme="majorHAnsi" w:eastAsia="Calibri" w:hAnsiTheme="majorHAnsi" w:cs="InterstateLight"/>
          <w:lang w:val="de-DE"/>
        </w:rPr>
        <w:t>6-10 Eylül 2015</w:t>
      </w:r>
    </w:p>
    <w:p w:rsidR="00165F4D" w:rsidRPr="00F73FDB" w:rsidRDefault="00165F4D" w:rsidP="00165F4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Dresden, Almanya</w:t>
      </w:r>
    </w:p>
    <w:p w:rsidR="00165F4D" w:rsidRDefault="00165F4D" w:rsidP="00165F4D">
      <w:pPr>
        <w:tabs>
          <w:tab w:val="left" w:pos="0"/>
        </w:tabs>
        <w:spacing w:after="0" w:line="300" w:lineRule="exact"/>
        <w:rPr>
          <w:rFonts w:ascii="Cambria" w:eastAsia="Calibri" w:hAnsi="Cambria"/>
          <w:b/>
          <w:color w:val="365F91" w:themeColor="accent1" w:themeShade="BF"/>
          <w:lang w:eastAsia="tr-TR"/>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Fusion of LVCSR and Posteriorgram Based Keyword Search</w:t>
      </w:r>
      <w:r>
        <w:rPr>
          <w:rFonts w:asciiTheme="majorHAnsi" w:eastAsia="Calibri" w:hAnsiTheme="majorHAnsi" w:cs="InterstateLight"/>
          <w:lang w:val="de-DE"/>
        </w:rPr>
        <w:t>‘‘,</w:t>
      </w:r>
    </w:p>
    <w:p w:rsidR="00165F4D" w:rsidRDefault="00165F4D" w:rsidP="00165F4D">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Multi-Stream Long Short-Term Memory Neural Network </w:t>
      </w:r>
    </w:p>
    <w:p w:rsidR="00617CEB" w:rsidRPr="00617CEB" w:rsidRDefault="00165F4D" w:rsidP="00165F4D">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Language Model</w:t>
      </w:r>
      <w:r>
        <w:rPr>
          <w:rFonts w:asciiTheme="majorHAnsi" w:eastAsia="Calibri" w:hAnsiTheme="majorHAnsi" w:cs="InterstateLight"/>
          <w:lang w:val="de-DE"/>
        </w:rPr>
        <w:t>‘‘</w:t>
      </w:r>
    </w:p>
    <w:p w:rsidR="00643E57" w:rsidRDefault="00643E57" w:rsidP="00643E57">
      <w:pPr>
        <w:pStyle w:val="Default"/>
        <w:spacing w:line="300" w:lineRule="exact"/>
        <w:rPr>
          <w:rFonts w:ascii="Cambria" w:eastAsia="Calibri" w:hAnsi="Cambria"/>
          <w:b/>
          <w:color w:val="365F91" w:themeColor="accent1" w:themeShade="BF"/>
          <w:sz w:val="22"/>
          <w:szCs w:val="22"/>
          <w:lang w:val="tr-TR" w:eastAsia="tr-TR"/>
        </w:rPr>
      </w:pPr>
    </w:p>
    <w:p w:rsidR="00643E57" w:rsidRDefault="00643E57" w:rsidP="00643E57">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643E57">
        <w:rPr>
          <w:rFonts w:ascii="Cambria" w:eastAsia="Calibri" w:hAnsi="Cambria"/>
          <w:b/>
          <w:color w:val="365F91" w:themeColor="accent1" w:themeShade="BF"/>
          <w:sz w:val="22"/>
          <w:szCs w:val="22"/>
          <w:lang w:val="tr-TR" w:eastAsia="tr-TR"/>
        </w:rPr>
        <w:t>17</w:t>
      </w:r>
      <w:r w:rsidRPr="00643E57">
        <w:rPr>
          <w:rFonts w:ascii="Cambria" w:eastAsia="Calibri" w:hAnsi="Cambria"/>
          <w:b/>
          <w:color w:val="365F91" w:themeColor="accent1" w:themeShade="BF"/>
          <w:sz w:val="22"/>
          <w:szCs w:val="22"/>
          <w:vertAlign w:val="superscript"/>
          <w:lang w:val="tr-TR" w:eastAsia="tr-TR"/>
        </w:rPr>
        <w:t>th</w:t>
      </w:r>
      <w:r w:rsidRPr="00643E57">
        <w:rPr>
          <w:rFonts w:ascii="Cambria" w:eastAsia="Calibri" w:hAnsi="Cambria"/>
          <w:b/>
          <w:color w:val="365F91" w:themeColor="accent1" w:themeShade="BF"/>
          <w:sz w:val="22"/>
          <w:szCs w:val="22"/>
          <w:lang w:val="tr-TR" w:eastAsia="tr-TR"/>
        </w:rPr>
        <w:t xml:space="preserve"> International Conference on Speech and Computer </w:t>
      </w:r>
    </w:p>
    <w:p w:rsidR="00643E57" w:rsidRPr="00CD72B9" w:rsidRDefault="00643E57" w:rsidP="00643E57">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643E57">
        <w:rPr>
          <w:rFonts w:ascii="Cambria" w:eastAsia="Calibri" w:hAnsi="Cambria"/>
          <w:b/>
          <w:color w:val="365F91" w:themeColor="accent1" w:themeShade="BF"/>
          <w:sz w:val="22"/>
          <w:szCs w:val="22"/>
          <w:lang w:val="tr-TR" w:eastAsia="tr-TR"/>
        </w:rPr>
        <w:t>(SPECOM 2015)</w:t>
      </w:r>
    </w:p>
    <w:p w:rsidR="00643E57" w:rsidRPr="009866B7" w:rsidRDefault="00643E57" w:rsidP="00643E57">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Murat Saraçlar</w:t>
      </w:r>
    </w:p>
    <w:p w:rsidR="00643E57" w:rsidRPr="009866B7" w:rsidRDefault="00643E57" w:rsidP="00643E57">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lang w:val="de-DE"/>
        </w:rPr>
        <w:t xml:space="preserve">20-24 Eylül </w:t>
      </w:r>
      <w:r w:rsidRPr="00617CEB">
        <w:rPr>
          <w:rFonts w:asciiTheme="majorHAnsi" w:eastAsia="Calibri" w:hAnsiTheme="majorHAnsi" w:cs="InterstateLight"/>
          <w:lang w:val="de-DE"/>
        </w:rPr>
        <w:t>2015</w:t>
      </w:r>
    </w:p>
    <w:p w:rsidR="00643E57" w:rsidRPr="00F73FDB" w:rsidRDefault="00643E57" w:rsidP="00643E57">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Atina, Yunanistan</w:t>
      </w:r>
    </w:p>
    <w:p w:rsidR="00643E57" w:rsidRDefault="00643E57" w:rsidP="00643E57">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A Decade of Discriminative Language Modeling for Automatic </w:t>
      </w:r>
      <w:r>
        <w:rPr>
          <w:rFonts w:asciiTheme="majorHAnsi" w:eastAsia="Calibri" w:hAnsiTheme="majorHAnsi" w:cs="InterstateLight"/>
          <w:lang w:val="de-DE"/>
        </w:rPr>
        <w:t xml:space="preserve">  </w:t>
      </w:r>
    </w:p>
    <w:p w:rsidR="00617CEB" w:rsidRPr="00617CEB" w:rsidRDefault="00643E57" w:rsidP="00643E57">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Speech Recognition (Davetli konuşma)</w:t>
      </w:r>
      <w:r>
        <w:rPr>
          <w:rFonts w:asciiTheme="majorHAnsi" w:eastAsia="Calibri" w:hAnsiTheme="majorHAnsi" w:cs="InterstateLight"/>
          <w:lang w:val="de-DE"/>
        </w:rPr>
        <w:t>‘‘</w:t>
      </w:r>
    </w:p>
    <w:p w:rsidR="00E363A4" w:rsidRDefault="00E363A4" w:rsidP="00E363A4">
      <w:pPr>
        <w:pStyle w:val="Default"/>
        <w:spacing w:line="300" w:lineRule="exact"/>
        <w:rPr>
          <w:rFonts w:asciiTheme="majorHAnsi" w:eastAsia="Calibri" w:hAnsiTheme="majorHAnsi" w:cs="InterstateLight"/>
          <w:lang w:val="de-DE"/>
        </w:rPr>
      </w:pPr>
    </w:p>
    <w:p w:rsidR="00E363A4" w:rsidRPr="00CD72B9" w:rsidRDefault="00E363A4" w:rsidP="00E363A4">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E363A4">
        <w:rPr>
          <w:rFonts w:ascii="Cambria" w:eastAsia="Calibri" w:hAnsi="Cambria"/>
          <w:b/>
          <w:color w:val="365F91" w:themeColor="accent1" w:themeShade="BF"/>
          <w:sz w:val="22"/>
          <w:szCs w:val="22"/>
          <w:lang w:val="tr-TR" w:eastAsia="tr-TR"/>
        </w:rPr>
        <w:t>23</w:t>
      </w:r>
      <w:r w:rsidRPr="00E363A4">
        <w:rPr>
          <w:rFonts w:ascii="Cambria" w:eastAsia="Calibri" w:hAnsi="Cambria"/>
          <w:b/>
          <w:color w:val="365F91" w:themeColor="accent1" w:themeShade="BF"/>
          <w:sz w:val="22"/>
          <w:szCs w:val="22"/>
          <w:vertAlign w:val="superscript"/>
          <w:lang w:val="tr-TR" w:eastAsia="tr-TR"/>
        </w:rPr>
        <w:t xml:space="preserve">rd </w:t>
      </w:r>
      <w:r w:rsidRPr="00E363A4">
        <w:rPr>
          <w:rFonts w:ascii="Cambria" w:eastAsia="Calibri" w:hAnsi="Cambria"/>
          <w:b/>
          <w:color w:val="365F91" w:themeColor="accent1" w:themeShade="BF"/>
          <w:sz w:val="22"/>
          <w:szCs w:val="22"/>
          <w:lang w:val="tr-TR" w:eastAsia="tr-TR"/>
        </w:rPr>
        <w:t>European Signal Processing Conference (EUSIPCO 2015)</w:t>
      </w:r>
    </w:p>
    <w:p w:rsidR="00E363A4" w:rsidRPr="009866B7" w:rsidRDefault="00E363A4" w:rsidP="00E363A4">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Erinç Dikici</w:t>
      </w:r>
    </w:p>
    <w:p w:rsidR="00E363A4" w:rsidRPr="009866B7" w:rsidRDefault="00E363A4" w:rsidP="00E363A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31 Ağustos - 4 Eylül 2015</w:t>
      </w:r>
    </w:p>
    <w:p w:rsidR="00E363A4" w:rsidRPr="00F73FDB" w:rsidRDefault="00E363A4" w:rsidP="00E363A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Nice, Fransa</w:t>
      </w:r>
    </w:p>
    <w:p w:rsidR="00E363A4" w:rsidRDefault="00E363A4" w:rsidP="00E363A4">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MT-</w:t>
      </w:r>
      <w:r>
        <w:rPr>
          <w:rFonts w:asciiTheme="majorHAnsi" w:eastAsia="Calibri" w:hAnsiTheme="majorHAnsi" w:cs="InterstateLight"/>
          <w:lang w:val="de-DE"/>
        </w:rPr>
        <w:t>B</w:t>
      </w:r>
      <w:r w:rsidRPr="00617CEB">
        <w:rPr>
          <w:rFonts w:asciiTheme="majorHAnsi" w:eastAsia="Calibri" w:hAnsiTheme="majorHAnsi" w:cs="InterstateLight"/>
          <w:lang w:val="de-DE"/>
        </w:rPr>
        <w:t xml:space="preserve">ased </w:t>
      </w:r>
      <w:r>
        <w:rPr>
          <w:rFonts w:asciiTheme="majorHAnsi" w:eastAsia="Calibri" w:hAnsiTheme="majorHAnsi" w:cs="InterstateLight"/>
          <w:lang w:val="de-DE"/>
        </w:rPr>
        <w:t>A</w:t>
      </w:r>
      <w:r w:rsidRPr="00617CEB">
        <w:rPr>
          <w:rFonts w:asciiTheme="majorHAnsi" w:eastAsia="Calibri" w:hAnsiTheme="majorHAnsi" w:cs="InterstateLight"/>
          <w:lang w:val="de-DE"/>
        </w:rPr>
        <w:t xml:space="preserve">rtificial </w:t>
      </w:r>
      <w:r>
        <w:rPr>
          <w:rFonts w:asciiTheme="majorHAnsi" w:eastAsia="Calibri" w:hAnsiTheme="majorHAnsi" w:cs="InterstateLight"/>
          <w:lang w:val="de-DE"/>
        </w:rPr>
        <w:t>H</w:t>
      </w:r>
      <w:r w:rsidRPr="00617CEB">
        <w:rPr>
          <w:rFonts w:asciiTheme="majorHAnsi" w:eastAsia="Calibri" w:hAnsiTheme="majorHAnsi" w:cs="InterstateLight"/>
          <w:lang w:val="de-DE"/>
        </w:rPr>
        <w:t xml:space="preserve">ypothesis </w:t>
      </w:r>
      <w:r>
        <w:rPr>
          <w:rFonts w:asciiTheme="majorHAnsi" w:eastAsia="Calibri" w:hAnsiTheme="majorHAnsi" w:cs="InterstateLight"/>
          <w:lang w:val="de-DE"/>
        </w:rPr>
        <w:t>G</w:t>
      </w:r>
      <w:r w:rsidRPr="00617CEB">
        <w:rPr>
          <w:rFonts w:asciiTheme="majorHAnsi" w:eastAsia="Calibri" w:hAnsiTheme="majorHAnsi" w:cs="InterstateLight"/>
          <w:lang w:val="de-DE"/>
        </w:rPr>
        <w:t xml:space="preserve">eneration for </w:t>
      </w:r>
      <w:r>
        <w:rPr>
          <w:rFonts w:asciiTheme="majorHAnsi" w:eastAsia="Calibri" w:hAnsiTheme="majorHAnsi" w:cs="InterstateLight"/>
          <w:lang w:val="de-DE"/>
        </w:rPr>
        <w:t>U</w:t>
      </w:r>
      <w:r w:rsidRPr="00617CEB">
        <w:rPr>
          <w:rFonts w:asciiTheme="majorHAnsi" w:eastAsia="Calibri" w:hAnsiTheme="majorHAnsi" w:cs="InterstateLight"/>
          <w:lang w:val="de-DE"/>
        </w:rPr>
        <w:t xml:space="preserve">nsupervised </w:t>
      </w:r>
    </w:p>
    <w:p w:rsidR="00E363A4" w:rsidRDefault="00E363A4" w:rsidP="00E363A4">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D</w:t>
      </w:r>
      <w:r w:rsidRPr="00617CEB">
        <w:rPr>
          <w:rFonts w:asciiTheme="majorHAnsi" w:eastAsia="Calibri" w:hAnsiTheme="majorHAnsi" w:cs="InterstateLight"/>
          <w:lang w:val="de-DE"/>
        </w:rPr>
        <w:t xml:space="preserve">iscriminative </w:t>
      </w:r>
      <w:r>
        <w:rPr>
          <w:rFonts w:asciiTheme="majorHAnsi" w:eastAsia="Calibri" w:hAnsiTheme="majorHAnsi" w:cs="InterstateLight"/>
          <w:lang w:val="de-DE"/>
        </w:rPr>
        <w:t>L</w:t>
      </w:r>
      <w:r w:rsidRPr="00617CEB">
        <w:rPr>
          <w:rFonts w:asciiTheme="majorHAnsi" w:eastAsia="Calibri" w:hAnsiTheme="majorHAnsi" w:cs="InterstateLight"/>
          <w:lang w:val="de-DE"/>
        </w:rPr>
        <w:t xml:space="preserve">anguage </w:t>
      </w:r>
      <w:r>
        <w:rPr>
          <w:rFonts w:asciiTheme="majorHAnsi" w:eastAsia="Calibri" w:hAnsiTheme="majorHAnsi" w:cs="InterstateLight"/>
          <w:lang w:val="de-DE"/>
        </w:rPr>
        <w:t>M</w:t>
      </w:r>
      <w:r w:rsidRPr="00617CEB">
        <w:rPr>
          <w:rFonts w:asciiTheme="majorHAnsi" w:eastAsia="Calibri" w:hAnsiTheme="majorHAnsi" w:cs="InterstateLight"/>
          <w:lang w:val="de-DE"/>
        </w:rPr>
        <w:t>odeling</w:t>
      </w:r>
      <w:r>
        <w:rPr>
          <w:rFonts w:asciiTheme="majorHAnsi" w:eastAsia="Calibri" w:hAnsiTheme="majorHAnsi" w:cs="InterstateLight"/>
          <w:lang w:val="de-DE"/>
        </w:rPr>
        <w:t>‘‘</w:t>
      </w:r>
      <w:r w:rsidR="00617CEB" w:rsidRPr="00617CEB">
        <w:rPr>
          <w:rFonts w:asciiTheme="majorHAnsi" w:eastAsia="Calibri" w:hAnsiTheme="majorHAnsi" w:cs="InterstateLight"/>
          <w:lang w:val="de-DE"/>
        </w:rPr>
        <w:br/>
      </w:r>
    </w:p>
    <w:p w:rsidR="00E363A4" w:rsidRPr="00CD72B9" w:rsidRDefault="00E363A4" w:rsidP="00E363A4">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E363A4">
        <w:rPr>
          <w:rFonts w:ascii="Cambria" w:eastAsia="Calibri" w:hAnsi="Cambria"/>
          <w:b/>
          <w:color w:val="365F91" w:themeColor="accent1" w:themeShade="BF"/>
          <w:sz w:val="22"/>
          <w:szCs w:val="22"/>
          <w:lang w:val="tr-TR" w:eastAsia="tr-TR"/>
        </w:rPr>
        <w:t>Design and Test in Europe (DATE)</w:t>
      </w:r>
    </w:p>
    <w:p w:rsidR="00E363A4" w:rsidRPr="009866B7" w:rsidRDefault="00E363A4" w:rsidP="00E363A4">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Günhan Dündar</w:t>
      </w:r>
    </w:p>
    <w:p w:rsidR="00E363A4" w:rsidRPr="009866B7" w:rsidRDefault="00E363A4" w:rsidP="00E363A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Mart 2015</w:t>
      </w:r>
    </w:p>
    <w:p w:rsidR="00E363A4" w:rsidRPr="00F73FDB" w:rsidRDefault="00E363A4" w:rsidP="00E363A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Grenoble</w:t>
      </w:r>
    </w:p>
    <w:p w:rsidR="00E363A4" w:rsidRDefault="00E363A4" w:rsidP="00E363A4">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Pr>
          <w:rFonts w:asciiTheme="majorHAnsi" w:eastAsia="Calibri" w:hAnsiTheme="majorHAnsi" w:cs="InterstateLight"/>
          <w:lang w:val="de-DE"/>
        </w:rPr>
        <w:t xml:space="preserve">A hybrid Quasi Monte Carlo Method for Yield Aware Analog </w:t>
      </w:r>
    </w:p>
    <w:p w:rsidR="00E363A4" w:rsidRDefault="00E363A4" w:rsidP="00E363A4">
      <w:pPr>
        <w:pStyle w:val="Default"/>
        <w:spacing w:line="300" w:lineRule="exact"/>
        <w:rPr>
          <w:rFonts w:ascii="Cambria" w:eastAsia="Calibri" w:hAnsi="Cambria"/>
          <w:b/>
          <w:color w:val="365F91" w:themeColor="accent1" w:themeShade="BF"/>
          <w:sz w:val="22"/>
          <w:szCs w:val="22"/>
          <w:lang w:val="tr-TR" w:eastAsia="tr-TR"/>
        </w:rPr>
      </w:pPr>
      <w:r>
        <w:rPr>
          <w:rFonts w:asciiTheme="majorHAnsi" w:eastAsia="Calibri" w:hAnsiTheme="majorHAnsi" w:cs="InterstateLight"/>
          <w:lang w:val="de-DE"/>
        </w:rPr>
        <w:t xml:space="preserve">                                                        Circuit Sizing T</w:t>
      </w:r>
      <w:r w:rsidRPr="00617CEB">
        <w:rPr>
          <w:rFonts w:asciiTheme="majorHAnsi" w:eastAsia="Calibri" w:hAnsiTheme="majorHAnsi" w:cs="InterstateLight"/>
          <w:lang w:val="de-DE"/>
        </w:rPr>
        <w:t>ool</w:t>
      </w:r>
      <w:r>
        <w:rPr>
          <w:rFonts w:asciiTheme="majorHAnsi" w:eastAsia="Calibri" w:hAnsiTheme="majorHAnsi" w:cs="InterstateLight"/>
          <w:lang w:val="de-DE"/>
        </w:rPr>
        <w:t>‘‘</w:t>
      </w:r>
      <w:r w:rsidR="00617CEB" w:rsidRPr="00617CEB">
        <w:rPr>
          <w:rFonts w:asciiTheme="majorHAnsi" w:eastAsia="Calibri" w:hAnsiTheme="majorHAnsi" w:cs="InterstateLight"/>
          <w:lang w:val="de-DE"/>
        </w:rPr>
        <w:br/>
      </w:r>
    </w:p>
    <w:p w:rsidR="00E363A4" w:rsidRPr="00CD72B9" w:rsidRDefault="00E363A4" w:rsidP="00E363A4">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E363A4">
        <w:rPr>
          <w:rFonts w:ascii="Cambria" w:eastAsia="Calibri" w:hAnsi="Cambria"/>
          <w:b/>
          <w:color w:val="365F91" w:themeColor="accent1" w:themeShade="BF"/>
          <w:sz w:val="22"/>
          <w:szCs w:val="22"/>
          <w:lang w:val="tr-TR" w:eastAsia="tr-TR"/>
        </w:rPr>
        <w:t>International Symposium on Circuits and Systems (ISCAS)</w:t>
      </w:r>
    </w:p>
    <w:p w:rsidR="00E363A4" w:rsidRPr="009866B7" w:rsidRDefault="00E363A4" w:rsidP="00E363A4">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Günhan Dündar</w:t>
      </w:r>
    </w:p>
    <w:p w:rsidR="00E363A4" w:rsidRPr="009866B7" w:rsidRDefault="00E363A4" w:rsidP="00E363A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Mayıs 2015</w:t>
      </w:r>
    </w:p>
    <w:p w:rsidR="00E363A4" w:rsidRPr="00F73FDB" w:rsidRDefault="00E363A4" w:rsidP="00E363A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Lizbon</w:t>
      </w:r>
    </w:p>
    <w:p w:rsidR="00E363A4" w:rsidRDefault="00E363A4" w:rsidP="00E363A4">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A </w:t>
      </w:r>
      <w:r>
        <w:rPr>
          <w:rFonts w:asciiTheme="majorHAnsi" w:eastAsia="Calibri" w:hAnsiTheme="majorHAnsi" w:cs="InterstateLight"/>
          <w:lang w:val="de-DE"/>
        </w:rPr>
        <w:t>N</w:t>
      </w:r>
      <w:r w:rsidRPr="00617CEB">
        <w:rPr>
          <w:rFonts w:asciiTheme="majorHAnsi" w:eastAsia="Calibri" w:hAnsiTheme="majorHAnsi" w:cs="InterstateLight"/>
          <w:lang w:val="de-DE"/>
        </w:rPr>
        <w:t xml:space="preserve">ovel </w:t>
      </w:r>
      <w:r>
        <w:rPr>
          <w:rFonts w:asciiTheme="majorHAnsi" w:eastAsia="Calibri" w:hAnsiTheme="majorHAnsi" w:cs="InterstateLight"/>
          <w:lang w:val="de-DE"/>
        </w:rPr>
        <w:t>Y</w:t>
      </w:r>
      <w:r w:rsidRPr="00617CEB">
        <w:rPr>
          <w:rFonts w:asciiTheme="majorHAnsi" w:eastAsia="Calibri" w:hAnsiTheme="majorHAnsi" w:cs="InterstateLight"/>
          <w:lang w:val="de-DE"/>
        </w:rPr>
        <w:t xml:space="preserve">ield </w:t>
      </w:r>
      <w:r>
        <w:rPr>
          <w:rFonts w:asciiTheme="majorHAnsi" w:eastAsia="Calibri" w:hAnsiTheme="majorHAnsi" w:cs="InterstateLight"/>
          <w:lang w:val="de-DE"/>
        </w:rPr>
        <w:t>A</w:t>
      </w:r>
      <w:r w:rsidRPr="00617CEB">
        <w:rPr>
          <w:rFonts w:asciiTheme="majorHAnsi" w:eastAsia="Calibri" w:hAnsiTheme="majorHAnsi" w:cs="InterstateLight"/>
          <w:lang w:val="de-DE"/>
        </w:rPr>
        <w:t xml:space="preserve">ware </w:t>
      </w:r>
      <w:r>
        <w:rPr>
          <w:rFonts w:asciiTheme="majorHAnsi" w:eastAsia="Calibri" w:hAnsiTheme="majorHAnsi" w:cs="InterstateLight"/>
          <w:lang w:val="de-DE"/>
        </w:rPr>
        <w:t>M</w:t>
      </w:r>
      <w:r w:rsidRPr="00617CEB">
        <w:rPr>
          <w:rFonts w:asciiTheme="majorHAnsi" w:eastAsia="Calibri" w:hAnsiTheme="majorHAnsi" w:cs="InterstateLight"/>
          <w:lang w:val="de-DE"/>
        </w:rPr>
        <w:t>ulti-</w:t>
      </w:r>
      <w:r>
        <w:rPr>
          <w:rFonts w:asciiTheme="majorHAnsi" w:eastAsia="Calibri" w:hAnsiTheme="majorHAnsi" w:cs="InterstateLight"/>
          <w:lang w:val="de-DE"/>
        </w:rPr>
        <w:t>O</w:t>
      </w:r>
      <w:r w:rsidRPr="00617CEB">
        <w:rPr>
          <w:rFonts w:asciiTheme="majorHAnsi" w:eastAsia="Calibri" w:hAnsiTheme="majorHAnsi" w:cs="InterstateLight"/>
          <w:lang w:val="de-DE"/>
        </w:rPr>
        <w:t xml:space="preserve">bjective </w:t>
      </w:r>
      <w:r>
        <w:rPr>
          <w:rFonts w:asciiTheme="majorHAnsi" w:eastAsia="Calibri" w:hAnsiTheme="majorHAnsi" w:cs="InterstateLight"/>
          <w:lang w:val="de-DE"/>
        </w:rPr>
        <w:t>A</w:t>
      </w:r>
      <w:r w:rsidRPr="00617CEB">
        <w:rPr>
          <w:rFonts w:asciiTheme="majorHAnsi" w:eastAsia="Calibri" w:hAnsiTheme="majorHAnsi" w:cs="InterstateLight"/>
          <w:lang w:val="de-DE"/>
        </w:rPr>
        <w:t xml:space="preserve">nalog </w:t>
      </w:r>
      <w:r>
        <w:rPr>
          <w:rFonts w:asciiTheme="majorHAnsi" w:eastAsia="Calibri" w:hAnsiTheme="majorHAnsi" w:cs="InterstateLight"/>
          <w:lang w:val="de-DE"/>
        </w:rPr>
        <w:t>C</w:t>
      </w:r>
      <w:r w:rsidRPr="00617CEB">
        <w:rPr>
          <w:rFonts w:asciiTheme="majorHAnsi" w:eastAsia="Calibri" w:hAnsiTheme="majorHAnsi" w:cs="InterstateLight"/>
          <w:lang w:val="de-DE"/>
        </w:rPr>
        <w:t xml:space="preserve">ircuit </w:t>
      </w:r>
    </w:p>
    <w:p w:rsidR="00617CEB" w:rsidRPr="00617CEB" w:rsidRDefault="00E363A4" w:rsidP="00E363A4">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O</w:t>
      </w:r>
      <w:r w:rsidRPr="00617CEB">
        <w:rPr>
          <w:rFonts w:asciiTheme="majorHAnsi" w:eastAsia="Calibri" w:hAnsiTheme="majorHAnsi" w:cs="InterstateLight"/>
          <w:lang w:val="de-DE"/>
        </w:rPr>
        <w:t xml:space="preserve">ptimization </w:t>
      </w:r>
      <w:r>
        <w:rPr>
          <w:rFonts w:asciiTheme="majorHAnsi" w:eastAsia="Calibri" w:hAnsiTheme="majorHAnsi" w:cs="InterstateLight"/>
          <w:lang w:val="de-DE"/>
        </w:rPr>
        <w:t>T</w:t>
      </w:r>
      <w:r w:rsidRPr="00617CEB">
        <w:rPr>
          <w:rFonts w:asciiTheme="majorHAnsi" w:eastAsia="Calibri" w:hAnsiTheme="majorHAnsi" w:cs="InterstateLight"/>
          <w:lang w:val="de-DE"/>
        </w:rPr>
        <w:t>ool</w:t>
      </w:r>
      <w:r>
        <w:rPr>
          <w:rFonts w:asciiTheme="majorHAnsi" w:eastAsia="Calibri" w:hAnsiTheme="majorHAnsi" w:cs="InterstateLight"/>
          <w:lang w:val="de-DE"/>
        </w:rPr>
        <w:t>‘‘</w:t>
      </w:r>
    </w:p>
    <w:p w:rsidR="00E363A4" w:rsidRPr="00CD72B9" w:rsidRDefault="00617CEB" w:rsidP="00E363A4">
      <w:pPr>
        <w:pStyle w:val="Default"/>
        <w:spacing w:line="300" w:lineRule="exact"/>
        <w:rPr>
          <w:rFonts w:ascii="Cambria" w:eastAsia="Calibri" w:hAnsi="Cambria"/>
          <w:b/>
          <w:color w:val="365F91" w:themeColor="accent1" w:themeShade="BF"/>
          <w:sz w:val="22"/>
          <w:szCs w:val="22"/>
          <w:lang w:val="tr-TR" w:eastAsia="tr-TR"/>
        </w:rPr>
      </w:pPr>
      <w:r w:rsidRPr="00617CEB">
        <w:rPr>
          <w:rFonts w:asciiTheme="majorHAnsi" w:eastAsia="Calibri" w:hAnsiTheme="majorHAnsi" w:cs="InterstateLight"/>
          <w:lang w:val="de-DE"/>
        </w:rPr>
        <w:br/>
      </w:r>
      <w:r w:rsidR="00E363A4" w:rsidRPr="00AD15F6">
        <w:rPr>
          <w:rFonts w:ascii="Cambria" w:eastAsia="Calibri" w:hAnsi="Cambria"/>
          <w:b/>
          <w:color w:val="365F91" w:themeColor="accent1" w:themeShade="BF"/>
          <w:sz w:val="22"/>
          <w:szCs w:val="22"/>
          <w:lang w:val="tr-TR" w:eastAsia="tr-TR"/>
        </w:rPr>
        <w:t>Toplantının Adı</w:t>
      </w:r>
      <w:r w:rsidR="00E363A4" w:rsidRPr="00AD15F6">
        <w:rPr>
          <w:rFonts w:ascii="Cambria" w:eastAsia="Calibri" w:hAnsi="Cambria"/>
          <w:b/>
          <w:color w:val="365F91" w:themeColor="accent1" w:themeShade="BF"/>
          <w:sz w:val="22"/>
          <w:szCs w:val="22"/>
          <w:lang w:val="tr-TR" w:eastAsia="tr-TR"/>
        </w:rPr>
        <w:tab/>
      </w:r>
      <w:r w:rsidR="00E363A4" w:rsidRPr="00AD15F6">
        <w:rPr>
          <w:rFonts w:ascii="Cambria" w:eastAsia="Calibri" w:hAnsi="Cambria"/>
          <w:b/>
          <w:color w:val="365F91" w:themeColor="accent1" w:themeShade="BF"/>
          <w:sz w:val="22"/>
          <w:szCs w:val="22"/>
          <w:lang w:val="tr-TR" w:eastAsia="tr-TR"/>
        </w:rPr>
        <w:tab/>
      </w:r>
      <w:r w:rsidR="00E363A4">
        <w:rPr>
          <w:rFonts w:ascii="Cambria" w:eastAsia="Calibri" w:hAnsi="Cambria"/>
          <w:b/>
          <w:color w:val="365F91" w:themeColor="accent1" w:themeShade="BF"/>
          <w:sz w:val="22"/>
          <w:szCs w:val="22"/>
          <w:lang w:val="tr-TR" w:eastAsia="tr-TR"/>
        </w:rPr>
        <w:t xml:space="preserve">: </w:t>
      </w:r>
      <w:r w:rsidR="00E363A4" w:rsidRPr="00E363A4">
        <w:rPr>
          <w:rFonts w:ascii="Cambria" w:eastAsia="Calibri" w:hAnsi="Cambria"/>
          <w:b/>
          <w:color w:val="365F91" w:themeColor="accent1" w:themeShade="BF"/>
          <w:sz w:val="22"/>
          <w:szCs w:val="22"/>
          <w:lang w:val="tr-TR" w:eastAsia="tr-TR"/>
        </w:rPr>
        <w:t>SMACD</w:t>
      </w:r>
    </w:p>
    <w:p w:rsidR="00E363A4" w:rsidRPr="009866B7" w:rsidRDefault="00E363A4" w:rsidP="00E363A4">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Günhan Dündar</w:t>
      </w:r>
    </w:p>
    <w:p w:rsidR="00E363A4" w:rsidRPr="009866B7" w:rsidRDefault="00E363A4" w:rsidP="00E363A4">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Mayıs 2015</w:t>
      </w:r>
    </w:p>
    <w:p w:rsidR="00E363A4" w:rsidRPr="00F73FDB" w:rsidRDefault="00E363A4" w:rsidP="00E363A4">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Lizbon</w:t>
      </w:r>
    </w:p>
    <w:p w:rsidR="00E363A4" w:rsidRDefault="00E363A4" w:rsidP="00E363A4">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sidRPr="00617CEB">
        <w:rPr>
          <w:rFonts w:asciiTheme="majorHAnsi" w:eastAsia="Calibri" w:hAnsiTheme="majorHAnsi" w:cs="InterstateLight"/>
          <w:lang w:val="de-DE"/>
        </w:rPr>
        <w:t xml:space="preserve">Integration of QMC </w:t>
      </w:r>
      <w:r>
        <w:rPr>
          <w:rFonts w:asciiTheme="majorHAnsi" w:eastAsia="Calibri" w:hAnsiTheme="majorHAnsi" w:cs="InterstateLight"/>
          <w:lang w:val="de-DE"/>
        </w:rPr>
        <w:t>B</w:t>
      </w:r>
      <w:r w:rsidRPr="00617CEB">
        <w:rPr>
          <w:rFonts w:asciiTheme="majorHAnsi" w:eastAsia="Calibri" w:hAnsiTheme="majorHAnsi" w:cs="InterstateLight"/>
          <w:lang w:val="de-DE"/>
        </w:rPr>
        <w:t xml:space="preserve">ased </w:t>
      </w:r>
      <w:r>
        <w:rPr>
          <w:rFonts w:asciiTheme="majorHAnsi" w:eastAsia="Calibri" w:hAnsiTheme="majorHAnsi" w:cs="InterstateLight"/>
          <w:lang w:val="de-DE"/>
        </w:rPr>
        <w:t>Y</w:t>
      </w:r>
      <w:r w:rsidRPr="00617CEB">
        <w:rPr>
          <w:rFonts w:asciiTheme="majorHAnsi" w:eastAsia="Calibri" w:hAnsiTheme="majorHAnsi" w:cs="InterstateLight"/>
          <w:lang w:val="de-DE"/>
        </w:rPr>
        <w:t>ield-</w:t>
      </w:r>
      <w:r>
        <w:rPr>
          <w:rFonts w:asciiTheme="majorHAnsi" w:eastAsia="Calibri" w:hAnsiTheme="majorHAnsi" w:cs="InterstateLight"/>
          <w:lang w:val="de-DE"/>
        </w:rPr>
        <w:t>A</w:t>
      </w:r>
      <w:r w:rsidRPr="00617CEB">
        <w:rPr>
          <w:rFonts w:asciiTheme="majorHAnsi" w:eastAsia="Calibri" w:hAnsiTheme="majorHAnsi" w:cs="InterstateLight"/>
          <w:lang w:val="de-DE"/>
        </w:rPr>
        <w:t xml:space="preserve">ware </w:t>
      </w:r>
      <w:r>
        <w:rPr>
          <w:rFonts w:asciiTheme="majorHAnsi" w:eastAsia="Calibri" w:hAnsiTheme="majorHAnsi" w:cs="InterstateLight"/>
          <w:lang w:val="de-DE"/>
        </w:rPr>
        <w:t>P</w:t>
      </w:r>
      <w:r w:rsidRPr="00617CEB">
        <w:rPr>
          <w:rFonts w:asciiTheme="majorHAnsi" w:eastAsia="Calibri" w:hAnsiTheme="majorHAnsi" w:cs="InterstateLight"/>
          <w:lang w:val="de-DE"/>
        </w:rPr>
        <w:t xml:space="preserve">areto </w:t>
      </w:r>
      <w:r>
        <w:rPr>
          <w:rFonts w:asciiTheme="majorHAnsi" w:eastAsia="Calibri" w:hAnsiTheme="majorHAnsi" w:cs="InterstateLight"/>
          <w:lang w:val="de-DE"/>
        </w:rPr>
        <w:t>F</w:t>
      </w:r>
      <w:r w:rsidRPr="00617CEB">
        <w:rPr>
          <w:rFonts w:asciiTheme="majorHAnsi" w:eastAsia="Calibri" w:hAnsiTheme="majorHAnsi" w:cs="InterstateLight"/>
          <w:lang w:val="de-DE"/>
        </w:rPr>
        <w:t xml:space="preserve">ront </w:t>
      </w:r>
      <w:r>
        <w:rPr>
          <w:rFonts w:asciiTheme="majorHAnsi" w:eastAsia="Calibri" w:hAnsiTheme="majorHAnsi" w:cs="InterstateLight"/>
          <w:lang w:val="de-DE"/>
        </w:rPr>
        <w:t>T</w:t>
      </w:r>
      <w:r w:rsidRPr="00617CEB">
        <w:rPr>
          <w:rFonts w:asciiTheme="majorHAnsi" w:eastAsia="Calibri" w:hAnsiTheme="majorHAnsi" w:cs="InterstateLight"/>
          <w:lang w:val="de-DE"/>
        </w:rPr>
        <w:t xml:space="preserve">echniques </w:t>
      </w:r>
    </w:p>
    <w:p w:rsidR="00E363A4" w:rsidRPr="00617CEB" w:rsidRDefault="00E363A4" w:rsidP="00E363A4">
      <w:pPr>
        <w:tabs>
          <w:tab w:val="left" w:pos="0"/>
        </w:tabs>
        <w:spacing w:after="0" w:line="300" w:lineRule="exact"/>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on MOEA/D for </w:t>
      </w:r>
      <w:r>
        <w:rPr>
          <w:rFonts w:asciiTheme="majorHAnsi" w:eastAsia="Calibri" w:hAnsiTheme="majorHAnsi" w:cs="InterstateLight"/>
          <w:lang w:val="de-DE"/>
        </w:rPr>
        <w:t>R</w:t>
      </w:r>
      <w:r w:rsidRPr="00617CEB">
        <w:rPr>
          <w:rFonts w:asciiTheme="majorHAnsi" w:eastAsia="Calibri" w:hAnsiTheme="majorHAnsi" w:cs="InterstateLight"/>
          <w:lang w:val="de-DE"/>
        </w:rPr>
        <w:t xml:space="preserve">obust </w:t>
      </w:r>
      <w:r>
        <w:rPr>
          <w:rFonts w:asciiTheme="majorHAnsi" w:eastAsia="Calibri" w:hAnsiTheme="majorHAnsi" w:cs="InterstateLight"/>
          <w:lang w:val="de-DE"/>
        </w:rPr>
        <w:t>A</w:t>
      </w:r>
      <w:r w:rsidRPr="00617CEB">
        <w:rPr>
          <w:rFonts w:asciiTheme="majorHAnsi" w:eastAsia="Calibri" w:hAnsiTheme="majorHAnsi" w:cs="InterstateLight"/>
          <w:lang w:val="de-DE"/>
        </w:rPr>
        <w:t xml:space="preserve">nalog </w:t>
      </w:r>
      <w:r>
        <w:rPr>
          <w:rFonts w:asciiTheme="majorHAnsi" w:eastAsia="Calibri" w:hAnsiTheme="majorHAnsi" w:cs="InterstateLight"/>
          <w:lang w:val="de-DE"/>
        </w:rPr>
        <w:t>S</w:t>
      </w:r>
      <w:r w:rsidRPr="00617CEB">
        <w:rPr>
          <w:rFonts w:asciiTheme="majorHAnsi" w:eastAsia="Calibri" w:hAnsiTheme="majorHAnsi" w:cs="InterstateLight"/>
          <w:lang w:val="de-DE"/>
        </w:rPr>
        <w:t>ynthesis</w:t>
      </w:r>
      <w:r>
        <w:rPr>
          <w:rFonts w:asciiTheme="majorHAnsi" w:eastAsia="Calibri" w:hAnsiTheme="majorHAnsi" w:cs="InterstateLight"/>
          <w:lang w:val="de-DE"/>
        </w:rPr>
        <w:t>‘‘</w:t>
      </w:r>
    </w:p>
    <w:p w:rsidR="003673EA" w:rsidRDefault="003673EA" w:rsidP="003673EA">
      <w:pPr>
        <w:pStyle w:val="Default"/>
        <w:spacing w:line="300" w:lineRule="exact"/>
        <w:rPr>
          <w:rFonts w:ascii="Cambria" w:eastAsia="Calibri" w:hAnsi="Cambria"/>
          <w:b/>
          <w:color w:val="365F91" w:themeColor="accent1" w:themeShade="BF"/>
          <w:sz w:val="22"/>
          <w:szCs w:val="22"/>
          <w:lang w:val="tr-TR" w:eastAsia="tr-TR"/>
        </w:rPr>
      </w:pPr>
    </w:p>
    <w:p w:rsidR="00830F96" w:rsidRDefault="00830F96" w:rsidP="003673EA">
      <w:pPr>
        <w:pStyle w:val="Default"/>
        <w:spacing w:line="300" w:lineRule="exact"/>
        <w:rPr>
          <w:rFonts w:ascii="Cambria" w:eastAsia="Calibri" w:hAnsi="Cambria"/>
          <w:b/>
          <w:color w:val="365F91" w:themeColor="accent1" w:themeShade="BF"/>
          <w:sz w:val="22"/>
          <w:szCs w:val="22"/>
          <w:lang w:val="tr-TR" w:eastAsia="tr-TR"/>
        </w:rPr>
      </w:pPr>
    </w:p>
    <w:p w:rsidR="003673EA" w:rsidRPr="00CD72B9" w:rsidRDefault="003673EA" w:rsidP="003673E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3673EA">
        <w:rPr>
          <w:rFonts w:ascii="Cambria" w:eastAsia="Calibri" w:hAnsi="Cambria"/>
          <w:b/>
          <w:color w:val="365F91" w:themeColor="accent1" w:themeShade="BF"/>
          <w:sz w:val="22"/>
          <w:szCs w:val="22"/>
          <w:lang w:val="tr-TR" w:eastAsia="tr-TR"/>
        </w:rPr>
        <w:t>COST TD1210</w:t>
      </w:r>
    </w:p>
    <w:p w:rsidR="003673EA" w:rsidRPr="009866B7" w:rsidRDefault="003673EA" w:rsidP="003673E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Haluk Bingöl</w:t>
      </w:r>
    </w:p>
    <w:p w:rsidR="003673EA" w:rsidRPr="009866B7" w:rsidRDefault="003673EA" w:rsidP="003673E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Eylül 2015</w:t>
      </w:r>
    </w:p>
    <w:p w:rsidR="003673EA" w:rsidRPr="00F73FDB" w:rsidRDefault="003673EA" w:rsidP="003673E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Venetta, Malta</w:t>
      </w:r>
    </w:p>
    <w:p w:rsidR="003673EA" w:rsidRPr="00617CEB" w:rsidRDefault="003673EA" w:rsidP="003673EA">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Pr>
          <w:rFonts w:asciiTheme="majorHAnsi" w:eastAsia="Calibri" w:hAnsiTheme="majorHAnsi" w:cs="InterstateLight"/>
          <w:lang w:val="de-DE"/>
        </w:rPr>
        <w:t>A New Use of Citation Context for Document R</w:t>
      </w:r>
      <w:r w:rsidRPr="00617CEB">
        <w:rPr>
          <w:rFonts w:asciiTheme="majorHAnsi" w:eastAsia="Calibri" w:hAnsiTheme="majorHAnsi" w:cs="InterstateLight"/>
          <w:lang w:val="de-DE"/>
        </w:rPr>
        <w:t>etrieval</w:t>
      </w:r>
      <w:r>
        <w:rPr>
          <w:rFonts w:asciiTheme="majorHAnsi" w:eastAsia="Calibri" w:hAnsiTheme="majorHAnsi" w:cs="InterstateLight"/>
          <w:lang w:val="de-DE"/>
        </w:rPr>
        <w:t>‘‘</w:t>
      </w:r>
      <w:r w:rsidR="00D5425F">
        <w:rPr>
          <w:rFonts w:asciiTheme="majorHAnsi" w:eastAsia="Calibri" w:hAnsiTheme="majorHAnsi" w:cs="InterstateLight"/>
          <w:lang w:val="de-DE"/>
        </w:rPr>
        <w:t>,</w:t>
      </w:r>
    </w:p>
    <w:p w:rsidR="00617CEB" w:rsidRPr="00617CEB" w:rsidRDefault="00147EC1" w:rsidP="00617CEB">
      <w:pPr>
        <w:tabs>
          <w:tab w:val="left" w:pos="0"/>
        </w:tabs>
        <w:spacing w:line="240" w:lineRule="auto"/>
        <w:rPr>
          <w:rFonts w:asciiTheme="majorHAnsi" w:eastAsia="Calibri" w:hAnsiTheme="majorHAnsi" w:cs="InterstateLight"/>
          <w:lang w:val="de-DE"/>
        </w:rPr>
      </w:pPr>
      <w:r>
        <w:rPr>
          <w:rFonts w:asciiTheme="majorHAnsi" w:eastAsia="Calibri" w:hAnsiTheme="majorHAnsi" w:cs="InterstateLight"/>
          <w:lang w:val="de-DE"/>
        </w:rPr>
        <w:t xml:space="preserve">                                                             ‘‘A Programming Learning E</w:t>
      </w:r>
      <w:r w:rsidRPr="00617CEB">
        <w:rPr>
          <w:rFonts w:asciiTheme="majorHAnsi" w:eastAsia="Calibri" w:hAnsiTheme="majorHAnsi" w:cs="InterstateLight"/>
          <w:lang w:val="de-DE"/>
        </w:rPr>
        <w:t>nvironment</w:t>
      </w:r>
      <w:r>
        <w:rPr>
          <w:rFonts w:asciiTheme="majorHAnsi" w:eastAsia="Calibri" w:hAnsiTheme="majorHAnsi" w:cs="InterstateLight"/>
          <w:lang w:val="de-DE"/>
        </w:rPr>
        <w:t>‘‘</w:t>
      </w:r>
    </w:p>
    <w:p w:rsidR="00D5425F" w:rsidRPr="00CD72B9" w:rsidRDefault="00D5425F" w:rsidP="00D5425F">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3673EA">
        <w:rPr>
          <w:rFonts w:ascii="Cambria" w:eastAsia="Calibri" w:hAnsi="Cambria"/>
          <w:b/>
          <w:color w:val="365F91" w:themeColor="accent1" w:themeShade="BF"/>
          <w:sz w:val="22"/>
          <w:szCs w:val="22"/>
          <w:lang w:val="tr-TR" w:eastAsia="tr-TR"/>
        </w:rPr>
        <w:t>COST TD1210</w:t>
      </w:r>
    </w:p>
    <w:p w:rsidR="00D5425F" w:rsidRPr="009866B7" w:rsidRDefault="00D5425F" w:rsidP="00D5425F">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Haluk Bingöl</w:t>
      </w:r>
    </w:p>
    <w:p w:rsidR="00D5425F" w:rsidRPr="009866B7" w:rsidRDefault="00D5425F" w:rsidP="00D5425F">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Ekim 2015</w:t>
      </w:r>
    </w:p>
    <w:p w:rsidR="00D5425F" w:rsidRPr="00F73FDB" w:rsidRDefault="00D5425F" w:rsidP="00D5425F">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Mons, Belçika</w:t>
      </w:r>
    </w:p>
    <w:p w:rsidR="00D5425F" w:rsidRPr="00617CEB" w:rsidRDefault="00D5425F" w:rsidP="00D5425F">
      <w:pPr>
        <w:tabs>
          <w:tab w:val="left" w:pos="0"/>
        </w:tabs>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Pr>
          <w:rFonts w:asciiTheme="majorHAnsi" w:eastAsia="Calibri" w:hAnsiTheme="majorHAnsi" w:cs="InterstateLight"/>
          <w:b/>
          <w:color w:val="6E6F71"/>
          <w:lang w:val="en-US"/>
        </w:rPr>
        <w:t>‘‘</w:t>
      </w:r>
      <w:r>
        <w:rPr>
          <w:rFonts w:asciiTheme="majorHAnsi" w:eastAsia="Calibri" w:hAnsiTheme="majorHAnsi" w:cs="InterstateLight"/>
          <w:lang w:val="de-DE"/>
        </w:rPr>
        <w:t>A New Use of Citation Context for Document R</w:t>
      </w:r>
      <w:r w:rsidRPr="00617CEB">
        <w:rPr>
          <w:rFonts w:asciiTheme="majorHAnsi" w:eastAsia="Calibri" w:hAnsiTheme="majorHAnsi" w:cs="InterstateLight"/>
          <w:lang w:val="de-DE"/>
        </w:rPr>
        <w:t>etrieval</w:t>
      </w:r>
      <w:r>
        <w:rPr>
          <w:rFonts w:asciiTheme="majorHAnsi" w:eastAsia="Calibri" w:hAnsiTheme="majorHAnsi" w:cs="InterstateLight"/>
          <w:lang w:val="de-DE"/>
        </w:rPr>
        <w:t>‘‘</w:t>
      </w:r>
    </w:p>
    <w:p w:rsidR="00D5425F" w:rsidRDefault="00D5425F" w:rsidP="00617CEB">
      <w:pPr>
        <w:pStyle w:val="TextBody"/>
        <w:spacing w:after="0" w:line="240" w:lineRule="auto"/>
        <w:rPr>
          <w:rFonts w:asciiTheme="majorHAnsi" w:eastAsia="Calibri" w:hAnsiTheme="majorHAnsi" w:cs="InterstateLight"/>
          <w:color w:val="auto"/>
          <w:sz w:val="22"/>
          <w:szCs w:val="22"/>
          <w:lang w:val="de-DE" w:eastAsia="en-US" w:bidi="ar-SA"/>
        </w:rPr>
      </w:pPr>
    </w:p>
    <w:p w:rsidR="007D749A" w:rsidRPr="00CD72B9" w:rsidRDefault="007D749A" w:rsidP="007D749A">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3673EA">
        <w:rPr>
          <w:rFonts w:ascii="Cambria" w:eastAsia="Calibri" w:hAnsi="Cambria"/>
          <w:b/>
          <w:color w:val="365F91" w:themeColor="accent1" w:themeShade="BF"/>
          <w:sz w:val="22"/>
          <w:szCs w:val="22"/>
          <w:lang w:val="tr-TR" w:eastAsia="tr-TR"/>
        </w:rPr>
        <w:t>COST TD1210</w:t>
      </w:r>
    </w:p>
    <w:p w:rsidR="007D749A" w:rsidRPr="009866B7" w:rsidRDefault="007D749A" w:rsidP="007D749A">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Haluk Bingöl</w:t>
      </w:r>
    </w:p>
    <w:p w:rsidR="007D749A" w:rsidRPr="009866B7" w:rsidRDefault="007D749A" w:rsidP="007D749A">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Kasım 2015</w:t>
      </w:r>
    </w:p>
    <w:p w:rsidR="007D749A" w:rsidRPr="00F73FDB" w:rsidRDefault="007D749A" w:rsidP="007D749A">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Amsterdam, Hollanda</w:t>
      </w:r>
    </w:p>
    <w:p w:rsidR="007D749A" w:rsidRDefault="007D749A" w:rsidP="007D749A">
      <w:pPr>
        <w:pStyle w:val="TextBody"/>
        <w:spacing w:after="0" w:line="240" w:lineRule="auto"/>
        <w:rPr>
          <w:rFonts w:asciiTheme="majorHAnsi" w:eastAsia="Calibri" w:hAnsiTheme="majorHAnsi" w:cs="InterstateLight"/>
          <w:color w:val="auto"/>
          <w:sz w:val="22"/>
          <w:szCs w:val="22"/>
          <w:lang w:val="de-DE" w:eastAsia="en-US" w:bidi="ar-SA"/>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Pr>
          <w:rFonts w:asciiTheme="majorHAnsi" w:eastAsia="Calibri" w:hAnsiTheme="majorHAnsi" w:cs="InterstateLight"/>
          <w:color w:val="auto"/>
          <w:sz w:val="22"/>
          <w:szCs w:val="22"/>
          <w:lang w:val="de-DE" w:eastAsia="en-US" w:bidi="ar-SA"/>
        </w:rPr>
        <w:t>Teaching Programming to F</w:t>
      </w:r>
      <w:r w:rsidRPr="00617CEB">
        <w:rPr>
          <w:rFonts w:asciiTheme="majorHAnsi" w:eastAsia="Calibri" w:hAnsiTheme="majorHAnsi" w:cs="InterstateLight"/>
          <w:color w:val="auto"/>
          <w:sz w:val="22"/>
          <w:szCs w:val="22"/>
          <w:lang w:val="de-DE" w:eastAsia="en-US" w:bidi="ar-SA"/>
        </w:rPr>
        <w:t>reshmen</w:t>
      </w:r>
      <w:r>
        <w:rPr>
          <w:rFonts w:asciiTheme="majorHAnsi" w:eastAsia="Calibri" w:hAnsiTheme="majorHAnsi" w:cs="InterstateLight"/>
          <w:lang w:val="de-DE"/>
        </w:rPr>
        <w:t>‘‘</w:t>
      </w:r>
    </w:p>
    <w:p w:rsidR="007D749A" w:rsidRDefault="007D749A" w:rsidP="00617CEB">
      <w:pPr>
        <w:pStyle w:val="TextBody"/>
        <w:spacing w:after="0" w:line="240" w:lineRule="auto"/>
        <w:rPr>
          <w:rFonts w:asciiTheme="majorHAnsi" w:eastAsia="Calibri" w:hAnsiTheme="majorHAnsi" w:cs="InterstateLight"/>
          <w:color w:val="auto"/>
          <w:sz w:val="22"/>
          <w:szCs w:val="22"/>
          <w:lang w:val="de-DE" w:eastAsia="en-US" w:bidi="ar-SA"/>
        </w:rPr>
      </w:pPr>
    </w:p>
    <w:p w:rsidR="00CE3FDB" w:rsidRPr="00CD72B9" w:rsidRDefault="00CE3FDB" w:rsidP="00CE3FDB">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CE3FDB">
        <w:rPr>
          <w:rFonts w:ascii="Cambria" w:eastAsia="Calibri" w:hAnsi="Cambria"/>
          <w:b/>
          <w:color w:val="365F91" w:themeColor="accent1" w:themeShade="BF"/>
          <w:sz w:val="22"/>
          <w:szCs w:val="22"/>
          <w:lang w:val="tr-TR" w:eastAsia="tr-TR"/>
        </w:rPr>
        <w:t>27</w:t>
      </w:r>
      <w:r w:rsidRPr="00CE3FDB">
        <w:rPr>
          <w:rFonts w:ascii="Cambria" w:eastAsia="Calibri" w:hAnsi="Cambria"/>
          <w:b/>
          <w:color w:val="365F91" w:themeColor="accent1" w:themeShade="BF"/>
          <w:sz w:val="22"/>
          <w:szCs w:val="22"/>
          <w:vertAlign w:val="superscript"/>
          <w:lang w:val="tr-TR" w:eastAsia="tr-TR"/>
        </w:rPr>
        <w:t>th</w:t>
      </w:r>
      <w:r w:rsidRPr="00CE3FDB">
        <w:rPr>
          <w:rFonts w:ascii="Cambria" w:eastAsia="Calibri" w:hAnsi="Cambria"/>
          <w:b/>
          <w:color w:val="365F91" w:themeColor="accent1" w:themeShade="BF"/>
          <w:sz w:val="22"/>
          <w:szCs w:val="22"/>
          <w:lang w:val="tr-TR" w:eastAsia="tr-TR"/>
        </w:rPr>
        <w:t xml:space="preserve"> European Conference on Operational Research</w:t>
      </w:r>
    </w:p>
    <w:p w:rsidR="00CE3FDB" w:rsidRPr="009866B7" w:rsidRDefault="00CE3FDB" w:rsidP="00CE3FD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Mustafa Gökçe Baydoğan</w:t>
      </w:r>
    </w:p>
    <w:p w:rsidR="00CE3FDB" w:rsidRPr="009866B7" w:rsidRDefault="00CE3FDB" w:rsidP="00CE3FD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Temmuz 2015</w:t>
      </w:r>
    </w:p>
    <w:p w:rsidR="00CE3FDB" w:rsidRPr="00F73FDB" w:rsidRDefault="00CE3FDB" w:rsidP="00CE3FD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Glasgow, Scotland</w:t>
      </w:r>
    </w:p>
    <w:p w:rsidR="00CE3FDB" w:rsidRDefault="00CE3FDB" w:rsidP="00CE3FDB">
      <w:pPr>
        <w:pStyle w:val="TextBody"/>
        <w:spacing w:after="0" w:line="240" w:lineRule="auto"/>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Pr="00617CEB">
        <w:rPr>
          <w:rFonts w:asciiTheme="majorHAnsi" w:eastAsia="Calibri" w:hAnsiTheme="majorHAnsi" w:cs="InterstateLight"/>
          <w:lang w:val="de-DE"/>
        </w:rPr>
        <w:t xml:space="preserve">Time Series Representation and Similarity based on Local </w:t>
      </w:r>
    </w:p>
    <w:p w:rsidR="00CE3FDB" w:rsidRDefault="00CE3FDB" w:rsidP="00CE3FDB">
      <w:pPr>
        <w:pStyle w:val="TextBody"/>
        <w:spacing w:after="0" w:line="240" w:lineRule="auto"/>
        <w:rPr>
          <w:rFonts w:asciiTheme="majorHAnsi" w:eastAsia="Calibri" w:hAnsiTheme="majorHAnsi" w:cs="InterstateLight"/>
          <w:color w:val="auto"/>
          <w:sz w:val="22"/>
          <w:szCs w:val="22"/>
          <w:lang w:val="de-DE" w:eastAsia="en-US" w:bidi="ar-SA"/>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Auto-patterns</w:t>
      </w:r>
      <w:r>
        <w:rPr>
          <w:rFonts w:asciiTheme="majorHAnsi" w:eastAsia="Calibri" w:hAnsiTheme="majorHAnsi" w:cs="InterstateLight"/>
          <w:lang w:val="de-DE"/>
        </w:rPr>
        <w:t>‘‘</w:t>
      </w:r>
    </w:p>
    <w:p w:rsidR="00CE3FDB" w:rsidRDefault="00CE3FDB" w:rsidP="00CE3FDB">
      <w:pPr>
        <w:pStyle w:val="Default"/>
        <w:spacing w:line="300" w:lineRule="exact"/>
        <w:rPr>
          <w:rFonts w:asciiTheme="majorHAnsi" w:eastAsia="Calibri" w:hAnsiTheme="majorHAnsi" w:cs="InterstateLight"/>
          <w:color w:val="auto"/>
          <w:sz w:val="22"/>
          <w:szCs w:val="22"/>
          <w:lang w:val="de-DE" w:eastAsia="en-US"/>
        </w:rPr>
      </w:pPr>
    </w:p>
    <w:p w:rsidR="00CE3FDB" w:rsidRPr="00CD72B9" w:rsidRDefault="00CE3FDB" w:rsidP="00CE3FDB">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00F0340B" w:rsidRPr="00F0340B">
        <w:rPr>
          <w:rFonts w:ascii="Cambria" w:eastAsia="Calibri" w:hAnsi="Cambria"/>
          <w:b/>
          <w:color w:val="365F91" w:themeColor="accent1" w:themeShade="BF"/>
          <w:sz w:val="22"/>
          <w:szCs w:val="22"/>
          <w:lang w:val="tr-TR" w:eastAsia="tr-TR"/>
        </w:rPr>
        <w:t>2015 Americas Conference on Information Systems</w:t>
      </w:r>
    </w:p>
    <w:p w:rsidR="00CE3FDB" w:rsidRPr="009866B7" w:rsidRDefault="00CE3FDB" w:rsidP="00CE3FDB">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Mustafa Gökçe Baydoğan</w:t>
      </w:r>
    </w:p>
    <w:p w:rsidR="00CE3FDB" w:rsidRPr="009866B7" w:rsidRDefault="00CE3FDB" w:rsidP="00CE3FDB">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0340B" w:rsidRPr="00617CEB">
        <w:rPr>
          <w:rFonts w:asciiTheme="majorHAnsi" w:eastAsia="Calibri" w:hAnsiTheme="majorHAnsi" w:cs="InterstateLight"/>
          <w:lang w:val="de-DE"/>
        </w:rPr>
        <w:t>Ağustos 2015</w:t>
      </w:r>
    </w:p>
    <w:p w:rsidR="00CE3FDB" w:rsidRPr="00F73FDB" w:rsidRDefault="00CE3FDB" w:rsidP="00CE3FDB">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F0340B" w:rsidRPr="00617CEB">
        <w:rPr>
          <w:rFonts w:asciiTheme="majorHAnsi" w:eastAsia="Calibri" w:hAnsiTheme="majorHAnsi" w:cs="InterstateLight"/>
          <w:lang w:val="de-DE"/>
        </w:rPr>
        <w:t>Fajardo, Puerto Rico</w:t>
      </w:r>
    </w:p>
    <w:p w:rsidR="00F0340B" w:rsidRDefault="00CE3FDB" w:rsidP="00F0340B">
      <w:pPr>
        <w:pStyle w:val="TextBody"/>
        <w:spacing w:after="0" w:line="240" w:lineRule="auto"/>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00F0340B" w:rsidRPr="00617CEB">
        <w:rPr>
          <w:rFonts w:asciiTheme="majorHAnsi" w:eastAsia="Calibri" w:hAnsiTheme="majorHAnsi" w:cs="InterstateLight"/>
          <w:lang w:val="de-DE"/>
        </w:rPr>
        <w:t xml:space="preserve">Adaptive Advertisement Recommender Systems for </w:t>
      </w:r>
    </w:p>
    <w:p w:rsidR="00CE3FDB" w:rsidRDefault="00F0340B" w:rsidP="00F0340B">
      <w:pPr>
        <w:pStyle w:val="TextBody"/>
        <w:spacing w:after="0" w:line="240" w:lineRule="auto"/>
        <w:rPr>
          <w:rFonts w:asciiTheme="majorHAnsi" w:eastAsia="Calibri" w:hAnsiTheme="majorHAnsi" w:cs="InterstateLight"/>
          <w:color w:val="auto"/>
          <w:sz w:val="22"/>
          <w:szCs w:val="22"/>
          <w:lang w:val="de-DE" w:eastAsia="en-US" w:bidi="ar-SA"/>
        </w:rPr>
      </w:pPr>
      <w:r>
        <w:rPr>
          <w:rFonts w:asciiTheme="majorHAnsi" w:eastAsia="Calibri" w:hAnsiTheme="majorHAnsi" w:cs="InterstateLight"/>
          <w:lang w:val="de-DE"/>
        </w:rPr>
        <w:t xml:space="preserve">                                                       </w:t>
      </w:r>
      <w:r w:rsidR="005B0E06">
        <w:rPr>
          <w:rFonts w:asciiTheme="majorHAnsi" w:eastAsia="Calibri" w:hAnsiTheme="majorHAnsi" w:cs="InterstateLight"/>
          <w:lang w:val="de-DE"/>
        </w:rPr>
        <w:t xml:space="preserve"> </w:t>
      </w:r>
      <w:r w:rsidRPr="00617CEB">
        <w:rPr>
          <w:rFonts w:asciiTheme="majorHAnsi" w:eastAsia="Calibri" w:hAnsiTheme="majorHAnsi" w:cs="InterstateLight"/>
          <w:lang w:val="de-DE"/>
        </w:rPr>
        <w:t>Digital Signage</w:t>
      </w:r>
      <w:r w:rsidR="00CE3FDB">
        <w:rPr>
          <w:rFonts w:asciiTheme="majorHAnsi" w:eastAsia="Calibri" w:hAnsiTheme="majorHAnsi" w:cs="InterstateLight"/>
          <w:lang w:val="de-DE"/>
        </w:rPr>
        <w:t>‘‘</w:t>
      </w:r>
    </w:p>
    <w:p w:rsidR="005B0E06" w:rsidRDefault="005B0E06" w:rsidP="005B0E06">
      <w:pPr>
        <w:pStyle w:val="Default"/>
        <w:spacing w:line="300" w:lineRule="exact"/>
        <w:rPr>
          <w:rFonts w:asciiTheme="majorHAnsi" w:eastAsia="Calibri" w:hAnsiTheme="majorHAnsi" w:cs="InterstateLight"/>
          <w:color w:val="auto"/>
          <w:sz w:val="22"/>
          <w:szCs w:val="22"/>
          <w:lang w:val="de-DE" w:eastAsia="en-US"/>
        </w:rPr>
      </w:pPr>
    </w:p>
    <w:p w:rsidR="005B0E06" w:rsidRDefault="005B0E06" w:rsidP="005B0E06">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5B0E06">
        <w:rPr>
          <w:rFonts w:ascii="Cambria" w:eastAsia="Calibri" w:hAnsi="Cambria"/>
          <w:b/>
          <w:color w:val="365F91" w:themeColor="accent1" w:themeShade="BF"/>
          <w:sz w:val="22"/>
          <w:szCs w:val="22"/>
          <w:lang w:val="tr-TR" w:eastAsia="tr-TR"/>
        </w:rPr>
        <w:t>35</w:t>
      </w:r>
      <w:r w:rsidRPr="005B0E06">
        <w:rPr>
          <w:rFonts w:ascii="Cambria" w:eastAsia="Calibri" w:hAnsi="Cambria"/>
          <w:b/>
          <w:color w:val="365F91" w:themeColor="accent1" w:themeShade="BF"/>
          <w:sz w:val="22"/>
          <w:szCs w:val="22"/>
          <w:vertAlign w:val="superscript"/>
          <w:lang w:val="tr-TR" w:eastAsia="tr-TR"/>
        </w:rPr>
        <w:t>th</w:t>
      </w:r>
      <w:r w:rsidRPr="005B0E06">
        <w:rPr>
          <w:rFonts w:ascii="Cambria" w:eastAsia="Calibri" w:hAnsi="Cambria"/>
          <w:b/>
          <w:color w:val="365F91" w:themeColor="accent1" w:themeShade="BF"/>
          <w:sz w:val="22"/>
          <w:szCs w:val="22"/>
          <w:lang w:val="tr-TR" w:eastAsia="tr-TR"/>
        </w:rPr>
        <w:t xml:space="preserve"> National Conference on Operational Research and </w:t>
      </w:r>
    </w:p>
    <w:p w:rsidR="005B0E06" w:rsidRPr="00CD72B9" w:rsidRDefault="005B0E06" w:rsidP="005B0E06">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5B0E06">
        <w:rPr>
          <w:rFonts w:ascii="Cambria" w:eastAsia="Calibri" w:hAnsi="Cambria"/>
          <w:b/>
          <w:color w:val="365F91" w:themeColor="accent1" w:themeShade="BF"/>
          <w:sz w:val="22"/>
          <w:szCs w:val="22"/>
          <w:lang w:val="tr-TR" w:eastAsia="tr-TR"/>
        </w:rPr>
        <w:t>Industrial Engineering, YA/EM 2015</w:t>
      </w:r>
    </w:p>
    <w:p w:rsidR="005B0E06" w:rsidRPr="009866B7" w:rsidRDefault="005B0E06" w:rsidP="005B0E0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Mustafa Gökçe Baydoğan</w:t>
      </w:r>
    </w:p>
    <w:p w:rsidR="005B0E06" w:rsidRPr="009866B7" w:rsidRDefault="005B0E06" w:rsidP="005B0E0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Eylül 2015</w:t>
      </w:r>
    </w:p>
    <w:p w:rsidR="005B0E06" w:rsidRPr="00F73FDB" w:rsidRDefault="005B0E06" w:rsidP="005B0E0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Ankara, Turkey</w:t>
      </w:r>
    </w:p>
    <w:p w:rsidR="005B0E06" w:rsidRDefault="005B0E06" w:rsidP="005B0E06">
      <w:pPr>
        <w:pStyle w:val="TextBody"/>
        <w:spacing w:after="0" w:line="240" w:lineRule="auto"/>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Pr="00617CEB">
        <w:rPr>
          <w:rFonts w:asciiTheme="majorHAnsi" w:eastAsia="Calibri" w:hAnsiTheme="majorHAnsi" w:cs="InterstateLight"/>
          <w:lang w:val="de-DE"/>
        </w:rPr>
        <w:t xml:space="preserve">Forecasting with the Google Trends </w:t>
      </w:r>
      <w:r>
        <w:rPr>
          <w:rFonts w:asciiTheme="majorHAnsi" w:eastAsia="Calibri" w:hAnsiTheme="majorHAnsi" w:cs="InterstateLight"/>
          <w:lang w:val="de-DE"/>
        </w:rPr>
        <w:t>D</w:t>
      </w:r>
      <w:r w:rsidRPr="00617CEB">
        <w:rPr>
          <w:rFonts w:asciiTheme="majorHAnsi" w:eastAsia="Calibri" w:hAnsiTheme="majorHAnsi" w:cs="InterstateLight"/>
          <w:lang w:val="de-DE"/>
        </w:rPr>
        <w:t xml:space="preserve">ata, an </w:t>
      </w:r>
      <w:r>
        <w:rPr>
          <w:rFonts w:asciiTheme="majorHAnsi" w:eastAsia="Calibri" w:hAnsiTheme="majorHAnsi" w:cs="InterstateLight"/>
          <w:lang w:val="de-DE"/>
        </w:rPr>
        <w:t>A</w:t>
      </w:r>
      <w:r w:rsidRPr="00617CEB">
        <w:rPr>
          <w:rFonts w:asciiTheme="majorHAnsi" w:eastAsia="Calibri" w:hAnsiTheme="majorHAnsi" w:cs="InterstateLight"/>
          <w:lang w:val="de-DE"/>
        </w:rPr>
        <w:t xml:space="preserve">pplication </w:t>
      </w:r>
    </w:p>
    <w:p w:rsidR="00617CEB" w:rsidRPr="00617CEB" w:rsidRDefault="005B0E06" w:rsidP="005B0E06">
      <w:pPr>
        <w:pStyle w:val="TextBody"/>
        <w:spacing w:after="0" w:line="240" w:lineRule="auto"/>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 xml:space="preserve">to </w:t>
      </w:r>
      <w:r>
        <w:rPr>
          <w:rFonts w:asciiTheme="majorHAnsi" w:eastAsia="Calibri" w:hAnsiTheme="majorHAnsi" w:cs="InterstateLight"/>
          <w:lang w:val="de-DE"/>
        </w:rPr>
        <w:t>F</w:t>
      </w:r>
      <w:r w:rsidRPr="00617CEB">
        <w:rPr>
          <w:rFonts w:asciiTheme="majorHAnsi" w:eastAsia="Calibri" w:hAnsiTheme="majorHAnsi" w:cs="InterstateLight"/>
          <w:lang w:val="de-DE"/>
        </w:rPr>
        <w:t xml:space="preserve">orecast the </w:t>
      </w:r>
      <w:r>
        <w:rPr>
          <w:rFonts w:asciiTheme="majorHAnsi" w:eastAsia="Calibri" w:hAnsiTheme="majorHAnsi" w:cs="InterstateLight"/>
          <w:lang w:val="de-DE"/>
        </w:rPr>
        <w:t>N</w:t>
      </w:r>
      <w:r w:rsidRPr="00617CEB">
        <w:rPr>
          <w:rFonts w:asciiTheme="majorHAnsi" w:eastAsia="Calibri" w:hAnsiTheme="majorHAnsi" w:cs="InterstateLight"/>
          <w:lang w:val="de-DE"/>
        </w:rPr>
        <w:t xml:space="preserve">umber of the </w:t>
      </w:r>
      <w:r>
        <w:rPr>
          <w:rFonts w:asciiTheme="majorHAnsi" w:eastAsia="Calibri" w:hAnsiTheme="majorHAnsi" w:cs="InterstateLight"/>
          <w:lang w:val="de-DE"/>
        </w:rPr>
        <w:t>P</w:t>
      </w:r>
      <w:r w:rsidRPr="00617CEB">
        <w:rPr>
          <w:rFonts w:asciiTheme="majorHAnsi" w:eastAsia="Calibri" w:hAnsiTheme="majorHAnsi" w:cs="InterstateLight"/>
          <w:lang w:val="de-DE"/>
        </w:rPr>
        <w:t>ay-</w:t>
      </w:r>
      <w:r>
        <w:rPr>
          <w:rFonts w:asciiTheme="majorHAnsi" w:eastAsia="Calibri" w:hAnsiTheme="majorHAnsi" w:cs="InterstateLight"/>
          <w:lang w:val="de-DE"/>
        </w:rPr>
        <w:t>P</w:t>
      </w:r>
      <w:r w:rsidRPr="00617CEB">
        <w:rPr>
          <w:rFonts w:asciiTheme="majorHAnsi" w:eastAsia="Calibri" w:hAnsiTheme="majorHAnsi" w:cs="InterstateLight"/>
          <w:lang w:val="de-DE"/>
        </w:rPr>
        <w:t>er-</w:t>
      </w:r>
      <w:r>
        <w:rPr>
          <w:rFonts w:asciiTheme="majorHAnsi" w:eastAsia="Calibri" w:hAnsiTheme="majorHAnsi" w:cs="InterstateLight"/>
          <w:lang w:val="de-DE"/>
        </w:rPr>
        <w:t>V</w:t>
      </w:r>
      <w:r w:rsidRPr="00617CEB">
        <w:rPr>
          <w:rFonts w:asciiTheme="majorHAnsi" w:eastAsia="Calibri" w:hAnsiTheme="majorHAnsi" w:cs="InterstateLight"/>
          <w:lang w:val="de-DE"/>
        </w:rPr>
        <w:t xml:space="preserve">iew </w:t>
      </w:r>
      <w:r>
        <w:rPr>
          <w:rFonts w:asciiTheme="majorHAnsi" w:eastAsia="Calibri" w:hAnsiTheme="majorHAnsi" w:cs="InterstateLight"/>
          <w:lang w:val="de-DE"/>
        </w:rPr>
        <w:t>C</w:t>
      </w:r>
      <w:r w:rsidRPr="00617CEB">
        <w:rPr>
          <w:rFonts w:asciiTheme="majorHAnsi" w:eastAsia="Calibri" w:hAnsiTheme="majorHAnsi" w:cs="InterstateLight"/>
          <w:lang w:val="de-DE"/>
        </w:rPr>
        <w:t>ustomerse</w:t>
      </w:r>
      <w:r>
        <w:rPr>
          <w:rFonts w:asciiTheme="majorHAnsi" w:eastAsia="Calibri" w:hAnsiTheme="majorHAnsi" w:cs="InterstateLight"/>
          <w:lang w:val="de-DE"/>
        </w:rPr>
        <w:t>‘‘</w:t>
      </w:r>
    </w:p>
    <w:p w:rsidR="005B0E06" w:rsidRDefault="005B0E06" w:rsidP="005B0E06">
      <w:pPr>
        <w:pStyle w:val="Default"/>
        <w:spacing w:line="300" w:lineRule="exact"/>
        <w:rPr>
          <w:rFonts w:asciiTheme="majorHAnsi" w:eastAsia="Calibri" w:hAnsiTheme="majorHAnsi" w:cs="InterstateLight"/>
          <w:color w:val="auto"/>
          <w:sz w:val="22"/>
          <w:szCs w:val="22"/>
          <w:lang w:val="de-DE" w:eastAsia="en-US"/>
        </w:rPr>
      </w:pPr>
    </w:p>
    <w:p w:rsidR="005B0E06" w:rsidRPr="00CD72B9" w:rsidRDefault="005B0E06" w:rsidP="005B0E06">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5B0E06">
        <w:rPr>
          <w:rFonts w:ascii="Cambria" w:eastAsia="Calibri" w:hAnsi="Cambria"/>
          <w:b/>
          <w:color w:val="365F91" w:themeColor="accent1" w:themeShade="BF"/>
          <w:sz w:val="22"/>
          <w:szCs w:val="22"/>
          <w:lang w:val="tr-TR" w:eastAsia="tr-TR"/>
        </w:rPr>
        <w:t>INFORMS Annual Meeting</w:t>
      </w:r>
    </w:p>
    <w:p w:rsidR="005B0E06" w:rsidRPr="009866B7" w:rsidRDefault="005B0E06" w:rsidP="005B0E06">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Mustafa Gökçe Baydoğan</w:t>
      </w:r>
    </w:p>
    <w:p w:rsidR="005B0E06" w:rsidRPr="009866B7" w:rsidRDefault="005B0E06" w:rsidP="005B0E06">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Kasım 2015</w:t>
      </w:r>
    </w:p>
    <w:p w:rsidR="005B0E06" w:rsidRPr="00F73FDB" w:rsidRDefault="005B0E06" w:rsidP="005B0E06">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Philadelphia, USA</w:t>
      </w:r>
    </w:p>
    <w:p w:rsidR="005B0E06" w:rsidRDefault="005B0E06" w:rsidP="005B0E06">
      <w:pPr>
        <w:pStyle w:val="TextBody"/>
        <w:spacing w:after="0" w:line="240" w:lineRule="auto"/>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Pr="00617CEB">
        <w:rPr>
          <w:rFonts w:asciiTheme="majorHAnsi" w:eastAsia="Calibri" w:hAnsiTheme="majorHAnsi" w:cs="InterstateLight"/>
          <w:lang w:val="de-DE"/>
        </w:rPr>
        <w:t xml:space="preserve">Modeling Time-varying Autocorrelation for Time Series </w:t>
      </w:r>
    </w:p>
    <w:p w:rsidR="00617CEB" w:rsidRDefault="005B0E06" w:rsidP="005B0E06">
      <w:pPr>
        <w:pStyle w:val="TextBody"/>
        <w:spacing w:after="0" w:line="240" w:lineRule="auto"/>
        <w:rPr>
          <w:rFonts w:asciiTheme="majorHAnsi" w:eastAsia="Calibri" w:hAnsiTheme="majorHAnsi" w:cs="InterstateLight"/>
          <w:lang w:val="de-DE"/>
        </w:rPr>
      </w:pPr>
      <w:r>
        <w:rPr>
          <w:rFonts w:asciiTheme="majorHAnsi" w:eastAsia="Calibri" w:hAnsiTheme="majorHAnsi" w:cs="InterstateLight"/>
          <w:lang w:val="de-DE"/>
        </w:rPr>
        <w:t xml:space="preserve">                                                        </w:t>
      </w:r>
      <w:r w:rsidRPr="00617CEB">
        <w:rPr>
          <w:rFonts w:asciiTheme="majorHAnsi" w:eastAsia="Calibri" w:hAnsiTheme="majorHAnsi" w:cs="InterstateLight"/>
          <w:lang w:val="de-DE"/>
        </w:rPr>
        <w:t>Classification</w:t>
      </w:r>
      <w:r>
        <w:rPr>
          <w:rFonts w:asciiTheme="majorHAnsi" w:eastAsia="Calibri" w:hAnsiTheme="majorHAnsi" w:cs="InterstateLight"/>
          <w:lang w:val="de-DE"/>
        </w:rPr>
        <w:t>‘‘</w:t>
      </w:r>
    </w:p>
    <w:p w:rsidR="002F2451" w:rsidRDefault="002F2451" w:rsidP="002F2451">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lastRenderedPageBreak/>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2F2451">
        <w:rPr>
          <w:rFonts w:ascii="Cambria" w:eastAsia="Calibri" w:hAnsi="Cambria"/>
          <w:b/>
          <w:color w:val="365F91" w:themeColor="accent1" w:themeShade="BF"/>
          <w:sz w:val="22"/>
          <w:szCs w:val="22"/>
          <w:lang w:val="tr-TR" w:eastAsia="tr-TR"/>
        </w:rPr>
        <w:t xml:space="preserve">International Symposium on Computer and Information </w:t>
      </w:r>
    </w:p>
    <w:p w:rsidR="002F2451" w:rsidRPr="00CD72B9" w:rsidRDefault="002F2451" w:rsidP="002F2451">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2F2451">
        <w:rPr>
          <w:rFonts w:ascii="Cambria" w:eastAsia="Calibri" w:hAnsi="Cambria"/>
          <w:b/>
          <w:color w:val="365F91" w:themeColor="accent1" w:themeShade="BF"/>
          <w:sz w:val="22"/>
          <w:szCs w:val="22"/>
          <w:lang w:val="tr-TR" w:eastAsia="tr-TR"/>
        </w:rPr>
        <w:t>Sciences</w:t>
      </w:r>
    </w:p>
    <w:p w:rsidR="002F2451" w:rsidRPr="009866B7" w:rsidRDefault="002F2451" w:rsidP="002F2451">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lang w:val="de-DE"/>
        </w:rPr>
        <w:t>ISCIS 2015</w:t>
      </w:r>
    </w:p>
    <w:p w:rsidR="002F2451" w:rsidRPr="009866B7" w:rsidRDefault="002F2451" w:rsidP="002F2451">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Eylül 2015</w:t>
      </w:r>
    </w:p>
    <w:p w:rsidR="002F2451" w:rsidRPr="00F73FDB" w:rsidRDefault="002F2451" w:rsidP="002F2451">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London</w:t>
      </w:r>
    </w:p>
    <w:p w:rsidR="002F2451" w:rsidRPr="00617CEB" w:rsidRDefault="002F2451" w:rsidP="002F2451">
      <w:pPr>
        <w:pStyle w:val="TextBody"/>
        <w:spacing w:after="0" w:line="240" w:lineRule="auto"/>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p>
    <w:p w:rsidR="00E13EB8" w:rsidRDefault="00E13EB8" w:rsidP="00E13EB8">
      <w:pPr>
        <w:pStyle w:val="Default"/>
        <w:spacing w:line="300" w:lineRule="exact"/>
        <w:rPr>
          <w:rFonts w:ascii="Cambria" w:eastAsia="Calibri" w:hAnsi="Cambria"/>
          <w:b/>
          <w:color w:val="365F91" w:themeColor="accent1" w:themeShade="BF"/>
          <w:sz w:val="22"/>
          <w:szCs w:val="22"/>
          <w:lang w:val="tr-TR" w:eastAsia="tr-TR"/>
        </w:rPr>
      </w:pPr>
    </w:p>
    <w:p w:rsidR="00E13EB8" w:rsidRPr="00CD72B9" w:rsidRDefault="00E13EB8" w:rsidP="00901EED">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00901EED" w:rsidRPr="00901EED">
        <w:rPr>
          <w:rFonts w:ascii="Cambria" w:eastAsia="Calibri" w:hAnsi="Cambria"/>
          <w:b/>
          <w:color w:val="365F91" w:themeColor="accent1" w:themeShade="BF"/>
          <w:sz w:val="22"/>
          <w:szCs w:val="22"/>
          <w:lang w:val="tr-TR" w:eastAsia="tr-TR"/>
        </w:rPr>
        <w:t>Neurizons: 6</w:t>
      </w:r>
      <w:r w:rsidR="00901EED" w:rsidRPr="00901EED">
        <w:rPr>
          <w:rFonts w:ascii="Cambria" w:eastAsia="Calibri" w:hAnsi="Cambria"/>
          <w:b/>
          <w:color w:val="365F91" w:themeColor="accent1" w:themeShade="BF"/>
          <w:sz w:val="22"/>
          <w:szCs w:val="22"/>
          <w:vertAlign w:val="superscript"/>
          <w:lang w:val="tr-TR" w:eastAsia="tr-TR"/>
        </w:rPr>
        <w:t xml:space="preserve">th </w:t>
      </w:r>
      <w:r w:rsidR="00901EED" w:rsidRPr="00901EED">
        <w:rPr>
          <w:rFonts w:ascii="Cambria" w:eastAsia="Calibri" w:hAnsi="Cambria"/>
          <w:b/>
          <w:color w:val="365F91" w:themeColor="accent1" w:themeShade="BF"/>
          <w:sz w:val="22"/>
          <w:szCs w:val="22"/>
          <w:lang w:val="tr-TR" w:eastAsia="tr-TR"/>
        </w:rPr>
        <w:t>biannual Neuroscience Conference -2015</w:t>
      </w:r>
    </w:p>
    <w:p w:rsidR="00E13EB8" w:rsidRPr="009866B7" w:rsidRDefault="00E13EB8" w:rsidP="00E13EB8">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00901EED" w:rsidRPr="00617CEB">
        <w:rPr>
          <w:rFonts w:asciiTheme="majorHAnsi" w:eastAsia="Calibri" w:hAnsiTheme="majorHAnsi" w:cs="InterstateLight"/>
          <w:color w:val="auto"/>
          <w:sz w:val="22"/>
          <w:szCs w:val="22"/>
          <w:lang w:val="de-DE" w:eastAsia="en-US"/>
        </w:rPr>
        <w:t>S.Hande Çağlayan</w:t>
      </w:r>
    </w:p>
    <w:p w:rsidR="00E13EB8" w:rsidRPr="009866B7" w:rsidRDefault="00E13EB8" w:rsidP="00E13EB8">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01EED">
        <w:rPr>
          <w:rFonts w:asciiTheme="majorHAnsi" w:eastAsia="Calibri" w:hAnsiTheme="majorHAnsi" w:cs="InterstateLight"/>
          <w:lang w:val="de-DE"/>
        </w:rPr>
        <w:t>Mayıs</w:t>
      </w:r>
      <w:r w:rsidRPr="00617CEB">
        <w:rPr>
          <w:rFonts w:asciiTheme="majorHAnsi" w:eastAsia="Calibri" w:hAnsiTheme="majorHAnsi" w:cs="InterstateLight"/>
          <w:lang w:val="de-DE"/>
        </w:rPr>
        <w:t xml:space="preserve"> 2015</w:t>
      </w:r>
    </w:p>
    <w:p w:rsidR="00E13EB8" w:rsidRPr="00F73FDB" w:rsidRDefault="00E13EB8" w:rsidP="00E13EB8">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00901EED" w:rsidRPr="00617CEB">
        <w:rPr>
          <w:rFonts w:asciiTheme="majorHAnsi" w:eastAsia="Calibri" w:hAnsiTheme="majorHAnsi" w:cs="InterstateLight"/>
          <w:lang w:val="de-DE"/>
        </w:rPr>
        <w:t>Göttingen / Almanya</w:t>
      </w:r>
    </w:p>
    <w:p w:rsidR="00E13EB8" w:rsidRPr="00617CEB" w:rsidRDefault="00E13EB8" w:rsidP="00E13EB8">
      <w:pPr>
        <w:pStyle w:val="TextBody"/>
        <w:spacing w:after="0" w:line="240" w:lineRule="auto"/>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p>
    <w:p w:rsidR="00901EED" w:rsidRDefault="00901EED" w:rsidP="00901EED">
      <w:pPr>
        <w:pStyle w:val="Default"/>
        <w:spacing w:line="300" w:lineRule="exact"/>
        <w:rPr>
          <w:rFonts w:asciiTheme="majorHAnsi" w:eastAsia="Calibri" w:hAnsiTheme="majorHAnsi" w:cs="InterstateLight"/>
          <w:color w:val="auto"/>
          <w:sz w:val="22"/>
          <w:szCs w:val="22"/>
          <w:lang w:val="de-DE" w:eastAsia="en-US"/>
        </w:rPr>
      </w:pPr>
    </w:p>
    <w:p w:rsidR="00901EED" w:rsidRPr="00CD72B9" w:rsidRDefault="00901EED" w:rsidP="00901EED">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901EED">
        <w:rPr>
          <w:rFonts w:ascii="Cambria" w:eastAsia="Calibri" w:hAnsi="Cambria"/>
          <w:b/>
          <w:color w:val="365F91" w:themeColor="accent1" w:themeShade="BF"/>
          <w:sz w:val="22"/>
          <w:szCs w:val="22"/>
          <w:lang w:val="tr-TR" w:eastAsia="tr-TR"/>
        </w:rPr>
        <w:t>31</w:t>
      </w:r>
      <w:r w:rsidRPr="00901EED">
        <w:rPr>
          <w:rFonts w:ascii="Cambria" w:eastAsia="Calibri" w:hAnsi="Cambria"/>
          <w:b/>
          <w:color w:val="365F91" w:themeColor="accent1" w:themeShade="BF"/>
          <w:sz w:val="22"/>
          <w:szCs w:val="22"/>
          <w:vertAlign w:val="superscript"/>
          <w:lang w:val="tr-TR" w:eastAsia="tr-TR"/>
        </w:rPr>
        <w:t>st</w:t>
      </w:r>
      <w:r w:rsidRPr="00901EED">
        <w:rPr>
          <w:rFonts w:ascii="Cambria" w:eastAsia="Calibri" w:hAnsi="Cambria"/>
          <w:b/>
          <w:color w:val="365F91" w:themeColor="accent1" w:themeShade="BF"/>
          <w:sz w:val="22"/>
          <w:szCs w:val="22"/>
          <w:lang w:val="tr-TR" w:eastAsia="tr-TR"/>
        </w:rPr>
        <w:t xml:space="preserve"> International Epilepsy Congress</w:t>
      </w:r>
    </w:p>
    <w:p w:rsidR="00901EED" w:rsidRPr="009866B7" w:rsidRDefault="00901EED" w:rsidP="00901EE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S.Hande Çağlayan</w:t>
      </w:r>
    </w:p>
    <w:p w:rsidR="00901EED" w:rsidRPr="009866B7" w:rsidRDefault="00901EED" w:rsidP="00901EE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Eylul 2015</w:t>
      </w:r>
    </w:p>
    <w:p w:rsidR="00901EED" w:rsidRPr="00F73FDB" w:rsidRDefault="00901EED" w:rsidP="00901EE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İstanbul</w:t>
      </w:r>
    </w:p>
    <w:p w:rsidR="00901EED" w:rsidRDefault="00901EED" w:rsidP="00901EED">
      <w:pPr>
        <w:pStyle w:val="TextBody"/>
        <w:spacing w:after="0" w:line="240" w:lineRule="auto"/>
        <w:rPr>
          <w:rFonts w:asciiTheme="majorHAnsi" w:eastAsia="Calibri" w:hAnsiTheme="majorHAnsi" w:cs="InterstateLight"/>
          <w:color w:val="auto"/>
          <w:sz w:val="22"/>
          <w:szCs w:val="22"/>
          <w:lang w:val="de-DE" w:eastAsia="en-US" w:bidi="ar-SA"/>
        </w:rPr>
      </w:pP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Pr="00617CEB">
        <w:rPr>
          <w:rFonts w:asciiTheme="majorHAnsi" w:eastAsia="Calibri" w:hAnsiTheme="majorHAnsi" w:cs="InterstateLight"/>
          <w:color w:val="auto"/>
          <w:sz w:val="22"/>
          <w:szCs w:val="22"/>
          <w:lang w:val="de-DE" w:eastAsia="en-US" w:bidi="ar-SA"/>
        </w:rPr>
        <w:t xml:space="preserve">Inherited KCNQ2 Duplication In 3 Patients With Benign </w:t>
      </w:r>
    </w:p>
    <w:p w:rsidR="00901EED" w:rsidRDefault="00901EED" w:rsidP="00901EED">
      <w:pPr>
        <w:pStyle w:val="TextBody"/>
        <w:spacing w:after="0" w:line="240" w:lineRule="auto"/>
        <w:rPr>
          <w:rFonts w:asciiTheme="majorHAnsi" w:eastAsia="Calibri" w:hAnsiTheme="majorHAnsi" w:cs="InterstateLight"/>
          <w:lang w:val="de-DE"/>
        </w:rPr>
      </w:pPr>
      <w:r>
        <w:rPr>
          <w:rFonts w:asciiTheme="majorHAnsi" w:eastAsia="Calibri" w:hAnsiTheme="majorHAnsi" w:cs="InterstateLight"/>
          <w:color w:val="auto"/>
          <w:sz w:val="22"/>
          <w:szCs w:val="22"/>
          <w:lang w:val="de-DE" w:eastAsia="en-US" w:bidi="ar-SA"/>
        </w:rPr>
        <w:t xml:space="preserve">                                                             </w:t>
      </w:r>
      <w:r w:rsidRPr="00617CEB">
        <w:rPr>
          <w:rFonts w:asciiTheme="majorHAnsi" w:eastAsia="Calibri" w:hAnsiTheme="majorHAnsi" w:cs="InterstateLight"/>
          <w:color w:val="auto"/>
          <w:sz w:val="22"/>
          <w:szCs w:val="22"/>
          <w:lang w:val="de-DE" w:eastAsia="en-US" w:bidi="ar-SA"/>
        </w:rPr>
        <w:t>Neonatal Seizures</w:t>
      </w:r>
      <w:r>
        <w:rPr>
          <w:rFonts w:asciiTheme="majorHAnsi" w:eastAsia="Calibri" w:hAnsiTheme="majorHAnsi" w:cs="InterstateLight"/>
          <w:lang w:val="de-DE"/>
        </w:rPr>
        <w:t>‘‘</w:t>
      </w:r>
    </w:p>
    <w:p w:rsidR="00901EED" w:rsidRDefault="00901EED" w:rsidP="00901EED">
      <w:pPr>
        <w:pStyle w:val="Default"/>
        <w:spacing w:line="300" w:lineRule="exact"/>
        <w:rPr>
          <w:rFonts w:asciiTheme="majorHAnsi" w:eastAsia="Calibri" w:hAnsiTheme="majorHAnsi" w:cs="InterstateLight"/>
          <w:color w:val="auto"/>
          <w:sz w:val="22"/>
          <w:szCs w:val="22"/>
          <w:lang w:val="de-DE" w:eastAsia="en-US"/>
        </w:rPr>
      </w:pPr>
    </w:p>
    <w:p w:rsidR="00901EED" w:rsidRPr="00CD72B9" w:rsidRDefault="00901EED" w:rsidP="00901EED">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901EED">
        <w:rPr>
          <w:rFonts w:ascii="Cambria" w:eastAsia="Calibri" w:hAnsi="Cambria"/>
          <w:b/>
          <w:color w:val="365F91" w:themeColor="accent1" w:themeShade="BF"/>
          <w:sz w:val="22"/>
          <w:szCs w:val="22"/>
          <w:lang w:val="tr-TR" w:eastAsia="tr-TR"/>
        </w:rPr>
        <w:t>69</w:t>
      </w:r>
      <w:r w:rsidRPr="00901EED">
        <w:rPr>
          <w:rFonts w:ascii="Cambria" w:eastAsia="Calibri" w:hAnsi="Cambria"/>
          <w:b/>
          <w:color w:val="365F91" w:themeColor="accent1" w:themeShade="BF"/>
          <w:sz w:val="22"/>
          <w:szCs w:val="22"/>
          <w:vertAlign w:val="superscript"/>
          <w:lang w:val="tr-TR" w:eastAsia="tr-TR"/>
        </w:rPr>
        <w:t xml:space="preserve">th </w:t>
      </w:r>
      <w:r w:rsidRPr="00901EED">
        <w:rPr>
          <w:rFonts w:ascii="Cambria" w:eastAsia="Calibri" w:hAnsi="Cambria"/>
          <w:b/>
          <w:color w:val="365F91" w:themeColor="accent1" w:themeShade="BF"/>
          <w:sz w:val="22"/>
          <w:szCs w:val="22"/>
          <w:lang w:val="tr-TR" w:eastAsia="tr-TR"/>
        </w:rPr>
        <w:t>Annual Meeting of American Epilepsy Society</w:t>
      </w:r>
    </w:p>
    <w:p w:rsidR="00901EED" w:rsidRPr="009866B7" w:rsidRDefault="00901EED" w:rsidP="00901EED">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S.Hande Çağlayan</w:t>
      </w:r>
    </w:p>
    <w:p w:rsidR="00901EED" w:rsidRPr="009866B7" w:rsidRDefault="00901EED" w:rsidP="00901EED">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Aralık 2015</w:t>
      </w:r>
    </w:p>
    <w:p w:rsidR="00901EED" w:rsidRPr="00F73FDB" w:rsidRDefault="00901EED" w:rsidP="00901EED">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Pensylvania/ABD</w:t>
      </w:r>
    </w:p>
    <w:p w:rsidR="00901EED" w:rsidRDefault="00840253" w:rsidP="00901EED">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r>
        <w:rPr>
          <w:rFonts w:ascii="Cambria" w:eastAsia="Calibri" w:hAnsi="Cambria" w:cs="Times New Roman"/>
          <w:b/>
          <w:color w:val="365F91" w:themeColor="accent1" w:themeShade="BF"/>
          <w:lang w:eastAsia="tr-TR"/>
        </w:rPr>
        <w:t xml:space="preserve"> </w:t>
      </w:r>
      <w:r w:rsidR="00901EED" w:rsidRPr="00AD15F6">
        <w:rPr>
          <w:rFonts w:ascii="Cambria" w:eastAsia="Calibri" w:hAnsi="Cambria" w:cs="Times New Roman"/>
          <w:b/>
          <w:color w:val="365F91" w:themeColor="accent1" w:themeShade="BF"/>
          <w:lang w:eastAsia="tr-TR"/>
        </w:rPr>
        <w:t>Sunulan Bildirinin Adı</w:t>
      </w:r>
      <w:r w:rsidR="00901EED" w:rsidRPr="009866B7">
        <w:rPr>
          <w:rFonts w:asciiTheme="majorHAnsi" w:eastAsia="Calibri" w:hAnsiTheme="majorHAnsi" w:cs="InterstateLight"/>
          <w:b/>
          <w:color w:val="6E6F71"/>
        </w:rPr>
        <w:tab/>
      </w:r>
      <w:r w:rsidR="00901EED" w:rsidRPr="0003103B">
        <w:rPr>
          <w:rFonts w:asciiTheme="majorHAnsi" w:eastAsia="Calibri" w:hAnsiTheme="majorHAnsi" w:cs="InterstateLight"/>
          <w:b/>
          <w:color w:val="6E6F71"/>
        </w:rPr>
        <w:t xml:space="preserve">: </w:t>
      </w:r>
      <w:r w:rsidR="00901EED">
        <w:rPr>
          <w:rFonts w:asciiTheme="majorHAnsi" w:eastAsia="Calibri" w:hAnsiTheme="majorHAnsi" w:cs="InterstateLight"/>
          <w:b/>
          <w:color w:val="6E6F71"/>
        </w:rPr>
        <w:t>‘‘</w:t>
      </w:r>
      <w:r w:rsidR="00901EED" w:rsidRPr="00617CEB">
        <w:rPr>
          <w:rFonts w:asciiTheme="majorHAnsi" w:eastAsia="Calibri" w:hAnsiTheme="majorHAnsi" w:cs="InterstateLight"/>
          <w:color w:val="auto"/>
          <w:sz w:val="22"/>
          <w:szCs w:val="22"/>
          <w:lang w:val="de-DE" w:eastAsia="en-US" w:bidi="ar-SA"/>
        </w:rPr>
        <w:t xml:space="preserve">Mir137 VNTR Expansion Associated With GEFS+ Phenotype In </w:t>
      </w:r>
    </w:p>
    <w:p w:rsidR="00901EED" w:rsidRDefault="00901EED" w:rsidP="00901EED">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r>
        <w:rPr>
          <w:rFonts w:ascii="Cambria" w:eastAsia="Calibri" w:hAnsi="Cambria" w:cs="Times New Roman"/>
          <w:b/>
          <w:color w:val="365F91" w:themeColor="accent1" w:themeShade="BF"/>
          <w:lang w:eastAsia="tr-TR"/>
        </w:rPr>
        <w:t xml:space="preserve">                                                          </w:t>
      </w:r>
      <w:r w:rsidRPr="00617CEB">
        <w:rPr>
          <w:rFonts w:asciiTheme="majorHAnsi" w:eastAsia="Calibri" w:hAnsiTheme="majorHAnsi" w:cs="InterstateLight"/>
          <w:color w:val="auto"/>
          <w:sz w:val="22"/>
          <w:szCs w:val="22"/>
          <w:lang w:val="de-DE" w:eastAsia="en-US" w:bidi="ar-SA"/>
        </w:rPr>
        <w:t>A Large Kindred"</w:t>
      </w:r>
    </w:p>
    <w:p w:rsidR="00840253" w:rsidRDefault="00840253" w:rsidP="00840253">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840253">
        <w:rPr>
          <w:rFonts w:ascii="Cambria" w:eastAsia="Calibri" w:hAnsi="Cambria"/>
          <w:b/>
          <w:color w:val="365F91" w:themeColor="accent1" w:themeShade="BF"/>
          <w:sz w:val="22"/>
          <w:szCs w:val="22"/>
          <w:lang w:val="tr-TR" w:eastAsia="tr-TR"/>
        </w:rPr>
        <w:t xml:space="preserve">International Wireless Communications &amp; Mobile </w:t>
      </w:r>
    </w:p>
    <w:p w:rsidR="00840253" w:rsidRPr="00CD72B9" w:rsidRDefault="00840253" w:rsidP="00840253">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840253">
        <w:rPr>
          <w:rFonts w:ascii="Cambria" w:eastAsia="Calibri" w:hAnsi="Cambria"/>
          <w:b/>
          <w:color w:val="365F91" w:themeColor="accent1" w:themeShade="BF"/>
          <w:sz w:val="22"/>
          <w:szCs w:val="22"/>
          <w:lang w:val="tr-TR" w:eastAsia="tr-TR"/>
        </w:rPr>
        <w:t>Computing Conference</w:t>
      </w:r>
    </w:p>
    <w:p w:rsidR="00840253" w:rsidRPr="009866B7" w:rsidRDefault="00840253" w:rsidP="00840253">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Aykut Soner Demirkol (Tuna Tuğcu'nun doktora öğrencisi)</w:t>
      </w:r>
    </w:p>
    <w:p w:rsidR="00840253" w:rsidRPr="009866B7" w:rsidRDefault="00840253" w:rsidP="00840253">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Ağustos 2015</w:t>
      </w:r>
    </w:p>
    <w:p w:rsidR="00840253" w:rsidRPr="00F73FDB" w:rsidRDefault="00840253" w:rsidP="00840253">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Dubrovnik, Hırvatistan</w:t>
      </w:r>
    </w:p>
    <w:p w:rsidR="00840253" w:rsidRDefault="00840253" w:rsidP="00840253">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r>
        <w:rPr>
          <w:rFonts w:ascii="Cambria" w:eastAsia="Calibri" w:hAnsi="Cambria" w:cs="Times New Roman"/>
          <w:b/>
          <w:color w:val="365F91" w:themeColor="accent1" w:themeShade="BF"/>
          <w:lang w:eastAsia="tr-TR"/>
        </w:rPr>
        <w:t xml:space="preserve"> </w:t>
      </w: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Pr="00617CEB">
        <w:rPr>
          <w:rFonts w:asciiTheme="majorHAnsi" w:eastAsia="Calibri" w:hAnsiTheme="majorHAnsi" w:cs="InterstateLight"/>
          <w:color w:val="auto"/>
          <w:sz w:val="22"/>
          <w:szCs w:val="22"/>
          <w:lang w:val="de-DE" w:eastAsia="en-US" w:bidi="ar-SA"/>
        </w:rPr>
        <w:t xml:space="preserve">Incentive for Cooperation in Cognitive Radio Networks with </w:t>
      </w:r>
    </w:p>
    <w:p w:rsidR="00840253" w:rsidRPr="00617CEB" w:rsidRDefault="00840253" w:rsidP="00840253">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r>
        <w:rPr>
          <w:rFonts w:ascii="Cambria" w:eastAsia="Calibri" w:hAnsi="Cambria" w:cs="Times New Roman"/>
          <w:b/>
          <w:color w:val="365F91" w:themeColor="accent1" w:themeShade="BF"/>
          <w:lang w:eastAsia="tr-TR"/>
        </w:rPr>
        <w:t xml:space="preserve">                                                         </w:t>
      </w:r>
      <w:r w:rsidRPr="00617CEB">
        <w:rPr>
          <w:rFonts w:asciiTheme="majorHAnsi" w:eastAsia="Calibri" w:hAnsiTheme="majorHAnsi" w:cs="InterstateLight"/>
          <w:color w:val="auto"/>
          <w:sz w:val="22"/>
          <w:szCs w:val="22"/>
          <w:lang w:val="de-DE" w:eastAsia="en-US" w:bidi="ar-SA"/>
        </w:rPr>
        <w:t>Group Communities"</w:t>
      </w:r>
    </w:p>
    <w:p w:rsidR="00FE1FD0" w:rsidRDefault="00FE1FD0" w:rsidP="00FE1FD0">
      <w:pPr>
        <w:pStyle w:val="Default"/>
        <w:spacing w:line="300" w:lineRule="exact"/>
        <w:rPr>
          <w:rFonts w:ascii="Cambria" w:eastAsia="Calibri" w:hAnsi="Cambria"/>
          <w:b/>
          <w:color w:val="365F91" w:themeColor="accent1" w:themeShade="BF"/>
          <w:sz w:val="22"/>
          <w:szCs w:val="22"/>
          <w:lang w:val="tr-TR" w:eastAsia="tr-TR"/>
        </w:rPr>
      </w:pPr>
      <w:r w:rsidRPr="00AD15F6">
        <w:rPr>
          <w:rFonts w:ascii="Cambria" w:eastAsia="Calibri" w:hAnsi="Cambria"/>
          <w:b/>
          <w:color w:val="365F91" w:themeColor="accent1" w:themeShade="BF"/>
          <w:sz w:val="22"/>
          <w:szCs w:val="22"/>
          <w:lang w:val="tr-TR" w:eastAsia="tr-TR"/>
        </w:rPr>
        <w:t>Toplantının Adı</w:t>
      </w:r>
      <w:r w:rsidRPr="00AD15F6">
        <w:rPr>
          <w:rFonts w:ascii="Cambria" w:eastAsia="Calibri" w:hAnsi="Cambria"/>
          <w:b/>
          <w:color w:val="365F91" w:themeColor="accent1" w:themeShade="BF"/>
          <w:sz w:val="22"/>
          <w:szCs w:val="22"/>
          <w:lang w:val="tr-TR" w:eastAsia="tr-TR"/>
        </w:rPr>
        <w:tab/>
      </w:r>
      <w:r w:rsidRPr="00AD15F6">
        <w:rPr>
          <w:rFonts w:ascii="Cambria" w:eastAsia="Calibri" w:hAnsi="Cambria"/>
          <w:b/>
          <w:color w:val="365F91" w:themeColor="accent1" w:themeShade="BF"/>
          <w:sz w:val="22"/>
          <w:szCs w:val="22"/>
          <w:lang w:val="tr-TR" w:eastAsia="tr-TR"/>
        </w:rPr>
        <w:tab/>
      </w:r>
      <w:r>
        <w:rPr>
          <w:rFonts w:ascii="Cambria" w:eastAsia="Calibri" w:hAnsi="Cambria"/>
          <w:b/>
          <w:color w:val="365F91" w:themeColor="accent1" w:themeShade="BF"/>
          <w:sz w:val="22"/>
          <w:szCs w:val="22"/>
          <w:lang w:val="tr-TR" w:eastAsia="tr-TR"/>
        </w:rPr>
        <w:t xml:space="preserve">: </w:t>
      </w:r>
      <w:r w:rsidRPr="00FE1FD0">
        <w:rPr>
          <w:rFonts w:ascii="Cambria" w:eastAsia="Calibri" w:hAnsi="Cambria"/>
          <w:b/>
          <w:color w:val="365F91" w:themeColor="accent1" w:themeShade="BF"/>
          <w:sz w:val="22"/>
          <w:szCs w:val="22"/>
          <w:lang w:val="tr-TR" w:eastAsia="tr-TR"/>
        </w:rPr>
        <w:t>IEEE Wireless Communications and Networking Conference-</w:t>
      </w:r>
    </w:p>
    <w:p w:rsidR="00FE1FD0" w:rsidRPr="00CD72B9" w:rsidRDefault="00FE1FD0" w:rsidP="00FE1FD0">
      <w:pPr>
        <w:pStyle w:val="Default"/>
        <w:spacing w:line="300" w:lineRule="exact"/>
        <w:rPr>
          <w:rFonts w:ascii="Cambria" w:eastAsia="Calibri" w:hAnsi="Cambria"/>
          <w:b/>
          <w:color w:val="365F91" w:themeColor="accent1" w:themeShade="BF"/>
          <w:sz w:val="22"/>
          <w:szCs w:val="22"/>
          <w:lang w:val="tr-TR" w:eastAsia="tr-TR"/>
        </w:rPr>
      </w:pPr>
      <w:r>
        <w:rPr>
          <w:rFonts w:ascii="Cambria" w:eastAsia="Calibri" w:hAnsi="Cambria"/>
          <w:b/>
          <w:color w:val="365F91" w:themeColor="accent1" w:themeShade="BF"/>
          <w:sz w:val="22"/>
          <w:szCs w:val="22"/>
          <w:lang w:val="tr-TR" w:eastAsia="tr-TR"/>
        </w:rPr>
        <w:t xml:space="preserve">                                                             </w:t>
      </w:r>
      <w:r w:rsidRPr="00FE1FD0">
        <w:rPr>
          <w:rFonts w:ascii="Cambria" w:eastAsia="Calibri" w:hAnsi="Cambria"/>
          <w:b/>
          <w:color w:val="365F91" w:themeColor="accent1" w:themeShade="BF"/>
          <w:sz w:val="22"/>
          <w:szCs w:val="22"/>
          <w:lang w:val="tr-TR" w:eastAsia="tr-TR"/>
        </w:rPr>
        <w:t>WCNC</w:t>
      </w:r>
    </w:p>
    <w:p w:rsidR="00FE1FD0" w:rsidRPr="009866B7" w:rsidRDefault="00FE1FD0" w:rsidP="00FE1FD0">
      <w:pPr>
        <w:pStyle w:val="Default"/>
        <w:spacing w:line="300" w:lineRule="exact"/>
        <w:rPr>
          <w:rFonts w:asciiTheme="majorHAnsi" w:eastAsia="Calibri" w:hAnsiTheme="majorHAnsi" w:cs="InterstateLight"/>
          <w:b/>
          <w:color w:val="6E6F71"/>
          <w:sz w:val="22"/>
          <w:szCs w:val="22"/>
          <w:lang w:eastAsia="en-US"/>
        </w:rPr>
      </w:pPr>
      <w:r w:rsidRPr="00AD15F6">
        <w:rPr>
          <w:rFonts w:ascii="Cambria" w:eastAsia="Calibri" w:hAnsi="Cambria"/>
          <w:b/>
          <w:color w:val="365F91" w:themeColor="accent1" w:themeShade="BF"/>
          <w:sz w:val="22"/>
          <w:szCs w:val="22"/>
          <w:lang w:val="tr-TR" w:eastAsia="tr-TR"/>
        </w:rPr>
        <w:t>Katılan Merkez Üyesi</w:t>
      </w:r>
      <w:r w:rsidRPr="0003103B">
        <w:rPr>
          <w:rFonts w:asciiTheme="majorHAnsi" w:eastAsia="Calibri" w:hAnsiTheme="majorHAnsi" w:cs="InterstateLight"/>
          <w:b/>
          <w:color w:val="6E6F71"/>
          <w:lang w:eastAsia="en-US"/>
        </w:rPr>
        <w:tab/>
      </w:r>
      <w:r w:rsidRPr="00E21FF6">
        <w:rPr>
          <w:rFonts w:asciiTheme="majorHAnsi" w:eastAsia="Calibri" w:hAnsiTheme="majorHAnsi" w:cs="InterstateLight"/>
          <w:b/>
          <w:color w:val="6E6F71"/>
          <w:sz w:val="22"/>
          <w:szCs w:val="22"/>
          <w:lang w:val="de-DE" w:eastAsia="en-US"/>
        </w:rPr>
        <w:t>:</w:t>
      </w:r>
      <w:r w:rsidRPr="0003103B">
        <w:rPr>
          <w:rFonts w:asciiTheme="majorHAnsi" w:eastAsia="Calibri" w:hAnsiTheme="majorHAnsi" w:cs="InterstateLight"/>
          <w:b/>
          <w:color w:val="6E6F71"/>
          <w:lang w:eastAsia="en-US"/>
        </w:rPr>
        <w:t xml:space="preserve"> </w:t>
      </w:r>
      <w:r w:rsidRPr="00617CEB">
        <w:rPr>
          <w:rFonts w:asciiTheme="majorHAnsi" w:eastAsia="Calibri" w:hAnsiTheme="majorHAnsi" w:cs="InterstateLight"/>
          <w:color w:val="auto"/>
          <w:sz w:val="22"/>
          <w:szCs w:val="22"/>
          <w:lang w:val="de-DE" w:eastAsia="en-US"/>
        </w:rPr>
        <w:t>Akif Cem Heren (Tuna Tuğcu'nun yüksek lisans öğrencisi)</w:t>
      </w:r>
    </w:p>
    <w:p w:rsidR="00FE1FD0" w:rsidRPr="009866B7" w:rsidRDefault="00FE1FD0" w:rsidP="00FE1FD0">
      <w:pPr>
        <w:autoSpaceDE w:val="0"/>
        <w:autoSpaceDN w:val="0"/>
        <w:adjustRightInd w:val="0"/>
        <w:spacing w:after="0" w:line="300" w:lineRule="exact"/>
        <w:ind w:left="2124" w:hanging="2124"/>
        <w:rPr>
          <w:rFonts w:asciiTheme="majorHAnsi" w:eastAsia="Calibri" w:hAnsiTheme="majorHAnsi" w:cs="InterstateLight"/>
          <w:b/>
          <w:color w:val="6E6F71"/>
          <w:lang w:val="en-US"/>
        </w:rPr>
      </w:pPr>
      <w:r w:rsidRPr="00AD15F6">
        <w:rPr>
          <w:rFonts w:ascii="Cambria" w:eastAsia="Calibri" w:hAnsi="Cambria" w:cs="Times New Roman"/>
          <w:b/>
          <w:color w:val="365F91" w:themeColor="accent1" w:themeShade="BF"/>
          <w:lang w:eastAsia="tr-TR"/>
        </w:rPr>
        <w:t>Tarih</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Mart 2015</w:t>
      </w:r>
    </w:p>
    <w:p w:rsidR="00FE1FD0" w:rsidRPr="00F73FDB" w:rsidRDefault="00FE1FD0" w:rsidP="00FE1FD0">
      <w:pPr>
        <w:autoSpaceDE w:val="0"/>
        <w:autoSpaceDN w:val="0"/>
        <w:adjustRightInd w:val="0"/>
        <w:spacing w:after="0" w:line="300" w:lineRule="exact"/>
        <w:rPr>
          <w:rFonts w:asciiTheme="majorHAnsi" w:eastAsia="Calibri" w:hAnsiTheme="majorHAnsi" w:cs="InterstateLight"/>
          <w:lang w:val="de-DE"/>
        </w:rPr>
      </w:pPr>
      <w:r w:rsidRPr="00AD15F6">
        <w:rPr>
          <w:rFonts w:ascii="Cambria" w:eastAsia="Calibri" w:hAnsi="Cambria" w:cs="Times New Roman"/>
          <w:b/>
          <w:color w:val="365F91" w:themeColor="accent1" w:themeShade="BF"/>
          <w:lang w:eastAsia="tr-TR"/>
        </w:rPr>
        <w:t>Düzenlendiği Yer</w:t>
      </w:r>
      <w:r w:rsidRPr="009866B7">
        <w:rPr>
          <w:rFonts w:asciiTheme="majorHAnsi" w:eastAsia="Calibri" w:hAnsiTheme="majorHAnsi" w:cs="InterstateLight"/>
          <w:b/>
          <w:color w:val="6E6F71"/>
          <w:lang w:val="en-US"/>
        </w:rPr>
        <w:t xml:space="preserve"> </w:t>
      </w:r>
      <w:r w:rsidRPr="009866B7">
        <w:rPr>
          <w:rFonts w:asciiTheme="majorHAnsi" w:eastAsia="Calibri" w:hAnsiTheme="majorHAnsi" w:cs="InterstateLight"/>
          <w:b/>
          <w:color w:val="6E6F71"/>
          <w:lang w:val="en-US"/>
        </w:rPr>
        <w:tab/>
      </w:r>
      <w:r w:rsidRPr="009866B7">
        <w:rPr>
          <w:rFonts w:asciiTheme="majorHAnsi" w:eastAsia="Calibri" w:hAnsiTheme="majorHAnsi" w:cs="InterstateLight"/>
          <w:b/>
          <w:color w:val="6E6F71"/>
          <w:lang w:val="en-US"/>
        </w:rPr>
        <w:tab/>
      </w:r>
      <w:r w:rsidRPr="0003103B">
        <w:rPr>
          <w:rFonts w:asciiTheme="majorHAnsi" w:eastAsia="Calibri" w:hAnsiTheme="majorHAnsi" w:cs="InterstateLight"/>
          <w:b/>
          <w:color w:val="6E6F71"/>
          <w:lang w:val="en-US"/>
        </w:rPr>
        <w:t xml:space="preserve">: </w:t>
      </w:r>
      <w:r w:rsidRPr="00617CEB">
        <w:rPr>
          <w:rFonts w:asciiTheme="majorHAnsi" w:eastAsia="Calibri" w:hAnsiTheme="majorHAnsi" w:cs="InterstateLight"/>
          <w:lang w:val="de-DE"/>
        </w:rPr>
        <w:t>Las Vegas, ABD</w:t>
      </w:r>
    </w:p>
    <w:p w:rsidR="00FE1FD0" w:rsidRDefault="00FE1FD0" w:rsidP="00FE1FD0">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r>
        <w:rPr>
          <w:rFonts w:ascii="Cambria" w:eastAsia="Calibri" w:hAnsi="Cambria" w:cs="Times New Roman"/>
          <w:b/>
          <w:color w:val="365F91" w:themeColor="accent1" w:themeShade="BF"/>
          <w:lang w:eastAsia="tr-TR"/>
        </w:rPr>
        <w:t xml:space="preserve"> </w:t>
      </w:r>
      <w:r w:rsidRPr="00AD15F6">
        <w:rPr>
          <w:rFonts w:ascii="Cambria" w:eastAsia="Calibri" w:hAnsi="Cambria" w:cs="Times New Roman"/>
          <w:b/>
          <w:color w:val="365F91" w:themeColor="accent1" w:themeShade="BF"/>
          <w:lang w:eastAsia="tr-TR"/>
        </w:rPr>
        <w:t>Sunulan Bildirinin Adı</w:t>
      </w:r>
      <w:r w:rsidRPr="009866B7">
        <w:rPr>
          <w:rFonts w:asciiTheme="majorHAnsi" w:eastAsia="Calibri" w:hAnsiTheme="majorHAnsi" w:cs="InterstateLight"/>
          <w:b/>
          <w:color w:val="6E6F71"/>
        </w:rPr>
        <w:tab/>
      </w:r>
      <w:r w:rsidRPr="0003103B">
        <w:rPr>
          <w:rFonts w:asciiTheme="majorHAnsi" w:eastAsia="Calibri" w:hAnsiTheme="majorHAnsi" w:cs="InterstateLight"/>
          <w:b/>
          <w:color w:val="6E6F71"/>
        </w:rPr>
        <w:t xml:space="preserve">: </w:t>
      </w:r>
      <w:r>
        <w:rPr>
          <w:rFonts w:asciiTheme="majorHAnsi" w:eastAsia="Calibri" w:hAnsiTheme="majorHAnsi" w:cs="InterstateLight"/>
          <w:b/>
          <w:color w:val="6E6F71"/>
        </w:rPr>
        <w:t>‘‘</w:t>
      </w:r>
      <w:r w:rsidRPr="00617CEB">
        <w:rPr>
          <w:rFonts w:asciiTheme="majorHAnsi" w:eastAsia="Calibri" w:hAnsiTheme="majorHAnsi" w:cs="InterstateLight"/>
          <w:color w:val="auto"/>
          <w:sz w:val="22"/>
          <w:szCs w:val="22"/>
          <w:lang w:val="de-DE" w:eastAsia="en-US" w:bidi="ar-SA"/>
        </w:rPr>
        <w:t xml:space="preserve">Energy Efficient MAC Protocol for Cluster Formation in Mobile </w:t>
      </w:r>
    </w:p>
    <w:p w:rsidR="00FE1FD0" w:rsidRDefault="00FE1FD0" w:rsidP="00FE1FD0">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r>
        <w:rPr>
          <w:rFonts w:ascii="Cambria" w:eastAsia="Calibri" w:hAnsi="Cambria" w:cs="Times New Roman"/>
          <w:b/>
          <w:color w:val="365F91" w:themeColor="accent1" w:themeShade="BF"/>
          <w:lang w:eastAsia="tr-TR"/>
        </w:rPr>
        <w:t xml:space="preserve">                                                          </w:t>
      </w:r>
      <w:r w:rsidRPr="00617CEB">
        <w:rPr>
          <w:rFonts w:asciiTheme="majorHAnsi" w:eastAsia="Calibri" w:hAnsiTheme="majorHAnsi" w:cs="InterstateLight"/>
          <w:color w:val="auto"/>
          <w:sz w:val="22"/>
          <w:szCs w:val="22"/>
          <w:lang w:val="de-DE" w:eastAsia="en-US" w:bidi="ar-SA"/>
        </w:rPr>
        <w:t>Cooperative Spectrum Sensing"</w:t>
      </w:r>
    </w:p>
    <w:p w:rsidR="0095667F" w:rsidRDefault="0095667F" w:rsidP="00FE1FD0">
      <w:pPr>
        <w:pStyle w:val="TextBody"/>
        <w:spacing w:after="200" w:line="240" w:lineRule="auto"/>
        <w:ind w:left="-76"/>
        <w:contextualSpacing/>
        <w:rPr>
          <w:rFonts w:asciiTheme="majorHAnsi" w:eastAsia="Calibri" w:hAnsiTheme="majorHAnsi" w:cs="InterstateLight"/>
          <w:color w:val="auto"/>
          <w:sz w:val="22"/>
          <w:szCs w:val="22"/>
          <w:lang w:val="de-DE" w:eastAsia="en-US" w:bidi="ar-SA"/>
        </w:rPr>
      </w:pPr>
    </w:p>
    <w:p w:rsidR="00830F96" w:rsidRDefault="00830F96" w:rsidP="0095667F">
      <w:pPr>
        <w:spacing w:line="240" w:lineRule="auto"/>
        <w:rPr>
          <w:rFonts w:ascii="Cambria" w:eastAsia="Calibri" w:hAnsi="Cambria" w:cs="Times New Roman"/>
          <w:b/>
          <w:color w:val="365F91" w:themeColor="accent1" w:themeShade="BF"/>
          <w:sz w:val="28"/>
          <w:szCs w:val="28"/>
          <w:lang w:eastAsia="tr-TR"/>
        </w:rPr>
      </w:pPr>
    </w:p>
    <w:p w:rsidR="00830F96" w:rsidRDefault="00830F96" w:rsidP="0095667F">
      <w:pPr>
        <w:spacing w:line="240" w:lineRule="auto"/>
        <w:rPr>
          <w:rFonts w:ascii="Cambria" w:eastAsia="Calibri" w:hAnsi="Cambria" w:cs="Times New Roman"/>
          <w:b/>
          <w:color w:val="365F91" w:themeColor="accent1" w:themeShade="BF"/>
          <w:sz w:val="28"/>
          <w:szCs w:val="28"/>
          <w:lang w:eastAsia="tr-TR"/>
        </w:rPr>
      </w:pPr>
    </w:p>
    <w:p w:rsidR="0095667F" w:rsidRPr="00830F96" w:rsidRDefault="0095667F" w:rsidP="00830F96">
      <w:pPr>
        <w:spacing w:line="240" w:lineRule="auto"/>
        <w:rPr>
          <w:rFonts w:asciiTheme="majorHAnsi" w:eastAsia="Calibri" w:hAnsiTheme="majorHAnsi" w:cs="InterstateLight"/>
          <w:lang w:val="de-DE"/>
        </w:rPr>
      </w:pPr>
      <w:r>
        <w:rPr>
          <w:rFonts w:ascii="Cambria" w:eastAsia="Calibri" w:hAnsi="Cambria" w:cs="Times New Roman"/>
          <w:b/>
          <w:color w:val="365F91" w:themeColor="accent1" w:themeShade="BF"/>
          <w:sz w:val="28"/>
          <w:szCs w:val="28"/>
          <w:lang w:eastAsia="tr-TR"/>
        </w:rPr>
        <w:lastRenderedPageBreak/>
        <w:t>IV</w:t>
      </w:r>
      <w:r w:rsidRPr="007B03B1">
        <w:rPr>
          <w:rFonts w:ascii="Cambria" w:eastAsia="Calibri" w:hAnsi="Cambria" w:cs="Times New Roman"/>
          <w:b/>
          <w:color w:val="365F91" w:themeColor="accent1" w:themeShade="BF"/>
          <w:sz w:val="28"/>
          <w:szCs w:val="28"/>
          <w:lang w:eastAsia="tr-TR"/>
        </w:rPr>
        <w:t xml:space="preserve">-MERKEZ </w:t>
      </w:r>
      <w:r>
        <w:rPr>
          <w:rFonts w:ascii="Cambria" w:eastAsia="Calibri" w:hAnsi="Cambria" w:cs="Times New Roman"/>
          <w:b/>
          <w:color w:val="365F91" w:themeColor="accent1" w:themeShade="BF"/>
          <w:sz w:val="28"/>
          <w:szCs w:val="28"/>
          <w:lang w:eastAsia="tr-TR"/>
        </w:rPr>
        <w:t>ÜYELERİNİN ALDIKLARI HİZMET, BİLİM-SANAT, TEŞVİK ÖDÜLLERİ</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985"/>
        <w:gridCol w:w="2693"/>
        <w:gridCol w:w="1701"/>
        <w:gridCol w:w="2476"/>
      </w:tblGrid>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95667F">
            <w:pPr>
              <w:tabs>
                <w:tab w:val="left" w:pos="0"/>
              </w:tabs>
              <w:spacing w:after="0" w:line="300" w:lineRule="exact"/>
              <w:rPr>
                <w:rFonts w:asciiTheme="majorHAnsi" w:eastAsia="Calibri" w:hAnsiTheme="majorHAnsi" w:cs="InterstateLight"/>
                <w:b/>
                <w:lang w:val="de-DE"/>
              </w:rPr>
            </w:pPr>
            <w:r w:rsidRPr="0095667F">
              <w:rPr>
                <w:rFonts w:asciiTheme="majorHAnsi" w:eastAsia="Calibri" w:hAnsiTheme="majorHAnsi" w:cs="InterstateLight"/>
                <w:b/>
                <w:lang w:val="de-DE"/>
              </w:rPr>
              <w:t>Ödül Türü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95667F">
            <w:pPr>
              <w:tabs>
                <w:tab w:val="left" w:pos="0"/>
              </w:tabs>
              <w:spacing w:after="0" w:line="300" w:lineRule="exact"/>
              <w:rPr>
                <w:rFonts w:asciiTheme="majorHAnsi" w:eastAsia="Calibri" w:hAnsiTheme="majorHAnsi" w:cs="InterstateLight"/>
                <w:b/>
                <w:lang w:val="de-DE"/>
              </w:rPr>
            </w:pPr>
            <w:r w:rsidRPr="0095667F">
              <w:rPr>
                <w:rFonts w:asciiTheme="majorHAnsi" w:eastAsia="Calibri" w:hAnsiTheme="majorHAnsi" w:cs="InterstateLight"/>
                <w:b/>
                <w:lang w:val="de-DE"/>
              </w:rPr>
              <w:t>Ödül Adı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95667F">
            <w:pPr>
              <w:tabs>
                <w:tab w:val="left" w:pos="0"/>
              </w:tabs>
              <w:spacing w:after="0" w:line="300" w:lineRule="exact"/>
              <w:rPr>
                <w:rFonts w:asciiTheme="majorHAnsi" w:eastAsia="Calibri" w:hAnsiTheme="majorHAnsi" w:cs="InterstateLight"/>
                <w:b/>
                <w:lang w:val="de-DE"/>
              </w:rPr>
            </w:pPr>
            <w:r w:rsidRPr="0095667F">
              <w:rPr>
                <w:rFonts w:asciiTheme="majorHAnsi" w:eastAsia="Calibri" w:hAnsiTheme="majorHAnsi" w:cs="InterstateLight"/>
                <w:b/>
                <w:lang w:val="de-DE"/>
              </w:rPr>
              <w:t>Ödül Sahibi</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95667F">
            <w:pPr>
              <w:tabs>
                <w:tab w:val="left" w:pos="0"/>
              </w:tabs>
              <w:spacing w:after="0" w:line="300" w:lineRule="exact"/>
              <w:rPr>
                <w:rFonts w:asciiTheme="majorHAnsi" w:eastAsia="Calibri" w:hAnsiTheme="majorHAnsi" w:cs="InterstateLight"/>
                <w:b/>
                <w:lang w:val="de-DE"/>
              </w:rPr>
            </w:pPr>
            <w:r w:rsidRPr="0095667F">
              <w:rPr>
                <w:rFonts w:asciiTheme="majorHAnsi" w:eastAsia="Calibri" w:hAnsiTheme="majorHAnsi" w:cs="InterstateLight"/>
                <w:b/>
                <w:lang w:val="de-DE"/>
              </w:rPr>
              <w:t>Ödülü Veren Kurum/Kuruluş</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Tunga Güngör</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Pınar Yolum Birbil</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Sinan Işık</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H. Levent Akın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Can Özturan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Fatih Alagöz</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BÜVAK</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Cem Ersoy</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Albert Ali Salah</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Lale Akarun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BÜVAK</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Arzucan Özgür</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Hakan Deliç</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Esin Öztürk Işık</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Haluk Bingöl</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Emin Anarım</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M. Ufuk Çağlayan</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Hande Çağlayan</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Bilim Teşvik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Akademik Teşvik</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Tuna Tuğcu</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Araştırma Başarı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Araştırmada Üstün Başarı Ödülü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Cem Ersoy</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Araştırma Başarı Ödülü</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Araştırmada Üstün Başarı Ödülü</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Albert Ali Salah</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Boğaziçi Ü.</w:t>
            </w: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Araştırma Başarı Ödülü</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Elginkan Vakfı Araştırma Ödülü</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Günhan Dündar</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Elginkan Vakfı</w:t>
            </w:r>
          </w:p>
        </w:tc>
      </w:tr>
      <w:tr w:rsidR="00260CC6" w:rsidTr="00260CC6">
        <w:trPr>
          <w:trHeight w:val="284"/>
        </w:trPr>
        <w:tc>
          <w:tcPr>
            <w:tcW w:w="198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Diğer Ödüller</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INTERSPEECH Paralinguistics Challenge Award</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Albert Ali Salah</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p>
        </w:tc>
      </w:tr>
      <w:tr w:rsidR="00260CC6" w:rsidTr="00260CC6">
        <w:trPr>
          <w:trHeight w:val="284"/>
        </w:trPr>
        <w:tc>
          <w:tcPr>
            <w:tcW w:w="1985"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tabs>
                <w:tab w:val="left" w:pos="0"/>
              </w:tabs>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Diğer Ödüller</w:t>
            </w:r>
          </w:p>
        </w:tc>
        <w:tc>
          <w:tcPr>
            <w:tcW w:w="2693" w:type="dxa"/>
            <w:tcBorders>
              <w:top w:val="nil"/>
              <w:left w:val="single" w:sz="4" w:space="0" w:color="00000A"/>
              <w:bottom w:val="single" w:sz="4" w:space="0" w:color="00000A"/>
              <w:right w:val="single" w:sz="4" w:space="0" w:color="00000A"/>
            </w:tcBorders>
            <w:shd w:val="clear" w:color="auto" w:fill="FFFFFF"/>
            <w:tcMar>
              <w:left w:w="78" w:type="dxa"/>
            </w:tcMa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EMOTIW AFEW Challenge, First Runner Up</w:t>
            </w:r>
          </w:p>
        </w:tc>
        <w:tc>
          <w:tcPr>
            <w:tcW w:w="1701"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r w:rsidRPr="0095667F">
              <w:rPr>
                <w:rFonts w:asciiTheme="majorHAnsi" w:eastAsia="Calibri" w:hAnsiTheme="majorHAnsi" w:cs="InterstateLight"/>
                <w:lang w:val="de-DE"/>
              </w:rPr>
              <w:t>Albert Ali Salah</w:t>
            </w:r>
          </w:p>
        </w:tc>
        <w:tc>
          <w:tcPr>
            <w:tcW w:w="2476" w:type="dxa"/>
            <w:tcBorders>
              <w:top w:val="nil"/>
              <w:left w:val="single" w:sz="4" w:space="0" w:color="00000A"/>
              <w:bottom w:val="single" w:sz="4" w:space="0" w:color="00000A"/>
              <w:right w:val="single" w:sz="4" w:space="0" w:color="00000A"/>
            </w:tcBorders>
            <w:shd w:val="clear" w:color="auto" w:fill="FFFFFF"/>
            <w:tcMar>
              <w:left w:w="78" w:type="dxa"/>
            </w:tcMar>
            <w:vAlign w:val="center"/>
          </w:tcPr>
          <w:p w:rsidR="0095667F" w:rsidRPr="0095667F" w:rsidRDefault="0095667F" w:rsidP="00260CC6">
            <w:pPr>
              <w:spacing w:after="0" w:line="300" w:lineRule="exact"/>
              <w:rPr>
                <w:rFonts w:asciiTheme="majorHAnsi" w:eastAsia="Calibri" w:hAnsiTheme="majorHAnsi" w:cs="InterstateLight"/>
                <w:lang w:val="de-DE"/>
              </w:rPr>
            </w:pPr>
          </w:p>
        </w:tc>
      </w:tr>
    </w:tbl>
    <w:p w:rsidR="0095667F" w:rsidRDefault="0095667F" w:rsidP="0095667F">
      <w:pPr>
        <w:pStyle w:val="ListeParagraf"/>
        <w:spacing w:line="240" w:lineRule="auto"/>
        <w:ind w:left="0"/>
        <w:rPr>
          <w:rFonts w:ascii="Trebuchet MS" w:hAnsi="Trebuchet MS"/>
          <w:b/>
          <w:sz w:val="20"/>
          <w:szCs w:val="20"/>
        </w:rPr>
      </w:pPr>
    </w:p>
    <w:p w:rsidR="004E22D3" w:rsidRPr="004E22D3" w:rsidRDefault="008B6926"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3C0118">
        <w:rPr>
          <w:rFonts w:ascii="Cambria" w:eastAsia="Calibri" w:hAnsi="Cambria" w:cs="Times New Roman"/>
          <w:b/>
          <w:color w:val="365F91" w:themeColor="accent1" w:themeShade="BF"/>
          <w:sz w:val="28"/>
          <w:szCs w:val="28"/>
          <w:lang w:eastAsia="tr-TR"/>
        </w:rPr>
        <w:t>-MERKEZDE SÜ</w:t>
      </w:r>
      <w:r w:rsidR="004E22D3" w:rsidRPr="004E22D3">
        <w:rPr>
          <w:rFonts w:ascii="Cambria" w:eastAsia="Calibri" w:hAnsi="Cambria" w:cs="Times New Roman"/>
          <w:b/>
          <w:color w:val="365F91" w:themeColor="accent1" w:themeShade="BF"/>
          <w:sz w:val="28"/>
          <w:szCs w:val="28"/>
          <w:lang w:eastAsia="tr-TR"/>
        </w:rPr>
        <w:t>RDÜRÜLEN PROJELER VE RAPOR DÖNEMİNDE TAMAMLANAN PROJELER</w:t>
      </w:r>
    </w:p>
    <w:p w:rsidR="004E22D3" w:rsidRDefault="004E22D3" w:rsidP="00A31000">
      <w:pPr>
        <w:tabs>
          <w:tab w:val="left" w:pos="2835"/>
        </w:tabs>
        <w:autoSpaceDE w:val="0"/>
        <w:autoSpaceDN w:val="0"/>
        <w:adjustRightInd w:val="0"/>
        <w:spacing w:after="0" w:line="260" w:lineRule="exact"/>
        <w:rPr>
          <w:rFonts w:asciiTheme="majorHAnsi" w:hAnsiTheme="majorHAnsi"/>
          <w:b/>
          <w:color w:val="365F91" w:themeColor="accent1" w:themeShade="BF"/>
          <w:lang w:val="en-US" w:eastAsia="ko-KR"/>
        </w:rPr>
      </w:pPr>
    </w:p>
    <w:p w:rsidR="009B72CD" w:rsidRDefault="004E22D3" w:rsidP="00A31000">
      <w:pPr>
        <w:spacing w:after="0" w:line="260" w:lineRule="exact"/>
        <w:rPr>
          <w:lang w:eastAsia="ko-K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009B72CD">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3C0118" w:rsidRPr="003C0118">
        <w:rPr>
          <w:rFonts w:ascii="Cambria" w:eastAsia="Calibri" w:hAnsi="Cambria" w:cs="Times New Roman"/>
          <w:b/>
          <w:color w:val="365F91" w:themeColor="accent1" w:themeShade="BF"/>
          <w:lang w:eastAsia="tr-TR"/>
        </w:rPr>
        <w:t>COST 1303 AAPELE</w:t>
      </w:r>
    </w:p>
    <w:p w:rsidR="004E22D3" w:rsidRPr="009B72CD" w:rsidRDefault="004E22D3" w:rsidP="00A31000">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sidR="009B72CD">
        <w:rPr>
          <w:rFonts w:ascii="Cambria" w:eastAsia="Calibri" w:hAnsi="Cambria" w:cs="InterstateLight"/>
          <w:color w:val="6E6F71"/>
        </w:rPr>
        <w:tab/>
      </w:r>
      <w:r w:rsidR="009B72CD">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3C0118" w:rsidRPr="00721CBC">
        <w:rPr>
          <w:rFonts w:asciiTheme="majorHAnsi" w:hAnsiTheme="majorHAnsi"/>
          <w:lang w:eastAsia="ko-KR"/>
        </w:rPr>
        <w:t>Cem Ersoy</w:t>
      </w:r>
    </w:p>
    <w:p w:rsidR="004E22D3" w:rsidRPr="00982522" w:rsidRDefault="004E22D3" w:rsidP="00A31000">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3C0118" w:rsidRPr="00721CBC">
        <w:rPr>
          <w:rFonts w:asciiTheme="majorHAnsi" w:hAnsiTheme="majorHAnsi"/>
          <w:lang w:eastAsia="ko-KR"/>
        </w:rPr>
        <w:t>Avrupa Topluluğu (COST)</w:t>
      </w:r>
    </w:p>
    <w:p w:rsidR="004E22D3" w:rsidRPr="00982522" w:rsidRDefault="004E22D3" w:rsidP="00A3100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3C0118">
        <w:rPr>
          <w:rFonts w:asciiTheme="majorHAnsi" w:hAnsiTheme="majorHAnsi"/>
          <w:lang w:eastAsia="ko-KR"/>
        </w:rPr>
        <w:t>4</w:t>
      </w:r>
    </w:p>
    <w:p w:rsidR="004E22D3" w:rsidRDefault="004E22D3" w:rsidP="00A31000">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C0118">
        <w:rPr>
          <w:rFonts w:asciiTheme="majorHAnsi" w:hAnsiTheme="majorHAnsi"/>
          <w:lang w:eastAsia="ko-KR"/>
        </w:rPr>
        <w:t>Devam Ediyor</w:t>
      </w:r>
    </w:p>
    <w:p w:rsidR="003C0118" w:rsidRDefault="003C0118" w:rsidP="00A31000">
      <w:pPr>
        <w:tabs>
          <w:tab w:val="left" w:pos="2835"/>
        </w:tabs>
        <w:autoSpaceDE w:val="0"/>
        <w:autoSpaceDN w:val="0"/>
        <w:adjustRightInd w:val="0"/>
        <w:spacing w:after="0" w:line="260" w:lineRule="exact"/>
        <w:rPr>
          <w:rFonts w:asciiTheme="majorHAnsi" w:hAnsiTheme="majorHAnsi"/>
          <w:lang w:eastAsia="ko-KR"/>
        </w:rPr>
      </w:pPr>
    </w:p>
    <w:p w:rsidR="00830F96" w:rsidRDefault="00830F96" w:rsidP="003C0118">
      <w:pPr>
        <w:spacing w:after="0" w:line="260" w:lineRule="exact"/>
        <w:rPr>
          <w:rFonts w:ascii="Cambria" w:eastAsia="Calibri" w:hAnsi="Cambria" w:cs="Times New Roman"/>
          <w:b/>
          <w:color w:val="365F91" w:themeColor="accent1" w:themeShade="BF"/>
          <w:lang w:eastAsia="tr-TR"/>
        </w:rPr>
      </w:pPr>
    </w:p>
    <w:p w:rsidR="003C0118" w:rsidRDefault="003C0118" w:rsidP="003C0118">
      <w:pPr>
        <w:spacing w:after="0" w:line="260" w:lineRule="exact"/>
        <w:rPr>
          <w:lang w:eastAsia="ko-K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C0118">
        <w:rPr>
          <w:rFonts w:ascii="Cambria" w:eastAsia="Calibri" w:hAnsi="Cambria" w:cs="Times New Roman"/>
          <w:b/>
          <w:color w:val="365F91" w:themeColor="accent1" w:themeShade="BF"/>
          <w:lang w:eastAsia="tr-TR"/>
        </w:rPr>
        <w:t>Pervasive Healthcare</w:t>
      </w:r>
    </w:p>
    <w:p w:rsidR="003C0118" w:rsidRPr="009B72CD" w:rsidRDefault="003C0118" w:rsidP="003C0118">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Cem Ersoy</w:t>
      </w:r>
    </w:p>
    <w:p w:rsidR="003C0118" w:rsidRPr="00982522" w:rsidRDefault="003C0118" w:rsidP="003C0118">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Avrupa Topluluğu / TÜBİTAK Eş Fonlama</w:t>
      </w:r>
    </w:p>
    <w:p w:rsidR="003C0118" w:rsidRPr="00982522" w:rsidRDefault="003C0118" w:rsidP="003C01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3C0118" w:rsidRDefault="003C0118" w:rsidP="003C0118">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830F96" w:rsidRDefault="00830F96" w:rsidP="002A4271">
      <w:pPr>
        <w:spacing w:after="0" w:line="260" w:lineRule="exact"/>
        <w:rPr>
          <w:rFonts w:ascii="Cambria" w:eastAsia="Calibri" w:hAnsi="Cambria" w:cs="Times New Roman"/>
          <w:b/>
          <w:color w:val="365F91" w:themeColor="accent1" w:themeShade="BF"/>
          <w:lang w:eastAsia="tr-TR"/>
        </w:rPr>
      </w:pPr>
    </w:p>
    <w:p w:rsidR="002A4271" w:rsidRDefault="002A4271" w:rsidP="002A4271">
      <w:pPr>
        <w:spacing w:after="0" w:line="260" w:lineRule="exact"/>
        <w:rPr>
          <w:lang w:eastAsia="ko-K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A4271">
        <w:rPr>
          <w:rFonts w:ascii="Cambria" w:eastAsia="Calibri" w:hAnsi="Cambria" w:cs="Times New Roman"/>
          <w:b/>
          <w:color w:val="365F91" w:themeColor="accent1" w:themeShade="BF"/>
          <w:lang w:eastAsia="tr-TR"/>
        </w:rPr>
        <w:t>FP7 UBIHEALTH</w:t>
      </w:r>
    </w:p>
    <w:p w:rsidR="002A4271" w:rsidRPr="009B72CD" w:rsidRDefault="002A4271" w:rsidP="002A4271">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Cem Ersoy</w:t>
      </w:r>
    </w:p>
    <w:p w:rsidR="002A4271" w:rsidRPr="00982522" w:rsidRDefault="002A4271" w:rsidP="002A427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 xml:space="preserve">Avrupa Topluluğu </w:t>
      </w:r>
    </w:p>
    <w:p w:rsidR="002A4271" w:rsidRPr="00982522" w:rsidRDefault="002A4271" w:rsidP="002A427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2A4271" w:rsidRDefault="002A4271" w:rsidP="002A427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A4271" w:rsidRDefault="002A4271" w:rsidP="003C0118">
      <w:pPr>
        <w:tabs>
          <w:tab w:val="left" w:pos="2835"/>
        </w:tabs>
        <w:autoSpaceDE w:val="0"/>
        <w:autoSpaceDN w:val="0"/>
        <w:adjustRightInd w:val="0"/>
        <w:spacing w:after="0" w:line="260" w:lineRule="exact"/>
        <w:rPr>
          <w:rFonts w:asciiTheme="majorHAnsi" w:hAnsiTheme="majorHAnsi"/>
          <w:lang w:eastAsia="ko-KR"/>
        </w:rPr>
      </w:pPr>
    </w:p>
    <w:p w:rsidR="002A4271" w:rsidRDefault="002A4271" w:rsidP="002A4271">
      <w:pPr>
        <w:spacing w:after="0" w:line="260" w:lineRule="exact"/>
        <w:rPr>
          <w:lang w:eastAsia="ko-K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A4271">
        <w:rPr>
          <w:rFonts w:ascii="Cambria" w:eastAsia="Calibri" w:hAnsi="Cambria" w:cs="Times New Roman"/>
          <w:b/>
          <w:color w:val="365F91" w:themeColor="accent1" w:themeShade="BF"/>
          <w:lang w:eastAsia="tr-TR"/>
        </w:rPr>
        <w:t>Kesintisiz Aktivite İzleme</w:t>
      </w:r>
    </w:p>
    <w:p w:rsidR="002A4271" w:rsidRPr="009B72CD" w:rsidRDefault="002A4271" w:rsidP="002A4271">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Cem Ersoy</w:t>
      </w:r>
    </w:p>
    <w:p w:rsidR="002A4271" w:rsidRPr="00982522" w:rsidRDefault="002A4271" w:rsidP="002A427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r w:rsidRPr="00721CBC">
        <w:rPr>
          <w:rFonts w:asciiTheme="majorHAnsi" w:hAnsiTheme="majorHAnsi"/>
          <w:lang w:eastAsia="ko-KR"/>
        </w:rPr>
        <w:t xml:space="preserve"> </w:t>
      </w:r>
    </w:p>
    <w:p w:rsidR="002A4271" w:rsidRPr="00982522" w:rsidRDefault="002A4271" w:rsidP="002A427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2A4271" w:rsidRDefault="002A4271" w:rsidP="002A4271">
      <w:pPr>
        <w:tabs>
          <w:tab w:val="left" w:pos="2835"/>
        </w:tabs>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A4271" w:rsidRDefault="002A4271" w:rsidP="003C0118">
      <w:pPr>
        <w:tabs>
          <w:tab w:val="left" w:pos="2835"/>
        </w:tabs>
        <w:autoSpaceDE w:val="0"/>
        <w:autoSpaceDN w:val="0"/>
        <w:adjustRightInd w:val="0"/>
        <w:spacing w:after="0" w:line="260" w:lineRule="exact"/>
        <w:rPr>
          <w:rFonts w:asciiTheme="majorHAnsi" w:hAnsiTheme="majorHAnsi"/>
          <w:lang w:eastAsia="ko-KR"/>
        </w:rPr>
      </w:pPr>
    </w:p>
    <w:p w:rsidR="00DB4DD8" w:rsidRDefault="002A4271" w:rsidP="002A4271">
      <w:pPr>
        <w:spacing w:after="0" w:line="26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DB4DD8" w:rsidRPr="00DB4DD8">
        <w:rPr>
          <w:rFonts w:ascii="Cambria" w:eastAsia="Calibri" w:hAnsi="Cambria" w:cs="Times New Roman"/>
          <w:b/>
          <w:color w:val="365F91" w:themeColor="accent1" w:themeShade="BF"/>
          <w:lang w:eastAsia="tr-TR"/>
        </w:rPr>
        <w:t xml:space="preserve">COST IC 1106 Integrating Biometrics and Forensics for the </w:t>
      </w:r>
    </w:p>
    <w:p w:rsidR="002A4271" w:rsidRPr="00DB4DD8" w:rsidRDefault="00DB4DD8" w:rsidP="002A4271">
      <w:pPr>
        <w:spacing w:after="0" w:line="26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DB4DD8">
        <w:rPr>
          <w:rFonts w:ascii="Cambria" w:eastAsia="Calibri" w:hAnsi="Cambria" w:cs="Times New Roman"/>
          <w:b/>
          <w:color w:val="365F91" w:themeColor="accent1" w:themeShade="BF"/>
          <w:lang w:eastAsia="tr-TR"/>
        </w:rPr>
        <w:t>Digital Age</w:t>
      </w:r>
    </w:p>
    <w:p w:rsidR="002A4271" w:rsidRPr="009B72CD" w:rsidRDefault="002A4271" w:rsidP="002A4271">
      <w:pPr>
        <w:spacing w:after="0" w:line="26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DB4DD8" w:rsidRPr="00721CBC">
        <w:rPr>
          <w:rFonts w:asciiTheme="majorHAnsi" w:hAnsiTheme="majorHAnsi"/>
          <w:lang w:eastAsia="ko-KR"/>
        </w:rPr>
        <w:t>Lale Akarun</w:t>
      </w:r>
    </w:p>
    <w:p w:rsidR="002A4271" w:rsidRPr="00982522" w:rsidRDefault="002A4271" w:rsidP="002A4271">
      <w:pPr>
        <w:autoSpaceDE w:val="0"/>
        <w:autoSpaceDN w:val="0"/>
        <w:adjustRightInd w:val="0"/>
        <w:spacing w:after="0" w:line="26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DB4DD8" w:rsidRPr="00721CBC">
        <w:rPr>
          <w:rFonts w:asciiTheme="majorHAnsi" w:hAnsiTheme="majorHAnsi"/>
          <w:lang w:eastAsia="ko-KR"/>
        </w:rPr>
        <w:t>Avrupa Topluluğu (COST)</w:t>
      </w:r>
      <w:r w:rsidRPr="00721CBC">
        <w:rPr>
          <w:rFonts w:asciiTheme="majorHAnsi" w:hAnsiTheme="majorHAnsi"/>
          <w:lang w:eastAsia="ko-KR"/>
        </w:rPr>
        <w:t xml:space="preserve"> </w:t>
      </w:r>
    </w:p>
    <w:p w:rsidR="002A4271" w:rsidRPr="00982522" w:rsidRDefault="002A4271"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DB4DD8">
        <w:rPr>
          <w:rFonts w:asciiTheme="majorHAnsi" w:hAnsiTheme="majorHAnsi"/>
          <w:lang w:eastAsia="ko-KR"/>
        </w:rPr>
        <w:t>1</w:t>
      </w:r>
    </w:p>
    <w:p w:rsidR="002A4271" w:rsidRDefault="002A4271"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DB4DD8" w:rsidRDefault="00DB4DD8" w:rsidP="00E451DE">
      <w:pPr>
        <w:spacing w:after="0" w:line="280" w:lineRule="exact"/>
        <w:rPr>
          <w:rFonts w:ascii="Cambria" w:eastAsia="Calibri" w:hAnsi="Cambria" w:cs="Times New Roman"/>
          <w:b/>
          <w:color w:val="365F91" w:themeColor="accent1" w:themeShade="BF"/>
          <w:lang w:eastAsia="tr-TR"/>
        </w:rPr>
      </w:pPr>
    </w:p>
    <w:p w:rsidR="0088175F" w:rsidRDefault="00DB4DD8"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8175F">
        <w:rPr>
          <w:rFonts w:ascii="Cambria" w:eastAsia="Calibri" w:hAnsi="Cambria" w:cs="Times New Roman"/>
          <w:b/>
          <w:color w:val="365F91" w:themeColor="accent1" w:themeShade="BF"/>
          <w:lang w:eastAsia="tr-TR"/>
        </w:rPr>
        <w:t xml:space="preserve">SANTEZ Project: Sign-Based Interface for Health and </w:t>
      </w:r>
    </w:p>
    <w:p w:rsidR="00DB4DD8" w:rsidRDefault="0088175F" w:rsidP="00E451DE">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00DB4DD8" w:rsidRPr="0088175F">
        <w:rPr>
          <w:rFonts w:ascii="Cambria" w:eastAsia="Calibri" w:hAnsi="Cambria" w:cs="Times New Roman"/>
          <w:b/>
          <w:color w:val="365F91" w:themeColor="accent1" w:themeShade="BF"/>
          <w:lang w:eastAsia="tr-TR"/>
        </w:rPr>
        <w:t>Banking Applications</w:t>
      </w:r>
      <w:r w:rsidR="00DB4DD8" w:rsidRPr="004E22D3">
        <w:rPr>
          <w:rFonts w:ascii="Cambria" w:eastAsia="Calibri" w:hAnsi="Cambria" w:cs="Times New Roman"/>
          <w:b/>
          <w:color w:val="365F91" w:themeColor="accent1" w:themeShade="BF"/>
          <w:lang w:eastAsia="tr-TR"/>
        </w:rPr>
        <w:t xml:space="preserve"> </w:t>
      </w:r>
    </w:p>
    <w:p w:rsidR="00DB4DD8" w:rsidRPr="009B72CD" w:rsidRDefault="00DB4DD8" w:rsidP="00E451DE">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Lale Akarun</w:t>
      </w:r>
    </w:p>
    <w:p w:rsidR="00DB4DD8" w:rsidRDefault="00DB4DD8"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Sanayi Bakanlığı (SANTEZ)</w:t>
      </w:r>
    </w:p>
    <w:p w:rsidR="00DB4DD8" w:rsidRPr="00982522" w:rsidRDefault="00DB4DD8"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DB4DD8" w:rsidRDefault="00DB4DD8"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88175F" w:rsidRDefault="0088175F" w:rsidP="00E451DE">
      <w:pPr>
        <w:spacing w:after="0" w:line="280" w:lineRule="exact"/>
        <w:rPr>
          <w:rFonts w:ascii="Cambria" w:eastAsia="Calibri" w:hAnsi="Cambria" w:cs="Times New Roman"/>
          <w:b/>
          <w:color w:val="365F91" w:themeColor="accent1" w:themeShade="BF"/>
          <w:lang w:eastAsia="tr-TR"/>
        </w:rPr>
      </w:pPr>
    </w:p>
    <w:p w:rsidR="0088175F" w:rsidRDefault="0088175F"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8175F">
        <w:rPr>
          <w:rFonts w:ascii="Cambria" w:eastAsia="Calibri" w:hAnsi="Cambria" w:cs="Times New Roman"/>
          <w:b/>
          <w:color w:val="365F91" w:themeColor="accent1" w:themeShade="BF"/>
          <w:lang w:eastAsia="tr-TR"/>
        </w:rPr>
        <w:t xml:space="preserve">COST Action: Semantic Keyword-based Search on Structured </w:t>
      </w:r>
    </w:p>
    <w:p w:rsidR="0088175F" w:rsidRDefault="0088175F" w:rsidP="00E451DE">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8175F">
        <w:rPr>
          <w:rFonts w:ascii="Cambria" w:eastAsia="Calibri" w:hAnsi="Cambria" w:cs="Times New Roman"/>
          <w:b/>
          <w:color w:val="365F91" w:themeColor="accent1" w:themeShade="BF"/>
          <w:lang w:eastAsia="tr-TR"/>
        </w:rPr>
        <w:t>Data Sources (KEYSTONE)</w:t>
      </w:r>
    </w:p>
    <w:p w:rsidR="0088175F" w:rsidRPr="009B72CD" w:rsidRDefault="0088175F" w:rsidP="00E451DE">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Burak Acar</w:t>
      </w:r>
    </w:p>
    <w:p w:rsidR="0088175F" w:rsidRDefault="0088175F"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Avrupa Topluluğu (COST)</w:t>
      </w:r>
    </w:p>
    <w:p w:rsidR="0088175F" w:rsidRPr="00982522" w:rsidRDefault="0088175F"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88175F" w:rsidRDefault="0088175F"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88175F" w:rsidRDefault="0088175F" w:rsidP="00E451DE">
      <w:pPr>
        <w:spacing w:after="0" w:line="280" w:lineRule="exact"/>
        <w:rPr>
          <w:rFonts w:ascii="Cambria" w:eastAsia="Calibri" w:hAnsi="Cambria" w:cs="Times New Roman"/>
          <w:b/>
          <w:color w:val="365F91" w:themeColor="accent1" w:themeShade="BF"/>
          <w:lang w:eastAsia="tr-TR"/>
        </w:rPr>
      </w:pPr>
    </w:p>
    <w:p w:rsidR="0088175F" w:rsidRDefault="0088175F"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8175F">
        <w:rPr>
          <w:rFonts w:ascii="Cambria" w:eastAsia="Calibri" w:hAnsi="Cambria" w:cs="Times New Roman"/>
          <w:b/>
          <w:color w:val="365F91" w:themeColor="accent1" w:themeShade="BF"/>
          <w:lang w:eastAsia="tr-TR"/>
        </w:rPr>
        <w:t>Egitim Amaçlı TIbbi Ultrason Simulatoru</w:t>
      </w:r>
    </w:p>
    <w:p w:rsidR="0088175F" w:rsidRPr="009B72CD" w:rsidRDefault="0088175F" w:rsidP="00E451DE">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Burak Acar</w:t>
      </w:r>
    </w:p>
    <w:p w:rsidR="0088175F" w:rsidRDefault="0088175F"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TÜBİTAK</w:t>
      </w:r>
    </w:p>
    <w:p w:rsidR="0088175F" w:rsidRPr="00982522" w:rsidRDefault="0088175F"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88175F" w:rsidRDefault="0088175F"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2A4271" w:rsidRDefault="002A4271" w:rsidP="00E451DE">
      <w:pPr>
        <w:tabs>
          <w:tab w:val="left" w:pos="2835"/>
        </w:tabs>
        <w:autoSpaceDE w:val="0"/>
        <w:autoSpaceDN w:val="0"/>
        <w:adjustRightInd w:val="0"/>
        <w:spacing w:after="0" w:line="280" w:lineRule="exact"/>
        <w:rPr>
          <w:rFonts w:asciiTheme="majorHAnsi" w:hAnsiTheme="majorHAnsi"/>
          <w:lang w:eastAsia="ko-KR"/>
        </w:rPr>
      </w:pPr>
    </w:p>
    <w:p w:rsidR="0088175F" w:rsidRDefault="0088175F"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88175F">
        <w:rPr>
          <w:rFonts w:ascii="Cambria" w:eastAsia="Calibri" w:hAnsi="Cambria" w:cs="Times New Roman"/>
          <w:b/>
          <w:color w:val="365F91" w:themeColor="accent1" w:themeShade="BF"/>
          <w:lang w:eastAsia="tr-TR"/>
        </w:rPr>
        <w:t xml:space="preserve">Nörolojik/Psikiyatrik Hastalıklarda Bütünleşik Ağ </w:t>
      </w:r>
    </w:p>
    <w:p w:rsidR="0088175F" w:rsidRDefault="0088175F" w:rsidP="00E451DE">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88175F">
        <w:rPr>
          <w:rFonts w:ascii="Cambria" w:eastAsia="Calibri" w:hAnsi="Cambria" w:cs="Times New Roman"/>
          <w:b/>
          <w:color w:val="365F91" w:themeColor="accent1" w:themeShade="BF"/>
          <w:lang w:eastAsia="tr-TR"/>
        </w:rPr>
        <w:t>Modellemesi ve Alzheimer Hastalığına Uygulanması</w:t>
      </w:r>
    </w:p>
    <w:p w:rsidR="0088175F" w:rsidRPr="009B72CD" w:rsidRDefault="0088175F" w:rsidP="00E451DE">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Burak Acar</w:t>
      </w:r>
    </w:p>
    <w:p w:rsidR="0088175F" w:rsidRDefault="0088175F"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TÜBİTAK</w:t>
      </w:r>
    </w:p>
    <w:p w:rsidR="0088175F" w:rsidRPr="00982522" w:rsidRDefault="0088175F"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14</w:t>
      </w:r>
    </w:p>
    <w:p w:rsidR="0088175F" w:rsidRDefault="0088175F"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88175F" w:rsidRDefault="0088175F" w:rsidP="00235B8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235B85">
        <w:rPr>
          <w:rFonts w:ascii="Cambria" w:eastAsia="Calibri" w:hAnsi="Cambria" w:cs="Times New Roman"/>
          <w:b/>
          <w:color w:val="365F91" w:themeColor="accent1" w:themeShade="BF"/>
          <w:lang w:eastAsia="tr-TR"/>
        </w:rPr>
        <w:t>Accelerator D</w:t>
      </w:r>
      <w:r w:rsidR="00235B85" w:rsidRPr="00235B85">
        <w:rPr>
          <w:rFonts w:ascii="Cambria" w:eastAsia="Calibri" w:hAnsi="Cambria" w:cs="Times New Roman"/>
          <w:b/>
          <w:color w:val="365F91" w:themeColor="accent1" w:themeShade="BF"/>
          <w:lang w:eastAsia="tr-TR"/>
        </w:rPr>
        <w:t>esign for In-Memory Databases</w:t>
      </w:r>
    </w:p>
    <w:p w:rsidR="0088175F" w:rsidRPr="009B72CD" w:rsidRDefault="0088175F" w:rsidP="0088175F">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235B85" w:rsidRPr="00721CBC">
        <w:rPr>
          <w:rFonts w:asciiTheme="majorHAnsi" w:hAnsiTheme="majorHAnsi"/>
          <w:lang w:eastAsia="ko-KR"/>
        </w:rPr>
        <w:t>Arda Yurdakul</w:t>
      </w:r>
    </w:p>
    <w:p w:rsidR="0088175F" w:rsidRDefault="0088175F" w:rsidP="0088175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235B85">
        <w:rPr>
          <w:rFonts w:asciiTheme="majorHAnsi" w:hAnsiTheme="majorHAnsi"/>
          <w:lang w:eastAsia="ko-KR"/>
        </w:rPr>
        <w:t>BAP</w:t>
      </w:r>
    </w:p>
    <w:p w:rsidR="0088175F" w:rsidRPr="00982522" w:rsidRDefault="0088175F" w:rsidP="0088175F">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235B85">
        <w:rPr>
          <w:rFonts w:asciiTheme="majorHAnsi" w:hAnsiTheme="majorHAnsi"/>
          <w:lang w:eastAsia="ko-KR"/>
        </w:rPr>
        <w:t>5</w:t>
      </w:r>
    </w:p>
    <w:p w:rsidR="0088175F" w:rsidRDefault="0088175F" w:rsidP="0088175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35B85" w:rsidRDefault="00235B85" w:rsidP="0088175F">
      <w:pPr>
        <w:tabs>
          <w:tab w:val="left" w:pos="2835"/>
        </w:tabs>
        <w:autoSpaceDE w:val="0"/>
        <w:autoSpaceDN w:val="0"/>
        <w:adjustRightInd w:val="0"/>
        <w:spacing w:after="0" w:line="300" w:lineRule="exact"/>
        <w:rPr>
          <w:rFonts w:asciiTheme="majorHAnsi" w:hAnsiTheme="majorHAnsi"/>
          <w:lang w:eastAsia="ko-KR"/>
        </w:rPr>
      </w:pPr>
    </w:p>
    <w:p w:rsidR="00235B85" w:rsidRDefault="00235B85" w:rsidP="00235B8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35B85">
        <w:rPr>
          <w:rFonts w:ascii="Cambria" w:eastAsia="Calibri" w:hAnsi="Cambria" w:cs="Times New Roman"/>
          <w:b/>
          <w:color w:val="365F91" w:themeColor="accent1" w:themeShade="BF"/>
          <w:lang w:eastAsia="tr-TR"/>
        </w:rPr>
        <w:t xml:space="preserve">Bol Nitritli Nano-akışkanların Özelliklerinin Deneysel ve </w:t>
      </w:r>
    </w:p>
    <w:p w:rsidR="00235B85" w:rsidRDefault="00235B85" w:rsidP="00235B8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35B85">
        <w:rPr>
          <w:rFonts w:ascii="Cambria" w:eastAsia="Calibri" w:hAnsi="Cambria" w:cs="Times New Roman"/>
          <w:b/>
          <w:color w:val="365F91" w:themeColor="accent1" w:themeShade="BF"/>
          <w:lang w:eastAsia="tr-TR"/>
        </w:rPr>
        <w:t xml:space="preserve">Moleküler Dinamik Modelleme Yöntemleriyle Belirlenmesi </w:t>
      </w:r>
    </w:p>
    <w:p w:rsidR="00235B85" w:rsidRDefault="00235B85" w:rsidP="00235B8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235B85">
        <w:rPr>
          <w:rFonts w:ascii="Cambria" w:eastAsia="Calibri" w:hAnsi="Cambria" w:cs="Times New Roman"/>
          <w:b/>
          <w:color w:val="365F91" w:themeColor="accent1" w:themeShade="BF"/>
          <w:lang w:eastAsia="tr-TR"/>
        </w:rPr>
        <w:t>ve Isı Transferi Arttırımı Uygulamalarının İncelenmesi</w:t>
      </w:r>
    </w:p>
    <w:p w:rsidR="00235B85" w:rsidRPr="009B72CD" w:rsidRDefault="00235B85" w:rsidP="00235B85">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Hakan Ertürk</w:t>
      </w:r>
    </w:p>
    <w:p w:rsidR="00235B85" w:rsidRDefault="00235B85" w:rsidP="00235B8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 ARDEB 1001</w:t>
      </w:r>
    </w:p>
    <w:p w:rsidR="00235B85" w:rsidRPr="00982522" w:rsidRDefault="00235B85" w:rsidP="00235B8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11</w:t>
      </w:r>
    </w:p>
    <w:p w:rsidR="00235B85" w:rsidRDefault="00235B85" w:rsidP="00235B8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235B85" w:rsidRDefault="00235B85" w:rsidP="0088175F">
      <w:pPr>
        <w:tabs>
          <w:tab w:val="left" w:pos="2835"/>
        </w:tabs>
        <w:autoSpaceDE w:val="0"/>
        <w:autoSpaceDN w:val="0"/>
        <w:adjustRightInd w:val="0"/>
        <w:spacing w:after="0" w:line="300" w:lineRule="exact"/>
        <w:rPr>
          <w:rFonts w:asciiTheme="majorHAnsi" w:hAnsiTheme="majorHAnsi"/>
          <w:lang w:eastAsia="ko-KR"/>
        </w:rPr>
      </w:pPr>
    </w:p>
    <w:p w:rsidR="00065960" w:rsidRDefault="00235B85" w:rsidP="00065960">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065960" w:rsidRPr="00065960">
        <w:rPr>
          <w:rFonts w:ascii="Cambria" w:eastAsia="Calibri" w:hAnsi="Cambria" w:cs="Times New Roman"/>
          <w:b/>
          <w:color w:val="365F91" w:themeColor="accent1" w:themeShade="BF"/>
          <w:lang w:eastAsia="tr-TR"/>
        </w:rPr>
        <w:t xml:space="preserve">Theoretical and Experimental Investigation of Effect of </w:t>
      </w:r>
    </w:p>
    <w:p w:rsidR="00065960" w:rsidRDefault="00065960" w:rsidP="0006596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5960">
        <w:rPr>
          <w:rFonts w:ascii="Cambria" w:eastAsia="Calibri" w:hAnsi="Cambria" w:cs="Times New Roman"/>
          <w:b/>
          <w:color w:val="365F91" w:themeColor="accent1" w:themeShade="BF"/>
          <w:lang w:eastAsia="tr-TR"/>
        </w:rPr>
        <w:t xml:space="preserve">Coolant Properties on Cooling Capacity of Computer Liquid </w:t>
      </w:r>
    </w:p>
    <w:p w:rsidR="00235B85" w:rsidRDefault="00065960" w:rsidP="00065960">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065960">
        <w:rPr>
          <w:rFonts w:ascii="Cambria" w:eastAsia="Calibri" w:hAnsi="Cambria" w:cs="Times New Roman"/>
          <w:b/>
          <w:color w:val="365F91" w:themeColor="accent1" w:themeShade="BF"/>
          <w:lang w:eastAsia="tr-TR"/>
        </w:rPr>
        <w:t>Cooling Systems</w:t>
      </w:r>
    </w:p>
    <w:p w:rsidR="00235B85" w:rsidRPr="009B72CD" w:rsidRDefault="00235B85" w:rsidP="00235B85">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Hakan Ertürk</w:t>
      </w:r>
    </w:p>
    <w:p w:rsidR="00235B85" w:rsidRDefault="00235B85" w:rsidP="00235B8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065960">
        <w:rPr>
          <w:rFonts w:asciiTheme="majorHAnsi" w:hAnsiTheme="majorHAnsi"/>
          <w:lang w:eastAsia="ko-KR"/>
        </w:rPr>
        <w:t>BAP</w:t>
      </w:r>
    </w:p>
    <w:p w:rsidR="00235B85" w:rsidRPr="00982522" w:rsidRDefault="00235B85" w:rsidP="00235B8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065960">
        <w:rPr>
          <w:rFonts w:asciiTheme="majorHAnsi" w:hAnsiTheme="majorHAnsi"/>
          <w:lang w:eastAsia="ko-KR"/>
        </w:rPr>
        <w:t>5</w:t>
      </w:r>
    </w:p>
    <w:p w:rsidR="00235B85" w:rsidRDefault="00235B85" w:rsidP="00235B85">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065960">
        <w:rPr>
          <w:rFonts w:asciiTheme="majorHAnsi" w:hAnsiTheme="majorHAnsi"/>
          <w:lang w:eastAsia="ko-KR"/>
        </w:rPr>
        <w:t>Devam Ediyor</w:t>
      </w:r>
    </w:p>
    <w:p w:rsidR="00065960" w:rsidRDefault="00065960" w:rsidP="00065960">
      <w:pPr>
        <w:spacing w:after="0" w:line="300" w:lineRule="exact"/>
        <w:rPr>
          <w:rFonts w:ascii="Cambria" w:eastAsia="Calibri" w:hAnsi="Cambria" w:cs="Times New Roman"/>
          <w:b/>
          <w:color w:val="365F91" w:themeColor="accent1" w:themeShade="BF"/>
          <w:lang w:eastAsia="tr-TR"/>
        </w:rPr>
      </w:pPr>
    </w:p>
    <w:p w:rsidR="00492F74" w:rsidRDefault="00065960" w:rsidP="00492F74">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492F74" w:rsidRPr="00492F74">
        <w:rPr>
          <w:rFonts w:ascii="Cambria" w:eastAsia="Calibri" w:hAnsi="Cambria" w:cs="Times New Roman"/>
          <w:b/>
          <w:color w:val="365F91" w:themeColor="accent1" w:themeShade="BF"/>
          <w:lang w:eastAsia="tr-TR"/>
        </w:rPr>
        <w:t xml:space="preserve">Bilgi ve İletişim Teknolojilerinde Yeşil Yaklaşımların </w:t>
      </w:r>
    </w:p>
    <w:p w:rsidR="00065960" w:rsidRDefault="00492F74" w:rsidP="00492F7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492F74">
        <w:rPr>
          <w:rFonts w:ascii="Cambria" w:eastAsia="Calibri" w:hAnsi="Cambria" w:cs="Times New Roman"/>
          <w:b/>
          <w:color w:val="365F91" w:themeColor="accent1" w:themeShade="BF"/>
          <w:lang w:eastAsia="tr-TR"/>
        </w:rPr>
        <w:t>Modellenmesi</w:t>
      </w:r>
    </w:p>
    <w:p w:rsidR="00065960" w:rsidRPr="009B72CD" w:rsidRDefault="00065960" w:rsidP="00065960">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492F74" w:rsidRPr="00721CBC">
        <w:rPr>
          <w:rFonts w:asciiTheme="majorHAnsi" w:hAnsiTheme="majorHAnsi"/>
          <w:lang w:eastAsia="ko-KR"/>
        </w:rPr>
        <w:t>Atay Özgövde</w:t>
      </w:r>
    </w:p>
    <w:p w:rsidR="00065960" w:rsidRDefault="00065960" w:rsidP="00065960">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492F74">
        <w:rPr>
          <w:rFonts w:asciiTheme="majorHAnsi" w:hAnsiTheme="majorHAnsi"/>
          <w:lang w:eastAsia="ko-KR"/>
        </w:rPr>
        <w:t>Galatasaray Üniversitesi</w:t>
      </w:r>
    </w:p>
    <w:p w:rsidR="00065960" w:rsidRPr="00982522" w:rsidRDefault="00065960" w:rsidP="00065960">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w:t>
      </w:r>
      <w:r w:rsidR="00492F74">
        <w:rPr>
          <w:rFonts w:asciiTheme="majorHAnsi" w:hAnsiTheme="majorHAnsi"/>
          <w:lang w:eastAsia="ko-KR"/>
        </w:rPr>
        <w:t>2</w:t>
      </w:r>
    </w:p>
    <w:p w:rsidR="00065960" w:rsidRDefault="00065960" w:rsidP="00065960">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492F74">
        <w:rPr>
          <w:rFonts w:asciiTheme="majorHAnsi" w:hAnsiTheme="majorHAnsi"/>
          <w:lang w:eastAsia="ko-KR"/>
        </w:rPr>
        <w:t>Tamamlandı</w:t>
      </w:r>
    </w:p>
    <w:p w:rsidR="0088175F" w:rsidRDefault="0088175F" w:rsidP="0088175F">
      <w:pPr>
        <w:tabs>
          <w:tab w:val="left" w:pos="2835"/>
        </w:tabs>
        <w:autoSpaceDE w:val="0"/>
        <w:autoSpaceDN w:val="0"/>
        <w:adjustRightInd w:val="0"/>
        <w:spacing w:after="0" w:line="300" w:lineRule="exact"/>
        <w:rPr>
          <w:rFonts w:asciiTheme="majorHAnsi" w:hAnsiTheme="majorHAnsi"/>
          <w:lang w:eastAsia="ko-KR"/>
        </w:rPr>
      </w:pPr>
    </w:p>
    <w:p w:rsidR="00492F74" w:rsidRDefault="00492F74" w:rsidP="00492F74">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Pr>
          <w:rFonts w:ascii="Cambria" w:eastAsia="Calibri" w:hAnsi="Cambria" w:cs="Times New Roman"/>
          <w:b/>
          <w:color w:val="365F91" w:themeColor="accent1" w:themeShade="BF"/>
          <w:lang w:eastAsia="tr-TR"/>
        </w:rPr>
        <w:t>Player Profiling and Communication Analysis for P</w:t>
      </w:r>
      <w:r w:rsidRPr="00492F74">
        <w:rPr>
          <w:rFonts w:ascii="Cambria" w:eastAsia="Calibri" w:hAnsi="Cambria" w:cs="Times New Roman"/>
          <w:b/>
          <w:color w:val="365F91" w:themeColor="accent1" w:themeShade="BF"/>
          <w:lang w:eastAsia="tr-TR"/>
        </w:rPr>
        <w:t xml:space="preserve">layer </w:t>
      </w:r>
    </w:p>
    <w:p w:rsidR="00492F74" w:rsidRDefault="00492F74" w:rsidP="00492F74">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Complaints in Social Network Based G</w:t>
      </w:r>
      <w:r w:rsidRPr="00492F74">
        <w:rPr>
          <w:rFonts w:ascii="Cambria" w:eastAsia="Calibri" w:hAnsi="Cambria" w:cs="Times New Roman"/>
          <w:b/>
          <w:color w:val="365F91" w:themeColor="accent1" w:themeShade="BF"/>
          <w:lang w:eastAsia="tr-TR"/>
        </w:rPr>
        <w:t>ames</w:t>
      </w:r>
    </w:p>
    <w:p w:rsidR="00492F74" w:rsidRPr="009B72CD" w:rsidRDefault="00492F74" w:rsidP="00492F74">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Albert Ali Salah</w:t>
      </w:r>
    </w:p>
    <w:p w:rsidR="00492F74" w:rsidRDefault="00492F74" w:rsidP="00492F7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TÜBİTAK 3001</w:t>
      </w:r>
    </w:p>
    <w:p w:rsidR="00492F74" w:rsidRPr="00982522" w:rsidRDefault="00492F74" w:rsidP="00492F7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492F74" w:rsidRDefault="00492F74" w:rsidP="00492F74">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492F74" w:rsidRDefault="00492F74" w:rsidP="00492F74">
      <w:pPr>
        <w:tabs>
          <w:tab w:val="left" w:pos="2835"/>
        </w:tabs>
        <w:autoSpaceDE w:val="0"/>
        <w:autoSpaceDN w:val="0"/>
        <w:adjustRightInd w:val="0"/>
        <w:spacing w:after="0" w:line="300" w:lineRule="exact"/>
        <w:rPr>
          <w:rFonts w:asciiTheme="majorHAnsi" w:hAnsiTheme="majorHAnsi"/>
          <w:lang w:eastAsia="ko-KR"/>
        </w:rPr>
      </w:pPr>
    </w:p>
    <w:p w:rsidR="00492F74" w:rsidRDefault="00492F74" w:rsidP="00492F74">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492F74">
        <w:rPr>
          <w:rFonts w:ascii="Cambria" w:eastAsia="Calibri" w:hAnsi="Cambria" w:cs="Times New Roman"/>
          <w:b/>
          <w:color w:val="365F91" w:themeColor="accent1" w:themeShade="BF"/>
          <w:lang w:eastAsia="tr-TR"/>
        </w:rPr>
        <w:t>Cognitive Science Lab – Altyapı Projesi</w:t>
      </w:r>
    </w:p>
    <w:p w:rsidR="00492F74" w:rsidRPr="009B72CD" w:rsidRDefault="00492F74" w:rsidP="00492F74">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Albert Ali Salah</w:t>
      </w:r>
    </w:p>
    <w:p w:rsidR="00492F74" w:rsidRDefault="00492F74" w:rsidP="00492F74">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492F74" w:rsidRPr="00982522" w:rsidRDefault="00492F74"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12</w:t>
      </w:r>
    </w:p>
    <w:p w:rsidR="00492F74" w:rsidRDefault="00492F74"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492F74" w:rsidRDefault="00492F74" w:rsidP="00E451DE">
      <w:pPr>
        <w:tabs>
          <w:tab w:val="left" w:pos="2835"/>
        </w:tabs>
        <w:autoSpaceDE w:val="0"/>
        <w:autoSpaceDN w:val="0"/>
        <w:adjustRightInd w:val="0"/>
        <w:spacing w:after="0" w:line="280" w:lineRule="exact"/>
        <w:rPr>
          <w:rFonts w:asciiTheme="majorHAnsi" w:hAnsiTheme="majorHAnsi"/>
          <w:lang w:eastAsia="ko-KR"/>
        </w:rPr>
      </w:pPr>
    </w:p>
    <w:p w:rsidR="00E96821" w:rsidRDefault="00E96821"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E96821">
        <w:rPr>
          <w:rFonts w:ascii="Cambria" w:eastAsia="Calibri" w:hAnsi="Cambria" w:cs="Times New Roman"/>
          <w:b/>
          <w:color w:val="365F91" w:themeColor="accent1" w:themeShade="BF"/>
          <w:lang w:eastAsia="tr-TR"/>
        </w:rPr>
        <w:t>Eylem Tabanlı Kitle Kaynaklı Algılama</w:t>
      </w:r>
    </w:p>
    <w:p w:rsidR="00E96821" w:rsidRPr="009B72CD" w:rsidRDefault="00E96821" w:rsidP="00E451DE">
      <w:pPr>
        <w:spacing w:after="0" w:line="28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Özlem Durmaz İncel</w:t>
      </w:r>
    </w:p>
    <w:p w:rsidR="00E96821" w:rsidRDefault="00E96821"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E96821" w:rsidRPr="00982522" w:rsidRDefault="00E96821"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E96821" w:rsidRDefault="00E96821"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61018E" w:rsidRDefault="0061018E" w:rsidP="0061018E">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61018E">
        <w:rPr>
          <w:rFonts w:ascii="Cambria" w:eastAsia="Calibri" w:hAnsi="Cambria" w:cs="Times New Roman"/>
          <w:b/>
          <w:color w:val="365F91" w:themeColor="accent1" w:themeShade="BF"/>
          <w:lang w:eastAsia="tr-TR"/>
        </w:rPr>
        <w:t>Mobil Algılayıcı Verisi ile Bağlam Tanıma</w:t>
      </w:r>
    </w:p>
    <w:p w:rsidR="0061018E" w:rsidRPr="009B72CD" w:rsidRDefault="0061018E" w:rsidP="0061018E">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Özlem Durmaz İncel</w:t>
      </w:r>
    </w:p>
    <w:p w:rsidR="0061018E" w:rsidRDefault="0061018E" w:rsidP="0061018E">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Galatasaray Üniversitesi</w:t>
      </w:r>
      <w:r>
        <w:rPr>
          <w:rFonts w:asciiTheme="majorHAnsi" w:hAnsiTheme="majorHAnsi"/>
          <w:lang w:eastAsia="ko-KR"/>
        </w:rPr>
        <w:t>,</w:t>
      </w:r>
      <w:r w:rsidRPr="00721CBC">
        <w:rPr>
          <w:rFonts w:asciiTheme="majorHAnsi" w:hAnsiTheme="majorHAnsi"/>
          <w:lang w:eastAsia="ko-KR"/>
        </w:rPr>
        <w:t xml:space="preserve"> BAP</w:t>
      </w:r>
    </w:p>
    <w:p w:rsidR="0061018E" w:rsidRPr="00982522" w:rsidRDefault="0061018E" w:rsidP="0061018E">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15</w:t>
      </w:r>
    </w:p>
    <w:p w:rsidR="0061018E" w:rsidRDefault="0061018E" w:rsidP="0061018E">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C00F8" w:rsidRDefault="00AC00F8" w:rsidP="0061018E">
      <w:pPr>
        <w:tabs>
          <w:tab w:val="left" w:pos="2835"/>
        </w:tabs>
        <w:autoSpaceDE w:val="0"/>
        <w:autoSpaceDN w:val="0"/>
        <w:adjustRightInd w:val="0"/>
        <w:spacing w:after="0" w:line="300" w:lineRule="exact"/>
        <w:rPr>
          <w:rFonts w:asciiTheme="majorHAnsi" w:hAnsiTheme="majorHAnsi"/>
          <w:lang w:eastAsia="ko-KR"/>
        </w:rPr>
      </w:pPr>
    </w:p>
    <w:p w:rsidR="00AC00F8" w:rsidRDefault="00AC00F8" w:rsidP="00AC00F8">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00F8">
        <w:rPr>
          <w:rFonts w:ascii="Cambria" w:eastAsia="Calibri" w:hAnsi="Cambria" w:cs="Times New Roman"/>
          <w:b/>
          <w:color w:val="365F91" w:themeColor="accent1" w:themeShade="BF"/>
          <w:lang w:eastAsia="tr-TR"/>
        </w:rPr>
        <w:t xml:space="preserve">Akıllı Telefonlar Üzerinde Eylem Tanıma için Sınıflandırma </w:t>
      </w:r>
    </w:p>
    <w:p w:rsidR="00AC00F8" w:rsidRDefault="00AC00F8" w:rsidP="00AC00F8">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AC00F8">
        <w:rPr>
          <w:rFonts w:ascii="Cambria" w:eastAsia="Calibri" w:hAnsi="Cambria" w:cs="Times New Roman"/>
          <w:b/>
          <w:color w:val="365F91" w:themeColor="accent1" w:themeShade="BF"/>
          <w:lang w:eastAsia="tr-TR"/>
        </w:rPr>
        <w:t>Yöntemlerinin Başarım Değerlendirmesi</w:t>
      </w:r>
    </w:p>
    <w:p w:rsidR="00AC00F8" w:rsidRPr="009B72CD" w:rsidRDefault="00AC00F8" w:rsidP="00AC00F8">
      <w:pPr>
        <w:spacing w:after="0" w:line="300" w:lineRule="exact"/>
        <w:rPr>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Özlem Durmaz İncel</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Galatasaray Üniversitesi</w:t>
      </w:r>
      <w:r>
        <w:rPr>
          <w:rFonts w:asciiTheme="majorHAnsi" w:hAnsiTheme="majorHAnsi"/>
          <w:lang w:eastAsia="ko-KR"/>
        </w:rPr>
        <w:t>,</w:t>
      </w:r>
      <w:r w:rsidRPr="00721CBC">
        <w:rPr>
          <w:rFonts w:asciiTheme="majorHAnsi" w:hAnsiTheme="majorHAnsi"/>
          <w:lang w:eastAsia="ko-KR"/>
        </w:rPr>
        <w:t xml:space="preserve"> BAP</w:t>
      </w:r>
    </w:p>
    <w:p w:rsidR="00AC00F8" w:rsidRPr="00982522"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p>
    <w:p w:rsidR="00AC00F8" w:rsidRDefault="00AC00F8" w:rsidP="00AC00F8">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00F8">
        <w:rPr>
          <w:rFonts w:ascii="Cambria" w:eastAsia="Calibri" w:hAnsi="Cambria" w:cs="Times New Roman"/>
          <w:b/>
          <w:color w:val="365F91" w:themeColor="accent1" w:themeShade="BF"/>
          <w:lang w:eastAsia="tr-TR"/>
        </w:rPr>
        <w:t>Akıllı Şebekelerde Haberleşme ve Talep Tepkisi Yönetimi</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Hakan Deliç</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BAP</w:t>
      </w:r>
    </w:p>
    <w:p w:rsidR="00AC00F8" w:rsidRPr="00982522"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p>
    <w:p w:rsidR="00AC00F8" w:rsidRDefault="00AC00F8" w:rsidP="00AC00F8">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00F8">
        <w:rPr>
          <w:rFonts w:ascii="Cambria" w:eastAsia="Calibri" w:hAnsi="Cambria" w:cs="Times New Roman"/>
          <w:b/>
          <w:color w:val="365F91" w:themeColor="accent1" w:themeShade="BF"/>
          <w:lang w:eastAsia="tr-TR"/>
        </w:rPr>
        <w:t>Tahhhüt Protokollerinde Çatışmaların Kontrolü</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Pınar Yolum Birbil</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BAP</w:t>
      </w:r>
    </w:p>
    <w:p w:rsidR="00AC00F8" w:rsidRPr="00982522"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sidRPr="00B44910">
        <w:rPr>
          <w:rFonts w:asciiTheme="majorHAnsi" w:hAnsiTheme="majorHAnsi"/>
          <w:lang w:eastAsia="ko-KR"/>
        </w:rPr>
        <w:t>20</w:t>
      </w:r>
      <w:r>
        <w:rPr>
          <w:rFonts w:asciiTheme="majorHAnsi" w:hAnsiTheme="majorHAnsi"/>
          <w:lang w:eastAsia="ko-KR"/>
        </w:rPr>
        <w:t>13</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p>
    <w:p w:rsidR="00AC00F8" w:rsidRDefault="00AC00F8" w:rsidP="00AC00F8">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AC00F8">
        <w:rPr>
          <w:rFonts w:ascii="Cambria" w:eastAsia="Calibri" w:hAnsi="Cambria" w:cs="Times New Roman"/>
          <w:b/>
          <w:color w:val="365F91" w:themeColor="accent1" w:themeShade="BF"/>
          <w:lang w:eastAsia="tr-TR"/>
        </w:rPr>
        <w:t>Sosyal Yazılımlar için Ontoloji Tabanlı Mahremiyet Yönetimi</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Pınar Yolum Birbil</w:t>
      </w:r>
    </w:p>
    <w:p w:rsidR="00AC00F8"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TÜBİTAK</w:t>
      </w:r>
    </w:p>
    <w:p w:rsidR="00AC00F8" w:rsidRPr="00982522" w:rsidRDefault="00AC00F8" w:rsidP="00AC00F8">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AC00F8" w:rsidRDefault="00AC00F8" w:rsidP="00AC00F8">
      <w:pPr>
        <w:tabs>
          <w:tab w:val="left" w:pos="2835"/>
        </w:tabs>
        <w:autoSpaceDE w:val="0"/>
        <w:autoSpaceDN w:val="0"/>
        <w:adjustRightInd w:val="0"/>
        <w:spacing w:after="0" w:line="300" w:lineRule="exact"/>
        <w:rPr>
          <w:rFonts w:asciiTheme="majorHAnsi" w:hAnsiTheme="majorHAnsi"/>
          <w:lang w:eastAsia="ko-KR"/>
        </w:rPr>
      </w:pPr>
    </w:p>
    <w:p w:rsidR="00F97E99" w:rsidRDefault="00F97E99" w:rsidP="00F97E9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 xml:space="preserve">Contextual Text Mining from the Biomedical Scientific </w:t>
      </w:r>
    </w:p>
    <w:p w:rsidR="00F97E99" w:rsidRDefault="00F97E99" w:rsidP="00F97E9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Literature</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Arzucan Özgür</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Avrupa Birliği, FP7 Marie Curie Career Integration Grant</w:t>
      </w:r>
    </w:p>
    <w:p w:rsidR="00F97E99" w:rsidRPr="00982522"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2012</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p>
    <w:p w:rsidR="00F97E99" w:rsidRDefault="00F97E99" w:rsidP="00F97E9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Sosyal Medya Metinlerinde Varlık Isimlerinin Tanınması ve</w:t>
      </w:r>
      <w:r w:rsidRPr="00F97E99">
        <w:rPr>
          <w:rFonts w:ascii="Cambria" w:eastAsia="Calibri" w:hAnsi="Cambria" w:cs="Times New Roman"/>
          <w:b/>
          <w:color w:val="365F91" w:themeColor="accent1" w:themeShade="BF"/>
          <w:lang w:eastAsia="tr-TR"/>
        </w:rPr>
        <w:br/>
      </w: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Hashtag Ayrıstırılması</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Arzucan Özgür</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F97E99" w:rsidRPr="00982522"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p>
    <w:p w:rsidR="00E451DE" w:rsidRDefault="00E451DE" w:rsidP="00F97E99">
      <w:pPr>
        <w:spacing w:after="0" w:line="300" w:lineRule="exact"/>
        <w:rPr>
          <w:rFonts w:ascii="Cambria" w:eastAsia="Calibri" w:hAnsi="Cambria" w:cs="Times New Roman"/>
          <w:b/>
          <w:color w:val="365F91" w:themeColor="accent1" w:themeShade="BF"/>
          <w:lang w:eastAsia="tr-TR"/>
        </w:rPr>
      </w:pPr>
    </w:p>
    <w:p w:rsidR="00F97E99" w:rsidRDefault="00F97E99" w:rsidP="00F97E9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Birlikte Kendi-kendine Eğitilen Sözdizim Ayrıştırıcıları</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Arzucan Özgür</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F97E99" w:rsidRPr="00982522"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2012</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p>
    <w:p w:rsidR="00F97E99" w:rsidRDefault="00F97E99" w:rsidP="00F97E9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 xml:space="preserve">Parkinson Hastalığı Hafif Kognitif Bozukluğu için </w:t>
      </w:r>
    </w:p>
    <w:p w:rsidR="00F97E99" w:rsidRDefault="00F97E99" w:rsidP="00F97E9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 xml:space="preserve">Multimodal Manyetik Rezonans Görüntüleme Temelli </w:t>
      </w:r>
    </w:p>
    <w:p w:rsidR="00F97E99" w:rsidRDefault="00F97E99" w:rsidP="00F97E9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Biyoişaretleyicileri Belirlenmesi</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Esin Öztürk Işık</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TÜBİTAK</w:t>
      </w:r>
    </w:p>
    <w:p w:rsidR="00F97E99" w:rsidRPr="00982522"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p>
    <w:p w:rsidR="00F97E99" w:rsidRDefault="00F97E99" w:rsidP="00F97E9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 xml:space="preserve">Kronik Karaciğer Yetmezliğinde Manyetik Rezonans </w:t>
      </w:r>
    </w:p>
    <w:p w:rsidR="00F97E99" w:rsidRDefault="00F97E99" w:rsidP="00F97E9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 xml:space="preserve">Spektroskopik Düzenleme Yöntemleri ile İnsan Beyin </w:t>
      </w:r>
    </w:p>
    <w:p w:rsidR="00F97E99" w:rsidRDefault="00F97E99" w:rsidP="00F97E9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Dokusu Metabolizmasının in-vivo İncelenmesi</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Esin Öztürk Işık</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F97E99" w:rsidRPr="00982522"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2015</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p>
    <w:p w:rsidR="00F97E99" w:rsidRDefault="00F97E99" w:rsidP="00F97E9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 xml:space="preserve">Otomatik Konuşma Tanıma için Ayırıcı Dil Modellemede </w:t>
      </w:r>
    </w:p>
    <w:p w:rsidR="00F97E99" w:rsidRDefault="00F97E99" w:rsidP="00F97E99">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F97E99">
        <w:rPr>
          <w:rFonts w:ascii="Cambria" w:eastAsia="Calibri" w:hAnsi="Cambria" w:cs="Times New Roman"/>
          <w:b/>
          <w:color w:val="365F91" w:themeColor="accent1" w:themeShade="BF"/>
          <w:lang w:eastAsia="tr-TR"/>
        </w:rPr>
        <w:t>Gözetimsiz Yaklaşımlar</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Murat Saraçlar</w:t>
      </w:r>
    </w:p>
    <w:p w:rsidR="00F97E99"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F97E99" w:rsidRPr="00982522" w:rsidRDefault="00F97E99" w:rsidP="00F97E9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F97E99" w:rsidRDefault="00F97E99" w:rsidP="00F97E9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2256F9" w:rsidRDefault="002256F9" w:rsidP="00F97E99">
      <w:pPr>
        <w:tabs>
          <w:tab w:val="left" w:pos="2835"/>
        </w:tabs>
        <w:autoSpaceDE w:val="0"/>
        <w:autoSpaceDN w:val="0"/>
        <w:adjustRightInd w:val="0"/>
        <w:spacing w:after="0" w:line="300" w:lineRule="exact"/>
        <w:rPr>
          <w:rFonts w:asciiTheme="majorHAnsi" w:hAnsiTheme="majorHAnsi"/>
          <w:lang w:eastAsia="ko-KR"/>
        </w:rPr>
      </w:pPr>
    </w:p>
    <w:p w:rsidR="002256F9" w:rsidRDefault="002256F9" w:rsidP="002256F9">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2256F9">
        <w:rPr>
          <w:rFonts w:ascii="Cambria" w:eastAsia="Calibri" w:hAnsi="Cambria" w:cs="Times New Roman"/>
          <w:b/>
          <w:color w:val="365F91" w:themeColor="accent1" w:themeShade="BF"/>
          <w:lang w:eastAsia="tr-TR"/>
        </w:rPr>
        <w:t>IARPA Babel Program (IBM subcontract)</w:t>
      </w:r>
    </w:p>
    <w:p w:rsidR="002256F9" w:rsidRDefault="002256F9" w:rsidP="002256F9">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Murat Saraçlar</w:t>
      </w:r>
    </w:p>
    <w:p w:rsidR="002256F9" w:rsidRDefault="002256F9" w:rsidP="002256F9">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IARPA/IBM</w:t>
      </w:r>
    </w:p>
    <w:p w:rsidR="002256F9" w:rsidRPr="00982522" w:rsidRDefault="002256F9" w:rsidP="002256F9">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2256F9" w:rsidRDefault="002256F9" w:rsidP="002256F9">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2256F9" w:rsidRDefault="002256F9" w:rsidP="002256F9">
      <w:pPr>
        <w:tabs>
          <w:tab w:val="left" w:pos="2835"/>
        </w:tabs>
        <w:autoSpaceDE w:val="0"/>
        <w:autoSpaceDN w:val="0"/>
        <w:adjustRightInd w:val="0"/>
        <w:spacing w:after="0" w:line="300" w:lineRule="exact"/>
        <w:rPr>
          <w:rFonts w:asciiTheme="majorHAnsi" w:hAnsiTheme="majorHAnsi"/>
          <w:lang w:eastAsia="ko-KR"/>
        </w:rPr>
      </w:pPr>
    </w:p>
    <w:p w:rsidR="00185A42" w:rsidRDefault="00185A42"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185A42">
        <w:rPr>
          <w:rFonts w:ascii="Cambria" w:eastAsia="Calibri" w:hAnsi="Cambria" w:cs="Times New Roman"/>
          <w:b/>
          <w:color w:val="365F91" w:themeColor="accent1" w:themeShade="BF"/>
          <w:lang w:eastAsia="tr-TR"/>
        </w:rPr>
        <w:t xml:space="preserve">Distributed Robust Detection with Application to </w:t>
      </w:r>
    </w:p>
    <w:p w:rsidR="00185A42" w:rsidRDefault="00185A42" w:rsidP="00E451DE">
      <w:pPr>
        <w:spacing w:after="0" w:line="28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185A42">
        <w:rPr>
          <w:rFonts w:ascii="Cambria" w:eastAsia="Calibri" w:hAnsi="Cambria" w:cs="Times New Roman"/>
          <w:b/>
          <w:color w:val="365F91" w:themeColor="accent1" w:themeShade="BF"/>
          <w:lang w:eastAsia="tr-TR"/>
        </w:rPr>
        <w:t>Seismological Signal Processing</w:t>
      </w:r>
    </w:p>
    <w:p w:rsidR="00185A42" w:rsidRDefault="00185A42"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Pr>
          <w:rFonts w:asciiTheme="majorHAnsi" w:hAnsiTheme="majorHAnsi"/>
          <w:lang w:eastAsia="ko-KR"/>
        </w:rPr>
        <w:t>Ayşi</w:t>
      </w:r>
      <w:r w:rsidRPr="00721CBC">
        <w:rPr>
          <w:rFonts w:asciiTheme="majorHAnsi" w:hAnsiTheme="majorHAnsi"/>
          <w:lang w:eastAsia="ko-KR"/>
        </w:rPr>
        <w:t>n Baytın Ertüzün</w:t>
      </w:r>
    </w:p>
    <w:p w:rsidR="00185A42" w:rsidRDefault="00185A42" w:rsidP="00E451DE">
      <w:pPr>
        <w:widowControl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185A42" w:rsidRPr="00982522" w:rsidRDefault="00185A42" w:rsidP="00E451DE">
      <w:pPr>
        <w:widowControl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2012</w:t>
      </w:r>
    </w:p>
    <w:p w:rsidR="00185A42" w:rsidRDefault="00185A42"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Tamamlandı</w:t>
      </w:r>
    </w:p>
    <w:p w:rsidR="0061018E" w:rsidRDefault="0061018E" w:rsidP="00E451DE">
      <w:pPr>
        <w:tabs>
          <w:tab w:val="left" w:pos="2835"/>
        </w:tabs>
        <w:autoSpaceDE w:val="0"/>
        <w:autoSpaceDN w:val="0"/>
        <w:adjustRightInd w:val="0"/>
        <w:spacing w:after="0" w:line="280" w:lineRule="exact"/>
        <w:rPr>
          <w:rFonts w:asciiTheme="majorHAnsi" w:hAnsiTheme="majorHAnsi"/>
          <w:lang w:eastAsia="ko-KR"/>
        </w:rPr>
      </w:pPr>
    </w:p>
    <w:p w:rsidR="00185A42" w:rsidRDefault="00185A42" w:rsidP="00E451DE">
      <w:pPr>
        <w:spacing w:after="0" w:line="28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9F5275" w:rsidRPr="009F5275">
        <w:rPr>
          <w:rFonts w:ascii="Cambria" w:eastAsia="Calibri" w:hAnsi="Cambria" w:cs="Times New Roman"/>
          <w:b/>
          <w:color w:val="365F91" w:themeColor="accent1" w:themeShade="BF"/>
          <w:lang w:eastAsia="tr-TR"/>
        </w:rPr>
        <w:t>COSTTD1210</w:t>
      </w:r>
    </w:p>
    <w:p w:rsidR="00185A42" w:rsidRDefault="00185A42" w:rsidP="00E451DE">
      <w:pPr>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9F5275" w:rsidRPr="00721CBC">
        <w:rPr>
          <w:rFonts w:asciiTheme="majorHAnsi" w:hAnsiTheme="majorHAnsi"/>
          <w:lang w:eastAsia="ko-KR"/>
        </w:rPr>
        <w:t>Haluk Bingol</w:t>
      </w:r>
    </w:p>
    <w:p w:rsidR="00185A42" w:rsidRDefault="00185A42" w:rsidP="00E451DE">
      <w:pPr>
        <w:widowControl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9F5275" w:rsidRPr="00721CBC">
        <w:rPr>
          <w:rFonts w:asciiTheme="majorHAnsi" w:hAnsiTheme="majorHAnsi"/>
          <w:lang w:eastAsia="ko-KR"/>
        </w:rPr>
        <w:t>Avrupa Topluluğu (COST)</w:t>
      </w:r>
    </w:p>
    <w:p w:rsidR="00185A42" w:rsidRPr="00982522" w:rsidRDefault="00185A42" w:rsidP="00E451DE">
      <w:pPr>
        <w:widowControl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sidR="009F5275">
        <w:rPr>
          <w:rFonts w:asciiTheme="majorHAnsi" w:hAnsiTheme="majorHAnsi"/>
          <w:lang w:eastAsia="ko-KR"/>
        </w:rPr>
        <w:t>5</w:t>
      </w:r>
    </w:p>
    <w:p w:rsidR="00185A42" w:rsidRDefault="00185A42" w:rsidP="00E451DE">
      <w:pPr>
        <w:tabs>
          <w:tab w:val="left" w:pos="2835"/>
        </w:tabs>
        <w:autoSpaceDE w:val="0"/>
        <w:autoSpaceDN w:val="0"/>
        <w:adjustRightInd w:val="0"/>
        <w:spacing w:after="0" w:line="28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9F5275">
        <w:rPr>
          <w:rFonts w:asciiTheme="majorHAnsi" w:hAnsiTheme="majorHAnsi"/>
          <w:lang w:eastAsia="ko-KR"/>
        </w:rPr>
        <w:t>Devam Ediyor</w:t>
      </w:r>
    </w:p>
    <w:p w:rsidR="00587205" w:rsidRDefault="00587205" w:rsidP="0002209F">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lastRenderedPageBreak/>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587205">
        <w:rPr>
          <w:rFonts w:ascii="Cambria" w:eastAsia="Calibri" w:hAnsi="Cambria" w:cs="Times New Roman"/>
          <w:b/>
          <w:color w:val="365F91" w:themeColor="accent1" w:themeShade="BF"/>
          <w:lang w:eastAsia="tr-TR"/>
        </w:rPr>
        <w:t xml:space="preserve">Finding </w:t>
      </w:r>
      <w:r>
        <w:rPr>
          <w:rFonts w:ascii="Cambria" w:eastAsia="Calibri" w:hAnsi="Cambria" w:cs="Times New Roman"/>
          <w:b/>
          <w:color w:val="365F91" w:themeColor="accent1" w:themeShade="BF"/>
          <w:lang w:eastAsia="tr-TR"/>
        </w:rPr>
        <w:t>R</w:t>
      </w:r>
      <w:r w:rsidRPr="00587205">
        <w:rPr>
          <w:rFonts w:ascii="Cambria" w:eastAsia="Calibri" w:hAnsi="Cambria" w:cs="Times New Roman"/>
          <w:b/>
          <w:color w:val="365F91" w:themeColor="accent1" w:themeShade="BF"/>
          <w:lang w:eastAsia="tr-TR"/>
        </w:rPr>
        <w:t xml:space="preserve">obust </w:t>
      </w:r>
      <w:r>
        <w:rPr>
          <w:rFonts w:ascii="Cambria" w:eastAsia="Calibri" w:hAnsi="Cambria" w:cs="Times New Roman"/>
          <w:b/>
          <w:color w:val="365F91" w:themeColor="accent1" w:themeShade="BF"/>
          <w:lang w:eastAsia="tr-TR"/>
        </w:rPr>
        <w:t>R</w:t>
      </w:r>
      <w:r w:rsidRPr="00587205">
        <w:rPr>
          <w:rFonts w:ascii="Cambria" w:eastAsia="Calibri" w:hAnsi="Cambria" w:cs="Times New Roman"/>
          <w:b/>
          <w:color w:val="365F91" w:themeColor="accent1" w:themeShade="BF"/>
          <w:lang w:eastAsia="tr-TR"/>
        </w:rPr>
        <w:t xml:space="preserve">epresentations for </w:t>
      </w:r>
      <w:r>
        <w:rPr>
          <w:rFonts w:ascii="Cambria" w:eastAsia="Calibri" w:hAnsi="Cambria" w:cs="Times New Roman"/>
          <w:b/>
          <w:color w:val="365F91" w:themeColor="accent1" w:themeShade="BF"/>
          <w:lang w:eastAsia="tr-TR"/>
        </w:rPr>
        <w:t>F</w:t>
      </w:r>
      <w:r w:rsidRPr="00587205">
        <w:rPr>
          <w:rFonts w:ascii="Cambria" w:eastAsia="Calibri" w:hAnsi="Cambria" w:cs="Times New Roman"/>
          <w:b/>
          <w:color w:val="365F91" w:themeColor="accent1" w:themeShade="BF"/>
          <w:lang w:eastAsia="tr-TR"/>
        </w:rPr>
        <w:t xml:space="preserve">inancial </w:t>
      </w:r>
      <w:r>
        <w:rPr>
          <w:rFonts w:ascii="Cambria" w:eastAsia="Calibri" w:hAnsi="Cambria" w:cs="Times New Roman"/>
          <w:b/>
          <w:color w:val="365F91" w:themeColor="accent1" w:themeShade="BF"/>
          <w:lang w:eastAsia="tr-TR"/>
        </w:rPr>
        <w:t>T</w:t>
      </w:r>
      <w:r w:rsidRPr="00587205">
        <w:rPr>
          <w:rFonts w:ascii="Cambria" w:eastAsia="Calibri" w:hAnsi="Cambria" w:cs="Times New Roman"/>
          <w:b/>
          <w:color w:val="365F91" w:themeColor="accent1" w:themeShade="BF"/>
          <w:lang w:eastAsia="tr-TR"/>
        </w:rPr>
        <w:t xml:space="preserve">ime </w:t>
      </w:r>
      <w:r>
        <w:rPr>
          <w:rFonts w:ascii="Cambria" w:eastAsia="Calibri" w:hAnsi="Cambria" w:cs="Times New Roman"/>
          <w:b/>
          <w:color w:val="365F91" w:themeColor="accent1" w:themeShade="BF"/>
          <w:lang w:eastAsia="tr-TR"/>
        </w:rPr>
        <w:t>S</w:t>
      </w:r>
      <w:r w:rsidRPr="00587205">
        <w:rPr>
          <w:rFonts w:ascii="Cambria" w:eastAsia="Calibri" w:hAnsi="Cambria" w:cs="Times New Roman"/>
          <w:b/>
          <w:color w:val="365F91" w:themeColor="accent1" w:themeShade="BF"/>
          <w:lang w:eastAsia="tr-TR"/>
        </w:rPr>
        <w:t xml:space="preserve">eries </w:t>
      </w:r>
    </w:p>
    <w:p w:rsidR="00587205" w:rsidRDefault="00587205" w:rsidP="0002209F">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M</w:t>
      </w:r>
      <w:r w:rsidRPr="00587205">
        <w:rPr>
          <w:rFonts w:ascii="Cambria" w:eastAsia="Calibri" w:hAnsi="Cambria" w:cs="Times New Roman"/>
          <w:b/>
          <w:color w:val="365F91" w:themeColor="accent1" w:themeShade="BF"/>
          <w:lang w:eastAsia="tr-TR"/>
        </w:rPr>
        <w:t xml:space="preserve">odeling </w:t>
      </w:r>
      <w:r>
        <w:rPr>
          <w:rFonts w:ascii="Cambria" w:eastAsia="Calibri" w:hAnsi="Cambria" w:cs="Times New Roman"/>
          <w:b/>
          <w:color w:val="365F91" w:themeColor="accent1" w:themeShade="BF"/>
          <w:lang w:eastAsia="tr-TR"/>
        </w:rPr>
        <w:t>U</w:t>
      </w:r>
      <w:r w:rsidRPr="00587205">
        <w:rPr>
          <w:rFonts w:ascii="Cambria" w:eastAsia="Calibri" w:hAnsi="Cambria" w:cs="Times New Roman"/>
          <w:b/>
          <w:color w:val="365F91" w:themeColor="accent1" w:themeShade="BF"/>
          <w:lang w:eastAsia="tr-TR"/>
        </w:rPr>
        <w:t xml:space="preserve">sing </w:t>
      </w:r>
      <w:r>
        <w:rPr>
          <w:rFonts w:ascii="Cambria" w:eastAsia="Calibri" w:hAnsi="Cambria" w:cs="Times New Roman"/>
          <w:b/>
          <w:color w:val="365F91" w:themeColor="accent1" w:themeShade="BF"/>
          <w:lang w:eastAsia="tr-TR"/>
        </w:rPr>
        <w:t>M</w:t>
      </w:r>
      <w:r w:rsidRPr="00587205">
        <w:rPr>
          <w:rFonts w:ascii="Cambria" w:eastAsia="Calibri" w:hAnsi="Cambria" w:cs="Times New Roman"/>
          <w:b/>
          <w:color w:val="365F91" w:themeColor="accent1" w:themeShade="BF"/>
          <w:lang w:eastAsia="tr-TR"/>
        </w:rPr>
        <w:t xml:space="preserve">achine </w:t>
      </w:r>
      <w:r>
        <w:rPr>
          <w:rFonts w:ascii="Cambria" w:eastAsia="Calibri" w:hAnsi="Cambria" w:cs="Times New Roman"/>
          <w:b/>
          <w:color w:val="365F91" w:themeColor="accent1" w:themeShade="BF"/>
          <w:lang w:eastAsia="tr-TR"/>
        </w:rPr>
        <w:t>L</w:t>
      </w:r>
      <w:r w:rsidRPr="00587205">
        <w:rPr>
          <w:rFonts w:ascii="Cambria" w:eastAsia="Calibri" w:hAnsi="Cambria" w:cs="Times New Roman"/>
          <w:b/>
          <w:color w:val="365F91" w:themeColor="accent1" w:themeShade="BF"/>
          <w:lang w:eastAsia="tr-TR"/>
        </w:rPr>
        <w:t xml:space="preserve">earning </w:t>
      </w:r>
      <w:r>
        <w:rPr>
          <w:rFonts w:ascii="Cambria" w:eastAsia="Calibri" w:hAnsi="Cambria" w:cs="Times New Roman"/>
          <w:b/>
          <w:color w:val="365F91" w:themeColor="accent1" w:themeShade="BF"/>
          <w:lang w:eastAsia="tr-TR"/>
        </w:rPr>
        <w:t>A</w:t>
      </w:r>
      <w:r w:rsidRPr="00587205">
        <w:rPr>
          <w:rFonts w:ascii="Cambria" w:eastAsia="Calibri" w:hAnsi="Cambria" w:cs="Times New Roman"/>
          <w:b/>
          <w:color w:val="365F91" w:themeColor="accent1" w:themeShade="BF"/>
          <w:lang w:eastAsia="tr-TR"/>
        </w:rPr>
        <w:t>pproaches</w:t>
      </w:r>
    </w:p>
    <w:p w:rsidR="00587205" w:rsidRDefault="0002209F" w:rsidP="0002209F">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00587205" w:rsidRPr="004E22D3">
        <w:rPr>
          <w:rFonts w:ascii="Cambria" w:eastAsia="Calibri" w:hAnsi="Cambria" w:cs="Times New Roman"/>
          <w:b/>
          <w:color w:val="365F91" w:themeColor="accent1" w:themeShade="BF"/>
          <w:lang w:eastAsia="tr-TR"/>
        </w:rPr>
        <w:t>Yürütücüsü</w:t>
      </w:r>
      <w:r w:rsidR="00587205" w:rsidRPr="00B44910">
        <w:rPr>
          <w:rFonts w:ascii="Cambria" w:eastAsia="Calibri" w:hAnsi="Cambria" w:cs="InterstateLight"/>
          <w:color w:val="6E6F71"/>
        </w:rPr>
        <w:tab/>
      </w:r>
      <w:r w:rsidR="00587205">
        <w:rPr>
          <w:rFonts w:ascii="Cambria" w:eastAsia="Calibri" w:hAnsi="Cambria" w:cs="InterstateLight"/>
          <w:color w:val="6E6F71"/>
        </w:rPr>
        <w:tab/>
      </w:r>
      <w:r w:rsidR="00587205">
        <w:rPr>
          <w:rFonts w:ascii="Cambria" w:eastAsia="Calibri" w:hAnsi="Cambria" w:cs="InterstateLight"/>
          <w:color w:val="6E6F71"/>
        </w:rPr>
        <w:tab/>
      </w:r>
      <w:r w:rsidR="00587205" w:rsidRPr="00297C25">
        <w:rPr>
          <w:rFonts w:ascii="Cambria" w:eastAsia="Calibri" w:hAnsi="Cambria" w:cs="InterstateLight"/>
          <w:b/>
          <w:color w:val="6E6F71"/>
        </w:rPr>
        <w:t>:</w:t>
      </w:r>
      <w:r w:rsidR="00587205" w:rsidRPr="00B44910">
        <w:rPr>
          <w:rFonts w:ascii="Cambria" w:eastAsia="Calibri" w:hAnsi="Cambria" w:cs="InterstateLight"/>
          <w:color w:val="6E6F71"/>
        </w:rPr>
        <w:t xml:space="preserve"> </w:t>
      </w:r>
      <w:r w:rsidRPr="00721CBC">
        <w:rPr>
          <w:rFonts w:asciiTheme="majorHAnsi" w:hAnsiTheme="majorHAnsi"/>
          <w:lang w:eastAsia="ko-KR"/>
        </w:rPr>
        <w:t>Mustafa Gökçe</w:t>
      </w:r>
      <w:r>
        <w:rPr>
          <w:rFonts w:asciiTheme="majorHAnsi" w:hAnsiTheme="majorHAnsi"/>
          <w:lang w:eastAsia="ko-KR"/>
        </w:rPr>
        <w:t xml:space="preserve"> </w:t>
      </w:r>
      <w:r w:rsidRPr="00721CBC">
        <w:rPr>
          <w:rFonts w:asciiTheme="majorHAnsi" w:hAnsiTheme="majorHAnsi"/>
          <w:lang w:eastAsia="ko-KR"/>
        </w:rPr>
        <w:t>Baydoğan</w:t>
      </w:r>
    </w:p>
    <w:p w:rsidR="00587205" w:rsidRDefault="00587205" w:rsidP="0002209F">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02209F">
        <w:rPr>
          <w:rFonts w:asciiTheme="majorHAnsi" w:hAnsiTheme="majorHAnsi"/>
          <w:lang w:eastAsia="ko-KR"/>
        </w:rPr>
        <w:t>TÜBİTAK</w:t>
      </w:r>
    </w:p>
    <w:p w:rsidR="00587205" w:rsidRPr="00982522" w:rsidRDefault="00587205" w:rsidP="0002209F">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sidR="0002209F">
        <w:rPr>
          <w:rFonts w:asciiTheme="majorHAnsi" w:hAnsiTheme="majorHAnsi"/>
          <w:lang w:eastAsia="ko-KR"/>
        </w:rPr>
        <w:t>4</w:t>
      </w:r>
    </w:p>
    <w:p w:rsidR="00587205" w:rsidRDefault="00587205" w:rsidP="0002209F">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02209F" w:rsidRDefault="0002209F" w:rsidP="0002209F">
      <w:pPr>
        <w:tabs>
          <w:tab w:val="left" w:pos="2835"/>
        </w:tabs>
        <w:autoSpaceDE w:val="0"/>
        <w:autoSpaceDN w:val="0"/>
        <w:adjustRightInd w:val="0"/>
        <w:spacing w:after="0" w:line="300" w:lineRule="exact"/>
        <w:rPr>
          <w:rFonts w:asciiTheme="majorHAnsi" w:hAnsiTheme="majorHAnsi"/>
          <w:lang w:eastAsia="ko-KR"/>
        </w:rPr>
      </w:pPr>
    </w:p>
    <w:p w:rsidR="0002209F" w:rsidRDefault="0002209F" w:rsidP="0059435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594356" w:rsidRPr="00594356">
        <w:rPr>
          <w:rFonts w:ascii="Cambria" w:eastAsia="Calibri" w:hAnsi="Cambria" w:cs="Times New Roman"/>
          <w:b/>
          <w:color w:val="365F91" w:themeColor="accent1" w:themeShade="BF"/>
          <w:lang w:eastAsia="tr-TR"/>
        </w:rPr>
        <w:t>Nano-Aglarda Moleküler Iletisim</w:t>
      </w:r>
    </w:p>
    <w:p w:rsidR="00594356" w:rsidRPr="00721CBC" w:rsidRDefault="0002209F" w:rsidP="00594356">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00594356" w:rsidRPr="00721CBC">
        <w:rPr>
          <w:rFonts w:asciiTheme="majorHAnsi" w:hAnsiTheme="majorHAnsi"/>
          <w:lang w:eastAsia="ko-KR"/>
        </w:rPr>
        <w:t>Tuna Tuğcu</w:t>
      </w:r>
    </w:p>
    <w:p w:rsidR="0002209F" w:rsidRDefault="0002209F" w:rsidP="00594356">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TÜBİTAK</w:t>
      </w:r>
    </w:p>
    <w:p w:rsidR="0002209F" w:rsidRPr="00982522" w:rsidRDefault="0002209F" w:rsidP="00594356">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w:t>
      </w:r>
      <w:r w:rsidR="00594356">
        <w:rPr>
          <w:rFonts w:asciiTheme="majorHAnsi" w:hAnsiTheme="majorHAnsi"/>
          <w:lang w:eastAsia="ko-KR"/>
        </w:rPr>
        <w:t>2</w:t>
      </w:r>
    </w:p>
    <w:p w:rsidR="0002209F" w:rsidRDefault="0002209F" w:rsidP="0059435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594356">
        <w:rPr>
          <w:rFonts w:asciiTheme="majorHAnsi" w:hAnsiTheme="majorHAnsi"/>
          <w:lang w:eastAsia="ko-KR"/>
        </w:rPr>
        <w:t>Tamamlandı</w:t>
      </w:r>
    </w:p>
    <w:p w:rsidR="0002209F" w:rsidRDefault="0002209F" w:rsidP="0002209F">
      <w:pPr>
        <w:tabs>
          <w:tab w:val="left" w:pos="2835"/>
        </w:tabs>
        <w:autoSpaceDE w:val="0"/>
        <w:autoSpaceDN w:val="0"/>
        <w:adjustRightInd w:val="0"/>
        <w:spacing w:after="0" w:line="300" w:lineRule="exact"/>
        <w:rPr>
          <w:rFonts w:asciiTheme="majorHAnsi" w:hAnsiTheme="majorHAnsi"/>
          <w:lang w:eastAsia="ko-KR"/>
        </w:rPr>
      </w:pPr>
    </w:p>
    <w:p w:rsidR="00010E85" w:rsidRDefault="00010E85" w:rsidP="00010E85">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00332F36" w:rsidRPr="00332F36">
        <w:rPr>
          <w:rFonts w:ascii="Cambria" w:eastAsia="Calibri" w:hAnsi="Cambria" w:cs="Times New Roman"/>
          <w:b/>
          <w:color w:val="365F91" w:themeColor="accent1" w:themeShade="BF"/>
          <w:lang w:eastAsia="tr-TR"/>
        </w:rPr>
        <w:t>Molecular Communications</w:t>
      </w:r>
    </w:p>
    <w:p w:rsidR="00010E85" w:rsidRPr="00721CBC" w:rsidRDefault="00010E85" w:rsidP="00010E85">
      <w:pPr>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Tuna Tuğcu</w:t>
      </w:r>
    </w:p>
    <w:p w:rsidR="00010E85" w:rsidRDefault="00010E85" w:rsidP="00010E85">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00332F36">
        <w:rPr>
          <w:rFonts w:asciiTheme="majorHAnsi" w:hAnsiTheme="majorHAnsi"/>
          <w:lang w:eastAsia="ko-KR"/>
        </w:rPr>
        <w:t>BAP</w:t>
      </w:r>
    </w:p>
    <w:p w:rsidR="00010E85" w:rsidRPr="00982522" w:rsidRDefault="00010E85" w:rsidP="00010E85">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2012</w:t>
      </w:r>
    </w:p>
    <w:p w:rsidR="00010E85" w:rsidRDefault="00010E85" w:rsidP="00332F3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sidR="00332F36">
        <w:rPr>
          <w:rFonts w:asciiTheme="majorHAnsi" w:hAnsiTheme="majorHAnsi"/>
          <w:lang w:eastAsia="ko-KR"/>
        </w:rPr>
        <w:t>Devam Ediyor</w:t>
      </w:r>
    </w:p>
    <w:p w:rsidR="00010E85" w:rsidRDefault="00010E85" w:rsidP="00332F36">
      <w:pPr>
        <w:tabs>
          <w:tab w:val="left" w:pos="2835"/>
        </w:tabs>
        <w:autoSpaceDE w:val="0"/>
        <w:autoSpaceDN w:val="0"/>
        <w:adjustRightInd w:val="0"/>
        <w:spacing w:after="0" w:line="300" w:lineRule="exact"/>
        <w:rPr>
          <w:rFonts w:asciiTheme="majorHAnsi" w:hAnsiTheme="majorHAnsi"/>
          <w:lang w:eastAsia="ko-KR"/>
        </w:rPr>
      </w:pPr>
    </w:p>
    <w:p w:rsidR="00332F36" w:rsidRDefault="00332F36" w:rsidP="00332F36">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332F36">
        <w:rPr>
          <w:rFonts w:ascii="Cambria" w:eastAsia="Calibri" w:hAnsi="Cambria" w:cs="Times New Roman"/>
          <w:b/>
          <w:color w:val="365F91" w:themeColor="accent1" w:themeShade="BF"/>
          <w:lang w:eastAsia="tr-TR"/>
        </w:rPr>
        <w:t xml:space="preserve">Enhanced Ensemble Mechanisms for Time Series Data </w:t>
      </w:r>
    </w:p>
    <w:p w:rsidR="00332F36" w:rsidRDefault="00332F36" w:rsidP="00332F36">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332F36">
        <w:rPr>
          <w:rFonts w:ascii="Cambria" w:eastAsia="Calibri" w:hAnsi="Cambria" w:cs="Times New Roman"/>
          <w:b/>
          <w:color w:val="365F91" w:themeColor="accent1" w:themeShade="BF"/>
          <w:lang w:eastAsia="tr-TR"/>
        </w:rPr>
        <w:t>Mining</w:t>
      </w:r>
    </w:p>
    <w:p w:rsidR="00332F36" w:rsidRPr="00721CBC" w:rsidRDefault="00332F36" w:rsidP="00332F36">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Mustafa Gökçe</w:t>
      </w:r>
      <w:r>
        <w:rPr>
          <w:rFonts w:asciiTheme="majorHAnsi" w:hAnsiTheme="majorHAnsi"/>
          <w:lang w:eastAsia="ko-KR"/>
        </w:rPr>
        <w:t xml:space="preserve"> </w:t>
      </w:r>
      <w:r w:rsidRPr="00721CBC">
        <w:rPr>
          <w:rFonts w:asciiTheme="majorHAnsi" w:hAnsiTheme="majorHAnsi"/>
          <w:lang w:eastAsia="ko-KR"/>
        </w:rPr>
        <w:t>Baydoğan</w:t>
      </w:r>
    </w:p>
    <w:p w:rsidR="00332F36" w:rsidRDefault="00332F36" w:rsidP="00332F36">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Pr>
          <w:rFonts w:asciiTheme="majorHAnsi" w:hAnsiTheme="majorHAnsi"/>
          <w:lang w:eastAsia="ko-KR"/>
        </w:rPr>
        <w:t>BAP</w:t>
      </w:r>
    </w:p>
    <w:p w:rsidR="00332F36" w:rsidRPr="00982522" w:rsidRDefault="00332F36" w:rsidP="00332F36">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2014</w:t>
      </w:r>
    </w:p>
    <w:p w:rsidR="00587205" w:rsidRDefault="00332F36" w:rsidP="00332F36">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B904D1" w:rsidRDefault="00B904D1" w:rsidP="00B904D1">
      <w:pPr>
        <w:spacing w:after="0" w:line="300" w:lineRule="exact"/>
        <w:rPr>
          <w:rFonts w:ascii="Cambria" w:eastAsia="Calibri" w:hAnsi="Cambria" w:cs="Times New Roman"/>
          <w:b/>
          <w:color w:val="365F91" w:themeColor="accent1" w:themeShade="BF"/>
          <w:lang w:eastAsia="tr-TR"/>
        </w:rPr>
      </w:pPr>
    </w:p>
    <w:p w:rsidR="00B904D1" w:rsidRDefault="00B904D1" w:rsidP="00B904D1">
      <w:pPr>
        <w:spacing w:after="0" w:line="300" w:lineRule="exact"/>
        <w:rPr>
          <w:rFonts w:ascii="Cambria" w:eastAsia="Calibri" w:hAnsi="Cambria" w:cs="Times New Roman"/>
          <w:b/>
          <w:color w:val="365F91" w:themeColor="accent1" w:themeShade="BF"/>
          <w:lang w:eastAsia="tr-TR"/>
        </w:rPr>
      </w:pPr>
      <w:r w:rsidRPr="004E22D3">
        <w:rPr>
          <w:rFonts w:ascii="Cambria" w:eastAsia="Calibri" w:hAnsi="Cambria" w:cs="Times New Roman"/>
          <w:b/>
          <w:color w:val="365F91" w:themeColor="accent1" w:themeShade="BF"/>
          <w:lang w:eastAsia="tr-TR"/>
        </w:rPr>
        <w:t>Proje Adı</w:t>
      </w:r>
      <w:r w:rsidRPr="004E22D3">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4E22D3">
        <w:rPr>
          <w:rFonts w:ascii="Cambria" w:eastAsia="Calibri" w:hAnsi="Cambria" w:cs="Times New Roman"/>
          <w:b/>
          <w:color w:val="365F91" w:themeColor="accent1" w:themeShade="BF"/>
          <w:lang w:eastAsia="tr-TR"/>
        </w:rPr>
        <w:t xml:space="preserve">: </w:t>
      </w:r>
      <w:r w:rsidRPr="00B904D1">
        <w:rPr>
          <w:rFonts w:ascii="Cambria" w:eastAsia="Calibri" w:hAnsi="Cambria" w:cs="Times New Roman"/>
          <w:b/>
          <w:color w:val="365F91" w:themeColor="accent1" w:themeShade="BF"/>
          <w:lang w:eastAsia="tr-TR"/>
        </w:rPr>
        <w:t xml:space="preserve">Developing an Adaptive Question Answering System </w:t>
      </w:r>
    </w:p>
    <w:p w:rsidR="00B904D1" w:rsidRDefault="00B904D1" w:rsidP="00B904D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904D1">
        <w:rPr>
          <w:rFonts w:ascii="Cambria" w:eastAsia="Calibri" w:hAnsi="Cambria" w:cs="Times New Roman"/>
          <w:b/>
          <w:color w:val="365F91" w:themeColor="accent1" w:themeShade="BF"/>
          <w:lang w:eastAsia="tr-TR"/>
        </w:rPr>
        <w:t xml:space="preserve">Enabling Primary and Secondary Education Students </w:t>
      </w:r>
    </w:p>
    <w:p w:rsidR="00B904D1" w:rsidRDefault="00B904D1" w:rsidP="00B904D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904D1">
        <w:rPr>
          <w:rFonts w:ascii="Cambria" w:eastAsia="Calibri" w:hAnsi="Cambria" w:cs="Times New Roman"/>
          <w:b/>
          <w:color w:val="365F91" w:themeColor="accent1" w:themeShade="BF"/>
          <w:lang w:eastAsia="tr-TR"/>
        </w:rPr>
        <w:t xml:space="preserve">Accessing Accurate and Reliable Information (İlköğretim ve </w:t>
      </w:r>
    </w:p>
    <w:p w:rsidR="00B904D1" w:rsidRDefault="00B904D1" w:rsidP="00B904D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904D1">
        <w:rPr>
          <w:rFonts w:ascii="Cambria" w:eastAsia="Calibri" w:hAnsi="Cambria" w:cs="Times New Roman"/>
          <w:b/>
          <w:color w:val="365F91" w:themeColor="accent1" w:themeShade="BF"/>
          <w:lang w:eastAsia="tr-TR"/>
        </w:rPr>
        <w:t xml:space="preserve">Ortaöğretim Öğrencilerinin Doğru ve Güvenilir Bilgiye </w:t>
      </w:r>
    </w:p>
    <w:p w:rsidR="00B904D1" w:rsidRDefault="00B904D1" w:rsidP="00B904D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904D1">
        <w:rPr>
          <w:rFonts w:ascii="Cambria" w:eastAsia="Calibri" w:hAnsi="Cambria" w:cs="Times New Roman"/>
          <w:b/>
          <w:color w:val="365F91" w:themeColor="accent1" w:themeShade="BF"/>
          <w:lang w:eastAsia="tr-TR"/>
        </w:rPr>
        <w:t xml:space="preserve">Erişimlerine Yönelik Uyarlamalı bir Soru Cevaplama </w:t>
      </w:r>
    </w:p>
    <w:p w:rsidR="00B904D1" w:rsidRDefault="00B904D1" w:rsidP="00B904D1">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 xml:space="preserve">                                                             </w:t>
      </w:r>
      <w:r w:rsidRPr="00B904D1">
        <w:rPr>
          <w:rFonts w:ascii="Cambria" w:eastAsia="Calibri" w:hAnsi="Cambria" w:cs="Times New Roman"/>
          <w:b/>
          <w:color w:val="365F91" w:themeColor="accent1" w:themeShade="BF"/>
          <w:lang w:eastAsia="tr-TR"/>
        </w:rPr>
        <w:t>Sisteminin Geliştirilmesi)</w:t>
      </w:r>
    </w:p>
    <w:p w:rsidR="00B904D1" w:rsidRPr="00721CBC" w:rsidRDefault="00B904D1" w:rsidP="00B904D1">
      <w:pPr>
        <w:pStyle w:val="ListeParagraf"/>
        <w:spacing w:after="0" w:line="300" w:lineRule="exact"/>
        <w:ind w:left="284" w:hanging="360"/>
        <w:rPr>
          <w:rFonts w:asciiTheme="majorHAnsi" w:hAnsiTheme="majorHAnsi"/>
          <w:lang w:eastAsia="ko-KR"/>
        </w:rPr>
      </w:pPr>
      <w:r>
        <w:rPr>
          <w:rFonts w:ascii="Cambria" w:eastAsia="Calibri" w:hAnsi="Cambria" w:cs="Times New Roman"/>
          <w:b/>
          <w:color w:val="365F91" w:themeColor="accent1" w:themeShade="BF"/>
          <w:lang w:eastAsia="tr-TR"/>
        </w:rPr>
        <w:t xml:space="preserve"> </w:t>
      </w:r>
      <w:r w:rsidRPr="004E22D3">
        <w:rPr>
          <w:rFonts w:ascii="Cambria" w:eastAsia="Calibri" w:hAnsi="Cambria" w:cs="Times New Roman"/>
          <w:b/>
          <w:color w:val="365F91" w:themeColor="accent1" w:themeShade="BF"/>
          <w:lang w:eastAsia="tr-TR"/>
        </w:rPr>
        <w:t>Yürütücüsü</w:t>
      </w:r>
      <w:r w:rsidRPr="00B44910">
        <w:rPr>
          <w:rFonts w:ascii="Cambria" w:eastAsia="Calibri" w:hAnsi="Cambria" w:cs="InterstateLight"/>
          <w:color w:val="6E6F71"/>
        </w:rPr>
        <w:tab/>
      </w:r>
      <w:r>
        <w:rPr>
          <w:rFonts w:ascii="Cambria" w:eastAsia="Calibri" w:hAnsi="Cambria" w:cs="InterstateLight"/>
          <w:color w:val="6E6F71"/>
        </w:rPr>
        <w:tab/>
      </w:r>
      <w:r>
        <w:rPr>
          <w:rFonts w:ascii="Cambria" w:eastAsia="Calibri" w:hAnsi="Cambria" w:cs="InterstateLight"/>
          <w:color w:val="6E6F71"/>
        </w:rPr>
        <w:tab/>
      </w:r>
      <w:r w:rsidRPr="00297C25">
        <w:rPr>
          <w:rFonts w:ascii="Cambria" w:eastAsia="Calibri" w:hAnsi="Cambria" w:cs="InterstateLight"/>
          <w:b/>
          <w:color w:val="6E6F71"/>
        </w:rPr>
        <w:t>:</w:t>
      </w:r>
      <w:r w:rsidRPr="00B44910">
        <w:rPr>
          <w:rFonts w:ascii="Cambria" w:eastAsia="Calibri" w:hAnsi="Cambria" w:cs="InterstateLight"/>
          <w:color w:val="6E6F71"/>
        </w:rPr>
        <w:t xml:space="preserve"> </w:t>
      </w:r>
      <w:r w:rsidRPr="00721CBC">
        <w:rPr>
          <w:rFonts w:asciiTheme="majorHAnsi" w:hAnsiTheme="majorHAnsi"/>
          <w:lang w:eastAsia="ko-KR"/>
        </w:rPr>
        <w:t>Tunga Güngör</w:t>
      </w:r>
    </w:p>
    <w:p w:rsidR="00B904D1" w:rsidRDefault="00B904D1" w:rsidP="00B904D1">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Destekleyen Kuruluşlar</w:t>
      </w:r>
      <w:r w:rsidRPr="00B44910">
        <w:rPr>
          <w:rFonts w:ascii="Cambria" w:eastAsia="Calibri" w:hAnsi="Cambria" w:cs="InterstateLight"/>
          <w:b/>
          <w:color w:val="6E6F71"/>
        </w:rPr>
        <w:tab/>
        <w:t>:</w:t>
      </w:r>
      <w:r w:rsidRPr="001E41A3">
        <w:rPr>
          <w:rFonts w:asciiTheme="majorHAnsi" w:hAnsiTheme="majorHAnsi"/>
          <w:lang w:eastAsia="ko-KR"/>
        </w:rPr>
        <w:t xml:space="preserve"> </w:t>
      </w:r>
      <w:r w:rsidRPr="00721CBC">
        <w:rPr>
          <w:rFonts w:asciiTheme="majorHAnsi" w:hAnsiTheme="majorHAnsi"/>
          <w:lang w:eastAsia="ko-KR"/>
        </w:rPr>
        <w:t>TÜBİTAK</w:t>
      </w:r>
    </w:p>
    <w:p w:rsidR="00B904D1" w:rsidRPr="00982522" w:rsidRDefault="00B904D1" w:rsidP="00B904D1">
      <w:pPr>
        <w:widowControl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Başlangıç Yılı</w:t>
      </w:r>
      <w:r>
        <w:rPr>
          <w:rFonts w:ascii="Cambria" w:eastAsia="Calibri" w:hAnsi="Cambria" w:cs="Times New Roman"/>
          <w:b/>
          <w:color w:val="365F91" w:themeColor="accent1" w:themeShade="BF"/>
          <w:lang w:eastAsia="tr-TR"/>
        </w:rPr>
        <w:tab/>
      </w:r>
      <w:r>
        <w:rPr>
          <w:rFonts w:ascii="Cambria" w:eastAsia="Calibri" w:hAnsi="Cambria" w:cs="Times New Roman"/>
          <w:b/>
          <w:color w:val="365F91" w:themeColor="accent1" w:themeShade="BF"/>
          <w:lang w:eastAsia="tr-TR"/>
        </w:rPr>
        <w:tab/>
      </w:r>
      <w:r w:rsidRPr="00982522">
        <w:rPr>
          <w:rFonts w:asciiTheme="majorHAnsi" w:hAnsiTheme="majorHAnsi"/>
          <w:lang w:eastAsia="ko-KR"/>
        </w:rPr>
        <w:tab/>
      </w:r>
      <w:r w:rsidRPr="00297C25">
        <w:rPr>
          <w:rFonts w:ascii="Cambria" w:eastAsia="Calibri" w:hAnsi="Cambria" w:cs="InterstateLight"/>
          <w:b/>
          <w:color w:val="6E6F71"/>
        </w:rPr>
        <w:t>:</w:t>
      </w:r>
      <w:r w:rsidRPr="00982522">
        <w:rPr>
          <w:rFonts w:asciiTheme="majorHAnsi" w:hAnsiTheme="majorHAnsi"/>
          <w:lang w:eastAsia="ko-KR"/>
        </w:rPr>
        <w:t xml:space="preserve"> </w:t>
      </w:r>
      <w:r>
        <w:rPr>
          <w:rFonts w:asciiTheme="majorHAnsi" w:hAnsiTheme="majorHAnsi"/>
          <w:lang w:eastAsia="ko-KR"/>
        </w:rPr>
        <w:t>2013</w:t>
      </w:r>
    </w:p>
    <w:p w:rsidR="00721CBC" w:rsidRDefault="00B904D1" w:rsidP="00B904D1">
      <w:pPr>
        <w:tabs>
          <w:tab w:val="left" w:pos="2835"/>
        </w:tabs>
        <w:autoSpaceDE w:val="0"/>
        <w:autoSpaceDN w:val="0"/>
        <w:adjustRightInd w:val="0"/>
        <w:spacing w:after="0" w:line="300" w:lineRule="exact"/>
        <w:rPr>
          <w:rFonts w:asciiTheme="majorHAnsi" w:hAnsiTheme="majorHAnsi"/>
          <w:lang w:eastAsia="ko-KR"/>
        </w:rPr>
      </w:pPr>
      <w:r w:rsidRPr="004E22D3">
        <w:rPr>
          <w:rFonts w:ascii="Cambria" w:eastAsia="Calibri" w:hAnsi="Cambria" w:cs="Times New Roman"/>
          <w:b/>
          <w:color w:val="365F91" w:themeColor="accent1" w:themeShade="BF"/>
          <w:lang w:eastAsia="tr-TR"/>
        </w:rPr>
        <w:t>Durumu</w:t>
      </w:r>
      <w:r w:rsidRPr="00B44910">
        <w:rPr>
          <w:rFonts w:ascii="Cambria" w:eastAsia="Calibri" w:hAnsi="Cambria" w:cs="Times New Roman"/>
          <w:lang w:eastAsia="ko-KR"/>
        </w:rPr>
        <w:tab/>
      </w:r>
      <w:r w:rsidRPr="00297C25">
        <w:rPr>
          <w:rFonts w:ascii="Cambria" w:eastAsia="Calibri" w:hAnsi="Cambria" w:cs="InterstateLight"/>
          <w:b/>
          <w:color w:val="6E6F71"/>
        </w:rPr>
        <w:t>:</w:t>
      </w:r>
      <w:r w:rsidRPr="00B44910">
        <w:rPr>
          <w:rFonts w:ascii="Cambria" w:eastAsia="Calibri" w:hAnsi="Cambria" w:cs="Times New Roman"/>
          <w:lang w:eastAsia="ko-KR"/>
        </w:rPr>
        <w:t xml:space="preserve"> </w:t>
      </w:r>
      <w:r>
        <w:rPr>
          <w:rFonts w:asciiTheme="majorHAnsi" w:hAnsiTheme="majorHAnsi"/>
          <w:lang w:eastAsia="ko-KR"/>
        </w:rPr>
        <w:t>Devam Ediyor</w:t>
      </w:r>
    </w:p>
    <w:p w:rsidR="00ED0780" w:rsidRDefault="00ED0780" w:rsidP="00A31000">
      <w:pPr>
        <w:tabs>
          <w:tab w:val="left" w:pos="2835"/>
        </w:tabs>
        <w:autoSpaceDE w:val="0"/>
        <w:autoSpaceDN w:val="0"/>
        <w:adjustRightInd w:val="0"/>
        <w:spacing w:after="0" w:line="260" w:lineRule="exact"/>
        <w:rPr>
          <w:rFonts w:asciiTheme="majorHAnsi" w:hAnsiTheme="majorHAnsi"/>
          <w:lang w:eastAsia="ko-KR"/>
        </w:rPr>
      </w:pPr>
    </w:p>
    <w:p w:rsidR="0072388A" w:rsidRPr="0072388A" w:rsidRDefault="000214C9" w:rsidP="00A31000">
      <w:pPr>
        <w:tabs>
          <w:tab w:val="left" w:pos="2835"/>
        </w:tabs>
        <w:spacing w:after="0" w:line="260" w:lineRule="exact"/>
        <w:contextualSpacing/>
        <w:rPr>
          <w:rFonts w:ascii="Cambria" w:eastAsia="Calibri" w:hAnsi="Cambria" w:cs="Times New Roman"/>
          <w:b/>
          <w:color w:val="365F91" w:themeColor="accent1" w:themeShade="BF"/>
          <w:sz w:val="28"/>
          <w:szCs w:val="28"/>
          <w:lang w:eastAsia="tr-TR"/>
        </w:rPr>
      </w:pPr>
      <w:r>
        <w:rPr>
          <w:rFonts w:ascii="Cambria" w:eastAsia="Calibri" w:hAnsi="Cambria" w:cs="Times New Roman"/>
          <w:b/>
          <w:color w:val="365F91" w:themeColor="accent1" w:themeShade="BF"/>
          <w:sz w:val="28"/>
          <w:szCs w:val="28"/>
          <w:lang w:eastAsia="tr-TR"/>
        </w:rPr>
        <w:t>V</w:t>
      </w:r>
      <w:r w:rsidR="00D55CB8">
        <w:rPr>
          <w:rFonts w:ascii="Cambria" w:eastAsia="Calibri" w:hAnsi="Cambria" w:cs="Times New Roman"/>
          <w:b/>
          <w:color w:val="365F91" w:themeColor="accent1" w:themeShade="BF"/>
          <w:sz w:val="28"/>
          <w:szCs w:val="28"/>
          <w:lang w:eastAsia="tr-TR"/>
        </w:rPr>
        <w:t>I</w:t>
      </w:r>
      <w:r w:rsidR="0072388A" w:rsidRPr="0072388A">
        <w:rPr>
          <w:rFonts w:ascii="Cambria" w:eastAsia="Calibri" w:hAnsi="Cambria" w:cs="Times New Roman"/>
          <w:b/>
          <w:color w:val="365F91" w:themeColor="accent1" w:themeShade="BF"/>
          <w:sz w:val="28"/>
          <w:szCs w:val="28"/>
          <w:lang w:eastAsia="tr-TR"/>
        </w:rPr>
        <w:t>-MERKEZ AĞIRLIKLI, MERKEZİN KATKISIYLA YAPILAN ÇALIŞMALARA DAYANDIRILARAK YAYINLANAN BİLİMSEL YAYINLAR</w:t>
      </w:r>
    </w:p>
    <w:p w:rsidR="0072388A" w:rsidRPr="0072388A" w:rsidRDefault="0072388A" w:rsidP="00A31000">
      <w:pPr>
        <w:spacing w:after="0" w:line="260" w:lineRule="exact"/>
        <w:contextualSpacing/>
        <w:rPr>
          <w:rFonts w:ascii="Cambria" w:eastAsia="Calibri" w:hAnsi="Cambria" w:cs="Times New Roman"/>
          <w:b/>
          <w:color w:val="365F91" w:themeColor="accent1" w:themeShade="BF"/>
          <w:sz w:val="28"/>
          <w:szCs w:val="28"/>
          <w:lang w:eastAsia="tr-TR"/>
        </w:rPr>
      </w:pPr>
    </w:p>
    <w:p w:rsidR="0072388A" w:rsidRPr="0072388A" w:rsidRDefault="0072388A" w:rsidP="00A31000">
      <w:pPr>
        <w:spacing w:after="0" w:line="260" w:lineRule="exact"/>
        <w:rPr>
          <w:rFonts w:ascii="Cambria" w:eastAsia="Calibri" w:hAnsi="Cambria" w:cs="Times New Roman"/>
          <w:b/>
          <w:color w:val="365F91" w:themeColor="accent1" w:themeShade="BF"/>
          <w:lang w:eastAsia="tr-TR"/>
        </w:rPr>
      </w:pPr>
      <w:r w:rsidRPr="0072388A">
        <w:rPr>
          <w:rFonts w:ascii="Cambria" w:eastAsia="Calibri" w:hAnsi="Cambria" w:cs="Times New Roman"/>
          <w:b/>
          <w:color w:val="365F91" w:themeColor="accent1" w:themeShade="BF"/>
          <w:lang w:eastAsia="tr-TR"/>
        </w:rPr>
        <w:t>Kitap</w:t>
      </w:r>
    </w:p>
    <w:p w:rsidR="0072388A" w:rsidRPr="002A6A46" w:rsidRDefault="0072388A" w:rsidP="00A31000">
      <w:pPr>
        <w:spacing w:after="0" w:line="260" w:lineRule="exact"/>
        <w:rPr>
          <w:rFonts w:asciiTheme="majorHAnsi" w:hAnsiTheme="majorHAnsi" w:cs="InterstateLight"/>
          <w:b/>
          <w:color w:val="6E6F71"/>
        </w:rPr>
      </w:pPr>
    </w:p>
    <w:p w:rsidR="00E00430" w:rsidRDefault="00E00430" w:rsidP="00E00430">
      <w:pPr>
        <w:suppressAutoHyphens/>
        <w:spacing w:after="0" w:line="240" w:lineRule="auto"/>
        <w:rPr>
          <w:rFonts w:asciiTheme="majorHAnsi" w:hAnsiTheme="majorHAnsi"/>
          <w:lang w:eastAsia="ko-KR"/>
        </w:rPr>
      </w:pPr>
      <w:r>
        <w:rPr>
          <w:rFonts w:asciiTheme="majorHAnsi" w:hAnsiTheme="majorHAnsi"/>
          <w:lang w:eastAsia="ko-KR"/>
        </w:rPr>
        <w:t>Akın</w:t>
      </w:r>
      <w:r w:rsidRPr="00E00430">
        <w:rPr>
          <w:rFonts w:asciiTheme="majorHAnsi" w:hAnsiTheme="majorHAnsi"/>
          <w:lang w:eastAsia="ko-KR"/>
        </w:rPr>
        <w:t xml:space="preserve">, H.L., Amato, </w:t>
      </w:r>
      <w:r>
        <w:rPr>
          <w:rFonts w:asciiTheme="majorHAnsi" w:hAnsiTheme="majorHAnsi"/>
          <w:lang w:eastAsia="ko-KR"/>
        </w:rPr>
        <w:t xml:space="preserve">N. M., </w:t>
      </w:r>
      <w:r w:rsidRPr="00E00430">
        <w:rPr>
          <w:rFonts w:asciiTheme="majorHAnsi" w:hAnsiTheme="majorHAnsi"/>
          <w:lang w:eastAsia="ko-KR"/>
        </w:rPr>
        <w:t xml:space="preserve">Isler, </w:t>
      </w:r>
      <w:r>
        <w:rPr>
          <w:rFonts w:asciiTheme="majorHAnsi" w:hAnsiTheme="majorHAnsi"/>
          <w:lang w:eastAsia="ko-KR"/>
        </w:rPr>
        <w:t xml:space="preserve">V., </w:t>
      </w:r>
      <w:r w:rsidRPr="00E00430">
        <w:rPr>
          <w:rFonts w:asciiTheme="majorHAnsi" w:hAnsiTheme="majorHAnsi"/>
          <w:lang w:eastAsia="ko-KR"/>
        </w:rPr>
        <w:t xml:space="preserve">Stappen, </w:t>
      </w:r>
      <w:r>
        <w:rPr>
          <w:rFonts w:asciiTheme="majorHAnsi" w:hAnsiTheme="majorHAnsi"/>
          <w:lang w:eastAsia="ko-KR"/>
        </w:rPr>
        <w:t>A.</w:t>
      </w:r>
      <w:r w:rsidRPr="00E00430">
        <w:rPr>
          <w:rFonts w:asciiTheme="majorHAnsi" w:hAnsiTheme="majorHAnsi"/>
          <w:lang w:eastAsia="ko-KR"/>
        </w:rPr>
        <w:t>F.</w:t>
      </w:r>
      <w:r>
        <w:rPr>
          <w:rFonts w:asciiTheme="majorHAnsi" w:hAnsiTheme="majorHAnsi"/>
          <w:lang w:eastAsia="ko-KR"/>
        </w:rPr>
        <w:t>,</w:t>
      </w:r>
      <w:r w:rsidRPr="00E00430">
        <w:rPr>
          <w:rFonts w:asciiTheme="majorHAnsi" w:hAnsiTheme="majorHAnsi"/>
          <w:lang w:eastAsia="ko-KR"/>
        </w:rPr>
        <w:t xml:space="preserve"> </w:t>
      </w:r>
      <w:r>
        <w:rPr>
          <w:rFonts w:asciiTheme="majorHAnsi" w:hAnsiTheme="majorHAnsi"/>
          <w:lang w:eastAsia="ko-KR"/>
        </w:rPr>
        <w:t>‘’</w:t>
      </w:r>
      <w:r w:rsidRPr="00E00430">
        <w:rPr>
          <w:rFonts w:asciiTheme="majorHAnsi" w:hAnsiTheme="majorHAnsi"/>
          <w:lang w:eastAsia="ko-KR"/>
        </w:rPr>
        <w:t xml:space="preserve">Algorithmic Foundations of Robotics XI, Springer </w:t>
      </w:r>
    </w:p>
    <w:p w:rsidR="00E00430" w:rsidRDefault="00E00430" w:rsidP="00E00430">
      <w:pPr>
        <w:suppressAutoHyphens/>
        <w:spacing w:after="0" w:line="240" w:lineRule="auto"/>
        <w:rPr>
          <w:rFonts w:asciiTheme="majorHAnsi" w:hAnsiTheme="majorHAnsi"/>
          <w:lang w:eastAsia="ko-KR"/>
        </w:rPr>
      </w:pPr>
      <w:r>
        <w:rPr>
          <w:rFonts w:asciiTheme="majorHAnsi" w:hAnsiTheme="majorHAnsi"/>
          <w:lang w:eastAsia="ko-KR"/>
        </w:rPr>
        <w:t xml:space="preserve">          </w:t>
      </w:r>
      <w:r w:rsidRPr="00E00430">
        <w:rPr>
          <w:rFonts w:asciiTheme="majorHAnsi" w:hAnsiTheme="majorHAnsi"/>
          <w:lang w:eastAsia="ko-KR"/>
        </w:rPr>
        <w:t>Tracts in Advanced Robotics</w:t>
      </w:r>
      <w:r>
        <w:rPr>
          <w:rFonts w:asciiTheme="majorHAnsi" w:hAnsiTheme="majorHAnsi"/>
          <w:lang w:eastAsia="ko-KR"/>
        </w:rPr>
        <w:t>’’</w:t>
      </w:r>
      <w:r w:rsidRPr="00E00430">
        <w:rPr>
          <w:rFonts w:asciiTheme="majorHAnsi" w:hAnsiTheme="majorHAnsi"/>
          <w:lang w:eastAsia="ko-KR"/>
        </w:rPr>
        <w:t>, Vol. 107, 2015.</w:t>
      </w:r>
    </w:p>
    <w:p w:rsidR="00E00430" w:rsidRDefault="00E00430" w:rsidP="00E00430">
      <w:pPr>
        <w:suppressAutoHyphens/>
        <w:spacing w:after="0" w:line="240" w:lineRule="auto"/>
        <w:rPr>
          <w:rFonts w:asciiTheme="majorHAnsi" w:hAnsiTheme="majorHAnsi"/>
          <w:lang w:eastAsia="ko-KR"/>
        </w:rPr>
      </w:pPr>
    </w:p>
    <w:p w:rsidR="00E96AE6" w:rsidRDefault="00E00430" w:rsidP="00E96AE6">
      <w:pPr>
        <w:suppressAutoHyphens/>
        <w:spacing w:after="0" w:line="240" w:lineRule="auto"/>
        <w:rPr>
          <w:rFonts w:asciiTheme="majorHAnsi" w:hAnsiTheme="majorHAnsi"/>
          <w:lang w:eastAsia="ko-KR"/>
        </w:rPr>
      </w:pPr>
      <w:r w:rsidRPr="00E96AE6">
        <w:rPr>
          <w:rFonts w:asciiTheme="majorHAnsi" w:hAnsiTheme="majorHAnsi"/>
          <w:lang w:eastAsia="ko-KR"/>
        </w:rPr>
        <w:t xml:space="preserve">Salah, A.A., Kröse, </w:t>
      </w:r>
      <w:r w:rsidR="00E96AE6">
        <w:rPr>
          <w:rFonts w:asciiTheme="majorHAnsi" w:hAnsiTheme="majorHAnsi"/>
          <w:lang w:eastAsia="ko-KR"/>
        </w:rPr>
        <w:t xml:space="preserve">B.J., </w:t>
      </w:r>
      <w:r w:rsidRPr="00E96AE6">
        <w:rPr>
          <w:rFonts w:asciiTheme="majorHAnsi" w:hAnsiTheme="majorHAnsi"/>
          <w:lang w:eastAsia="ko-KR"/>
        </w:rPr>
        <w:t xml:space="preserve">Cook, </w:t>
      </w:r>
      <w:r w:rsidR="00E96AE6" w:rsidRPr="00E96AE6">
        <w:rPr>
          <w:rFonts w:asciiTheme="majorHAnsi" w:hAnsiTheme="majorHAnsi"/>
          <w:lang w:eastAsia="ko-KR"/>
        </w:rPr>
        <w:t xml:space="preserve">D.J. </w:t>
      </w:r>
      <w:r w:rsidR="00E96AE6">
        <w:rPr>
          <w:rFonts w:asciiTheme="majorHAnsi" w:hAnsiTheme="majorHAnsi"/>
          <w:lang w:eastAsia="ko-KR"/>
        </w:rPr>
        <w:t xml:space="preserve">, </w:t>
      </w:r>
      <w:r w:rsidRPr="00E96AE6">
        <w:rPr>
          <w:rFonts w:asciiTheme="majorHAnsi" w:hAnsiTheme="majorHAnsi"/>
          <w:lang w:eastAsia="ko-KR"/>
        </w:rPr>
        <w:t>"</w:t>
      </w:r>
      <w:hyperlink r:id="rId13">
        <w:r w:rsidRPr="00E96AE6">
          <w:rPr>
            <w:rFonts w:asciiTheme="majorHAnsi" w:hAnsiTheme="majorHAnsi"/>
            <w:lang w:eastAsia="ko-KR"/>
          </w:rPr>
          <w:t>Human Behavior Understanding</w:t>
        </w:r>
      </w:hyperlink>
      <w:r w:rsidRPr="00E96AE6">
        <w:rPr>
          <w:rFonts w:asciiTheme="majorHAnsi" w:hAnsiTheme="majorHAnsi"/>
          <w:lang w:eastAsia="ko-KR"/>
        </w:rPr>
        <w:t xml:space="preserve">," Proceedings Sixth Int. </w:t>
      </w:r>
    </w:p>
    <w:p w:rsidR="00E96AE6" w:rsidRDefault="00E96AE6" w:rsidP="00E96AE6">
      <w:pPr>
        <w:suppressAutoHyphens/>
        <w:spacing w:after="0" w:line="240" w:lineRule="auto"/>
        <w:rPr>
          <w:rFonts w:asciiTheme="majorHAnsi" w:hAnsiTheme="majorHAnsi"/>
          <w:lang w:eastAsia="ko-KR"/>
        </w:rPr>
      </w:pPr>
      <w:r>
        <w:rPr>
          <w:rFonts w:asciiTheme="majorHAnsi" w:hAnsiTheme="majorHAnsi"/>
          <w:lang w:eastAsia="ko-KR"/>
        </w:rPr>
        <w:t xml:space="preserve">          </w:t>
      </w:r>
      <w:r w:rsidR="00E00430" w:rsidRPr="00E96AE6">
        <w:rPr>
          <w:rFonts w:asciiTheme="majorHAnsi" w:hAnsiTheme="majorHAnsi"/>
          <w:lang w:eastAsia="ko-KR"/>
        </w:rPr>
        <w:t xml:space="preserve">Workshop, HBU 2015, Osaka, Japan, September 8, 2015, LNCS 9277, Springer International </w:t>
      </w:r>
    </w:p>
    <w:p w:rsidR="00E96AE6" w:rsidRDefault="00E96AE6" w:rsidP="00E96AE6">
      <w:pPr>
        <w:suppressAutoHyphens/>
        <w:spacing w:after="0" w:line="240" w:lineRule="auto"/>
        <w:rPr>
          <w:rFonts w:asciiTheme="majorHAnsi" w:hAnsiTheme="majorHAnsi"/>
          <w:lang w:eastAsia="ko-KR"/>
        </w:rPr>
      </w:pPr>
      <w:r>
        <w:rPr>
          <w:rFonts w:asciiTheme="majorHAnsi" w:hAnsiTheme="majorHAnsi"/>
          <w:lang w:eastAsia="ko-KR"/>
        </w:rPr>
        <w:t xml:space="preserve">          </w:t>
      </w:r>
      <w:r w:rsidR="00E00430" w:rsidRPr="00E96AE6">
        <w:rPr>
          <w:rFonts w:asciiTheme="majorHAnsi" w:hAnsiTheme="majorHAnsi"/>
          <w:lang w:eastAsia="ko-KR"/>
        </w:rPr>
        <w:t xml:space="preserve">Publishing, Switzerland. </w:t>
      </w:r>
    </w:p>
    <w:p w:rsidR="00E96AE6" w:rsidRDefault="00E00430" w:rsidP="00E96AE6">
      <w:pPr>
        <w:suppressAutoHyphens/>
        <w:spacing w:after="0" w:line="240" w:lineRule="auto"/>
        <w:rPr>
          <w:rFonts w:asciiTheme="majorHAnsi" w:hAnsiTheme="majorHAnsi"/>
          <w:lang w:eastAsia="ko-KR"/>
        </w:rPr>
      </w:pPr>
      <w:r w:rsidRPr="00E96AE6">
        <w:rPr>
          <w:rFonts w:asciiTheme="majorHAnsi" w:hAnsiTheme="majorHAnsi"/>
          <w:lang w:eastAsia="ko-KR"/>
        </w:rPr>
        <w:lastRenderedPageBreak/>
        <w:t xml:space="preserve">Salah, A.A., Tonta, </w:t>
      </w:r>
      <w:r w:rsidR="00E96AE6">
        <w:rPr>
          <w:rFonts w:asciiTheme="majorHAnsi" w:hAnsiTheme="majorHAnsi"/>
          <w:lang w:eastAsia="ko-KR"/>
        </w:rPr>
        <w:t xml:space="preserve">Y., </w:t>
      </w:r>
      <w:r w:rsidRPr="00E96AE6">
        <w:rPr>
          <w:rFonts w:asciiTheme="majorHAnsi" w:hAnsiTheme="majorHAnsi"/>
          <w:lang w:eastAsia="ko-KR"/>
        </w:rPr>
        <w:t xml:space="preserve">Akdag Salah, </w:t>
      </w:r>
      <w:r w:rsidR="00E96AE6">
        <w:rPr>
          <w:rFonts w:asciiTheme="majorHAnsi" w:hAnsiTheme="majorHAnsi"/>
          <w:lang w:eastAsia="ko-KR"/>
        </w:rPr>
        <w:t xml:space="preserve">A.A., </w:t>
      </w:r>
      <w:r w:rsidRPr="00E96AE6">
        <w:rPr>
          <w:rFonts w:asciiTheme="majorHAnsi" w:hAnsiTheme="majorHAnsi"/>
          <w:lang w:eastAsia="ko-KR"/>
        </w:rPr>
        <w:t xml:space="preserve">Sugimoto, </w:t>
      </w:r>
      <w:r w:rsidR="00E96AE6">
        <w:rPr>
          <w:rFonts w:asciiTheme="majorHAnsi" w:hAnsiTheme="majorHAnsi"/>
          <w:lang w:eastAsia="ko-KR"/>
        </w:rPr>
        <w:t>C., Al, U.,</w:t>
      </w:r>
      <w:r w:rsidRPr="00E96AE6">
        <w:rPr>
          <w:rFonts w:asciiTheme="majorHAnsi" w:hAnsiTheme="majorHAnsi"/>
          <w:lang w:eastAsia="ko-KR"/>
        </w:rPr>
        <w:t xml:space="preserve">(Eds.), </w:t>
      </w:r>
      <w:r w:rsidR="00E96AE6">
        <w:rPr>
          <w:rFonts w:asciiTheme="majorHAnsi" w:hAnsiTheme="majorHAnsi"/>
          <w:lang w:eastAsia="ko-KR"/>
        </w:rPr>
        <w:t>‘’</w:t>
      </w:r>
      <w:r w:rsidRPr="00E96AE6">
        <w:rPr>
          <w:rFonts w:asciiTheme="majorHAnsi" w:hAnsiTheme="majorHAnsi"/>
          <w:lang w:eastAsia="ko-KR"/>
        </w:rPr>
        <w:t xml:space="preserve">Proceedings of ISSI 2015 </w:t>
      </w:r>
    </w:p>
    <w:p w:rsidR="00E96AE6" w:rsidRDefault="00E96AE6" w:rsidP="00E96AE6">
      <w:pPr>
        <w:suppressAutoHyphens/>
        <w:spacing w:after="0" w:line="240" w:lineRule="auto"/>
        <w:rPr>
          <w:rFonts w:asciiTheme="majorHAnsi" w:hAnsiTheme="majorHAnsi"/>
          <w:lang w:eastAsia="ko-KR"/>
        </w:rPr>
      </w:pPr>
      <w:r>
        <w:rPr>
          <w:rFonts w:asciiTheme="majorHAnsi" w:hAnsiTheme="majorHAnsi"/>
          <w:lang w:eastAsia="ko-KR"/>
        </w:rPr>
        <w:t xml:space="preserve">          </w:t>
      </w:r>
      <w:r w:rsidR="00E00430" w:rsidRPr="00E96AE6">
        <w:rPr>
          <w:rFonts w:asciiTheme="majorHAnsi" w:hAnsiTheme="majorHAnsi"/>
          <w:lang w:eastAsia="ko-KR"/>
        </w:rPr>
        <w:t>Istanbul</w:t>
      </w:r>
      <w:r>
        <w:rPr>
          <w:rFonts w:asciiTheme="majorHAnsi" w:hAnsiTheme="majorHAnsi"/>
          <w:lang w:eastAsia="ko-KR"/>
        </w:rPr>
        <w:t xml:space="preserve">’’, </w:t>
      </w:r>
      <w:r w:rsidR="00E00430" w:rsidRPr="00E96AE6">
        <w:rPr>
          <w:rFonts w:asciiTheme="majorHAnsi" w:hAnsiTheme="majorHAnsi"/>
          <w:lang w:eastAsia="ko-KR"/>
        </w:rPr>
        <w:t>15</w:t>
      </w:r>
      <w:r w:rsidR="00E00430" w:rsidRPr="00E96AE6">
        <w:rPr>
          <w:rFonts w:asciiTheme="majorHAnsi" w:hAnsiTheme="majorHAnsi"/>
          <w:vertAlign w:val="superscript"/>
          <w:lang w:eastAsia="ko-KR"/>
        </w:rPr>
        <w:t>th</w:t>
      </w:r>
      <w:r w:rsidR="00E00430" w:rsidRPr="00E96AE6">
        <w:rPr>
          <w:rFonts w:asciiTheme="majorHAnsi" w:hAnsiTheme="majorHAnsi"/>
          <w:lang w:eastAsia="ko-KR"/>
        </w:rPr>
        <w:t xml:space="preserve"> International Society of Scientometrics and Informetrics Conference, </w:t>
      </w:r>
    </w:p>
    <w:p w:rsidR="00E96AE6" w:rsidRDefault="00E96AE6" w:rsidP="00E96AE6">
      <w:pPr>
        <w:suppressAutoHyphens/>
        <w:spacing w:after="0" w:line="240" w:lineRule="auto"/>
        <w:rPr>
          <w:rFonts w:asciiTheme="majorHAnsi" w:hAnsiTheme="majorHAnsi"/>
          <w:lang w:eastAsia="ko-KR"/>
        </w:rPr>
      </w:pPr>
      <w:r>
        <w:rPr>
          <w:rFonts w:asciiTheme="majorHAnsi" w:hAnsiTheme="majorHAnsi"/>
          <w:lang w:eastAsia="ko-KR"/>
        </w:rPr>
        <w:t xml:space="preserve">          </w:t>
      </w:r>
      <w:r w:rsidR="00E00430" w:rsidRPr="00E96AE6">
        <w:rPr>
          <w:rFonts w:asciiTheme="majorHAnsi" w:hAnsiTheme="majorHAnsi"/>
          <w:lang w:eastAsia="ko-KR"/>
        </w:rPr>
        <w:t xml:space="preserve">Istanbul, Turkey, 29 June to 3 July, 2015, Boğaziçi University Printhouse. </w:t>
      </w:r>
    </w:p>
    <w:p w:rsidR="00E96AE6" w:rsidRDefault="00E96AE6" w:rsidP="00E96AE6">
      <w:pPr>
        <w:suppressAutoHyphens/>
        <w:spacing w:after="0" w:line="240" w:lineRule="auto"/>
        <w:rPr>
          <w:rFonts w:asciiTheme="majorHAnsi" w:hAnsiTheme="majorHAnsi"/>
          <w:lang w:eastAsia="ko-KR"/>
        </w:rPr>
      </w:pPr>
    </w:p>
    <w:p w:rsidR="00E96AE6" w:rsidRDefault="00E96AE6" w:rsidP="00E96AE6">
      <w:pPr>
        <w:suppressAutoHyphens/>
        <w:spacing w:after="0" w:line="240" w:lineRule="auto"/>
        <w:rPr>
          <w:rFonts w:asciiTheme="majorHAnsi" w:hAnsiTheme="majorHAnsi"/>
          <w:lang w:eastAsia="ko-KR"/>
        </w:rPr>
      </w:pPr>
    </w:p>
    <w:p w:rsidR="00713986" w:rsidRDefault="00713986" w:rsidP="00E96AE6">
      <w:pPr>
        <w:suppressAutoHyphens/>
        <w:spacing w:after="0" w:line="240" w:lineRule="auto"/>
        <w:rPr>
          <w:rFonts w:asciiTheme="majorHAnsi" w:hAnsiTheme="majorHAnsi"/>
          <w:lang w:eastAsia="ko-KR"/>
        </w:rPr>
      </w:pPr>
      <w:r>
        <w:rPr>
          <w:rFonts w:asciiTheme="majorHAnsi" w:hAnsiTheme="majorHAnsi"/>
          <w:lang w:eastAsia="ko-KR"/>
        </w:rPr>
        <w:t>Bianchi</w:t>
      </w:r>
      <w:r w:rsidR="00E00430" w:rsidRPr="009E1B49">
        <w:rPr>
          <w:rFonts w:asciiTheme="majorHAnsi" w:hAnsiTheme="majorHAnsi"/>
          <w:lang w:eastAsia="ko-KR"/>
        </w:rPr>
        <w:t xml:space="preserve">, R.A.C.,  Akın, </w:t>
      </w:r>
      <w:r>
        <w:rPr>
          <w:rFonts w:asciiTheme="majorHAnsi" w:hAnsiTheme="majorHAnsi"/>
          <w:lang w:eastAsia="ko-KR"/>
        </w:rPr>
        <w:t>H.</w:t>
      </w:r>
      <w:r w:rsidRPr="009E1B49">
        <w:rPr>
          <w:rFonts w:asciiTheme="majorHAnsi" w:hAnsiTheme="majorHAnsi"/>
          <w:lang w:eastAsia="ko-KR"/>
        </w:rPr>
        <w:t xml:space="preserve">L. </w:t>
      </w:r>
      <w:r w:rsidR="00E00430" w:rsidRPr="009E1B49">
        <w:rPr>
          <w:rFonts w:asciiTheme="majorHAnsi" w:hAnsiTheme="majorHAnsi"/>
          <w:lang w:eastAsia="ko-KR"/>
        </w:rPr>
        <w:t xml:space="preserve">Ramamoorthy, </w:t>
      </w:r>
      <w:r>
        <w:rPr>
          <w:rFonts w:asciiTheme="majorHAnsi" w:hAnsiTheme="majorHAnsi"/>
          <w:lang w:eastAsia="ko-KR"/>
        </w:rPr>
        <w:t>S.,</w:t>
      </w:r>
      <w:r w:rsidR="00E00430" w:rsidRPr="009E1B49">
        <w:rPr>
          <w:rFonts w:asciiTheme="majorHAnsi" w:hAnsiTheme="majorHAnsi"/>
          <w:lang w:eastAsia="ko-KR"/>
        </w:rPr>
        <w:t xml:space="preserve"> Sugiura, </w:t>
      </w:r>
      <w:r>
        <w:rPr>
          <w:rFonts w:asciiTheme="majorHAnsi" w:hAnsiTheme="majorHAnsi"/>
          <w:lang w:eastAsia="ko-KR"/>
        </w:rPr>
        <w:t>K., ‘’</w:t>
      </w:r>
      <w:r w:rsidR="00E00430" w:rsidRPr="009E1B49">
        <w:rPr>
          <w:rFonts w:asciiTheme="majorHAnsi" w:hAnsiTheme="majorHAnsi"/>
          <w:lang w:eastAsia="ko-KR"/>
        </w:rPr>
        <w:t>RoboCup 2014</w:t>
      </w:r>
      <w:r>
        <w:rPr>
          <w:rFonts w:asciiTheme="majorHAnsi" w:hAnsiTheme="majorHAnsi"/>
          <w:lang w:eastAsia="ko-KR"/>
        </w:rPr>
        <w:t>’’,</w:t>
      </w:r>
      <w:r w:rsidR="00E00430" w:rsidRPr="009E1B49">
        <w:rPr>
          <w:rFonts w:asciiTheme="majorHAnsi" w:hAnsiTheme="majorHAnsi"/>
          <w:lang w:eastAsia="ko-KR"/>
        </w:rPr>
        <w:t xml:space="preserve"> Robot World Cup XVIII, </w:t>
      </w:r>
    </w:p>
    <w:p w:rsidR="00E00430" w:rsidRPr="009E1B49" w:rsidRDefault="00713986" w:rsidP="00E96AE6">
      <w:pPr>
        <w:suppressAutoHyphens/>
        <w:spacing w:after="0" w:line="240" w:lineRule="auto"/>
        <w:rPr>
          <w:rFonts w:asciiTheme="majorHAnsi" w:hAnsiTheme="majorHAnsi"/>
          <w:lang w:eastAsia="ko-KR"/>
        </w:rPr>
      </w:pPr>
      <w:r>
        <w:rPr>
          <w:rFonts w:asciiTheme="majorHAnsi" w:hAnsiTheme="majorHAnsi"/>
          <w:lang w:eastAsia="ko-KR"/>
        </w:rPr>
        <w:t xml:space="preserve">          </w:t>
      </w:r>
      <w:r w:rsidR="00E00430" w:rsidRPr="009E1B49">
        <w:rPr>
          <w:rFonts w:asciiTheme="majorHAnsi" w:hAnsiTheme="majorHAnsi"/>
          <w:lang w:eastAsia="ko-KR"/>
        </w:rPr>
        <w:t>LNAI 8992, Springer, 2015.</w:t>
      </w:r>
    </w:p>
    <w:p w:rsidR="00E00430" w:rsidRDefault="00E00430" w:rsidP="00A31000">
      <w:pPr>
        <w:spacing w:after="0" w:line="260" w:lineRule="exact"/>
        <w:rPr>
          <w:rFonts w:asciiTheme="majorHAnsi" w:hAnsiTheme="majorHAnsi"/>
          <w:lang w:eastAsia="ko-KR"/>
        </w:rPr>
      </w:pPr>
    </w:p>
    <w:p w:rsidR="00B15273" w:rsidRPr="00713986" w:rsidRDefault="00713986" w:rsidP="00B15273">
      <w:pPr>
        <w:widowControl w:val="0"/>
        <w:tabs>
          <w:tab w:val="left" w:pos="720"/>
        </w:tabs>
        <w:spacing w:line="240" w:lineRule="auto"/>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Kitap Bölümü</w:t>
      </w:r>
    </w:p>
    <w:p w:rsidR="00A043B5" w:rsidRDefault="00B15273" w:rsidP="00A043B5">
      <w:pPr>
        <w:widowControl w:val="0"/>
        <w:tabs>
          <w:tab w:val="left" w:pos="0"/>
        </w:tabs>
        <w:suppressAutoHyphens/>
        <w:spacing w:after="0" w:line="240" w:lineRule="auto"/>
        <w:rPr>
          <w:rFonts w:asciiTheme="majorHAnsi" w:hAnsiTheme="majorHAnsi"/>
          <w:lang w:eastAsia="ko-KR"/>
        </w:rPr>
      </w:pPr>
      <w:r w:rsidRPr="009E1B49">
        <w:rPr>
          <w:rFonts w:asciiTheme="majorHAnsi" w:hAnsiTheme="majorHAnsi"/>
          <w:lang w:eastAsia="ko-KR"/>
        </w:rPr>
        <w:t xml:space="preserve">Salah, A.A., Kröse, </w:t>
      </w:r>
      <w:r w:rsidR="00A043B5">
        <w:rPr>
          <w:rFonts w:asciiTheme="majorHAnsi" w:hAnsiTheme="majorHAnsi"/>
          <w:lang w:eastAsia="ko-KR"/>
        </w:rPr>
        <w:t xml:space="preserve">B.J., </w:t>
      </w:r>
      <w:r w:rsidRPr="009E1B49">
        <w:rPr>
          <w:rFonts w:asciiTheme="majorHAnsi" w:hAnsiTheme="majorHAnsi"/>
          <w:lang w:eastAsia="ko-KR"/>
        </w:rPr>
        <w:t xml:space="preserve">Cook, </w:t>
      </w:r>
      <w:r w:rsidR="00A043B5" w:rsidRPr="009E1B49">
        <w:rPr>
          <w:rFonts w:asciiTheme="majorHAnsi" w:hAnsiTheme="majorHAnsi"/>
          <w:lang w:eastAsia="ko-KR"/>
        </w:rPr>
        <w:t xml:space="preserve">D.J. </w:t>
      </w:r>
      <w:r w:rsidR="00A043B5">
        <w:rPr>
          <w:rFonts w:asciiTheme="majorHAnsi" w:hAnsiTheme="majorHAnsi"/>
          <w:lang w:eastAsia="ko-KR"/>
        </w:rPr>
        <w:t>,</w:t>
      </w:r>
      <w:r w:rsidRPr="009E1B49">
        <w:rPr>
          <w:rFonts w:asciiTheme="majorHAnsi" w:hAnsiTheme="majorHAnsi"/>
          <w:lang w:eastAsia="ko-KR"/>
        </w:rPr>
        <w:t>"</w:t>
      </w:r>
      <w:hyperlink r:id="rId14">
        <w:r w:rsidRPr="009E1B49">
          <w:rPr>
            <w:rFonts w:asciiTheme="majorHAnsi" w:hAnsiTheme="majorHAnsi"/>
            <w:lang w:eastAsia="ko-KR"/>
          </w:rPr>
          <w:t>Behavior Analysis for Elderly</w:t>
        </w:r>
      </w:hyperlink>
      <w:r w:rsidRPr="009E1B49">
        <w:rPr>
          <w:rFonts w:asciiTheme="majorHAnsi" w:hAnsiTheme="majorHAnsi"/>
          <w:lang w:eastAsia="ko-KR"/>
        </w:rPr>
        <w:t>"</w:t>
      </w:r>
      <w:r w:rsidR="006F08B1">
        <w:rPr>
          <w:rFonts w:asciiTheme="majorHAnsi" w:hAnsiTheme="majorHAnsi"/>
          <w:lang w:eastAsia="ko-KR"/>
        </w:rPr>
        <w:t>,</w:t>
      </w:r>
      <w:r w:rsidRPr="009E1B49">
        <w:rPr>
          <w:rFonts w:asciiTheme="majorHAnsi" w:hAnsiTheme="majorHAnsi"/>
          <w:lang w:eastAsia="ko-KR"/>
        </w:rPr>
        <w:t xml:space="preserve"> in A.A. Salah, B.J. Kröse, D.J. </w:t>
      </w:r>
    </w:p>
    <w:p w:rsidR="00A043B5" w:rsidRDefault="00A043B5" w:rsidP="00A043B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Cook (Eds.): HBU 2015, LNCS 9277, pp. 1–10, Springer International Publishing </w:t>
      </w:r>
    </w:p>
    <w:p w:rsidR="00B15273" w:rsidRDefault="00A043B5" w:rsidP="00A043B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Switzerland, 2015. </w:t>
      </w:r>
    </w:p>
    <w:p w:rsidR="00A043B5" w:rsidRPr="009E1B49" w:rsidRDefault="00A043B5" w:rsidP="00A043B5">
      <w:pPr>
        <w:widowControl w:val="0"/>
        <w:tabs>
          <w:tab w:val="left" w:pos="0"/>
        </w:tabs>
        <w:suppressAutoHyphens/>
        <w:spacing w:after="0" w:line="240" w:lineRule="auto"/>
        <w:rPr>
          <w:rFonts w:asciiTheme="majorHAnsi" w:hAnsiTheme="majorHAnsi"/>
          <w:lang w:eastAsia="ko-KR"/>
        </w:rPr>
      </w:pPr>
    </w:p>
    <w:p w:rsidR="006F08B1" w:rsidRDefault="00B15273" w:rsidP="00A043B5">
      <w:pPr>
        <w:widowControl w:val="0"/>
        <w:tabs>
          <w:tab w:val="left" w:pos="0"/>
        </w:tabs>
        <w:suppressAutoHyphens/>
        <w:spacing w:after="0" w:line="240" w:lineRule="auto"/>
        <w:rPr>
          <w:rFonts w:asciiTheme="majorHAnsi" w:hAnsiTheme="majorHAnsi"/>
          <w:lang w:eastAsia="ko-KR"/>
        </w:rPr>
      </w:pPr>
      <w:r w:rsidRPr="009E1B49">
        <w:rPr>
          <w:rFonts w:asciiTheme="majorHAnsi" w:hAnsiTheme="majorHAnsi"/>
          <w:lang w:eastAsia="ko-KR"/>
        </w:rPr>
        <w:t xml:space="preserve">Dibeklioğlu, H., Salah, </w:t>
      </w:r>
      <w:r w:rsidR="006F08B1">
        <w:rPr>
          <w:rFonts w:asciiTheme="majorHAnsi" w:hAnsiTheme="majorHAnsi"/>
          <w:lang w:eastAsia="ko-KR"/>
        </w:rPr>
        <w:t xml:space="preserve">A.A., </w:t>
      </w:r>
      <w:r w:rsidRPr="009E1B49">
        <w:rPr>
          <w:rFonts w:asciiTheme="majorHAnsi" w:hAnsiTheme="majorHAnsi"/>
          <w:lang w:eastAsia="ko-KR"/>
        </w:rPr>
        <w:t xml:space="preserve">Gürpınar, </w:t>
      </w:r>
      <w:r w:rsidR="006F08B1">
        <w:rPr>
          <w:rFonts w:asciiTheme="majorHAnsi" w:hAnsiTheme="majorHAnsi"/>
          <w:lang w:eastAsia="ko-KR"/>
        </w:rPr>
        <w:t xml:space="preserve">F., </w:t>
      </w:r>
      <w:r w:rsidRPr="009E1B49">
        <w:rPr>
          <w:rFonts w:asciiTheme="majorHAnsi" w:hAnsiTheme="majorHAnsi"/>
          <w:lang w:eastAsia="ko-KR"/>
        </w:rPr>
        <w:t>"Measurement of Faci</w:t>
      </w:r>
      <w:r w:rsidR="006F08B1">
        <w:rPr>
          <w:rFonts w:asciiTheme="majorHAnsi" w:hAnsiTheme="majorHAnsi"/>
          <w:lang w:eastAsia="ko-KR"/>
        </w:rPr>
        <w:t xml:space="preserve">al Dynamics for Soft Biometrics", </w:t>
      </w:r>
    </w:p>
    <w:p w:rsidR="006F08B1" w:rsidRDefault="006F08B1" w:rsidP="00A043B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in Q. Ji et al., Face and Facial Expression Recognition from Real World Videos, pp.69-84, </w:t>
      </w:r>
    </w:p>
    <w:p w:rsidR="00B15273" w:rsidRDefault="006F08B1" w:rsidP="00A043B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Springer International Publishing, 2015. </w:t>
      </w:r>
    </w:p>
    <w:p w:rsidR="006F08B1" w:rsidRPr="009E1B49" w:rsidRDefault="006F08B1" w:rsidP="00A043B5">
      <w:pPr>
        <w:widowControl w:val="0"/>
        <w:tabs>
          <w:tab w:val="left" w:pos="0"/>
        </w:tabs>
        <w:suppressAutoHyphens/>
        <w:spacing w:after="0" w:line="240" w:lineRule="auto"/>
        <w:rPr>
          <w:rFonts w:asciiTheme="majorHAnsi" w:hAnsiTheme="majorHAnsi"/>
          <w:lang w:eastAsia="ko-KR"/>
        </w:rPr>
      </w:pPr>
    </w:p>
    <w:p w:rsidR="00694337" w:rsidRDefault="00694337" w:rsidP="00694337">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Gü</w:t>
      </w:r>
      <w:r w:rsidR="00B15273" w:rsidRPr="009E1B49">
        <w:rPr>
          <w:rFonts w:asciiTheme="majorHAnsi" w:hAnsiTheme="majorHAnsi"/>
          <w:lang w:eastAsia="ko-KR"/>
        </w:rPr>
        <w:t xml:space="preserve">r, </w:t>
      </w:r>
      <w:r>
        <w:rPr>
          <w:rFonts w:asciiTheme="majorHAnsi" w:hAnsiTheme="majorHAnsi"/>
          <w:lang w:eastAsia="ko-KR"/>
        </w:rPr>
        <w:t xml:space="preserve">G., </w:t>
      </w:r>
      <w:r w:rsidR="00B15273" w:rsidRPr="009E1B49">
        <w:rPr>
          <w:rFonts w:asciiTheme="majorHAnsi" w:hAnsiTheme="majorHAnsi"/>
          <w:lang w:eastAsia="ko-KR"/>
        </w:rPr>
        <w:t xml:space="preserve">"Multimedia Transmission over Wireless Networks: </w:t>
      </w:r>
      <w:r>
        <w:rPr>
          <w:rFonts w:asciiTheme="majorHAnsi" w:hAnsiTheme="majorHAnsi"/>
          <w:lang w:eastAsia="ko-KR"/>
        </w:rPr>
        <w:t>Fundamentals and Key Challenges</w:t>
      </w:r>
      <w:r w:rsidR="00B15273" w:rsidRPr="009E1B49">
        <w:rPr>
          <w:rFonts w:asciiTheme="majorHAnsi" w:hAnsiTheme="majorHAnsi"/>
          <w:lang w:eastAsia="ko-KR"/>
        </w:rPr>
        <w:t>"</w:t>
      </w:r>
      <w:r>
        <w:rPr>
          <w:rFonts w:asciiTheme="majorHAnsi" w:hAnsiTheme="majorHAnsi"/>
          <w:lang w:eastAsia="ko-KR"/>
        </w:rPr>
        <w:t xml:space="preserve">,  </w:t>
      </w:r>
    </w:p>
    <w:p w:rsidR="00694337" w:rsidRDefault="00694337" w:rsidP="00694337">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B</w:t>
      </w:r>
      <w:r w:rsidR="00B15273" w:rsidRPr="009E1B49">
        <w:rPr>
          <w:rFonts w:asciiTheme="majorHAnsi" w:hAnsiTheme="majorHAnsi"/>
          <w:lang w:eastAsia="ko-KR"/>
        </w:rPr>
        <w:t>ook chapter in the book Modeling and Simulation of Comp</w:t>
      </w:r>
      <w:r>
        <w:rPr>
          <w:rFonts w:asciiTheme="majorHAnsi" w:hAnsiTheme="majorHAnsi"/>
          <w:lang w:eastAsia="ko-KR"/>
        </w:rPr>
        <w:t xml:space="preserve">uter Networks and Systems, </w:t>
      </w:r>
    </w:p>
    <w:p w:rsidR="00694337" w:rsidRDefault="00694337" w:rsidP="00694337">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Methodologies and Applications, Elsevier, Mohammad S. Obaidat, Faouzi Zarai and Petros </w:t>
      </w:r>
    </w:p>
    <w:p w:rsidR="00B15273" w:rsidRDefault="00694337" w:rsidP="00694337">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Nicopolitidis (Eds.), 2015.</w:t>
      </w:r>
    </w:p>
    <w:p w:rsidR="00694337" w:rsidRPr="009E1B49" w:rsidRDefault="00694337" w:rsidP="00694337">
      <w:pPr>
        <w:widowControl w:val="0"/>
        <w:tabs>
          <w:tab w:val="left" w:pos="0"/>
        </w:tabs>
        <w:suppressAutoHyphens/>
        <w:spacing w:after="0" w:line="240" w:lineRule="auto"/>
        <w:rPr>
          <w:rFonts w:asciiTheme="majorHAnsi" w:hAnsiTheme="majorHAnsi"/>
          <w:lang w:eastAsia="ko-KR"/>
        </w:rPr>
      </w:pPr>
    </w:p>
    <w:p w:rsidR="003B0685" w:rsidRDefault="00B15273" w:rsidP="003B0685">
      <w:pPr>
        <w:widowControl w:val="0"/>
        <w:tabs>
          <w:tab w:val="left" w:pos="0"/>
        </w:tabs>
        <w:suppressAutoHyphens/>
        <w:spacing w:after="0" w:line="240" w:lineRule="auto"/>
        <w:rPr>
          <w:rFonts w:asciiTheme="majorHAnsi" w:hAnsiTheme="majorHAnsi"/>
          <w:lang w:eastAsia="ko-KR"/>
        </w:rPr>
      </w:pPr>
      <w:r w:rsidRPr="009E1B49">
        <w:rPr>
          <w:rFonts w:asciiTheme="majorHAnsi" w:hAnsiTheme="majorHAnsi"/>
          <w:lang w:eastAsia="ko-KR"/>
        </w:rPr>
        <w:t xml:space="preserve">Mester, </w:t>
      </w:r>
      <w:r w:rsidR="003B0685">
        <w:rPr>
          <w:rFonts w:asciiTheme="majorHAnsi" w:hAnsiTheme="majorHAnsi"/>
          <w:lang w:eastAsia="ko-KR"/>
        </w:rPr>
        <w:t xml:space="preserve">Y., </w:t>
      </w:r>
      <w:r w:rsidRPr="009E1B49">
        <w:rPr>
          <w:rFonts w:asciiTheme="majorHAnsi" w:hAnsiTheme="majorHAnsi"/>
          <w:lang w:eastAsia="ko-KR"/>
        </w:rPr>
        <w:t xml:space="preserve">Kökciyan, </w:t>
      </w:r>
      <w:r w:rsidR="003B0685">
        <w:rPr>
          <w:rFonts w:asciiTheme="majorHAnsi" w:hAnsiTheme="majorHAnsi"/>
          <w:lang w:eastAsia="ko-KR"/>
        </w:rPr>
        <w:t>N., Yolum, P., ‘’</w:t>
      </w:r>
      <w:r w:rsidRPr="009E1B49">
        <w:rPr>
          <w:rFonts w:asciiTheme="majorHAnsi" w:hAnsiTheme="majorHAnsi"/>
          <w:lang w:eastAsia="ko-KR"/>
        </w:rPr>
        <w:t>Negotiating privacy constraints in online social networks</w:t>
      </w:r>
      <w:r w:rsidR="003B0685">
        <w:rPr>
          <w:rFonts w:asciiTheme="majorHAnsi" w:hAnsiTheme="majorHAnsi"/>
          <w:lang w:eastAsia="ko-KR"/>
        </w:rPr>
        <w:t>’’,</w:t>
      </w:r>
      <w:r w:rsidRPr="009E1B49">
        <w:rPr>
          <w:rFonts w:asciiTheme="majorHAnsi" w:hAnsiTheme="majorHAnsi"/>
          <w:lang w:eastAsia="ko-KR"/>
        </w:rPr>
        <w:t xml:space="preserve"> In </w:t>
      </w:r>
    </w:p>
    <w:p w:rsidR="003B0685" w:rsidRDefault="003B0685" w:rsidP="003B068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F. Koch, C. Guttmann, and D. Busquets, editors, Advances in Social Computing and </w:t>
      </w:r>
    </w:p>
    <w:p w:rsidR="003B0685" w:rsidRDefault="003B0685" w:rsidP="003B068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Multiagent Systems, volume 541 of Communications in Computer and Information Science, </w:t>
      </w:r>
    </w:p>
    <w:p w:rsidR="00B15273" w:rsidRDefault="003B0685" w:rsidP="003B0685">
      <w:pPr>
        <w:widowControl w:val="0"/>
        <w:tabs>
          <w:tab w:val="left" w:pos="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pages 112–129. Springer International Publishing, 2015.</w:t>
      </w:r>
    </w:p>
    <w:p w:rsidR="003B0685" w:rsidRPr="009E1B49" w:rsidRDefault="003B0685" w:rsidP="003B0685">
      <w:pPr>
        <w:widowControl w:val="0"/>
        <w:tabs>
          <w:tab w:val="left" w:pos="0"/>
        </w:tabs>
        <w:suppressAutoHyphens/>
        <w:spacing w:after="0" w:line="240" w:lineRule="auto"/>
        <w:rPr>
          <w:rFonts w:asciiTheme="majorHAnsi" w:hAnsiTheme="majorHAnsi"/>
          <w:lang w:eastAsia="ko-KR"/>
        </w:rPr>
      </w:pPr>
    </w:p>
    <w:p w:rsidR="00997DC1" w:rsidRDefault="00B15273" w:rsidP="003B0685">
      <w:pPr>
        <w:widowControl w:val="0"/>
        <w:tabs>
          <w:tab w:val="left" w:pos="720"/>
        </w:tabs>
        <w:suppressAutoHyphens/>
        <w:spacing w:after="0" w:line="240" w:lineRule="auto"/>
        <w:rPr>
          <w:rFonts w:asciiTheme="majorHAnsi" w:hAnsiTheme="majorHAnsi"/>
          <w:lang w:eastAsia="ko-KR"/>
        </w:rPr>
      </w:pPr>
      <w:r w:rsidRPr="009E1B49">
        <w:rPr>
          <w:rFonts w:asciiTheme="majorHAnsi" w:hAnsiTheme="majorHAnsi"/>
          <w:lang w:eastAsia="ko-KR"/>
        </w:rPr>
        <w:t xml:space="preserve">Selvi, </w:t>
      </w:r>
      <w:r w:rsidR="00997DC1">
        <w:rPr>
          <w:rFonts w:asciiTheme="majorHAnsi" w:hAnsiTheme="majorHAnsi"/>
          <w:lang w:eastAsia="ko-KR"/>
        </w:rPr>
        <w:t>H., Gü</w:t>
      </w:r>
      <w:r w:rsidRPr="009E1B49">
        <w:rPr>
          <w:rFonts w:asciiTheme="majorHAnsi" w:hAnsiTheme="majorHAnsi"/>
          <w:lang w:eastAsia="ko-KR"/>
        </w:rPr>
        <w:t xml:space="preserve">ner, </w:t>
      </w:r>
      <w:r w:rsidR="00997DC1">
        <w:rPr>
          <w:rFonts w:asciiTheme="majorHAnsi" w:hAnsiTheme="majorHAnsi"/>
          <w:lang w:eastAsia="ko-KR"/>
        </w:rPr>
        <w:t>S., Gü</w:t>
      </w:r>
      <w:r w:rsidRPr="009E1B49">
        <w:rPr>
          <w:rFonts w:asciiTheme="majorHAnsi" w:hAnsiTheme="majorHAnsi"/>
          <w:lang w:eastAsia="ko-KR"/>
        </w:rPr>
        <w:t>r</w:t>
      </w:r>
      <w:r w:rsidR="00997DC1">
        <w:rPr>
          <w:rFonts w:asciiTheme="majorHAnsi" w:hAnsiTheme="majorHAnsi"/>
          <w:lang w:eastAsia="ko-KR"/>
        </w:rPr>
        <w:t xml:space="preserve">, G., </w:t>
      </w:r>
      <w:r w:rsidRPr="009E1B49">
        <w:rPr>
          <w:rFonts w:asciiTheme="majorHAnsi" w:hAnsiTheme="majorHAnsi"/>
          <w:lang w:eastAsia="ko-KR"/>
        </w:rPr>
        <w:t xml:space="preserve">Alagöz, </w:t>
      </w:r>
      <w:r w:rsidR="00997DC1">
        <w:rPr>
          <w:rFonts w:asciiTheme="majorHAnsi" w:hAnsiTheme="majorHAnsi"/>
          <w:lang w:eastAsia="ko-KR"/>
        </w:rPr>
        <w:t xml:space="preserve">F., </w:t>
      </w:r>
      <w:r w:rsidRPr="009E1B49">
        <w:rPr>
          <w:rFonts w:asciiTheme="majorHAnsi" w:hAnsiTheme="majorHAnsi"/>
          <w:lang w:eastAsia="ko-KR"/>
        </w:rPr>
        <w:t>"SD</w:t>
      </w:r>
      <w:r w:rsidR="00997DC1">
        <w:rPr>
          <w:rFonts w:asciiTheme="majorHAnsi" w:hAnsiTheme="majorHAnsi"/>
          <w:lang w:eastAsia="ko-KR"/>
        </w:rPr>
        <w:t>MN Controller Placement Problem</w:t>
      </w:r>
      <w:r w:rsidRPr="009E1B49">
        <w:rPr>
          <w:rFonts w:asciiTheme="majorHAnsi" w:hAnsiTheme="majorHAnsi"/>
          <w:lang w:eastAsia="ko-KR"/>
        </w:rPr>
        <w:t>"</w:t>
      </w:r>
      <w:r w:rsidR="00997DC1">
        <w:rPr>
          <w:rFonts w:asciiTheme="majorHAnsi" w:hAnsiTheme="majorHAnsi"/>
          <w:lang w:eastAsia="ko-KR"/>
        </w:rPr>
        <w:t xml:space="preserve">, Book chapter in the </w:t>
      </w:r>
    </w:p>
    <w:p w:rsidR="00997DC1" w:rsidRDefault="00997DC1" w:rsidP="003B0685">
      <w:pPr>
        <w:widowControl w:val="0"/>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          B</w:t>
      </w:r>
      <w:r w:rsidR="00B15273" w:rsidRPr="009E1B49">
        <w:rPr>
          <w:rFonts w:asciiTheme="majorHAnsi" w:hAnsiTheme="majorHAnsi"/>
          <w:lang w:eastAsia="ko-KR"/>
        </w:rPr>
        <w:t xml:space="preserve">ook Software </w:t>
      </w:r>
      <w:r>
        <w:rPr>
          <w:rFonts w:asciiTheme="majorHAnsi" w:hAnsiTheme="majorHAnsi"/>
          <w:lang w:eastAsia="ko-KR"/>
        </w:rPr>
        <w:t xml:space="preserve">Defined Mobile Networks (SDMN), </w:t>
      </w:r>
      <w:r w:rsidR="00B15273" w:rsidRPr="009E1B49">
        <w:rPr>
          <w:rFonts w:asciiTheme="majorHAnsi" w:hAnsiTheme="majorHAnsi"/>
          <w:lang w:eastAsia="ko-KR"/>
        </w:rPr>
        <w:t xml:space="preserve">Concepts and Challenges, Wiley, </w:t>
      </w:r>
    </w:p>
    <w:p w:rsidR="00B15273" w:rsidRDefault="00997DC1" w:rsidP="003B0685">
      <w:pPr>
        <w:widowControl w:val="0"/>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Madhusanka Liyanage, Andrei Gurto</w:t>
      </w:r>
      <w:r>
        <w:rPr>
          <w:rFonts w:asciiTheme="majorHAnsi" w:hAnsiTheme="majorHAnsi"/>
          <w:lang w:eastAsia="ko-KR"/>
        </w:rPr>
        <w:t>v, Mika Ylianttila (Eds.), 2015.</w:t>
      </w:r>
    </w:p>
    <w:p w:rsidR="00997DC1" w:rsidRPr="009E1B49" w:rsidRDefault="00997DC1" w:rsidP="003B0685">
      <w:pPr>
        <w:widowControl w:val="0"/>
        <w:tabs>
          <w:tab w:val="left" w:pos="720"/>
        </w:tabs>
        <w:suppressAutoHyphens/>
        <w:spacing w:after="0" w:line="240" w:lineRule="auto"/>
        <w:rPr>
          <w:rFonts w:asciiTheme="majorHAnsi" w:hAnsiTheme="majorHAnsi"/>
          <w:lang w:eastAsia="ko-KR"/>
        </w:rPr>
      </w:pPr>
    </w:p>
    <w:p w:rsidR="00B80555" w:rsidRDefault="00B80555" w:rsidP="00997DC1">
      <w:pPr>
        <w:widowControl w:val="0"/>
        <w:tabs>
          <w:tab w:val="left" w:pos="720"/>
        </w:tabs>
        <w:suppressAutoHyphens/>
        <w:spacing w:after="0" w:line="240" w:lineRule="auto"/>
        <w:rPr>
          <w:rFonts w:asciiTheme="majorHAnsi" w:hAnsiTheme="majorHAnsi"/>
          <w:lang w:eastAsia="ko-KR"/>
        </w:rPr>
      </w:pPr>
      <w:r>
        <w:rPr>
          <w:rFonts w:asciiTheme="majorHAnsi" w:hAnsiTheme="majorHAnsi"/>
          <w:lang w:eastAsia="ko-KR"/>
        </w:rPr>
        <w:t>Gü</w:t>
      </w:r>
      <w:r w:rsidR="00B15273" w:rsidRPr="009E1B49">
        <w:rPr>
          <w:rFonts w:asciiTheme="majorHAnsi" w:hAnsiTheme="majorHAnsi"/>
          <w:lang w:eastAsia="ko-KR"/>
        </w:rPr>
        <w:t xml:space="preserve">r, </w:t>
      </w:r>
      <w:r>
        <w:rPr>
          <w:rFonts w:asciiTheme="majorHAnsi" w:hAnsiTheme="majorHAnsi"/>
          <w:lang w:eastAsia="ko-KR"/>
        </w:rPr>
        <w:t xml:space="preserve">G., </w:t>
      </w:r>
      <w:r w:rsidR="00B15273" w:rsidRPr="009E1B49">
        <w:rPr>
          <w:rFonts w:asciiTheme="majorHAnsi" w:hAnsiTheme="majorHAnsi"/>
          <w:lang w:eastAsia="ko-KR"/>
        </w:rPr>
        <w:t>Bahtiyar</w:t>
      </w:r>
      <w:r>
        <w:rPr>
          <w:rFonts w:asciiTheme="majorHAnsi" w:hAnsiTheme="majorHAnsi"/>
          <w:lang w:eastAsia="ko-KR"/>
        </w:rPr>
        <w:t xml:space="preserve">, Ş., </w:t>
      </w:r>
      <w:r w:rsidR="00B15273" w:rsidRPr="009E1B49">
        <w:rPr>
          <w:rFonts w:asciiTheme="majorHAnsi" w:hAnsiTheme="majorHAnsi"/>
          <w:lang w:eastAsia="ko-KR"/>
        </w:rPr>
        <w:t>Alagöz,</w:t>
      </w:r>
      <w:r>
        <w:rPr>
          <w:rFonts w:asciiTheme="majorHAnsi" w:hAnsiTheme="majorHAnsi"/>
          <w:lang w:eastAsia="ko-KR"/>
        </w:rPr>
        <w:t xml:space="preserve"> F.,</w:t>
      </w:r>
      <w:r w:rsidR="00B15273" w:rsidRPr="009E1B49">
        <w:rPr>
          <w:rFonts w:asciiTheme="majorHAnsi" w:hAnsiTheme="majorHAnsi"/>
          <w:lang w:eastAsia="ko-KR"/>
        </w:rPr>
        <w:t xml:space="preserve"> "Security Analysis of Computer Networks:</w:t>
      </w:r>
      <w:r>
        <w:rPr>
          <w:rFonts w:asciiTheme="majorHAnsi" w:hAnsiTheme="majorHAnsi"/>
          <w:lang w:eastAsia="ko-KR"/>
        </w:rPr>
        <w:t xml:space="preserve"> Key Concepts and </w:t>
      </w:r>
    </w:p>
    <w:p w:rsidR="00B80555" w:rsidRDefault="00B80555" w:rsidP="00997DC1">
      <w:pPr>
        <w:widowControl w:val="0"/>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          Methodologies", Book chapter in the B</w:t>
      </w:r>
      <w:r w:rsidR="00B15273" w:rsidRPr="009E1B49">
        <w:rPr>
          <w:rFonts w:asciiTheme="majorHAnsi" w:hAnsiTheme="majorHAnsi"/>
          <w:lang w:eastAsia="ko-KR"/>
        </w:rPr>
        <w:t xml:space="preserve">ook Modeling and Simulation of Computer Networks </w:t>
      </w:r>
    </w:p>
    <w:p w:rsidR="00B80555" w:rsidRDefault="00B80555" w:rsidP="00997DC1">
      <w:pPr>
        <w:widowControl w:val="0"/>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 xml:space="preserve">and Systems: Methodologies and Applications, Elsevier, Mohammad S. Obaidat, Faouzi </w:t>
      </w:r>
    </w:p>
    <w:p w:rsidR="00B15273" w:rsidRPr="009E1B49" w:rsidRDefault="00B80555" w:rsidP="00B80555">
      <w:pPr>
        <w:widowControl w:val="0"/>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B15273" w:rsidRPr="009E1B49">
        <w:rPr>
          <w:rFonts w:asciiTheme="majorHAnsi" w:hAnsiTheme="majorHAnsi"/>
          <w:lang w:eastAsia="ko-KR"/>
        </w:rPr>
        <w:t>Zarai and Petros Nicopolitidis (Eds.), 2015.</w:t>
      </w:r>
    </w:p>
    <w:p w:rsidR="00B80555" w:rsidRDefault="00B80555" w:rsidP="00B80555">
      <w:pPr>
        <w:spacing w:after="0" w:line="300" w:lineRule="exact"/>
        <w:rPr>
          <w:rFonts w:ascii="Trebuchet MS" w:hAnsi="Trebuchet MS"/>
          <w:sz w:val="20"/>
          <w:szCs w:val="20"/>
        </w:rPr>
      </w:pPr>
    </w:p>
    <w:p w:rsidR="009E1B49" w:rsidRDefault="00B80555" w:rsidP="00B80555">
      <w:pPr>
        <w:spacing w:after="0" w:line="300" w:lineRule="exact"/>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Makale</w:t>
      </w:r>
    </w:p>
    <w:p w:rsidR="00B80555" w:rsidRPr="00B80555" w:rsidRDefault="00B80555" w:rsidP="00B80555">
      <w:pPr>
        <w:spacing w:after="0" w:line="300" w:lineRule="exact"/>
        <w:rPr>
          <w:rFonts w:ascii="Cambria" w:eastAsia="Calibri" w:hAnsi="Cambria" w:cs="Times New Roman"/>
          <w:b/>
          <w:color w:val="365F91" w:themeColor="accent1" w:themeShade="BF"/>
          <w:lang w:eastAsia="tr-TR"/>
        </w:rPr>
      </w:pPr>
    </w:p>
    <w:p w:rsidR="00897648" w:rsidRDefault="009E1B49" w:rsidP="00B80555">
      <w:pPr>
        <w:tabs>
          <w:tab w:val="left" w:pos="-360"/>
        </w:tabs>
        <w:suppressAutoHyphens/>
        <w:spacing w:after="0" w:line="300" w:lineRule="exact"/>
        <w:rPr>
          <w:rFonts w:asciiTheme="majorHAnsi" w:hAnsiTheme="majorHAnsi"/>
          <w:lang w:eastAsia="ko-KR"/>
        </w:rPr>
      </w:pPr>
      <w:r w:rsidRPr="009E1B49">
        <w:rPr>
          <w:rFonts w:asciiTheme="majorHAnsi" w:hAnsiTheme="majorHAnsi"/>
          <w:lang w:eastAsia="ko-KR"/>
        </w:rPr>
        <w:t>M</w:t>
      </w:r>
      <w:r w:rsidR="00897648">
        <w:rPr>
          <w:rFonts w:asciiTheme="majorHAnsi" w:hAnsiTheme="majorHAnsi"/>
          <w:lang w:eastAsia="ko-KR"/>
        </w:rPr>
        <w:t>eriçli</w:t>
      </w:r>
      <w:r w:rsidRPr="009E1B49">
        <w:rPr>
          <w:rFonts w:asciiTheme="majorHAnsi" w:hAnsiTheme="majorHAnsi"/>
          <w:lang w:eastAsia="ko-KR"/>
        </w:rPr>
        <w:t xml:space="preserve">, T., Veloso, </w:t>
      </w:r>
      <w:r w:rsidR="00897648">
        <w:rPr>
          <w:rFonts w:asciiTheme="majorHAnsi" w:hAnsiTheme="majorHAnsi"/>
          <w:lang w:eastAsia="ko-KR"/>
        </w:rPr>
        <w:t>M.,</w:t>
      </w:r>
      <w:r w:rsidRPr="009E1B49">
        <w:rPr>
          <w:rFonts w:asciiTheme="majorHAnsi" w:hAnsiTheme="majorHAnsi"/>
          <w:lang w:eastAsia="ko-KR"/>
        </w:rPr>
        <w:t xml:space="preserve"> Akın, </w:t>
      </w:r>
      <w:r w:rsidR="00897648">
        <w:rPr>
          <w:rFonts w:asciiTheme="majorHAnsi" w:hAnsiTheme="majorHAnsi"/>
          <w:lang w:eastAsia="ko-KR"/>
        </w:rPr>
        <w:t xml:space="preserve">H.L., </w:t>
      </w:r>
      <w:r w:rsidRPr="009E1B49">
        <w:rPr>
          <w:rFonts w:asciiTheme="majorHAnsi" w:hAnsiTheme="majorHAnsi"/>
          <w:lang w:eastAsia="ko-KR"/>
        </w:rPr>
        <w:t xml:space="preserve">"A Case-Based Approach to Mobile Push-Manipulation", Journal </w:t>
      </w:r>
    </w:p>
    <w:p w:rsidR="009E1B49" w:rsidRDefault="00897648" w:rsidP="00B80555">
      <w:pPr>
        <w:tabs>
          <w:tab w:val="left" w:pos="-36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of Intelligent and Robotic Systems, Vol. 80, Supp. 1, pp 189-203, 2015.</w:t>
      </w:r>
    </w:p>
    <w:p w:rsidR="008D3973" w:rsidRDefault="008D3973" w:rsidP="008D3973">
      <w:pPr>
        <w:tabs>
          <w:tab w:val="left" w:pos="720"/>
        </w:tabs>
        <w:suppressAutoHyphens/>
        <w:spacing w:after="0" w:line="240" w:lineRule="auto"/>
        <w:contextualSpacing/>
        <w:rPr>
          <w:rFonts w:asciiTheme="majorHAnsi" w:hAnsiTheme="majorHAnsi"/>
          <w:lang w:eastAsia="ko-KR"/>
        </w:rPr>
      </w:pPr>
    </w:p>
    <w:p w:rsidR="008D3973" w:rsidRDefault="009E1B49" w:rsidP="008D3973">
      <w:pPr>
        <w:tabs>
          <w:tab w:val="left" w:pos="720"/>
        </w:tabs>
        <w:suppressAutoHyphens/>
        <w:spacing w:after="0" w:line="240" w:lineRule="auto"/>
        <w:contextualSpacing/>
        <w:rPr>
          <w:rFonts w:asciiTheme="majorHAnsi" w:hAnsiTheme="majorHAnsi"/>
          <w:lang w:eastAsia="ko-KR"/>
        </w:rPr>
      </w:pPr>
      <w:r w:rsidRPr="009E1B49">
        <w:rPr>
          <w:rFonts w:asciiTheme="majorHAnsi" w:hAnsiTheme="majorHAnsi"/>
          <w:lang w:eastAsia="ko-KR"/>
        </w:rPr>
        <w:t xml:space="preserve">Şen, </w:t>
      </w:r>
      <w:r w:rsidR="008D3973">
        <w:rPr>
          <w:rFonts w:asciiTheme="majorHAnsi" w:hAnsiTheme="majorHAnsi"/>
          <w:lang w:eastAsia="ko-KR"/>
        </w:rPr>
        <w:t xml:space="preserve">İ., </w:t>
      </w:r>
      <w:r w:rsidRPr="009E1B49">
        <w:rPr>
          <w:rFonts w:asciiTheme="majorHAnsi" w:hAnsiTheme="majorHAnsi"/>
          <w:lang w:eastAsia="ko-KR"/>
        </w:rPr>
        <w:t xml:space="preserve">Saraçlar, </w:t>
      </w:r>
      <w:r w:rsidR="008D3973">
        <w:rPr>
          <w:rFonts w:asciiTheme="majorHAnsi" w:hAnsiTheme="majorHAnsi"/>
          <w:lang w:eastAsia="ko-KR"/>
        </w:rPr>
        <w:t xml:space="preserve">M., </w:t>
      </w:r>
      <w:r w:rsidRPr="009E1B49">
        <w:rPr>
          <w:rFonts w:asciiTheme="majorHAnsi" w:hAnsiTheme="majorHAnsi"/>
          <w:lang w:eastAsia="ko-KR"/>
        </w:rPr>
        <w:t xml:space="preserve">Kahya, </w:t>
      </w:r>
      <w:r w:rsidR="008D3973">
        <w:rPr>
          <w:rFonts w:asciiTheme="majorHAnsi" w:hAnsiTheme="majorHAnsi"/>
          <w:lang w:eastAsia="ko-KR"/>
        </w:rPr>
        <w:t xml:space="preserve">Y., </w:t>
      </w:r>
      <w:r w:rsidRPr="009E1B49">
        <w:rPr>
          <w:rFonts w:asciiTheme="majorHAnsi" w:hAnsiTheme="majorHAnsi"/>
          <w:lang w:eastAsia="ko-KR"/>
        </w:rPr>
        <w:t xml:space="preserve">"A Comparison of SVM and GMM Based Classifier Configurations </w:t>
      </w:r>
    </w:p>
    <w:p w:rsidR="008D3973" w:rsidRDefault="008D3973" w:rsidP="008D3973">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for Diagnostic Class</w:t>
      </w:r>
      <w:r>
        <w:rPr>
          <w:rFonts w:asciiTheme="majorHAnsi" w:hAnsiTheme="majorHAnsi"/>
          <w:lang w:eastAsia="ko-KR"/>
        </w:rPr>
        <w:t xml:space="preserve">ification of Pulmonary Sounds", </w:t>
      </w:r>
      <w:r w:rsidR="009E1B49" w:rsidRPr="009E1B49">
        <w:rPr>
          <w:rFonts w:asciiTheme="majorHAnsi" w:hAnsiTheme="majorHAnsi"/>
          <w:lang w:eastAsia="ko-KR"/>
        </w:rPr>
        <w:t xml:space="preserve">IEEE Transactions on Biomedical </w:t>
      </w:r>
    </w:p>
    <w:p w:rsidR="009E1B49" w:rsidRDefault="008D3973" w:rsidP="008D3973">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Engineering, 62(7):1768-1776, 2015.</w:t>
      </w:r>
    </w:p>
    <w:p w:rsidR="008D3973" w:rsidRPr="009E1B49" w:rsidRDefault="008D3973" w:rsidP="008D3973">
      <w:pPr>
        <w:tabs>
          <w:tab w:val="left" w:pos="720"/>
        </w:tabs>
        <w:suppressAutoHyphens/>
        <w:spacing w:after="0" w:line="240" w:lineRule="auto"/>
        <w:contextualSpacing/>
        <w:rPr>
          <w:rFonts w:asciiTheme="majorHAnsi" w:hAnsiTheme="majorHAnsi"/>
          <w:lang w:eastAsia="ko-KR"/>
        </w:rPr>
      </w:pPr>
    </w:p>
    <w:p w:rsidR="008D3973" w:rsidRDefault="009E1B49" w:rsidP="008D3973">
      <w:pPr>
        <w:pStyle w:val="KonuBal"/>
        <w:pBdr>
          <w:bottom w:val="none" w:sz="0" w:space="0" w:color="auto"/>
        </w:pBdr>
        <w:suppressAutoHyphens/>
        <w:spacing w:after="0"/>
        <w:contextualSpacing w:val="0"/>
        <w:outlineLvl w:val="0"/>
        <w:rPr>
          <w:rFonts w:eastAsiaTheme="minorHAnsi" w:cstheme="minorBidi"/>
          <w:color w:val="auto"/>
          <w:spacing w:val="0"/>
          <w:kern w:val="0"/>
          <w:sz w:val="22"/>
          <w:szCs w:val="22"/>
          <w:lang w:eastAsia="ko-KR"/>
        </w:rPr>
      </w:pPr>
      <w:r w:rsidRPr="009E1B49">
        <w:rPr>
          <w:rFonts w:eastAsiaTheme="minorHAnsi" w:cstheme="minorBidi"/>
          <w:color w:val="auto"/>
          <w:spacing w:val="0"/>
          <w:kern w:val="0"/>
          <w:sz w:val="22"/>
          <w:szCs w:val="22"/>
          <w:lang w:eastAsia="ko-KR"/>
        </w:rPr>
        <w:t xml:space="preserve">Ersoy, </w:t>
      </w:r>
      <w:r w:rsidR="008D3973">
        <w:rPr>
          <w:rFonts w:eastAsiaTheme="minorHAnsi" w:cstheme="minorBidi"/>
          <w:color w:val="auto"/>
          <w:spacing w:val="0"/>
          <w:kern w:val="0"/>
          <w:sz w:val="22"/>
          <w:szCs w:val="22"/>
          <w:lang w:eastAsia="ko-KR"/>
        </w:rPr>
        <w:t>O., Anarı</w:t>
      </w:r>
      <w:r w:rsidRPr="009E1B49">
        <w:rPr>
          <w:rFonts w:eastAsiaTheme="minorHAnsi" w:cstheme="minorBidi"/>
          <w:color w:val="auto"/>
          <w:spacing w:val="0"/>
          <w:kern w:val="0"/>
          <w:sz w:val="22"/>
          <w:szCs w:val="22"/>
          <w:lang w:eastAsia="ko-KR"/>
        </w:rPr>
        <w:t xml:space="preserve">m, </w:t>
      </w:r>
      <w:r w:rsidR="008D3973">
        <w:rPr>
          <w:rFonts w:eastAsiaTheme="minorHAnsi" w:cstheme="minorBidi"/>
          <w:color w:val="auto"/>
          <w:spacing w:val="0"/>
          <w:kern w:val="0"/>
          <w:sz w:val="22"/>
          <w:szCs w:val="22"/>
          <w:lang w:eastAsia="ko-KR"/>
        </w:rPr>
        <w:t xml:space="preserve">E., </w:t>
      </w:r>
      <w:r w:rsidRPr="009E1B49">
        <w:rPr>
          <w:rFonts w:eastAsiaTheme="minorHAnsi" w:cstheme="minorBidi"/>
          <w:color w:val="auto"/>
          <w:spacing w:val="0"/>
          <w:kern w:val="0"/>
          <w:sz w:val="22"/>
          <w:szCs w:val="22"/>
          <w:lang w:eastAsia="ko-KR"/>
        </w:rPr>
        <w:t>“ A CRT-based Verifiable Secret Sharing Scheme Secure Against</w:t>
      </w:r>
      <w:r w:rsidR="00B15273">
        <w:rPr>
          <w:rFonts w:eastAsiaTheme="minorHAnsi" w:cstheme="minorBidi"/>
          <w:color w:val="auto"/>
          <w:spacing w:val="0"/>
          <w:kern w:val="0"/>
          <w:sz w:val="22"/>
          <w:szCs w:val="22"/>
          <w:lang w:eastAsia="ko-KR"/>
        </w:rPr>
        <w:t xml:space="preserve"> </w:t>
      </w:r>
      <w:r w:rsidRPr="00B15273">
        <w:rPr>
          <w:rFonts w:eastAsiaTheme="minorHAnsi" w:cstheme="minorBidi"/>
          <w:color w:val="auto"/>
          <w:spacing w:val="0"/>
          <w:kern w:val="0"/>
          <w:sz w:val="22"/>
          <w:szCs w:val="22"/>
          <w:lang w:eastAsia="ko-KR"/>
        </w:rPr>
        <w:t xml:space="preserve">Unbounded </w:t>
      </w:r>
    </w:p>
    <w:p w:rsidR="009E1B49" w:rsidRDefault="008D3973" w:rsidP="008D3973">
      <w:pPr>
        <w:pStyle w:val="KonuBal"/>
        <w:pBdr>
          <w:bottom w:val="none" w:sz="0" w:space="0" w:color="auto"/>
        </w:pBdr>
        <w:suppressAutoHyphens/>
        <w:spacing w:after="0"/>
        <w:contextualSpacing w:val="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Adversaries”, A</w:t>
      </w:r>
      <w:r w:rsidR="009E1B49" w:rsidRPr="00B15273">
        <w:rPr>
          <w:rFonts w:eastAsiaTheme="minorHAnsi" w:cstheme="minorBidi"/>
          <w:color w:val="auto"/>
          <w:spacing w:val="0"/>
          <w:kern w:val="0"/>
          <w:sz w:val="22"/>
          <w:szCs w:val="22"/>
          <w:lang w:eastAsia="ko-KR"/>
        </w:rPr>
        <w:t>ccepted Security and Communication Networks,</w:t>
      </w:r>
      <w:r>
        <w:rPr>
          <w:rFonts w:eastAsiaTheme="minorHAnsi" w:cstheme="minorBidi"/>
          <w:color w:val="auto"/>
          <w:spacing w:val="0"/>
          <w:kern w:val="0"/>
          <w:sz w:val="22"/>
          <w:szCs w:val="22"/>
          <w:lang w:eastAsia="ko-KR"/>
        </w:rPr>
        <w:t xml:space="preserve"> 2015</w:t>
      </w:r>
      <w:r w:rsidR="009E1B49" w:rsidRPr="00B15273">
        <w:rPr>
          <w:rFonts w:eastAsiaTheme="minorHAnsi" w:cstheme="minorBidi"/>
          <w:color w:val="auto"/>
          <w:spacing w:val="0"/>
          <w:kern w:val="0"/>
          <w:sz w:val="22"/>
          <w:szCs w:val="22"/>
          <w:lang w:eastAsia="ko-KR"/>
        </w:rPr>
        <w:t>.</w:t>
      </w:r>
    </w:p>
    <w:p w:rsidR="008D3973" w:rsidRDefault="008D3973" w:rsidP="008D3973">
      <w:pPr>
        <w:tabs>
          <w:tab w:val="left" w:pos="1980"/>
        </w:tabs>
        <w:suppressAutoHyphens/>
        <w:spacing w:after="0" w:line="240" w:lineRule="auto"/>
        <w:rPr>
          <w:lang w:eastAsia="ko-KR"/>
        </w:rPr>
      </w:pPr>
    </w:p>
    <w:p w:rsidR="008D3973" w:rsidRDefault="009E1B49" w:rsidP="008D3973">
      <w:pPr>
        <w:tabs>
          <w:tab w:val="left" w:pos="1980"/>
        </w:tabs>
        <w:suppressAutoHyphens/>
        <w:spacing w:after="0" w:line="240" w:lineRule="auto"/>
        <w:rPr>
          <w:rFonts w:asciiTheme="majorHAnsi" w:hAnsiTheme="majorHAnsi"/>
          <w:lang w:eastAsia="ko-KR"/>
        </w:rPr>
      </w:pPr>
      <w:r w:rsidRPr="009E1B49">
        <w:rPr>
          <w:rFonts w:asciiTheme="majorHAnsi" w:hAnsiTheme="majorHAnsi"/>
          <w:lang w:eastAsia="ko-KR"/>
        </w:rPr>
        <w:t xml:space="preserve">Gözüpek, </w:t>
      </w:r>
      <w:r w:rsidR="008D3973">
        <w:rPr>
          <w:rFonts w:asciiTheme="majorHAnsi" w:hAnsiTheme="majorHAnsi"/>
          <w:lang w:eastAsia="ko-KR"/>
        </w:rPr>
        <w:t>D.,</w:t>
      </w:r>
      <w:r w:rsidRPr="009E1B49">
        <w:rPr>
          <w:rFonts w:asciiTheme="majorHAnsi" w:hAnsiTheme="majorHAnsi"/>
          <w:lang w:eastAsia="ko-KR"/>
        </w:rPr>
        <w:t xml:space="preserve"> Shalom,</w:t>
      </w:r>
      <w:r w:rsidR="008D3973">
        <w:rPr>
          <w:rFonts w:asciiTheme="majorHAnsi" w:hAnsiTheme="majorHAnsi"/>
          <w:lang w:eastAsia="ko-KR"/>
        </w:rPr>
        <w:t xml:space="preserve"> M.,</w:t>
      </w:r>
      <w:r w:rsidRPr="009E1B49">
        <w:rPr>
          <w:rFonts w:asciiTheme="majorHAnsi" w:hAnsiTheme="majorHAnsi"/>
          <w:lang w:eastAsia="ko-KR"/>
        </w:rPr>
        <w:t xml:space="preserve"> Alagöz</w:t>
      </w:r>
      <w:r w:rsidR="008D3973">
        <w:rPr>
          <w:rFonts w:asciiTheme="majorHAnsi" w:hAnsiTheme="majorHAnsi"/>
          <w:lang w:eastAsia="ko-KR"/>
        </w:rPr>
        <w:t>, F.,</w:t>
      </w:r>
      <w:r w:rsidRPr="009E1B49">
        <w:rPr>
          <w:rFonts w:asciiTheme="majorHAnsi" w:hAnsiTheme="majorHAnsi"/>
          <w:lang w:eastAsia="ko-KR"/>
        </w:rPr>
        <w:t xml:space="preserve"> “A Fair Scheduling Model for Centra</w:t>
      </w:r>
      <w:r w:rsidR="008D3973">
        <w:rPr>
          <w:rFonts w:asciiTheme="majorHAnsi" w:hAnsiTheme="majorHAnsi"/>
          <w:lang w:eastAsia="ko-KR"/>
        </w:rPr>
        <w:t xml:space="preserve">lized Cognitive Radio </w:t>
      </w:r>
    </w:p>
    <w:p w:rsidR="008D3973" w:rsidRDefault="008D3973" w:rsidP="008D3973">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Networks”, </w:t>
      </w:r>
      <w:r w:rsidR="009E1B49" w:rsidRPr="009E1B49">
        <w:rPr>
          <w:rFonts w:asciiTheme="majorHAnsi" w:hAnsiTheme="majorHAnsi"/>
          <w:lang w:eastAsia="ko-KR"/>
        </w:rPr>
        <w:t>IEEE/ACM Transaction on Networking, vol.23. no.1, pp. 317-328,  ISSN:1063-</w:t>
      </w:r>
    </w:p>
    <w:p w:rsidR="009E1B49" w:rsidRPr="009E1B49" w:rsidRDefault="008D3973" w:rsidP="008D3973">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6692 DOI: </w:t>
      </w:r>
      <w:hyperlink r:id="rId15">
        <w:r w:rsidR="009E1B49" w:rsidRPr="009E1B49">
          <w:rPr>
            <w:rFonts w:asciiTheme="majorHAnsi" w:hAnsiTheme="majorHAnsi"/>
            <w:lang w:eastAsia="ko-KR"/>
          </w:rPr>
          <w:t>10.1109/TNET.2013.2297441</w:t>
        </w:r>
      </w:hyperlink>
      <w:r w:rsidR="009E1B49" w:rsidRPr="009E1B49">
        <w:rPr>
          <w:rFonts w:asciiTheme="majorHAnsi" w:hAnsiTheme="majorHAnsi"/>
          <w:lang w:eastAsia="ko-KR"/>
        </w:rPr>
        <w:t>, Feb. 2015</w:t>
      </w:r>
      <w:r>
        <w:rPr>
          <w:rFonts w:asciiTheme="majorHAnsi" w:hAnsiTheme="majorHAnsi"/>
          <w:lang w:eastAsia="ko-KR"/>
        </w:rPr>
        <w:t>.</w:t>
      </w:r>
    </w:p>
    <w:p w:rsidR="008D3973" w:rsidRDefault="008D3973" w:rsidP="008D3973">
      <w:pPr>
        <w:tabs>
          <w:tab w:val="left" w:pos="1980"/>
        </w:tabs>
        <w:suppressAutoHyphens/>
        <w:spacing w:after="0" w:line="240" w:lineRule="auto"/>
        <w:rPr>
          <w:rFonts w:asciiTheme="majorHAnsi" w:hAnsiTheme="majorHAnsi"/>
          <w:lang w:eastAsia="ko-KR"/>
        </w:rPr>
      </w:pPr>
    </w:p>
    <w:p w:rsidR="008D3973" w:rsidRDefault="009E1B49" w:rsidP="008D3973">
      <w:pPr>
        <w:tabs>
          <w:tab w:val="left" w:pos="1980"/>
        </w:tabs>
        <w:suppressAutoHyphens/>
        <w:spacing w:after="0" w:line="240" w:lineRule="auto"/>
        <w:rPr>
          <w:rFonts w:asciiTheme="majorHAnsi" w:hAnsiTheme="majorHAnsi"/>
          <w:lang w:eastAsia="ko-KR"/>
        </w:rPr>
      </w:pPr>
      <w:r w:rsidRPr="009E1B49">
        <w:rPr>
          <w:rFonts w:asciiTheme="majorHAnsi" w:hAnsiTheme="majorHAnsi"/>
          <w:lang w:eastAsia="ko-KR"/>
        </w:rPr>
        <w:lastRenderedPageBreak/>
        <w:t xml:space="preserve">Kara, </w:t>
      </w:r>
      <w:r w:rsidR="008D3973">
        <w:rPr>
          <w:rFonts w:asciiTheme="majorHAnsi" w:hAnsiTheme="majorHAnsi"/>
          <w:lang w:eastAsia="ko-KR"/>
        </w:rPr>
        <w:t>O.,</w:t>
      </w:r>
      <w:r w:rsidRPr="009E1B49">
        <w:rPr>
          <w:rFonts w:asciiTheme="majorHAnsi" w:hAnsiTheme="majorHAnsi"/>
          <w:lang w:eastAsia="ko-KR"/>
        </w:rPr>
        <w:t xml:space="preserve"> Ergüler, </w:t>
      </w:r>
      <w:r w:rsidR="008D3973">
        <w:rPr>
          <w:rFonts w:asciiTheme="majorHAnsi" w:hAnsiTheme="majorHAnsi"/>
          <w:lang w:eastAsia="ko-KR"/>
        </w:rPr>
        <w:t>İ., Anarı</w:t>
      </w:r>
      <w:r w:rsidRPr="009E1B49">
        <w:rPr>
          <w:rFonts w:asciiTheme="majorHAnsi" w:hAnsiTheme="majorHAnsi"/>
          <w:lang w:eastAsia="ko-KR"/>
        </w:rPr>
        <w:t xml:space="preserve">m, </w:t>
      </w:r>
      <w:r w:rsidR="008D3973">
        <w:rPr>
          <w:rFonts w:asciiTheme="majorHAnsi" w:hAnsiTheme="majorHAnsi"/>
          <w:lang w:eastAsia="ko-KR"/>
        </w:rPr>
        <w:t xml:space="preserve">E., </w:t>
      </w:r>
      <w:r w:rsidRPr="009E1B49">
        <w:rPr>
          <w:rFonts w:asciiTheme="majorHAnsi" w:hAnsiTheme="majorHAnsi"/>
          <w:lang w:eastAsia="ko-KR"/>
        </w:rPr>
        <w:t xml:space="preserve">“A New Security Relation Between Information Rate and State </w:t>
      </w:r>
    </w:p>
    <w:p w:rsidR="008D3973" w:rsidRDefault="008D3973" w:rsidP="008D3973">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Size of a Keystream Generator”</w:t>
      </w:r>
      <w:r>
        <w:rPr>
          <w:rFonts w:asciiTheme="majorHAnsi" w:hAnsiTheme="majorHAnsi"/>
          <w:lang w:eastAsia="ko-KR"/>
        </w:rPr>
        <w:t>,</w:t>
      </w:r>
      <w:r w:rsidR="009E1B49" w:rsidRPr="009E1B49">
        <w:rPr>
          <w:rFonts w:asciiTheme="majorHAnsi" w:hAnsiTheme="majorHAnsi"/>
          <w:lang w:eastAsia="ko-KR"/>
        </w:rPr>
        <w:t xml:space="preserve"> </w:t>
      </w:r>
      <w:r>
        <w:rPr>
          <w:rFonts w:asciiTheme="majorHAnsi" w:hAnsiTheme="majorHAnsi"/>
          <w:lang w:eastAsia="ko-KR"/>
        </w:rPr>
        <w:t>A</w:t>
      </w:r>
      <w:r w:rsidR="009E1B49" w:rsidRPr="009E1B49">
        <w:rPr>
          <w:rFonts w:asciiTheme="majorHAnsi" w:hAnsiTheme="majorHAnsi"/>
          <w:lang w:eastAsia="ko-KR"/>
        </w:rPr>
        <w:t xml:space="preserve">ccepted, Turkish Journal of Electrical Engineering &amp; </w:t>
      </w:r>
    </w:p>
    <w:p w:rsidR="009E1B49" w:rsidRDefault="008D3973" w:rsidP="008D3973">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Computer Sciences, 201</w:t>
      </w:r>
      <w:r>
        <w:rPr>
          <w:rFonts w:asciiTheme="majorHAnsi" w:hAnsiTheme="majorHAnsi"/>
          <w:lang w:eastAsia="ko-KR"/>
        </w:rPr>
        <w:t>5</w:t>
      </w:r>
      <w:r w:rsidR="009E1B49" w:rsidRPr="009E1B49">
        <w:rPr>
          <w:rFonts w:asciiTheme="majorHAnsi" w:hAnsiTheme="majorHAnsi"/>
          <w:lang w:eastAsia="ko-KR"/>
        </w:rPr>
        <w:t>.</w:t>
      </w:r>
    </w:p>
    <w:p w:rsidR="008D3973" w:rsidRPr="009E1B49" w:rsidRDefault="008D3973" w:rsidP="008D3973">
      <w:pPr>
        <w:tabs>
          <w:tab w:val="left" w:pos="1980"/>
        </w:tabs>
        <w:suppressAutoHyphens/>
        <w:spacing w:after="0" w:line="240" w:lineRule="auto"/>
        <w:rPr>
          <w:rFonts w:asciiTheme="majorHAnsi" w:hAnsiTheme="majorHAnsi"/>
          <w:lang w:eastAsia="ko-KR"/>
        </w:rPr>
      </w:pPr>
    </w:p>
    <w:p w:rsidR="002163A2" w:rsidRDefault="009E1B49" w:rsidP="002163A2">
      <w:pPr>
        <w:tabs>
          <w:tab w:val="left" w:pos="1980"/>
        </w:tabs>
        <w:suppressAutoHyphens/>
        <w:spacing w:after="0" w:line="240" w:lineRule="auto"/>
        <w:rPr>
          <w:rFonts w:asciiTheme="majorHAnsi" w:hAnsiTheme="majorHAnsi"/>
          <w:lang w:eastAsia="ko-KR"/>
        </w:rPr>
      </w:pPr>
      <w:r w:rsidRPr="009E1B49">
        <w:rPr>
          <w:rFonts w:asciiTheme="majorHAnsi" w:hAnsiTheme="majorHAnsi"/>
          <w:lang w:eastAsia="ko-KR"/>
        </w:rPr>
        <w:t xml:space="preserve">Tepekule, </w:t>
      </w:r>
      <w:r w:rsidR="002163A2">
        <w:rPr>
          <w:rFonts w:asciiTheme="majorHAnsi" w:hAnsiTheme="majorHAnsi"/>
          <w:lang w:eastAsia="ko-KR"/>
        </w:rPr>
        <w:t xml:space="preserve">B., </w:t>
      </w:r>
      <w:r w:rsidRPr="009E1B49">
        <w:rPr>
          <w:rFonts w:asciiTheme="majorHAnsi" w:hAnsiTheme="majorHAnsi"/>
          <w:lang w:eastAsia="ko-KR"/>
        </w:rPr>
        <w:t>Pusane,</w:t>
      </w:r>
      <w:r w:rsidR="002163A2" w:rsidRPr="002163A2">
        <w:rPr>
          <w:rFonts w:asciiTheme="majorHAnsi" w:hAnsiTheme="majorHAnsi"/>
          <w:lang w:eastAsia="ko-KR"/>
        </w:rPr>
        <w:t xml:space="preserve"> </w:t>
      </w:r>
      <w:r w:rsidR="002163A2" w:rsidRPr="009E1B49">
        <w:rPr>
          <w:rFonts w:asciiTheme="majorHAnsi" w:hAnsiTheme="majorHAnsi"/>
          <w:lang w:eastAsia="ko-KR"/>
        </w:rPr>
        <w:t>A</w:t>
      </w:r>
      <w:r w:rsidR="002163A2">
        <w:rPr>
          <w:rFonts w:asciiTheme="majorHAnsi" w:hAnsiTheme="majorHAnsi"/>
          <w:lang w:eastAsia="ko-KR"/>
        </w:rPr>
        <w:t>.E.,</w:t>
      </w:r>
      <w:r w:rsidRPr="009E1B49">
        <w:rPr>
          <w:rFonts w:asciiTheme="majorHAnsi" w:hAnsiTheme="majorHAnsi"/>
          <w:lang w:eastAsia="ko-KR"/>
        </w:rPr>
        <w:t xml:space="preserve"> Kuran, </w:t>
      </w:r>
      <w:r w:rsidR="002163A2">
        <w:rPr>
          <w:rFonts w:asciiTheme="majorHAnsi" w:hAnsiTheme="majorHAnsi"/>
          <w:lang w:eastAsia="ko-KR"/>
        </w:rPr>
        <w:t xml:space="preserve">M.Ş., </w:t>
      </w:r>
      <w:r w:rsidRPr="009E1B49">
        <w:rPr>
          <w:rFonts w:asciiTheme="majorHAnsi" w:hAnsiTheme="majorHAnsi"/>
          <w:lang w:eastAsia="ko-KR"/>
        </w:rPr>
        <w:t>Tu</w:t>
      </w:r>
      <w:r w:rsidR="002163A2">
        <w:rPr>
          <w:rFonts w:asciiTheme="majorHAnsi" w:hAnsiTheme="majorHAnsi"/>
          <w:lang w:eastAsia="ko-KR"/>
        </w:rPr>
        <w:t>ğ</w:t>
      </w:r>
      <w:r w:rsidRPr="009E1B49">
        <w:rPr>
          <w:rFonts w:asciiTheme="majorHAnsi" w:hAnsiTheme="majorHAnsi"/>
          <w:lang w:eastAsia="ko-KR"/>
        </w:rPr>
        <w:t xml:space="preserve">cu, </w:t>
      </w:r>
      <w:r w:rsidR="002163A2">
        <w:rPr>
          <w:rFonts w:asciiTheme="majorHAnsi" w:hAnsiTheme="majorHAnsi"/>
          <w:lang w:eastAsia="ko-KR"/>
        </w:rPr>
        <w:t xml:space="preserve">T., </w:t>
      </w:r>
      <w:r w:rsidRPr="009E1B49">
        <w:rPr>
          <w:rFonts w:asciiTheme="majorHAnsi" w:hAnsiTheme="majorHAnsi"/>
          <w:lang w:eastAsia="ko-KR"/>
        </w:rPr>
        <w:t xml:space="preserve">"A Novel Pre-Equalization Method for Molecular </w:t>
      </w:r>
    </w:p>
    <w:p w:rsidR="002163A2" w:rsidRDefault="002163A2" w:rsidP="002163A2">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Communication via Diffusion in Nanonetworks,"</w:t>
      </w:r>
      <w:r>
        <w:rPr>
          <w:rFonts w:asciiTheme="majorHAnsi" w:hAnsiTheme="majorHAnsi"/>
          <w:lang w:eastAsia="ko-KR"/>
        </w:rPr>
        <w:t>,</w:t>
      </w:r>
      <w:r w:rsidR="009E1B49" w:rsidRPr="009E1B49">
        <w:rPr>
          <w:rFonts w:asciiTheme="majorHAnsi" w:hAnsiTheme="majorHAnsi"/>
          <w:lang w:eastAsia="ko-KR"/>
        </w:rPr>
        <w:t xml:space="preserve"> </w:t>
      </w:r>
      <w:r>
        <w:rPr>
          <w:rFonts w:asciiTheme="majorHAnsi" w:hAnsiTheme="majorHAnsi"/>
          <w:lang w:eastAsia="ko-KR"/>
        </w:rPr>
        <w:t>A</w:t>
      </w:r>
      <w:r w:rsidR="009E1B49" w:rsidRPr="009E1B49">
        <w:rPr>
          <w:rFonts w:asciiTheme="majorHAnsi" w:hAnsiTheme="majorHAnsi"/>
          <w:lang w:eastAsia="ko-KR"/>
        </w:rPr>
        <w:t xml:space="preserve">ccepted to IEEE Communications </w:t>
      </w:r>
    </w:p>
    <w:p w:rsidR="009E1B49" w:rsidRDefault="002163A2" w:rsidP="002163A2">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Letters.</w:t>
      </w:r>
    </w:p>
    <w:p w:rsidR="002163A2" w:rsidRPr="009E1B49" w:rsidRDefault="002163A2" w:rsidP="002163A2">
      <w:pPr>
        <w:tabs>
          <w:tab w:val="left" w:pos="1980"/>
        </w:tabs>
        <w:suppressAutoHyphens/>
        <w:spacing w:after="0" w:line="240" w:lineRule="auto"/>
        <w:rPr>
          <w:rFonts w:asciiTheme="majorHAnsi" w:hAnsiTheme="majorHAnsi"/>
          <w:lang w:eastAsia="ko-KR"/>
        </w:rPr>
      </w:pPr>
    </w:p>
    <w:p w:rsidR="002163A2" w:rsidRDefault="009E1B49" w:rsidP="002163A2">
      <w:pPr>
        <w:pStyle w:val="KonuBal"/>
        <w:pBdr>
          <w:bottom w:val="none" w:sz="0" w:space="0" w:color="auto"/>
        </w:pBdr>
        <w:tabs>
          <w:tab w:val="left" w:pos="1980"/>
        </w:tabs>
        <w:suppressAutoHyphens/>
        <w:spacing w:after="0"/>
        <w:contextualSpacing w:val="0"/>
        <w:outlineLvl w:val="0"/>
        <w:rPr>
          <w:rFonts w:eastAsiaTheme="minorHAnsi" w:cstheme="minorBidi"/>
          <w:color w:val="auto"/>
          <w:spacing w:val="0"/>
          <w:kern w:val="0"/>
          <w:sz w:val="22"/>
          <w:szCs w:val="22"/>
          <w:lang w:eastAsia="ko-KR"/>
        </w:rPr>
      </w:pPr>
      <w:r w:rsidRPr="009E1B49">
        <w:rPr>
          <w:rFonts w:eastAsiaTheme="minorHAnsi" w:cstheme="minorBidi"/>
          <w:color w:val="auto"/>
          <w:spacing w:val="0"/>
          <w:kern w:val="0"/>
          <w:sz w:val="22"/>
          <w:szCs w:val="22"/>
          <w:lang w:eastAsia="ko-KR"/>
        </w:rPr>
        <w:t>Ba</w:t>
      </w:r>
      <w:r w:rsidR="002163A2">
        <w:rPr>
          <w:rFonts w:eastAsiaTheme="minorHAnsi" w:cstheme="minorBidi"/>
          <w:color w:val="auto"/>
          <w:spacing w:val="0"/>
          <w:kern w:val="0"/>
          <w:sz w:val="22"/>
          <w:szCs w:val="22"/>
          <w:lang w:eastAsia="ko-KR"/>
        </w:rPr>
        <w:t>ş</w:t>
      </w:r>
      <w:r w:rsidRPr="009E1B49">
        <w:rPr>
          <w:rFonts w:eastAsiaTheme="minorHAnsi" w:cstheme="minorBidi"/>
          <w:color w:val="auto"/>
          <w:spacing w:val="0"/>
          <w:kern w:val="0"/>
          <w:sz w:val="22"/>
          <w:szCs w:val="22"/>
          <w:lang w:eastAsia="ko-KR"/>
        </w:rPr>
        <w:t xml:space="preserve">aran, </w:t>
      </w:r>
      <w:r w:rsidR="002163A2">
        <w:rPr>
          <w:rFonts w:eastAsiaTheme="minorHAnsi" w:cstheme="minorBidi"/>
          <w:color w:val="auto"/>
          <w:spacing w:val="0"/>
          <w:kern w:val="0"/>
          <w:sz w:val="22"/>
          <w:szCs w:val="22"/>
          <w:lang w:eastAsia="ko-KR"/>
        </w:rPr>
        <w:t xml:space="preserve">D., </w:t>
      </w:r>
      <w:r w:rsidRPr="009E1B49">
        <w:rPr>
          <w:rFonts w:eastAsiaTheme="minorHAnsi" w:cstheme="minorBidi"/>
          <w:color w:val="auto"/>
          <w:spacing w:val="0"/>
          <w:kern w:val="0"/>
          <w:sz w:val="22"/>
          <w:szCs w:val="22"/>
          <w:lang w:eastAsia="ko-KR"/>
        </w:rPr>
        <w:t>Cemgil</w:t>
      </w:r>
      <w:r w:rsidR="002163A2">
        <w:rPr>
          <w:rFonts w:eastAsiaTheme="minorHAnsi" w:cstheme="minorBidi"/>
          <w:color w:val="auto"/>
          <w:spacing w:val="0"/>
          <w:kern w:val="0"/>
          <w:sz w:val="22"/>
          <w:szCs w:val="22"/>
          <w:lang w:eastAsia="ko-KR"/>
        </w:rPr>
        <w:t>, A.T.,</w:t>
      </w:r>
      <w:r w:rsidRPr="009E1B49">
        <w:rPr>
          <w:rFonts w:eastAsiaTheme="minorHAnsi" w:cstheme="minorBidi"/>
          <w:color w:val="auto"/>
          <w:spacing w:val="0"/>
          <w:kern w:val="0"/>
          <w:sz w:val="22"/>
          <w:szCs w:val="22"/>
          <w:lang w:eastAsia="ko-KR"/>
        </w:rPr>
        <w:t xml:space="preserve"> </w:t>
      </w:r>
      <w:r w:rsidR="002163A2">
        <w:rPr>
          <w:rFonts w:eastAsiaTheme="minorHAnsi" w:cstheme="minorBidi"/>
          <w:color w:val="auto"/>
          <w:spacing w:val="0"/>
          <w:kern w:val="0"/>
          <w:sz w:val="22"/>
          <w:szCs w:val="22"/>
          <w:lang w:eastAsia="ko-KR"/>
        </w:rPr>
        <w:t>Anarı</w:t>
      </w:r>
      <w:r w:rsidRPr="009E1B49">
        <w:rPr>
          <w:rFonts w:eastAsiaTheme="minorHAnsi" w:cstheme="minorBidi"/>
          <w:color w:val="auto"/>
          <w:spacing w:val="0"/>
          <w:kern w:val="0"/>
          <w:sz w:val="22"/>
          <w:szCs w:val="22"/>
          <w:lang w:eastAsia="ko-KR"/>
        </w:rPr>
        <w:t xml:space="preserve">m, </w:t>
      </w:r>
      <w:r w:rsidR="002163A2">
        <w:rPr>
          <w:rFonts w:eastAsiaTheme="minorHAnsi" w:cstheme="minorBidi"/>
          <w:color w:val="auto"/>
          <w:spacing w:val="0"/>
          <w:kern w:val="0"/>
          <w:sz w:val="22"/>
          <w:szCs w:val="22"/>
          <w:lang w:eastAsia="ko-KR"/>
        </w:rPr>
        <w:t xml:space="preserve">E., </w:t>
      </w:r>
      <w:r w:rsidRPr="009E1B49">
        <w:rPr>
          <w:rFonts w:eastAsiaTheme="minorHAnsi" w:cstheme="minorBidi"/>
          <w:color w:val="auto"/>
          <w:spacing w:val="0"/>
          <w:kern w:val="0"/>
          <w:sz w:val="22"/>
          <w:szCs w:val="22"/>
          <w:lang w:eastAsia="ko-KR"/>
        </w:rPr>
        <w:t xml:space="preserve">“A Probabilistic Model Based Approach For Aligning </w:t>
      </w:r>
    </w:p>
    <w:p w:rsidR="002163A2" w:rsidRDefault="002163A2" w:rsidP="002163A2">
      <w:pPr>
        <w:pStyle w:val="KonuBal"/>
        <w:pBdr>
          <w:bottom w:val="none" w:sz="0" w:space="0" w:color="auto"/>
        </w:pBdr>
        <w:tabs>
          <w:tab w:val="left" w:pos="1980"/>
        </w:tabs>
        <w:suppressAutoHyphens/>
        <w:spacing w:after="0"/>
        <w:contextualSpacing w:val="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 xml:space="preserve">Multiple Audio Sequences”, IEEE Transactions on Audio, Speech and LanguageProcessing, </w:t>
      </w:r>
    </w:p>
    <w:p w:rsidR="009E1B49" w:rsidRDefault="002163A2" w:rsidP="002163A2">
      <w:pPr>
        <w:pStyle w:val="KonuBal"/>
        <w:pBdr>
          <w:bottom w:val="none" w:sz="0" w:space="0" w:color="auto"/>
        </w:pBdr>
        <w:tabs>
          <w:tab w:val="left" w:pos="1980"/>
        </w:tabs>
        <w:suppressAutoHyphens/>
        <w:spacing w:after="0"/>
        <w:contextualSpacing w:val="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1160-1171, 2015.</w:t>
      </w:r>
    </w:p>
    <w:p w:rsidR="00196308" w:rsidRDefault="00196308" w:rsidP="002163A2">
      <w:pPr>
        <w:pStyle w:val="TextBody"/>
        <w:tabs>
          <w:tab w:val="left" w:pos="720"/>
        </w:tabs>
        <w:spacing w:after="0" w:line="240" w:lineRule="auto"/>
        <w:rPr>
          <w:rFonts w:asciiTheme="minorHAnsi" w:eastAsiaTheme="minorHAnsi" w:hAnsiTheme="minorHAnsi" w:cstheme="minorBidi"/>
          <w:color w:val="auto"/>
          <w:sz w:val="22"/>
          <w:szCs w:val="22"/>
          <w:lang w:val="tr-TR" w:eastAsia="ko-KR" w:bidi="ar-SA"/>
        </w:rPr>
      </w:pPr>
    </w:p>
    <w:p w:rsidR="002163A2" w:rsidRDefault="009E1B49"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Durmus, </w:t>
      </w:r>
      <w:r w:rsidR="002163A2">
        <w:rPr>
          <w:rFonts w:asciiTheme="majorHAnsi" w:eastAsiaTheme="minorHAnsi" w:hAnsiTheme="majorHAnsi" w:cstheme="minorBidi"/>
          <w:color w:val="auto"/>
          <w:sz w:val="22"/>
          <w:szCs w:val="22"/>
          <w:lang w:val="tr-TR" w:eastAsia="ko-KR" w:bidi="ar-SA"/>
        </w:rPr>
        <w:t>S., Çakır, T.</w:t>
      </w:r>
      <w:r w:rsidRPr="009E1B49">
        <w:rPr>
          <w:rFonts w:asciiTheme="majorHAnsi" w:eastAsiaTheme="minorHAnsi" w:hAnsiTheme="majorHAnsi" w:cstheme="minorBidi"/>
          <w:color w:val="auto"/>
          <w:sz w:val="22"/>
          <w:szCs w:val="22"/>
          <w:lang w:val="tr-TR" w:eastAsia="ko-KR" w:bidi="ar-SA"/>
        </w:rPr>
        <w:t xml:space="preserve">, </w:t>
      </w:r>
      <w:r w:rsidR="002163A2">
        <w:rPr>
          <w:rFonts w:asciiTheme="majorHAnsi" w:eastAsiaTheme="minorHAnsi" w:hAnsiTheme="majorHAnsi" w:cstheme="minorBidi"/>
          <w:color w:val="auto"/>
          <w:sz w:val="22"/>
          <w:szCs w:val="22"/>
          <w:lang w:val="tr-TR" w:eastAsia="ko-KR" w:bidi="ar-SA"/>
        </w:rPr>
        <w:t>Özgür, A.</w:t>
      </w:r>
      <w:r w:rsidRPr="009E1B49">
        <w:rPr>
          <w:rFonts w:asciiTheme="majorHAnsi" w:eastAsiaTheme="minorHAnsi" w:hAnsiTheme="majorHAnsi" w:cstheme="minorBidi"/>
          <w:color w:val="auto"/>
          <w:sz w:val="22"/>
          <w:szCs w:val="22"/>
          <w:lang w:val="tr-TR" w:eastAsia="ko-KR" w:bidi="ar-SA"/>
        </w:rPr>
        <w:t xml:space="preserve">, </w:t>
      </w:r>
      <w:r w:rsidR="002163A2">
        <w:rPr>
          <w:rFonts w:asciiTheme="majorHAnsi" w:eastAsiaTheme="minorHAnsi" w:hAnsiTheme="majorHAnsi" w:cstheme="minorBidi"/>
          <w:color w:val="auto"/>
          <w:sz w:val="22"/>
          <w:szCs w:val="22"/>
          <w:lang w:val="tr-TR" w:eastAsia="ko-KR" w:bidi="ar-SA"/>
        </w:rPr>
        <w:t xml:space="preserve">Guthke, R., </w:t>
      </w:r>
      <w:r w:rsidRPr="009E1B49">
        <w:rPr>
          <w:rFonts w:asciiTheme="majorHAnsi" w:eastAsiaTheme="minorHAnsi" w:hAnsiTheme="majorHAnsi" w:cstheme="minorBidi"/>
          <w:color w:val="auto"/>
          <w:sz w:val="22"/>
          <w:szCs w:val="22"/>
          <w:lang w:val="tr-TR" w:eastAsia="ko-KR" w:bidi="ar-SA"/>
        </w:rPr>
        <w:t xml:space="preserve">“A Review on Computational Systems Biology of </w:t>
      </w:r>
    </w:p>
    <w:p w:rsidR="009E1B49"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Pathogen-Host </w:t>
      </w:r>
      <w:r>
        <w:rPr>
          <w:rFonts w:asciiTheme="majorHAnsi" w:eastAsiaTheme="minorHAnsi" w:hAnsiTheme="majorHAnsi" w:cstheme="minorBidi"/>
          <w:color w:val="auto"/>
          <w:sz w:val="22"/>
          <w:szCs w:val="22"/>
          <w:lang w:val="tr-TR" w:eastAsia="ko-KR" w:bidi="ar-SA"/>
        </w:rPr>
        <w:t xml:space="preserve">Interactions”, </w:t>
      </w:r>
      <w:r w:rsidR="009E1B49" w:rsidRPr="009E1B49">
        <w:rPr>
          <w:rFonts w:asciiTheme="majorHAnsi" w:eastAsiaTheme="minorHAnsi" w:hAnsiTheme="majorHAnsi" w:cstheme="minorBidi"/>
          <w:color w:val="auto"/>
          <w:sz w:val="22"/>
          <w:szCs w:val="22"/>
          <w:lang w:val="tr-TR" w:eastAsia="ko-KR" w:bidi="ar-SA"/>
        </w:rPr>
        <w:t>Frontiers in Microbiology, 6:235, 2015.</w:t>
      </w:r>
    </w:p>
    <w:p w:rsidR="002163A2" w:rsidRPr="009E1B49"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p>
    <w:p w:rsidR="002163A2" w:rsidRDefault="009E1B49"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Çavdar, </w:t>
      </w:r>
      <w:r w:rsidR="002163A2">
        <w:rPr>
          <w:rFonts w:asciiTheme="majorHAnsi" w:eastAsiaTheme="minorHAnsi" w:hAnsiTheme="majorHAnsi" w:cstheme="minorBidi"/>
          <w:color w:val="auto"/>
          <w:sz w:val="22"/>
          <w:szCs w:val="22"/>
          <w:lang w:val="tr-TR" w:eastAsia="ko-KR" w:bidi="ar-SA"/>
        </w:rPr>
        <w:t xml:space="preserve">D., </w:t>
      </w:r>
      <w:r w:rsidRPr="009E1B49">
        <w:rPr>
          <w:rFonts w:asciiTheme="majorHAnsi" w:eastAsiaTheme="minorHAnsi" w:hAnsiTheme="majorHAnsi" w:cstheme="minorBidi"/>
          <w:color w:val="auto"/>
          <w:sz w:val="22"/>
          <w:szCs w:val="22"/>
          <w:lang w:val="tr-TR" w:eastAsia="ko-KR" w:bidi="ar-SA"/>
        </w:rPr>
        <w:t xml:space="preserve">Birke, </w:t>
      </w:r>
      <w:r w:rsidR="002163A2">
        <w:rPr>
          <w:rFonts w:asciiTheme="majorHAnsi" w:eastAsiaTheme="minorHAnsi" w:hAnsiTheme="majorHAnsi" w:cstheme="minorBidi"/>
          <w:color w:val="auto"/>
          <w:sz w:val="22"/>
          <w:szCs w:val="22"/>
          <w:lang w:val="tr-TR" w:eastAsia="ko-KR" w:bidi="ar-SA"/>
        </w:rPr>
        <w:t xml:space="preserve">R., </w:t>
      </w:r>
      <w:r w:rsidRPr="009E1B49">
        <w:rPr>
          <w:rFonts w:asciiTheme="majorHAnsi" w:eastAsiaTheme="minorHAnsi" w:hAnsiTheme="majorHAnsi" w:cstheme="minorBidi"/>
          <w:color w:val="auto"/>
          <w:sz w:val="22"/>
          <w:szCs w:val="22"/>
          <w:lang w:val="tr-TR" w:eastAsia="ko-KR" w:bidi="ar-SA"/>
        </w:rPr>
        <w:t>Y. Chen,</w:t>
      </w:r>
      <w:r w:rsidR="002163A2">
        <w:rPr>
          <w:rFonts w:asciiTheme="majorHAnsi" w:eastAsiaTheme="minorHAnsi" w:hAnsiTheme="majorHAnsi" w:cstheme="minorBidi"/>
          <w:color w:val="auto"/>
          <w:sz w:val="22"/>
          <w:szCs w:val="22"/>
          <w:lang w:val="tr-TR" w:eastAsia="ko-KR" w:bidi="ar-SA"/>
        </w:rPr>
        <w:t xml:space="preserve"> L,</w:t>
      </w:r>
      <w:r w:rsidRPr="009E1B49">
        <w:rPr>
          <w:rFonts w:asciiTheme="majorHAnsi" w:eastAsiaTheme="minorHAnsi" w:hAnsiTheme="majorHAnsi" w:cstheme="minorBidi"/>
          <w:color w:val="auto"/>
          <w:sz w:val="22"/>
          <w:szCs w:val="22"/>
          <w:lang w:val="tr-TR" w:eastAsia="ko-KR" w:bidi="ar-SA"/>
        </w:rPr>
        <w:t xml:space="preserve"> Alagöz</w:t>
      </w:r>
      <w:r w:rsidR="002163A2">
        <w:rPr>
          <w:rFonts w:asciiTheme="majorHAnsi" w:eastAsiaTheme="minorHAnsi" w:hAnsiTheme="majorHAnsi" w:cstheme="minorBidi"/>
          <w:color w:val="auto"/>
          <w:sz w:val="22"/>
          <w:szCs w:val="22"/>
          <w:lang w:val="tr-TR" w:eastAsia="ko-KR" w:bidi="ar-SA"/>
        </w:rPr>
        <w:t>, F.,</w:t>
      </w:r>
      <w:r w:rsidRPr="009E1B49">
        <w:rPr>
          <w:rFonts w:asciiTheme="majorHAnsi" w:eastAsiaTheme="minorHAnsi" w:hAnsiTheme="majorHAnsi" w:cstheme="minorBidi"/>
          <w:color w:val="auto"/>
          <w:sz w:val="22"/>
          <w:szCs w:val="22"/>
          <w:lang w:val="tr-TR" w:eastAsia="ko-KR" w:bidi="ar-SA"/>
        </w:rPr>
        <w:t xml:space="preserve"> “</w:t>
      </w:r>
      <w:r w:rsidRPr="009E1B49">
        <w:rPr>
          <w:rFonts w:asciiTheme="majorHAnsi" w:eastAsiaTheme="minorHAnsi" w:hAnsiTheme="majorHAnsi" w:cstheme="minorBidi"/>
          <w:color w:val="auto"/>
          <w:sz w:val="22"/>
          <w:szCs w:val="22"/>
          <w:lang w:val="tr-TR" w:eastAsia="ko-KR" w:bidi="ar-SA"/>
        </w:rPr>
        <w:fldChar w:fldCharType="begin"/>
      </w:r>
      <w:r w:rsidRPr="009E1B49">
        <w:rPr>
          <w:rFonts w:asciiTheme="majorHAnsi" w:eastAsiaTheme="minorHAnsi" w:hAnsiTheme="majorHAnsi" w:cstheme="minorBidi"/>
          <w:color w:val="auto"/>
          <w:sz w:val="22"/>
          <w:szCs w:val="22"/>
          <w:lang w:val="tr-TR" w:eastAsia="ko-KR" w:bidi="ar-SA"/>
        </w:rPr>
        <w:instrText xml:space="preserve"> HYPERLINK "http://www.sciencedirect.com/science/article/pii/S0167739X15001004" \h </w:instrText>
      </w:r>
      <w:r w:rsidRPr="009E1B49">
        <w:rPr>
          <w:rFonts w:asciiTheme="majorHAnsi" w:eastAsiaTheme="minorHAnsi" w:hAnsiTheme="majorHAnsi" w:cstheme="minorBidi"/>
          <w:color w:val="auto"/>
          <w:sz w:val="22"/>
          <w:szCs w:val="22"/>
          <w:lang w:val="tr-TR" w:eastAsia="ko-KR" w:bidi="ar-SA"/>
        </w:rPr>
        <w:fldChar w:fldCharType="separate"/>
      </w:r>
      <w:r w:rsidRPr="009E1B49">
        <w:rPr>
          <w:rFonts w:asciiTheme="majorHAnsi" w:eastAsiaTheme="minorHAnsi" w:hAnsiTheme="majorHAnsi" w:cstheme="minorBidi"/>
          <w:color w:val="auto"/>
          <w:sz w:val="22"/>
          <w:szCs w:val="22"/>
          <w:lang w:val="tr-TR" w:eastAsia="ko-KR" w:bidi="ar-SA"/>
        </w:rPr>
        <w:t xml:space="preserve">A </w:t>
      </w:r>
      <w:r w:rsidR="002163A2">
        <w:rPr>
          <w:rFonts w:asciiTheme="majorHAnsi" w:eastAsiaTheme="minorHAnsi" w:hAnsiTheme="majorHAnsi" w:cstheme="minorBidi"/>
          <w:color w:val="auto"/>
          <w:sz w:val="22"/>
          <w:szCs w:val="22"/>
          <w:lang w:val="tr-TR" w:eastAsia="ko-KR" w:bidi="ar-SA"/>
        </w:rPr>
        <w:t>S</w:t>
      </w:r>
      <w:r w:rsidRPr="009E1B49">
        <w:rPr>
          <w:rFonts w:asciiTheme="majorHAnsi" w:eastAsiaTheme="minorHAnsi" w:hAnsiTheme="majorHAnsi" w:cstheme="minorBidi"/>
          <w:color w:val="auto"/>
          <w:sz w:val="22"/>
          <w:szCs w:val="22"/>
          <w:lang w:val="tr-TR" w:eastAsia="ko-KR" w:bidi="ar-SA"/>
        </w:rPr>
        <w:t xml:space="preserve">imulation </w:t>
      </w:r>
      <w:r w:rsidR="002163A2">
        <w:rPr>
          <w:rFonts w:asciiTheme="majorHAnsi" w:eastAsiaTheme="minorHAnsi" w:hAnsiTheme="majorHAnsi" w:cstheme="minorBidi"/>
          <w:color w:val="auto"/>
          <w:sz w:val="22"/>
          <w:szCs w:val="22"/>
          <w:lang w:val="tr-TR" w:eastAsia="ko-KR" w:bidi="ar-SA"/>
        </w:rPr>
        <w:t>F</w:t>
      </w:r>
      <w:r w:rsidRPr="009E1B49">
        <w:rPr>
          <w:rFonts w:asciiTheme="majorHAnsi" w:eastAsiaTheme="minorHAnsi" w:hAnsiTheme="majorHAnsi" w:cstheme="minorBidi"/>
          <w:color w:val="auto"/>
          <w:sz w:val="22"/>
          <w:szCs w:val="22"/>
          <w:lang w:val="tr-TR" w:eastAsia="ko-KR" w:bidi="ar-SA"/>
        </w:rPr>
        <w:t xml:space="preserve">ramework for </w:t>
      </w:r>
      <w:r w:rsidR="002163A2">
        <w:rPr>
          <w:rFonts w:asciiTheme="majorHAnsi" w:eastAsiaTheme="minorHAnsi" w:hAnsiTheme="majorHAnsi" w:cstheme="minorBidi"/>
          <w:color w:val="auto"/>
          <w:sz w:val="22"/>
          <w:szCs w:val="22"/>
          <w:lang w:val="tr-TR" w:eastAsia="ko-KR" w:bidi="ar-SA"/>
        </w:rPr>
        <w:t>P</w:t>
      </w:r>
      <w:r w:rsidRPr="009E1B49">
        <w:rPr>
          <w:rFonts w:asciiTheme="majorHAnsi" w:eastAsiaTheme="minorHAnsi" w:hAnsiTheme="majorHAnsi" w:cstheme="minorBidi"/>
          <w:color w:val="auto"/>
          <w:sz w:val="22"/>
          <w:szCs w:val="22"/>
          <w:lang w:val="tr-TR" w:eastAsia="ko-KR" w:bidi="ar-SA"/>
        </w:rPr>
        <w:t xml:space="preserve">riority </w:t>
      </w:r>
      <w:r w:rsidR="002163A2">
        <w:rPr>
          <w:rFonts w:asciiTheme="majorHAnsi" w:eastAsiaTheme="minorHAnsi" w:hAnsiTheme="majorHAnsi" w:cstheme="minorBidi"/>
          <w:color w:val="auto"/>
          <w:sz w:val="22"/>
          <w:szCs w:val="22"/>
          <w:lang w:val="tr-TR" w:eastAsia="ko-KR" w:bidi="ar-SA"/>
        </w:rPr>
        <w:t>S</w:t>
      </w:r>
      <w:r w:rsidRPr="009E1B49">
        <w:rPr>
          <w:rFonts w:asciiTheme="majorHAnsi" w:eastAsiaTheme="minorHAnsi" w:hAnsiTheme="majorHAnsi" w:cstheme="minorBidi"/>
          <w:color w:val="auto"/>
          <w:sz w:val="22"/>
          <w:szCs w:val="22"/>
          <w:lang w:val="tr-TR" w:eastAsia="ko-KR" w:bidi="ar-SA"/>
        </w:rPr>
        <w:t xml:space="preserve">cheduling on </w:t>
      </w:r>
      <w:r w:rsidR="002163A2">
        <w:rPr>
          <w:rFonts w:asciiTheme="majorHAnsi" w:eastAsiaTheme="minorHAnsi" w:hAnsiTheme="majorHAnsi" w:cstheme="minorBidi"/>
          <w:color w:val="auto"/>
          <w:sz w:val="22"/>
          <w:szCs w:val="22"/>
          <w:lang w:val="tr-TR" w:eastAsia="ko-KR" w:bidi="ar-SA"/>
        </w:rPr>
        <w:t xml:space="preserve"> </w:t>
      </w:r>
    </w:p>
    <w:p w:rsidR="002163A2"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H</w:t>
      </w:r>
      <w:r w:rsidR="009E1B49" w:rsidRPr="009E1B49">
        <w:rPr>
          <w:rFonts w:asciiTheme="majorHAnsi" w:eastAsiaTheme="minorHAnsi" w:hAnsiTheme="majorHAnsi" w:cstheme="minorBidi"/>
          <w:color w:val="auto"/>
          <w:sz w:val="22"/>
          <w:szCs w:val="22"/>
          <w:lang w:val="tr-TR" w:eastAsia="ko-KR" w:bidi="ar-SA"/>
        </w:rPr>
        <w:t xml:space="preserve">eterogeneous </w:t>
      </w:r>
      <w:r>
        <w:rPr>
          <w:rFonts w:asciiTheme="majorHAnsi" w:eastAsiaTheme="minorHAnsi" w:hAnsiTheme="majorHAnsi" w:cstheme="minorBidi"/>
          <w:color w:val="auto"/>
          <w:sz w:val="22"/>
          <w:szCs w:val="22"/>
          <w:lang w:val="tr-TR" w:eastAsia="ko-KR" w:bidi="ar-SA"/>
        </w:rPr>
        <w:t>C</w:t>
      </w:r>
      <w:r w:rsidR="009E1B49" w:rsidRPr="009E1B49">
        <w:rPr>
          <w:rFonts w:asciiTheme="majorHAnsi" w:eastAsiaTheme="minorHAnsi" w:hAnsiTheme="majorHAnsi" w:cstheme="minorBidi"/>
          <w:color w:val="auto"/>
          <w:sz w:val="22"/>
          <w:szCs w:val="22"/>
          <w:lang w:val="tr-TR" w:eastAsia="ko-KR" w:bidi="ar-SA"/>
        </w:rPr>
        <w:t>lusters</w:t>
      </w:r>
      <w:r w:rsidR="009E1B49" w:rsidRPr="009E1B49">
        <w:rPr>
          <w:rFonts w:asciiTheme="majorHAnsi" w:eastAsiaTheme="minorHAnsi" w:hAnsiTheme="majorHAnsi" w:cstheme="minorBidi"/>
          <w:color w:val="auto"/>
          <w:sz w:val="22"/>
          <w:szCs w:val="22"/>
          <w:lang w:val="tr-TR" w:eastAsia="ko-KR" w:bidi="ar-SA"/>
        </w:rPr>
        <w:fldChar w:fldCharType="end"/>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Future Generation Comupter Systems, vol 52. Pages 37-48, Nov. </w:t>
      </w:r>
      <w:r>
        <w:rPr>
          <w:rFonts w:asciiTheme="majorHAnsi" w:eastAsiaTheme="minorHAnsi" w:hAnsiTheme="majorHAnsi" w:cstheme="minorBidi"/>
          <w:color w:val="auto"/>
          <w:sz w:val="22"/>
          <w:szCs w:val="22"/>
          <w:lang w:val="tr-TR" w:eastAsia="ko-KR" w:bidi="ar-SA"/>
        </w:rPr>
        <w:t xml:space="preserve"> </w:t>
      </w:r>
    </w:p>
    <w:p w:rsidR="009E1B49"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2015. </w:t>
      </w:r>
      <w:hyperlink r:id="rId16">
        <w:r w:rsidR="009E1B49" w:rsidRPr="009E1B49">
          <w:rPr>
            <w:rFonts w:asciiTheme="majorHAnsi" w:eastAsiaTheme="minorHAnsi" w:hAnsiTheme="majorHAnsi" w:cstheme="minorBidi"/>
            <w:color w:val="auto"/>
            <w:sz w:val="22"/>
            <w:szCs w:val="22"/>
            <w:lang w:val="tr-TR" w:eastAsia="ko-KR" w:bidi="ar-SA"/>
          </w:rPr>
          <w:t>http://dx.doi.org/10.1016/j.future.2015.04.008</w:t>
        </w:r>
      </w:hyperlink>
      <w:r w:rsidR="009E1B49" w:rsidRPr="009E1B49">
        <w:rPr>
          <w:rFonts w:asciiTheme="majorHAnsi" w:eastAsiaTheme="minorHAnsi" w:hAnsiTheme="majorHAnsi" w:cstheme="minorBidi"/>
          <w:color w:val="auto"/>
          <w:sz w:val="22"/>
          <w:szCs w:val="22"/>
          <w:lang w:val="tr-TR" w:eastAsia="ko-KR" w:bidi="ar-SA"/>
        </w:rPr>
        <w:t>.</w:t>
      </w:r>
    </w:p>
    <w:p w:rsidR="002163A2" w:rsidRPr="009E1B49"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p>
    <w:p w:rsidR="002163A2" w:rsidRDefault="009E1B49" w:rsidP="002163A2">
      <w:pPr>
        <w:pStyle w:val="TextBody"/>
        <w:tabs>
          <w:tab w:val="left" w:pos="720"/>
        </w:tabs>
        <w:spacing w:after="0" w:line="240" w:lineRule="auto"/>
        <w:rPr>
          <w:rFonts w:asciiTheme="majorHAnsi" w:eastAsiaTheme="minorHAnsi" w:hAnsiTheme="majorHAnsi" w:cstheme="minorBidi"/>
          <w:color w:val="auto"/>
          <w:sz w:val="22"/>
          <w:szCs w:val="22"/>
          <w:lang w:eastAsia="ko-KR" w:bidi="ar-SA"/>
        </w:rPr>
      </w:pPr>
      <w:r w:rsidRPr="009E1B49">
        <w:rPr>
          <w:rFonts w:asciiTheme="majorHAnsi" w:eastAsiaTheme="minorHAnsi" w:hAnsiTheme="majorHAnsi" w:cstheme="minorBidi"/>
          <w:color w:val="auto"/>
          <w:sz w:val="22"/>
          <w:szCs w:val="22"/>
          <w:lang w:eastAsia="ko-KR" w:bidi="ar-SA"/>
        </w:rPr>
        <w:t xml:space="preserve">Shoaib, </w:t>
      </w:r>
      <w:r w:rsidR="002163A2">
        <w:rPr>
          <w:rFonts w:asciiTheme="majorHAnsi" w:eastAsiaTheme="minorHAnsi" w:hAnsiTheme="majorHAnsi" w:cstheme="minorBidi"/>
          <w:color w:val="auto"/>
          <w:sz w:val="22"/>
          <w:szCs w:val="22"/>
          <w:lang w:eastAsia="ko-KR" w:bidi="ar-SA"/>
        </w:rPr>
        <w:t xml:space="preserve">M., </w:t>
      </w:r>
      <w:r w:rsidRPr="009E1B49">
        <w:rPr>
          <w:rFonts w:asciiTheme="majorHAnsi" w:eastAsiaTheme="minorHAnsi" w:hAnsiTheme="majorHAnsi" w:cstheme="minorBidi"/>
          <w:color w:val="auto"/>
          <w:sz w:val="22"/>
          <w:szCs w:val="22"/>
          <w:lang w:eastAsia="ko-KR" w:bidi="ar-SA"/>
        </w:rPr>
        <w:t xml:space="preserve">Bosch, </w:t>
      </w:r>
      <w:r w:rsidR="002163A2">
        <w:rPr>
          <w:rFonts w:asciiTheme="majorHAnsi" w:eastAsiaTheme="minorHAnsi" w:hAnsiTheme="majorHAnsi" w:cstheme="minorBidi"/>
          <w:color w:val="auto"/>
          <w:sz w:val="22"/>
          <w:szCs w:val="22"/>
          <w:lang w:eastAsia="ko-KR" w:bidi="ar-SA"/>
        </w:rPr>
        <w:t xml:space="preserve">S., </w:t>
      </w:r>
      <w:r w:rsidRPr="009E1B49">
        <w:rPr>
          <w:rFonts w:asciiTheme="majorHAnsi" w:eastAsiaTheme="minorHAnsi" w:hAnsiTheme="majorHAnsi" w:cstheme="minorBidi"/>
          <w:color w:val="auto"/>
          <w:sz w:val="22"/>
          <w:szCs w:val="22"/>
          <w:lang w:eastAsia="ko-KR" w:bidi="ar-SA"/>
        </w:rPr>
        <w:t xml:space="preserve">Durmaz Incel, </w:t>
      </w:r>
      <w:r w:rsidR="002163A2">
        <w:rPr>
          <w:rFonts w:asciiTheme="majorHAnsi" w:eastAsiaTheme="minorHAnsi" w:hAnsiTheme="majorHAnsi" w:cstheme="minorBidi"/>
          <w:color w:val="auto"/>
          <w:sz w:val="22"/>
          <w:szCs w:val="22"/>
          <w:lang w:eastAsia="ko-KR" w:bidi="ar-SA"/>
        </w:rPr>
        <w:t xml:space="preserve">Ö., </w:t>
      </w:r>
      <w:r w:rsidRPr="009E1B49">
        <w:rPr>
          <w:rFonts w:asciiTheme="majorHAnsi" w:eastAsiaTheme="minorHAnsi" w:hAnsiTheme="majorHAnsi" w:cstheme="minorBidi"/>
          <w:color w:val="auto"/>
          <w:sz w:val="22"/>
          <w:szCs w:val="22"/>
          <w:lang w:eastAsia="ko-KR" w:bidi="ar-SA"/>
        </w:rPr>
        <w:t xml:space="preserve">Scholten, </w:t>
      </w:r>
      <w:r w:rsidR="002163A2">
        <w:rPr>
          <w:rFonts w:asciiTheme="majorHAnsi" w:eastAsiaTheme="minorHAnsi" w:hAnsiTheme="majorHAnsi" w:cstheme="minorBidi"/>
          <w:color w:val="auto"/>
          <w:sz w:val="22"/>
          <w:szCs w:val="22"/>
          <w:lang w:eastAsia="ko-KR" w:bidi="ar-SA"/>
        </w:rPr>
        <w:t xml:space="preserve">H., </w:t>
      </w:r>
      <w:r w:rsidRPr="009E1B49">
        <w:rPr>
          <w:rFonts w:asciiTheme="majorHAnsi" w:eastAsiaTheme="minorHAnsi" w:hAnsiTheme="majorHAnsi" w:cstheme="minorBidi"/>
          <w:color w:val="auto"/>
          <w:sz w:val="22"/>
          <w:szCs w:val="22"/>
          <w:lang w:eastAsia="ko-KR" w:bidi="ar-SA"/>
        </w:rPr>
        <w:t>Havinga,</w:t>
      </w:r>
      <w:r w:rsidR="002163A2">
        <w:rPr>
          <w:rFonts w:asciiTheme="majorHAnsi" w:eastAsiaTheme="minorHAnsi" w:hAnsiTheme="majorHAnsi" w:cstheme="minorBidi"/>
          <w:color w:val="auto"/>
          <w:sz w:val="22"/>
          <w:szCs w:val="22"/>
          <w:lang w:eastAsia="ko-KR" w:bidi="ar-SA"/>
        </w:rPr>
        <w:t xml:space="preserve"> P.J.M., ‘’</w:t>
      </w:r>
      <w:r w:rsidRPr="009E1B49">
        <w:rPr>
          <w:rFonts w:asciiTheme="majorHAnsi" w:eastAsiaTheme="minorHAnsi" w:hAnsiTheme="majorHAnsi" w:cstheme="minorBidi"/>
          <w:color w:val="auto"/>
          <w:sz w:val="22"/>
          <w:szCs w:val="22"/>
          <w:lang w:eastAsia="ko-KR" w:bidi="ar-SA"/>
        </w:rPr>
        <w:t xml:space="preserve">A Survey on Online Activity </w:t>
      </w:r>
    </w:p>
    <w:p w:rsidR="009E1B49"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eastAsia="ko-KR" w:bidi="ar-SA"/>
        </w:rPr>
      </w:pPr>
      <w:r>
        <w:rPr>
          <w:rFonts w:asciiTheme="majorHAnsi" w:eastAsiaTheme="minorHAnsi" w:hAnsiTheme="majorHAnsi" w:cstheme="minorBidi"/>
          <w:color w:val="auto"/>
          <w:sz w:val="22"/>
          <w:szCs w:val="22"/>
          <w:lang w:eastAsia="ko-KR" w:bidi="ar-SA"/>
        </w:rPr>
        <w:t xml:space="preserve">          </w:t>
      </w:r>
      <w:r w:rsidR="009E1B49" w:rsidRPr="009E1B49">
        <w:rPr>
          <w:rFonts w:asciiTheme="majorHAnsi" w:eastAsiaTheme="minorHAnsi" w:hAnsiTheme="majorHAnsi" w:cstheme="minorBidi"/>
          <w:color w:val="auto"/>
          <w:sz w:val="22"/>
          <w:szCs w:val="22"/>
          <w:lang w:eastAsia="ko-KR" w:bidi="ar-SA"/>
        </w:rPr>
        <w:t>Recognition using Mobile Phones</w:t>
      </w:r>
      <w:r>
        <w:rPr>
          <w:rFonts w:asciiTheme="majorHAnsi" w:eastAsiaTheme="minorHAnsi" w:hAnsiTheme="majorHAnsi" w:cstheme="minorBidi"/>
          <w:color w:val="auto"/>
          <w:sz w:val="22"/>
          <w:szCs w:val="22"/>
          <w:lang w:eastAsia="ko-KR" w:bidi="ar-SA"/>
        </w:rPr>
        <w:t>’’</w:t>
      </w:r>
      <w:r w:rsidR="009E1B49" w:rsidRPr="009E1B49">
        <w:rPr>
          <w:rFonts w:asciiTheme="majorHAnsi" w:eastAsiaTheme="minorHAnsi" w:hAnsiTheme="majorHAnsi" w:cstheme="minorBidi"/>
          <w:color w:val="auto"/>
          <w:sz w:val="22"/>
          <w:szCs w:val="22"/>
          <w:lang w:eastAsia="ko-KR" w:bidi="ar-SA"/>
        </w:rPr>
        <w:t>, Sensors 2015, 15, 2059-2085.</w:t>
      </w:r>
    </w:p>
    <w:p w:rsidR="002163A2" w:rsidRPr="009E1B49" w:rsidRDefault="002163A2" w:rsidP="002163A2">
      <w:pPr>
        <w:pStyle w:val="TextBody"/>
        <w:tabs>
          <w:tab w:val="left" w:pos="720"/>
        </w:tabs>
        <w:spacing w:after="0" w:line="240" w:lineRule="auto"/>
        <w:rPr>
          <w:rFonts w:asciiTheme="majorHAnsi" w:eastAsiaTheme="minorHAnsi" w:hAnsiTheme="majorHAnsi" w:cstheme="minorBidi"/>
          <w:color w:val="auto"/>
          <w:sz w:val="22"/>
          <w:szCs w:val="22"/>
          <w:lang w:eastAsia="ko-KR" w:bidi="ar-SA"/>
        </w:rPr>
      </w:pPr>
    </w:p>
    <w:p w:rsidR="007F0D8E" w:rsidRDefault="009E1B49" w:rsidP="007F0D8E">
      <w:pPr>
        <w:tabs>
          <w:tab w:val="left" w:pos="720"/>
        </w:tabs>
        <w:suppressAutoHyphens/>
        <w:spacing w:after="0" w:line="240" w:lineRule="auto"/>
        <w:contextualSpacing/>
        <w:rPr>
          <w:rFonts w:asciiTheme="majorHAnsi" w:hAnsiTheme="majorHAnsi"/>
          <w:lang w:eastAsia="ko-KR"/>
        </w:rPr>
      </w:pPr>
      <w:r w:rsidRPr="009E1B49">
        <w:rPr>
          <w:rFonts w:asciiTheme="majorHAnsi" w:hAnsiTheme="majorHAnsi"/>
          <w:lang w:eastAsia="ko-KR"/>
        </w:rPr>
        <w:t xml:space="preserve">Zou, N., Zhu, Y., Zhu, J., Baydogan, M.G., Wang, W., Li, J. 2015, "A transfer </w:t>
      </w:r>
      <w:r w:rsidR="007F0D8E">
        <w:rPr>
          <w:rFonts w:asciiTheme="majorHAnsi" w:hAnsiTheme="majorHAnsi"/>
          <w:lang w:eastAsia="ko-KR"/>
        </w:rPr>
        <w:t>L</w:t>
      </w:r>
      <w:r w:rsidRPr="009E1B49">
        <w:rPr>
          <w:rFonts w:asciiTheme="majorHAnsi" w:hAnsiTheme="majorHAnsi"/>
          <w:lang w:eastAsia="ko-KR"/>
        </w:rPr>
        <w:t xml:space="preserve">earning </w:t>
      </w:r>
      <w:r w:rsidR="007F0D8E">
        <w:rPr>
          <w:rFonts w:asciiTheme="majorHAnsi" w:hAnsiTheme="majorHAnsi"/>
          <w:lang w:eastAsia="ko-KR"/>
        </w:rPr>
        <w:t>A</w:t>
      </w:r>
      <w:r w:rsidRPr="009E1B49">
        <w:rPr>
          <w:rFonts w:asciiTheme="majorHAnsi" w:hAnsiTheme="majorHAnsi"/>
          <w:lang w:eastAsia="ko-KR"/>
        </w:rPr>
        <w:t xml:space="preserve">pproach for </w:t>
      </w:r>
    </w:p>
    <w:p w:rsidR="007F0D8E" w:rsidRDefault="007F0D8E" w:rsidP="007F0D8E">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P</w:t>
      </w:r>
      <w:r w:rsidR="009E1B49" w:rsidRPr="009E1B49">
        <w:rPr>
          <w:rFonts w:asciiTheme="majorHAnsi" w:hAnsiTheme="majorHAnsi"/>
          <w:lang w:eastAsia="ko-KR"/>
        </w:rPr>
        <w:t xml:space="preserve">redictive </w:t>
      </w:r>
      <w:r>
        <w:rPr>
          <w:rFonts w:asciiTheme="majorHAnsi" w:hAnsiTheme="majorHAnsi"/>
          <w:lang w:eastAsia="ko-KR"/>
        </w:rPr>
        <w:t>M</w:t>
      </w:r>
      <w:r w:rsidR="009E1B49" w:rsidRPr="009E1B49">
        <w:rPr>
          <w:rFonts w:asciiTheme="majorHAnsi" w:hAnsiTheme="majorHAnsi"/>
          <w:lang w:eastAsia="ko-KR"/>
        </w:rPr>
        <w:t xml:space="preserve">odeling of </w:t>
      </w:r>
      <w:r>
        <w:rPr>
          <w:rFonts w:asciiTheme="majorHAnsi" w:hAnsiTheme="majorHAnsi"/>
          <w:lang w:eastAsia="ko-KR"/>
        </w:rPr>
        <w:t>D</w:t>
      </w:r>
      <w:r w:rsidR="009E1B49" w:rsidRPr="009E1B49">
        <w:rPr>
          <w:rFonts w:asciiTheme="majorHAnsi" w:hAnsiTheme="majorHAnsi"/>
          <w:lang w:eastAsia="ko-KR"/>
        </w:rPr>
        <w:t xml:space="preserve">egenerate </w:t>
      </w:r>
      <w:r>
        <w:rPr>
          <w:rFonts w:asciiTheme="majorHAnsi" w:hAnsiTheme="majorHAnsi"/>
          <w:lang w:eastAsia="ko-KR"/>
        </w:rPr>
        <w:t>B</w:t>
      </w:r>
      <w:r w:rsidR="009E1B49" w:rsidRPr="009E1B49">
        <w:rPr>
          <w:rFonts w:asciiTheme="majorHAnsi" w:hAnsiTheme="majorHAnsi"/>
          <w:lang w:eastAsia="ko-KR"/>
        </w:rPr>
        <w:t xml:space="preserve">iological </w:t>
      </w:r>
      <w:r>
        <w:rPr>
          <w:rFonts w:asciiTheme="majorHAnsi" w:hAnsiTheme="majorHAnsi"/>
          <w:lang w:eastAsia="ko-KR"/>
        </w:rPr>
        <w:t>S</w:t>
      </w:r>
      <w:r w:rsidR="009E1B49" w:rsidRPr="009E1B49">
        <w:rPr>
          <w:rFonts w:asciiTheme="majorHAnsi" w:hAnsiTheme="majorHAnsi"/>
          <w:lang w:eastAsia="ko-KR"/>
        </w:rPr>
        <w:t xml:space="preserve">ystems", Technometrics, 57, 3, 362-373. </w:t>
      </w:r>
    </w:p>
    <w:p w:rsidR="009E1B49" w:rsidRDefault="007F0D8E" w:rsidP="007F0D8E">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(SCI)</w:t>
      </w:r>
    </w:p>
    <w:p w:rsidR="007F0D8E" w:rsidRPr="009E1B49" w:rsidRDefault="007F0D8E" w:rsidP="007F0D8E">
      <w:pPr>
        <w:tabs>
          <w:tab w:val="left" w:pos="720"/>
        </w:tabs>
        <w:suppressAutoHyphens/>
        <w:spacing w:after="0" w:line="240" w:lineRule="auto"/>
        <w:contextualSpacing/>
        <w:rPr>
          <w:rFonts w:asciiTheme="majorHAnsi" w:hAnsiTheme="majorHAnsi"/>
          <w:lang w:eastAsia="ko-KR"/>
        </w:rPr>
      </w:pPr>
    </w:p>
    <w:p w:rsidR="007F0D8E" w:rsidRDefault="007F0D8E" w:rsidP="007F0D8E">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Pembe, F.C., </w:t>
      </w:r>
      <w:r w:rsidR="009E1B49" w:rsidRPr="009E1B49">
        <w:rPr>
          <w:rFonts w:asciiTheme="majorHAnsi" w:hAnsiTheme="majorHAnsi"/>
          <w:lang w:eastAsia="ko-KR"/>
        </w:rPr>
        <w:t xml:space="preserve">Güngör, T., </w:t>
      </w:r>
      <w:r>
        <w:rPr>
          <w:rFonts w:asciiTheme="majorHAnsi" w:hAnsiTheme="majorHAnsi"/>
          <w:lang w:eastAsia="ko-KR"/>
        </w:rPr>
        <w:t>‘’</w:t>
      </w:r>
      <w:r w:rsidR="009E1B49" w:rsidRPr="009E1B49">
        <w:rPr>
          <w:rFonts w:asciiTheme="majorHAnsi" w:hAnsiTheme="majorHAnsi"/>
          <w:lang w:eastAsia="ko-KR"/>
        </w:rPr>
        <w:t xml:space="preserve">A Tree-based Learning Approach for Document Structure Analysis and </w:t>
      </w:r>
    </w:p>
    <w:p w:rsidR="009E1B49" w:rsidRDefault="007F0D8E" w:rsidP="007F0D8E">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its Application to Web Search, </w:t>
      </w:r>
      <w:r>
        <w:rPr>
          <w:rFonts w:asciiTheme="majorHAnsi" w:hAnsiTheme="majorHAnsi"/>
          <w:lang w:eastAsia="ko-KR"/>
        </w:rPr>
        <w:t xml:space="preserve">Natural Language Engineering, </w:t>
      </w:r>
      <w:r w:rsidR="009E1B49" w:rsidRPr="009E1B49">
        <w:rPr>
          <w:rFonts w:asciiTheme="majorHAnsi" w:hAnsiTheme="majorHAnsi"/>
          <w:lang w:eastAsia="ko-KR"/>
        </w:rPr>
        <w:t>Cilt.21(4), 2015, s.569-605.</w:t>
      </w:r>
    </w:p>
    <w:p w:rsidR="007F0D8E" w:rsidRPr="009E1B49" w:rsidRDefault="007F0D8E" w:rsidP="007F0D8E">
      <w:pPr>
        <w:tabs>
          <w:tab w:val="left" w:pos="-360"/>
        </w:tabs>
        <w:suppressAutoHyphens/>
        <w:spacing w:after="0" w:line="240" w:lineRule="auto"/>
        <w:rPr>
          <w:rFonts w:asciiTheme="majorHAnsi" w:hAnsiTheme="majorHAnsi"/>
          <w:lang w:eastAsia="ko-KR"/>
        </w:rPr>
      </w:pPr>
    </w:p>
    <w:p w:rsidR="007F0D8E" w:rsidRDefault="009E1B49" w:rsidP="007F0D8E">
      <w:pPr>
        <w:tabs>
          <w:tab w:val="left" w:pos="720"/>
        </w:tabs>
        <w:suppressAutoHyphens/>
        <w:spacing w:after="0" w:line="240" w:lineRule="auto"/>
        <w:contextualSpacing/>
        <w:rPr>
          <w:rFonts w:asciiTheme="majorHAnsi" w:hAnsiTheme="majorHAnsi"/>
          <w:lang w:eastAsia="ko-KR"/>
        </w:rPr>
      </w:pPr>
      <w:r w:rsidRPr="009E1B49">
        <w:rPr>
          <w:rFonts w:asciiTheme="majorHAnsi" w:hAnsiTheme="majorHAnsi"/>
          <w:lang w:eastAsia="ko-KR"/>
        </w:rPr>
        <w:t>Kömürcü,</w:t>
      </w:r>
      <w:r w:rsidR="007F0D8E">
        <w:rPr>
          <w:rFonts w:asciiTheme="majorHAnsi" w:hAnsiTheme="majorHAnsi"/>
          <w:lang w:eastAsia="ko-KR"/>
        </w:rPr>
        <w:t xml:space="preserve"> G., </w:t>
      </w:r>
      <w:r w:rsidRPr="009E1B49">
        <w:rPr>
          <w:rFonts w:asciiTheme="majorHAnsi" w:hAnsiTheme="majorHAnsi"/>
          <w:lang w:eastAsia="ko-KR"/>
        </w:rPr>
        <w:t xml:space="preserve">Pusane, </w:t>
      </w:r>
      <w:r w:rsidR="007F0D8E">
        <w:rPr>
          <w:rFonts w:asciiTheme="majorHAnsi" w:hAnsiTheme="majorHAnsi"/>
          <w:lang w:eastAsia="ko-KR"/>
        </w:rPr>
        <w:t>A.E.,</w:t>
      </w:r>
      <w:r w:rsidRPr="009E1B49">
        <w:rPr>
          <w:rFonts w:asciiTheme="majorHAnsi" w:hAnsiTheme="majorHAnsi"/>
          <w:lang w:eastAsia="ko-KR"/>
        </w:rPr>
        <w:t xml:space="preserve"> Dündar, </w:t>
      </w:r>
      <w:r w:rsidR="007F0D8E">
        <w:rPr>
          <w:rFonts w:asciiTheme="majorHAnsi" w:hAnsiTheme="majorHAnsi"/>
          <w:lang w:eastAsia="ko-KR"/>
        </w:rPr>
        <w:t xml:space="preserve">G., </w:t>
      </w:r>
      <w:r w:rsidRPr="009E1B49">
        <w:rPr>
          <w:rFonts w:asciiTheme="majorHAnsi" w:hAnsiTheme="majorHAnsi"/>
          <w:lang w:eastAsia="ko-KR"/>
        </w:rPr>
        <w:t xml:space="preserve">“An </w:t>
      </w:r>
      <w:r w:rsidR="007F0D8E">
        <w:rPr>
          <w:rFonts w:asciiTheme="majorHAnsi" w:hAnsiTheme="majorHAnsi"/>
          <w:lang w:eastAsia="ko-KR"/>
        </w:rPr>
        <w:t>E</w:t>
      </w:r>
      <w:r w:rsidRPr="009E1B49">
        <w:rPr>
          <w:rFonts w:asciiTheme="majorHAnsi" w:hAnsiTheme="majorHAnsi"/>
          <w:lang w:eastAsia="ko-KR"/>
        </w:rPr>
        <w:t xml:space="preserve">fficient </w:t>
      </w:r>
      <w:r w:rsidR="007F0D8E">
        <w:rPr>
          <w:rFonts w:asciiTheme="majorHAnsi" w:hAnsiTheme="majorHAnsi"/>
          <w:lang w:eastAsia="ko-KR"/>
        </w:rPr>
        <w:t>G</w:t>
      </w:r>
      <w:r w:rsidRPr="009E1B49">
        <w:rPr>
          <w:rFonts w:asciiTheme="majorHAnsi" w:hAnsiTheme="majorHAnsi"/>
          <w:lang w:eastAsia="ko-KR"/>
        </w:rPr>
        <w:t xml:space="preserve">rouping </w:t>
      </w:r>
      <w:r w:rsidR="007F0D8E">
        <w:rPr>
          <w:rFonts w:asciiTheme="majorHAnsi" w:hAnsiTheme="majorHAnsi"/>
          <w:lang w:eastAsia="ko-KR"/>
        </w:rPr>
        <w:t>M</w:t>
      </w:r>
      <w:r w:rsidRPr="009E1B49">
        <w:rPr>
          <w:rFonts w:asciiTheme="majorHAnsi" w:hAnsiTheme="majorHAnsi"/>
          <w:lang w:eastAsia="ko-KR"/>
        </w:rPr>
        <w:t xml:space="preserve">ethod and </w:t>
      </w:r>
      <w:r w:rsidR="007F0D8E">
        <w:rPr>
          <w:rFonts w:asciiTheme="majorHAnsi" w:hAnsiTheme="majorHAnsi"/>
          <w:lang w:eastAsia="ko-KR"/>
        </w:rPr>
        <w:t>E</w:t>
      </w:r>
      <w:r w:rsidRPr="009E1B49">
        <w:rPr>
          <w:rFonts w:asciiTheme="majorHAnsi" w:hAnsiTheme="majorHAnsi"/>
          <w:lang w:eastAsia="ko-KR"/>
        </w:rPr>
        <w:t xml:space="preserve">rror </w:t>
      </w:r>
      <w:r w:rsidR="007F0D8E">
        <w:rPr>
          <w:rFonts w:asciiTheme="majorHAnsi" w:hAnsiTheme="majorHAnsi"/>
          <w:lang w:eastAsia="ko-KR"/>
        </w:rPr>
        <w:t>P</w:t>
      </w:r>
      <w:r w:rsidRPr="009E1B49">
        <w:rPr>
          <w:rFonts w:asciiTheme="majorHAnsi" w:hAnsiTheme="majorHAnsi"/>
          <w:lang w:eastAsia="ko-KR"/>
        </w:rPr>
        <w:t xml:space="preserve">robability </w:t>
      </w:r>
    </w:p>
    <w:p w:rsidR="009E1B49" w:rsidRDefault="007F0D8E" w:rsidP="007F0D8E">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Analysis for RO-PUFs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Computers and Security, Vol. 49, pp 123-131, 2015.</w:t>
      </w:r>
    </w:p>
    <w:p w:rsidR="007F0D8E" w:rsidRPr="009E1B49" w:rsidRDefault="007F0D8E" w:rsidP="007F0D8E">
      <w:pPr>
        <w:tabs>
          <w:tab w:val="left" w:pos="720"/>
        </w:tabs>
        <w:suppressAutoHyphens/>
        <w:spacing w:after="0" w:line="240" w:lineRule="auto"/>
        <w:contextualSpacing/>
        <w:rPr>
          <w:rFonts w:asciiTheme="majorHAnsi" w:hAnsiTheme="majorHAnsi"/>
          <w:lang w:eastAsia="ko-KR"/>
        </w:rPr>
      </w:pPr>
    </w:p>
    <w:p w:rsidR="007F0D8E" w:rsidRDefault="009E1B49" w:rsidP="007F0D8E">
      <w:pPr>
        <w:tabs>
          <w:tab w:val="left" w:pos="720"/>
        </w:tabs>
        <w:suppressAutoHyphens/>
        <w:spacing w:after="0" w:line="240" w:lineRule="auto"/>
        <w:contextualSpacing/>
        <w:rPr>
          <w:rFonts w:asciiTheme="majorHAnsi" w:hAnsiTheme="majorHAnsi"/>
          <w:iCs/>
          <w:lang w:eastAsia="ko-KR"/>
        </w:rPr>
      </w:pPr>
      <w:r w:rsidRPr="009E1B49">
        <w:rPr>
          <w:rFonts w:asciiTheme="majorHAnsi" w:hAnsiTheme="majorHAnsi"/>
          <w:lang w:eastAsia="ko-KR"/>
        </w:rPr>
        <w:t xml:space="preserve">Ermiş, </w:t>
      </w:r>
      <w:r w:rsidR="007F0D8E">
        <w:rPr>
          <w:rFonts w:asciiTheme="majorHAnsi" w:hAnsiTheme="majorHAnsi"/>
          <w:lang w:eastAsia="ko-KR"/>
        </w:rPr>
        <w:t>O., Anarım</w:t>
      </w:r>
      <w:r w:rsidRPr="009E1B49">
        <w:rPr>
          <w:rFonts w:asciiTheme="majorHAnsi" w:hAnsiTheme="majorHAnsi"/>
          <w:lang w:eastAsia="ko-KR"/>
        </w:rPr>
        <w:t>,</w:t>
      </w:r>
      <w:r w:rsidR="007F0D8E">
        <w:rPr>
          <w:rFonts w:asciiTheme="majorHAnsi" w:hAnsiTheme="majorHAnsi"/>
          <w:lang w:eastAsia="ko-KR"/>
        </w:rPr>
        <w:t xml:space="preserve"> E., </w:t>
      </w:r>
      <w:r w:rsidRPr="009E1B49">
        <w:rPr>
          <w:rFonts w:asciiTheme="majorHAnsi" w:hAnsiTheme="majorHAnsi"/>
          <w:lang w:eastAsia="ko-KR"/>
        </w:rPr>
        <w:t xml:space="preserve">” </w:t>
      </w:r>
      <w:r w:rsidRPr="007F0D8E">
        <w:rPr>
          <w:rFonts w:asciiTheme="majorHAnsi" w:hAnsiTheme="majorHAnsi"/>
          <w:iCs/>
          <w:lang w:eastAsia="ko-KR"/>
        </w:rPr>
        <w:t xml:space="preserve">An Improved Conference Key Agreement Protocol for Dynamic Groups </w:t>
      </w:r>
    </w:p>
    <w:p w:rsidR="009E1B49" w:rsidRDefault="007F0D8E" w:rsidP="007F0D8E">
      <w:pPr>
        <w:tabs>
          <w:tab w:val="left" w:pos="720"/>
        </w:tabs>
        <w:suppressAutoHyphens/>
        <w:spacing w:after="0" w:line="240" w:lineRule="auto"/>
        <w:contextualSpacing/>
        <w:rPr>
          <w:rFonts w:asciiTheme="majorHAnsi" w:hAnsiTheme="majorHAnsi"/>
          <w:lang w:eastAsia="ko-KR"/>
        </w:rPr>
      </w:pPr>
      <w:r>
        <w:rPr>
          <w:rFonts w:asciiTheme="majorHAnsi" w:hAnsiTheme="majorHAnsi"/>
          <w:iCs/>
          <w:lang w:eastAsia="ko-KR"/>
        </w:rPr>
        <w:t xml:space="preserve">          </w:t>
      </w:r>
      <w:r w:rsidR="009E1B49" w:rsidRPr="007F0D8E">
        <w:rPr>
          <w:rFonts w:asciiTheme="majorHAnsi" w:hAnsiTheme="majorHAnsi"/>
          <w:iCs/>
          <w:lang w:eastAsia="ko-KR"/>
        </w:rPr>
        <w:t>with Efficient Fault Correction</w:t>
      </w:r>
      <w:r w:rsidR="009E1B49" w:rsidRPr="009E1B49">
        <w:rPr>
          <w:rFonts w:asciiTheme="majorHAnsi" w:hAnsiTheme="majorHAnsi"/>
          <w:i/>
          <w:iCs/>
          <w:lang w:eastAsia="ko-KR"/>
        </w:rPr>
        <w:t>”</w:t>
      </w:r>
      <w:r>
        <w:rPr>
          <w:rFonts w:asciiTheme="majorHAnsi" w:hAnsiTheme="majorHAnsi"/>
          <w:lang w:eastAsia="ko-KR"/>
        </w:rPr>
        <w:t>,</w:t>
      </w:r>
      <w:r w:rsidR="009E1B49" w:rsidRPr="009E1B49">
        <w:rPr>
          <w:rFonts w:asciiTheme="majorHAnsi" w:hAnsiTheme="majorHAnsi"/>
          <w:lang w:eastAsia="ko-KR"/>
        </w:rPr>
        <w:t xml:space="preserve"> Security and Communication Networks,1431–1625, 2015.</w:t>
      </w:r>
    </w:p>
    <w:p w:rsidR="007F0D8E" w:rsidRPr="009E1B49" w:rsidRDefault="007F0D8E" w:rsidP="007F0D8E">
      <w:pPr>
        <w:tabs>
          <w:tab w:val="left" w:pos="720"/>
        </w:tabs>
        <w:suppressAutoHyphens/>
        <w:spacing w:after="0" w:line="240" w:lineRule="auto"/>
        <w:contextualSpacing/>
        <w:rPr>
          <w:rFonts w:asciiTheme="majorHAnsi" w:hAnsiTheme="majorHAnsi"/>
          <w:lang w:eastAsia="ko-KR"/>
        </w:rPr>
      </w:pPr>
    </w:p>
    <w:p w:rsidR="007F0D8E" w:rsidRDefault="009E1B49" w:rsidP="007F0D8E">
      <w:pPr>
        <w:tabs>
          <w:tab w:val="left" w:pos="720"/>
        </w:tabs>
        <w:suppressAutoHyphens/>
        <w:spacing w:after="0" w:line="240" w:lineRule="auto"/>
        <w:contextualSpacing/>
        <w:rPr>
          <w:rFonts w:asciiTheme="majorHAnsi" w:hAnsiTheme="majorHAnsi"/>
          <w:lang w:eastAsia="ko-KR"/>
        </w:rPr>
      </w:pPr>
      <w:r w:rsidRPr="009E1B49">
        <w:rPr>
          <w:rFonts w:asciiTheme="majorHAnsi" w:hAnsiTheme="majorHAnsi"/>
          <w:lang w:eastAsia="ko-KR"/>
        </w:rPr>
        <w:t xml:space="preserve">Sarıoğlu, </w:t>
      </w:r>
      <w:r w:rsidR="007F0D8E">
        <w:rPr>
          <w:rFonts w:asciiTheme="majorHAnsi" w:hAnsiTheme="majorHAnsi"/>
          <w:lang w:eastAsia="ko-KR"/>
        </w:rPr>
        <w:t>B.,</w:t>
      </w:r>
      <w:r w:rsidRPr="009E1B49">
        <w:rPr>
          <w:rFonts w:asciiTheme="majorHAnsi" w:hAnsiTheme="majorHAnsi"/>
          <w:lang w:eastAsia="ko-KR"/>
        </w:rPr>
        <w:t xml:space="preserve"> Tümer, </w:t>
      </w:r>
      <w:r w:rsidR="007F0D8E">
        <w:rPr>
          <w:rFonts w:asciiTheme="majorHAnsi" w:hAnsiTheme="majorHAnsi"/>
          <w:lang w:eastAsia="ko-KR"/>
        </w:rPr>
        <w:t>M.,</w:t>
      </w:r>
      <w:r w:rsidRPr="009E1B49">
        <w:rPr>
          <w:rFonts w:asciiTheme="majorHAnsi" w:hAnsiTheme="majorHAnsi"/>
          <w:lang w:eastAsia="ko-KR"/>
        </w:rPr>
        <w:t xml:space="preserve"> Çindemir, </w:t>
      </w:r>
      <w:r w:rsidR="007F0D8E">
        <w:rPr>
          <w:rFonts w:asciiTheme="majorHAnsi" w:hAnsiTheme="majorHAnsi"/>
          <w:lang w:eastAsia="ko-KR"/>
        </w:rPr>
        <w:t xml:space="preserve">U., </w:t>
      </w:r>
      <w:r w:rsidRPr="009E1B49">
        <w:rPr>
          <w:rFonts w:asciiTheme="majorHAnsi" w:hAnsiTheme="majorHAnsi"/>
          <w:lang w:eastAsia="ko-KR"/>
        </w:rPr>
        <w:t xml:space="preserve">Çamlı, </w:t>
      </w:r>
      <w:r w:rsidR="007F0D8E">
        <w:rPr>
          <w:rFonts w:asciiTheme="majorHAnsi" w:hAnsiTheme="majorHAnsi"/>
          <w:lang w:eastAsia="ko-KR"/>
        </w:rPr>
        <w:t>B.,</w:t>
      </w:r>
      <w:r w:rsidRPr="009E1B49">
        <w:rPr>
          <w:rFonts w:asciiTheme="majorHAnsi" w:hAnsiTheme="majorHAnsi"/>
          <w:lang w:eastAsia="ko-KR"/>
        </w:rPr>
        <w:t xml:space="preserve"> Dündar, </w:t>
      </w:r>
      <w:r w:rsidR="007F0D8E">
        <w:rPr>
          <w:rFonts w:asciiTheme="majorHAnsi" w:hAnsiTheme="majorHAnsi"/>
          <w:lang w:eastAsia="ko-KR"/>
        </w:rPr>
        <w:t xml:space="preserve">G., </w:t>
      </w:r>
      <w:r w:rsidRPr="009E1B49">
        <w:rPr>
          <w:rFonts w:asciiTheme="majorHAnsi" w:hAnsiTheme="majorHAnsi"/>
          <w:lang w:eastAsia="ko-KR"/>
        </w:rPr>
        <w:t xml:space="preserve">Öztürk, </w:t>
      </w:r>
      <w:r w:rsidR="007F0D8E">
        <w:rPr>
          <w:rFonts w:asciiTheme="majorHAnsi" w:hAnsiTheme="majorHAnsi"/>
          <w:lang w:eastAsia="ko-KR"/>
        </w:rPr>
        <w:t>C.,</w:t>
      </w:r>
      <w:r w:rsidRPr="009E1B49">
        <w:rPr>
          <w:rFonts w:asciiTheme="majorHAnsi" w:hAnsiTheme="majorHAnsi"/>
          <w:lang w:eastAsia="ko-KR"/>
        </w:rPr>
        <w:t xml:space="preserve"> Yalçınkaya, </w:t>
      </w:r>
      <w:r w:rsidR="007F0D8E">
        <w:rPr>
          <w:rFonts w:asciiTheme="majorHAnsi" w:hAnsiTheme="majorHAnsi"/>
          <w:lang w:eastAsia="ko-KR"/>
        </w:rPr>
        <w:t xml:space="preserve">A.D., </w:t>
      </w:r>
      <w:r w:rsidRPr="009E1B49">
        <w:rPr>
          <w:rFonts w:asciiTheme="majorHAnsi" w:hAnsiTheme="majorHAnsi"/>
          <w:lang w:eastAsia="ko-KR"/>
        </w:rPr>
        <w:t xml:space="preserve">“An </w:t>
      </w:r>
    </w:p>
    <w:p w:rsidR="007F0D8E" w:rsidRDefault="007F0D8E" w:rsidP="007F0D8E">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Optically </w:t>
      </w:r>
      <w:r>
        <w:rPr>
          <w:rFonts w:asciiTheme="majorHAnsi" w:hAnsiTheme="majorHAnsi"/>
          <w:lang w:eastAsia="ko-KR"/>
        </w:rPr>
        <w:t>P</w:t>
      </w:r>
      <w:r w:rsidR="009E1B49" w:rsidRPr="009E1B49">
        <w:rPr>
          <w:rFonts w:asciiTheme="majorHAnsi" w:hAnsiTheme="majorHAnsi"/>
          <w:lang w:eastAsia="ko-KR"/>
        </w:rPr>
        <w:t xml:space="preserve">owered CMOS </w:t>
      </w:r>
      <w:r>
        <w:rPr>
          <w:rFonts w:asciiTheme="majorHAnsi" w:hAnsiTheme="majorHAnsi"/>
          <w:lang w:eastAsia="ko-KR"/>
        </w:rPr>
        <w:t>T</w:t>
      </w:r>
      <w:r w:rsidR="009E1B49" w:rsidRPr="009E1B49">
        <w:rPr>
          <w:rFonts w:asciiTheme="majorHAnsi" w:hAnsiTheme="majorHAnsi"/>
          <w:lang w:eastAsia="ko-KR"/>
        </w:rPr>
        <w:t xml:space="preserve">racking </w:t>
      </w:r>
      <w:r>
        <w:rPr>
          <w:rFonts w:asciiTheme="majorHAnsi" w:hAnsiTheme="majorHAnsi"/>
          <w:lang w:eastAsia="ko-KR"/>
        </w:rPr>
        <w:t>S</w:t>
      </w:r>
      <w:r w:rsidR="009E1B49" w:rsidRPr="009E1B49">
        <w:rPr>
          <w:rFonts w:asciiTheme="majorHAnsi" w:hAnsiTheme="majorHAnsi"/>
          <w:lang w:eastAsia="ko-KR"/>
        </w:rPr>
        <w:t xml:space="preserve">ystem for 3 T </w:t>
      </w:r>
      <w:r>
        <w:rPr>
          <w:rFonts w:asciiTheme="majorHAnsi" w:hAnsiTheme="majorHAnsi"/>
          <w:lang w:eastAsia="ko-KR"/>
        </w:rPr>
        <w:t>M</w:t>
      </w:r>
      <w:r w:rsidR="009E1B49" w:rsidRPr="009E1B49">
        <w:rPr>
          <w:rFonts w:asciiTheme="majorHAnsi" w:hAnsiTheme="majorHAnsi"/>
          <w:lang w:eastAsia="ko-KR"/>
        </w:rPr>
        <w:t xml:space="preserve">agnetic </w:t>
      </w:r>
      <w:r>
        <w:rPr>
          <w:rFonts w:asciiTheme="majorHAnsi" w:hAnsiTheme="majorHAnsi"/>
          <w:lang w:eastAsia="ko-KR"/>
        </w:rPr>
        <w:t>R</w:t>
      </w:r>
      <w:r w:rsidR="009E1B49" w:rsidRPr="009E1B49">
        <w:rPr>
          <w:rFonts w:asciiTheme="majorHAnsi" w:hAnsiTheme="majorHAnsi"/>
          <w:lang w:eastAsia="ko-KR"/>
        </w:rPr>
        <w:t xml:space="preserve">esonance </w:t>
      </w:r>
      <w:r>
        <w:rPr>
          <w:rFonts w:asciiTheme="majorHAnsi" w:hAnsiTheme="majorHAnsi"/>
          <w:lang w:eastAsia="ko-KR"/>
        </w:rPr>
        <w:t>E</w:t>
      </w:r>
      <w:r w:rsidR="009E1B49" w:rsidRPr="009E1B49">
        <w:rPr>
          <w:rFonts w:asciiTheme="majorHAnsi" w:hAnsiTheme="majorHAnsi"/>
          <w:lang w:eastAsia="ko-KR"/>
        </w:rPr>
        <w:t xml:space="preserve">nvironment,” IEEE </w:t>
      </w:r>
    </w:p>
    <w:p w:rsidR="009E1B49" w:rsidRDefault="007F0D8E" w:rsidP="007F0D8E">
      <w:pPr>
        <w:tabs>
          <w:tab w:val="left" w:pos="720"/>
        </w:tabs>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Transactions on Biomedical Circuits and Systems, Vol. 9, No. 1, pp. 12 – 20, February 2015.</w:t>
      </w:r>
    </w:p>
    <w:p w:rsidR="007F0D8E" w:rsidRPr="009E1B49" w:rsidRDefault="007F0D8E" w:rsidP="007F0D8E">
      <w:pPr>
        <w:tabs>
          <w:tab w:val="left" w:pos="720"/>
        </w:tabs>
        <w:suppressAutoHyphens/>
        <w:spacing w:after="0" w:line="240" w:lineRule="auto"/>
        <w:contextualSpacing/>
        <w:rPr>
          <w:rFonts w:asciiTheme="majorHAnsi" w:hAnsiTheme="majorHAnsi"/>
          <w:lang w:eastAsia="ko-KR"/>
        </w:rPr>
      </w:pPr>
    </w:p>
    <w:p w:rsidR="007F0D8E" w:rsidRDefault="009E1B49" w:rsidP="007F0D8E">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Durmaz Incel, </w:t>
      </w:r>
      <w:r w:rsidR="007F0D8E">
        <w:rPr>
          <w:rFonts w:asciiTheme="majorHAnsi" w:eastAsiaTheme="minorHAnsi" w:hAnsiTheme="majorHAnsi" w:cstheme="minorBidi"/>
          <w:color w:val="auto"/>
          <w:sz w:val="22"/>
          <w:szCs w:val="22"/>
          <w:lang w:val="tr-TR" w:eastAsia="ko-KR" w:bidi="ar-SA"/>
        </w:rPr>
        <w:t>Ö., ‘’</w:t>
      </w:r>
      <w:r w:rsidRPr="009E1B49">
        <w:rPr>
          <w:rFonts w:asciiTheme="majorHAnsi" w:eastAsiaTheme="minorHAnsi" w:hAnsiTheme="majorHAnsi" w:cstheme="minorBidi"/>
          <w:color w:val="auto"/>
          <w:sz w:val="22"/>
          <w:szCs w:val="22"/>
          <w:lang w:val="tr-TR" w:eastAsia="ko-KR" w:bidi="ar-SA"/>
        </w:rPr>
        <w:t xml:space="preserve">Analysis of Movement, Orientation and Rotation-Based Sensing for Phone </w:t>
      </w:r>
    </w:p>
    <w:p w:rsidR="009E1B49" w:rsidRDefault="007F0D8E" w:rsidP="007F0D8E">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Placement Recognition, Sensors</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Volume 15, Issue 10, Pages 25474-25506</w:t>
      </w:r>
      <w:r>
        <w:rPr>
          <w:rFonts w:asciiTheme="majorHAnsi" w:eastAsiaTheme="minorHAnsi" w:hAnsiTheme="majorHAnsi" w:cstheme="minorBidi"/>
          <w:color w:val="auto"/>
          <w:sz w:val="22"/>
          <w:szCs w:val="22"/>
          <w:lang w:val="tr-TR" w:eastAsia="ko-KR" w:bidi="ar-SA"/>
        </w:rPr>
        <w:t>.</w:t>
      </w:r>
    </w:p>
    <w:p w:rsidR="007F0D8E" w:rsidRPr="009E1B49" w:rsidRDefault="007F0D8E" w:rsidP="007F0D8E">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p>
    <w:p w:rsidR="007F0D8E" w:rsidRDefault="007F0D8E" w:rsidP="007F0D8E">
      <w:pPr>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Balcı, K., </w:t>
      </w:r>
      <w:r w:rsidR="009E1B49" w:rsidRPr="009E1B49">
        <w:rPr>
          <w:rFonts w:asciiTheme="majorHAnsi" w:hAnsiTheme="majorHAnsi"/>
          <w:lang w:eastAsia="ko-KR"/>
        </w:rPr>
        <w:t xml:space="preserve">Salah, </w:t>
      </w:r>
      <w:r>
        <w:rPr>
          <w:rFonts w:asciiTheme="majorHAnsi" w:hAnsiTheme="majorHAnsi"/>
          <w:lang w:eastAsia="ko-KR"/>
        </w:rPr>
        <w:t xml:space="preserve">A.A., </w:t>
      </w:r>
      <w:r w:rsidR="009E1B49" w:rsidRPr="009E1B49">
        <w:rPr>
          <w:rFonts w:asciiTheme="majorHAnsi" w:hAnsiTheme="majorHAnsi"/>
          <w:lang w:eastAsia="ko-KR"/>
        </w:rPr>
        <w:t>"</w:t>
      </w:r>
      <w:r w:rsidR="009E1B49" w:rsidRPr="009E1B49">
        <w:rPr>
          <w:rFonts w:asciiTheme="majorHAnsi" w:hAnsiTheme="majorHAnsi"/>
          <w:lang w:eastAsia="ko-KR"/>
        </w:rPr>
        <w:fldChar w:fldCharType="begin"/>
      </w:r>
      <w:r w:rsidR="009E1B49" w:rsidRPr="009E1B49">
        <w:rPr>
          <w:rFonts w:asciiTheme="majorHAnsi" w:hAnsiTheme="majorHAnsi"/>
          <w:lang w:eastAsia="ko-KR"/>
        </w:rPr>
        <w:instrText xml:space="preserve"> HYPERLINK "http://dx.doi.org/10.1016/j.chb.2014.10.025" \h </w:instrText>
      </w:r>
      <w:r w:rsidR="009E1B49" w:rsidRPr="009E1B49">
        <w:rPr>
          <w:rFonts w:asciiTheme="majorHAnsi" w:hAnsiTheme="majorHAnsi"/>
          <w:lang w:eastAsia="ko-KR"/>
        </w:rPr>
        <w:fldChar w:fldCharType="separate"/>
      </w:r>
      <w:r w:rsidR="009E1B49" w:rsidRPr="009E1B49">
        <w:rPr>
          <w:rFonts w:asciiTheme="majorHAnsi" w:hAnsiTheme="majorHAnsi"/>
          <w:lang w:eastAsia="ko-KR"/>
        </w:rPr>
        <w:t xml:space="preserve">Automatic </w:t>
      </w:r>
      <w:r>
        <w:rPr>
          <w:rFonts w:asciiTheme="majorHAnsi" w:hAnsiTheme="majorHAnsi"/>
          <w:lang w:eastAsia="ko-KR"/>
        </w:rPr>
        <w:t>A</w:t>
      </w:r>
      <w:r w:rsidR="009E1B49" w:rsidRPr="009E1B49">
        <w:rPr>
          <w:rFonts w:asciiTheme="majorHAnsi" w:hAnsiTheme="majorHAnsi"/>
          <w:lang w:eastAsia="ko-KR"/>
        </w:rPr>
        <w:t xml:space="preserve">nalysis and </w:t>
      </w:r>
      <w:r>
        <w:rPr>
          <w:rFonts w:asciiTheme="majorHAnsi" w:hAnsiTheme="majorHAnsi"/>
          <w:lang w:eastAsia="ko-KR"/>
        </w:rPr>
        <w:t>I</w:t>
      </w:r>
      <w:r w:rsidR="009E1B49" w:rsidRPr="009E1B49">
        <w:rPr>
          <w:rFonts w:asciiTheme="majorHAnsi" w:hAnsiTheme="majorHAnsi"/>
          <w:lang w:eastAsia="ko-KR"/>
        </w:rPr>
        <w:t xml:space="preserve">dentification of </w:t>
      </w:r>
      <w:r>
        <w:rPr>
          <w:rFonts w:asciiTheme="majorHAnsi" w:hAnsiTheme="majorHAnsi"/>
          <w:lang w:eastAsia="ko-KR"/>
        </w:rPr>
        <w:t>V</w:t>
      </w:r>
      <w:r w:rsidR="009E1B49" w:rsidRPr="009E1B49">
        <w:rPr>
          <w:rFonts w:asciiTheme="majorHAnsi" w:hAnsiTheme="majorHAnsi"/>
          <w:lang w:eastAsia="ko-KR"/>
        </w:rPr>
        <w:t xml:space="preserve">erbal </w:t>
      </w:r>
      <w:r>
        <w:rPr>
          <w:rFonts w:asciiTheme="majorHAnsi" w:hAnsiTheme="majorHAnsi"/>
          <w:lang w:eastAsia="ko-KR"/>
        </w:rPr>
        <w:t>A</w:t>
      </w:r>
      <w:r w:rsidR="009E1B49" w:rsidRPr="009E1B49">
        <w:rPr>
          <w:rFonts w:asciiTheme="majorHAnsi" w:hAnsiTheme="majorHAnsi"/>
          <w:lang w:eastAsia="ko-KR"/>
        </w:rPr>
        <w:t xml:space="preserve">ggression and </w:t>
      </w:r>
      <w:r>
        <w:rPr>
          <w:rFonts w:asciiTheme="majorHAnsi" w:hAnsiTheme="majorHAnsi"/>
          <w:lang w:eastAsia="ko-KR"/>
        </w:rPr>
        <w:t>Abusive</w:t>
      </w:r>
    </w:p>
    <w:p w:rsidR="007F0D8E" w:rsidRDefault="007F0D8E" w:rsidP="007F0D8E">
      <w:pPr>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          B</w:t>
      </w:r>
      <w:r w:rsidR="009E1B49" w:rsidRPr="009E1B49">
        <w:rPr>
          <w:rFonts w:asciiTheme="majorHAnsi" w:hAnsiTheme="majorHAnsi"/>
          <w:lang w:eastAsia="ko-KR"/>
        </w:rPr>
        <w:t xml:space="preserve">ehaviors for </w:t>
      </w:r>
      <w:r>
        <w:rPr>
          <w:rFonts w:asciiTheme="majorHAnsi" w:hAnsiTheme="majorHAnsi"/>
          <w:lang w:eastAsia="ko-KR"/>
        </w:rPr>
        <w:t>O</w:t>
      </w:r>
      <w:r w:rsidR="009E1B49" w:rsidRPr="009E1B49">
        <w:rPr>
          <w:rFonts w:asciiTheme="majorHAnsi" w:hAnsiTheme="majorHAnsi"/>
          <w:lang w:eastAsia="ko-KR"/>
        </w:rPr>
        <w:t xml:space="preserve">nline </w:t>
      </w:r>
      <w:r>
        <w:rPr>
          <w:rFonts w:asciiTheme="majorHAnsi" w:hAnsiTheme="majorHAnsi"/>
          <w:lang w:eastAsia="ko-KR"/>
        </w:rPr>
        <w:t>S</w:t>
      </w:r>
      <w:r w:rsidR="009E1B49" w:rsidRPr="009E1B49">
        <w:rPr>
          <w:rFonts w:asciiTheme="majorHAnsi" w:hAnsiTheme="majorHAnsi"/>
          <w:lang w:eastAsia="ko-KR"/>
        </w:rPr>
        <w:t xml:space="preserve">ocial </w:t>
      </w:r>
      <w:r>
        <w:rPr>
          <w:rFonts w:asciiTheme="majorHAnsi" w:hAnsiTheme="majorHAnsi"/>
          <w:lang w:eastAsia="ko-KR"/>
        </w:rPr>
        <w:t>G</w:t>
      </w:r>
      <w:r w:rsidR="009E1B49" w:rsidRPr="009E1B49">
        <w:rPr>
          <w:rFonts w:asciiTheme="majorHAnsi" w:hAnsiTheme="majorHAnsi"/>
          <w:lang w:eastAsia="ko-KR"/>
        </w:rPr>
        <w:t>ames</w:t>
      </w:r>
      <w:r w:rsidR="009E1B49" w:rsidRPr="009E1B49">
        <w:rPr>
          <w:rFonts w:asciiTheme="majorHAnsi" w:hAnsiTheme="majorHAnsi"/>
          <w:lang w:eastAsia="ko-KR"/>
        </w:rPr>
        <w:fldChar w:fldCharType="end"/>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Computers in Human Behavior, vol.53, pp.517-526, </w:t>
      </w:r>
    </w:p>
    <w:p w:rsidR="009E1B49" w:rsidRDefault="007F0D8E" w:rsidP="007F0D8E">
      <w:pPr>
        <w:tabs>
          <w:tab w:val="left" w:pos="72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w:t>
      </w:r>
    </w:p>
    <w:p w:rsidR="007F0D8E" w:rsidRPr="009E1B49" w:rsidRDefault="007F0D8E" w:rsidP="007F0D8E">
      <w:pPr>
        <w:tabs>
          <w:tab w:val="left" w:pos="720"/>
        </w:tabs>
        <w:suppressAutoHyphens/>
        <w:spacing w:after="0" w:line="240" w:lineRule="auto"/>
        <w:rPr>
          <w:rFonts w:asciiTheme="majorHAnsi" w:hAnsiTheme="majorHAnsi"/>
          <w:lang w:eastAsia="ko-KR"/>
        </w:rPr>
      </w:pPr>
    </w:p>
    <w:p w:rsidR="00377C72" w:rsidRDefault="009E1B49" w:rsidP="007F0D8E">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Salah, A.A., Hung, </w:t>
      </w:r>
      <w:r w:rsidR="007F0D8E">
        <w:rPr>
          <w:rFonts w:asciiTheme="majorHAnsi" w:eastAsiaTheme="minorHAnsi" w:hAnsiTheme="majorHAnsi" w:cstheme="minorBidi"/>
          <w:color w:val="auto"/>
          <w:sz w:val="22"/>
          <w:szCs w:val="22"/>
          <w:lang w:val="tr-TR" w:eastAsia="ko-KR" w:bidi="ar-SA"/>
        </w:rPr>
        <w:t xml:space="preserve">H., </w:t>
      </w:r>
      <w:r w:rsidRPr="009E1B49">
        <w:rPr>
          <w:rFonts w:asciiTheme="majorHAnsi" w:eastAsiaTheme="minorHAnsi" w:hAnsiTheme="majorHAnsi" w:cstheme="minorBidi"/>
          <w:color w:val="auto"/>
          <w:sz w:val="22"/>
          <w:szCs w:val="22"/>
          <w:lang w:val="tr-TR" w:eastAsia="ko-KR" w:bidi="ar-SA"/>
        </w:rPr>
        <w:t xml:space="preserve">Aran, </w:t>
      </w:r>
      <w:r w:rsidR="007F0D8E">
        <w:rPr>
          <w:rFonts w:asciiTheme="majorHAnsi" w:eastAsiaTheme="minorHAnsi" w:hAnsiTheme="majorHAnsi" w:cstheme="minorBidi"/>
          <w:color w:val="auto"/>
          <w:sz w:val="22"/>
          <w:szCs w:val="22"/>
          <w:lang w:val="tr-TR" w:eastAsia="ko-KR" w:bidi="ar-SA"/>
        </w:rPr>
        <w:t>O., Güneş, H.,</w:t>
      </w:r>
      <w:r w:rsidRPr="009E1B49">
        <w:rPr>
          <w:rFonts w:asciiTheme="majorHAnsi" w:eastAsiaTheme="minorHAnsi" w:hAnsiTheme="majorHAnsi" w:cstheme="minorBidi"/>
          <w:color w:val="auto"/>
          <w:sz w:val="22"/>
          <w:szCs w:val="22"/>
          <w:lang w:val="tr-TR" w:eastAsia="ko-KR" w:bidi="ar-SA"/>
        </w:rPr>
        <w:t xml:space="preserve"> </w:t>
      </w:r>
      <w:r w:rsidR="007F0D8E">
        <w:rPr>
          <w:rFonts w:asciiTheme="majorHAnsi" w:eastAsiaTheme="minorHAnsi" w:hAnsiTheme="majorHAnsi" w:cstheme="minorBidi"/>
          <w:color w:val="auto"/>
          <w:sz w:val="22"/>
          <w:szCs w:val="22"/>
          <w:lang w:val="tr-TR" w:eastAsia="ko-KR" w:bidi="ar-SA"/>
        </w:rPr>
        <w:t>Türk, M.,</w:t>
      </w:r>
      <w:r w:rsidR="00377C72">
        <w:rPr>
          <w:rFonts w:asciiTheme="majorHAnsi" w:eastAsiaTheme="minorHAnsi" w:hAnsiTheme="majorHAnsi" w:cstheme="minorBidi"/>
          <w:color w:val="auto"/>
          <w:sz w:val="22"/>
          <w:szCs w:val="22"/>
          <w:lang w:val="tr-TR" w:eastAsia="ko-KR" w:bidi="ar-SA"/>
        </w:rPr>
        <w:t xml:space="preserve"> </w:t>
      </w:r>
      <w:r w:rsidR="007F0D8E">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fldChar w:fldCharType="begin"/>
      </w:r>
      <w:r w:rsidRPr="009E1B49">
        <w:rPr>
          <w:rFonts w:asciiTheme="majorHAnsi" w:eastAsiaTheme="minorHAnsi" w:hAnsiTheme="majorHAnsi" w:cstheme="minorBidi"/>
          <w:color w:val="auto"/>
          <w:sz w:val="22"/>
          <w:szCs w:val="22"/>
          <w:lang w:val="tr-TR" w:eastAsia="ko-KR" w:bidi="ar-SA"/>
        </w:rPr>
        <w:instrText xml:space="preserve"> HYPERLINK "http://tiis.acm.org/next-issue.html" \h </w:instrText>
      </w:r>
      <w:r w:rsidRPr="009E1B49">
        <w:rPr>
          <w:rFonts w:asciiTheme="majorHAnsi" w:eastAsiaTheme="minorHAnsi" w:hAnsiTheme="majorHAnsi" w:cstheme="minorBidi"/>
          <w:color w:val="auto"/>
          <w:sz w:val="22"/>
          <w:szCs w:val="22"/>
          <w:lang w:val="tr-TR" w:eastAsia="ko-KR" w:bidi="ar-SA"/>
        </w:rPr>
        <w:fldChar w:fldCharType="separate"/>
      </w:r>
      <w:r w:rsidRPr="009E1B49">
        <w:rPr>
          <w:rFonts w:asciiTheme="majorHAnsi" w:eastAsiaTheme="minorHAnsi" w:hAnsiTheme="majorHAnsi" w:cstheme="minorBidi"/>
          <w:color w:val="auto"/>
          <w:sz w:val="22"/>
          <w:szCs w:val="22"/>
          <w:lang w:val="tr-TR" w:eastAsia="ko-KR" w:bidi="ar-SA"/>
        </w:rPr>
        <w:t>Beha</w:t>
      </w:r>
      <w:r w:rsidR="00377C72">
        <w:rPr>
          <w:rFonts w:asciiTheme="majorHAnsi" w:eastAsiaTheme="minorHAnsi" w:hAnsiTheme="majorHAnsi" w:cstheme="minorBidi"/>
          <w:color w:val="auto"/>
          <w:sz w:val="22"/>
          <w:szCs w:val="22"/>
          <w:lang w:val="tr-TR" w:eastAsia="ko-KR" w:bidi="ar-SA"/>
        </w:rPr>
        <w:t>vior Understanding for Arts and</w:t>
      </w:r>
    </w:p>
    <w:p w:rsidR="009E1B49" w:rsidRDefault="00377C72" w:rsidP="007F0D8E">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Entertainment</w:t>
      </w:r>
      <w:r w:rsidR="009E1B49" w:rsidRPr="009E1B49">
        <w:rPr>
          <w:rFonts w:asciiTheme="majorHAnsi" w:eastAsiaTheme="minorHAnsi" w:hAnsiTheme="majorHAnsi" w:cstheme="minorBidi"/>
          <w:color w:val="auto"/>
          <w:sz w:val="22"/>
          <w:szCs w:val="22"/>
          <w:lang w:val="tr-TR" w:eastAsia="ko-KR" w:bidi="ar-SA"/>
        </w:rPr>
        <w:fldChar w:fldCharType="end"/>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ACM Transactions on Interactive Intelligen</w:t>
      </w:r>
      <w:r w:rsidR="007F0D8E">
        <w:rPr>
          <w:rFonts w:asciiTheme="majorHAnsi" w:eastAsiaTheme="minorHAnsi" w:hAnsiTheme="majorHAnsi" w:cstheme="minorBidi"/>
          <w:color w:val="auto"/>
          <w:sz w:val="22"/>
          <w:szCs w:val="22"/>
          <w:lang w:val="tr-TR" w:eastAsia="ko-KR" w:bidi="ar-SA"/>
        </w:rPr>
        <w:t>t Systems, Vol. 5, No. 3, 2015.</w:t>
      </w:r>
    </w:p>
    <w:p w:rsidR="007F0D8E" w:rsidRPr="009E1B49" w:rsidRDefault="007F0D8E" w:rsidP="007F0D8E">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p>
    <w:p w:rsidR="00377C72"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Salah, A.A., Hung, </w:t>
      </w:r>
      <w:r>
        <w:rPr>
          <w:rFonts w:asciiTheme="majorHAnsi" w:eastAsiaTheme="minorHAnsi" w:hAnsiTheme="majorHAnsi" w:cstheme="minorBidi"/>
          <w:color w:val="auto"/>
          <w:sz w:val="22"/>
          <w:szCs w:val="22"/>
          <w:lang w:val="tr-TR" w:eastAsia="ko-KR" w:bidi="ar-SA"/>
        </w:rPr>
        <w:t xml:space="preserve">H., </w:t>
      </w:r>
      <w:r w:rsidRPr="009E1B49">
        <w:rPr>
          <w:rFonts w:asciiTheme="majorHAnsi" w:eastAsiaTheme="minorHAnsi" w:hAnsiTheme="majorHAnsi" w:cstheme="minorBidi"/>
          <w:color w:val="auto"/>
          <w:sz w:val="22"/>
          <w:szCs w:val="22"/>
          <w:lang w:val="tr-TR" w:eastAsia="ko-KR" w:bidi="ar-SA"/>
        </w:rPr>
        <w:t xml:space="preserve">Aran, </w:t>
      </w:r>
      <w:r>
        <w:rPr>
          <w:rFonts w:asciiTheme="majorHAnsi" w:eastAsiaTheme="minorHAnsi" w:hAnsiTheme="majorHAnsi" w:cstheme="minorBidi"/>
          <w:color w:val="auto"/>
          <w:sz w:val="22"/>
          <w:szCs w:val="22"/>
          <w:lang w:val="tr-TR" w:eastAsia="ko-KR" w:bidi="ar-SA"/>
        </w:rPr>
        <w:t>O., Güneş, H.,</w:t>
      </w:r>
      <w:r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Türk, M.,</w:t>
      </w:r>
      <w:r w:rsidRPr="009E1B49">
        <w:rPr>
          <w:rFonts w:asciiTheme="majorHAnsi" w:eastAsiaTheme="minorHAnsi" w:hAnsiTheme="majorHAnsi" w:cstheme="minorBidi"/>
          <w:color w:val="auto"/>
          <w:sz w:val="22"/>
          <w:szCs w:val="22"/>
          <w:lang w:val="tr-TR" w:eastAsia="ko-KR" w:bidi="ar-SA"/>
        </w:rPr>
        <w:t> </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fldChar w:fldCharType="begin"/>
      </w:r>
      <w:r w:rsidR="009E1B49" w:rsidRPr="009E1B49">
        <w:rPr>
          <w:rFonts w:asciiTheme="majorHAnsi" w:eastAsiaTheme="minorHAnsi" w:hAnsiTheme="majorHAnsi" w:cstheme="minorBidi"/>
          <w:color w:val="auto"/>
          <w:sz w:val="22"/>
          <w:szCs w:val="22"/>
          <w:lang w:val="tr-TR" w:eastAsia="ko-KR" w:bidi="ar-SA"/>
        </w:rPr>
        <w:instrText xml:space="preserve"> HYPERLINK "http://dl.acm.org/citation.cfm?id=2786762" \h </w:instrText>
      </w:r>
      <w:r w:rsidR="009E1B49" w:rsidRPr="009E1B49">
        <w:rPr>
          <w:rFonts w:asciiTheme="majorHAnsi" w:eastAsiaTheme="minorHAnsi" w:hAnsiTheme="majorHAnsi" w:cstheme="minorBidi"/>
          <w:color w:val="auto"/>
          <w:sz w:val="22"/>
          <w:szCs w:val="22"/>
          <w:lang w:val="tr-TR" w:eastAsia="ko-KR" w:bidi="ar-SA"/>
        </w:rPr>
        <w:fldChar w:fldCharType="separate"/>
      </w:r>
      <w:r w:rsidR="009E1B49" w:rsidRPr="009E1B49">
        <w:rPr>
          <w:rFonts w:asciiTheme="majorHAnsi" w:eastAsiaTheme="minorHAnsi" w:hAnsiTheme="majorHAnsi" w:cstheme="minorBidi"/>
          <w:color w:val="auto"/>
          <w:sz w:val="22"/>
          <w:szCs w:val="22"/>
          <w:lang w:val="tr-TR" w:eastAsia="ko-KR" w:bidi="ar-SA"/>
        </w:rPr>
        <w:t>Brief Intro</w:t>
      </w:r>
      <w:r>
        <w:rPr>
          <w:rFonts w:asciiTheme="majorHAnsi" w:eastAsiaTheme="minorHAnsi" w:hAnsiTheme="majorHAnsi" w:cstheme="minorBidi"/>
          <w:color w:val="auto"/>
          <w:sz w:val="22"/>
          <w:szCs w:val="22"/>
          <w:lang w:val="tr-TR" w:eastAsia="ko-KR" w:bidi="ar-SA"/>
        </w:rPr>
        <w:t>duction to the Special Issue on</w:t>
      </w:r>
    </w:p>
    <w:p w:rsidR="00377C72"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Behavior Understanding for Arts and Entertainment</w:t>
      </w:r>
      <w:r w:rsidR="009E1B49" w:rsidRPr="009E1B49">
        <w:rPr>
          <w:rFonts w:asciiTheme="majorHAnsi" w:eastAsiaTheme="minorHAnsi" w:hAnsiTheme="majorHAnsi" w:cstheme="minorBidi"/>
          <w:color w:val="auto"/>
          <w:sz w:val="22"/>
          <w:szCs w:val="22"/>
          <w:lang w:val="tr-TR" w:eastAsia="ko-KR" w:bidi="ar-SA"/>
        </w:rPr>
        <w:fldChar w:fldCharType="end"/>
      </w:r>
      <w:r w:rsidR="009E1B49" w:rsidRPr="009E1B49">
        <w:rPr>
          <w:rFonts w:asciiTheme="majorHAnsi" w:eastAsiaTheme="minorHAnsi" w:hAnsiTheme="majorHAnsi" w:cstheme="minorBidi"/>
          <w:color w:val="auto"/>
          <w:sz w:val="22"/>
          <w:szCs w:val="22"/>
          <w:lang w:val="tr-TR" w:eastAsia="ko-KR" w:bidi="ar-SA"/>
        </w:rPr>
        <w:t xml:space="preserve">, ACM Transactions on Interactive </w:t>
      </w:r>
    </w:p>
    <w:p w:rsidR="009E1B49"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Intelligent Systems, Vol. 5, No. 2, June 2015. </w:t>
      </w:r>
    </w:p>
    <w:p w:rsidR="00377C72" w:rsidRPr="009E1B49"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p>
    <w:p w:rsidR="00D7450A" w:rsidRDefault="00D7450A" w:rsidP="00377C72">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377C72" w:rsidRDefault="009E1B49" w:rsidP="00377C7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lastRenderedPageBreak/>
        <w:t>Thomas</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R</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H</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Zhang</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L</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M</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Carvill</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G</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L</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Archer</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J</w:t>
      </w:r>
      <w:r w:rsidR="00377C72">
        <w:rPr>
          <w:rFonts w:asciiTheme="majorHAnsi" w:eastAsiaTheme="minorHAnsi" w:hAnsiTheme="majorHAnsi" w:cstheme="minorBidi"/>
          <w:color w:val="auto"/>
          <w:sz w:val="22"/>
          <w:szCs w:val="22"/>
          <w:lang w:val="tr-TR" w:eastAsia="ko-KR" w:bidi="ar-SA"/>
        </w:rPr>
        <w:t>.S.</w:t>
      </w:r>
      <w:r w:rsidRPr="009E1B49">
        <w:rPr>
          <w:rFonts w:asciiTheme="majorHAnsi" w:eastAsiaTheme="minorHAnsi" w:hAnsiTheme="majorHAnsi" w:cstheme="minorBidi"/>
          <w:color w:val="auto"/>
          <w:sz w:val="22"/>
          <w:szCs w:val="22"/>
          <w:lang w:val="tr-TR" w:eastAsia="ko-KR" w:bidi="ar-SA"/>
        </w:rPr>
        <w:t>, Heavin</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S</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B</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Mandelstam</w:t>
      </w:r>
      <w:r w:rsidR="00377C7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w:t>
      </w:r>
    </w:p>
    <w:p w:rsidR="00377C72" w:rsidRDefault="00377C72" w:rsidP="00377C7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S</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A</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EuroEpinomics Consortium</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et al. CHD2 </w:t>
      </w:r>
      <w:r>
        <w:rPr>
          <w:rFonts w:asciiTheme="majorHAnsi" w:eastAsiaTheme="minorHAnsi" w:hAnsiTheme="majorHAnsi" w:cstheme="minorBidi"/>
          <w:color w:val="auto"/>
          <w:sz w:val="22"/>
          <w:szCs w:val="22"/>
          <w:lang w:val="tr-TR" w:eastAsia="ko-KR" w:bidi="ar-SA"/>
        </w:rPr>
        <w:t>M</w:t>
      </w:r>
      <w:r w:rsidR="009E1B49" w:rsidRPr="009E1B49">
        <w:rPr>
          <w:rFonts w:asciiTheme="majorHAnsi" w:eastAsiaTheme="minorHAnsi" w:hAnsiTheme="majorHAnsi" w:cstheme="minorBidi"/>
          <w:color w:val="auto"/>
          <w:sz w:val="22"/>
          <w:szCs w:val="22"/>
          <w:lang w:val="tr-TR" w:eastAsia="ko-KR" w:bidi="ar-SA"/>
        </w:rPr>
        <w:t xml:space="preserve">yoclonic </w:t>
      </w:r>
      <w:r>
        <w:rPr>
          <w:rFonts w:asciiTheme="majorHAnsi" w:eastAsiaTheme="minorHAnsi" w:hAnsiTheme="majorHAnsi" w:cstheme="minorBidi"/>
          <w:color w:val="auto"/>
          <w:sz w:val="22"/>
          <w:szCs w:val="22"/>
          <w:lang w:val="tr-TR" w:eastAsia="ko-KR" w:bidi="ar-SA"/>
        </w:rPr>
        <w:t>E</w:t>
      </w:r>
      <w:r w:rsidR="009E1B49" w:rsidRPr="009E1B49">
        <w:rPr>
          <w:rFonts w:asciiTheme="majorHAnsi" w:eastAsiaTheme="minorHAnsi" w:hAnsiTheme="majorHAnsi" w:cstheme="minorBidi"/>
          <w:color w:val="auto"/>
          <w:sz w:val="22"/>
          <w:szCs w:val="22"/>
          <w:lang w:val="tr-TR" w:eastAsia="ko-KR" w:bidi="ar-SA"/>
        </w:rPr>
        <w:t xml:space="preserve">ncephalopathy is </w:t>
      </w:r>
      <w:r>
        <w:rPr>
          <w:rFonts w:asciiTheme="majorHAnsi" w:eastAsiaTheme="minorHAnsi" w:hAnsiTheme="majorHAnsi" w:cstheme="minorBidi"/>
          <w:color w:val="auto"/>
          <w:sz w:val="22"/>
          <w:szCs w:val="22"/>
          <w:lang w:val="tr-TR" w:eastAsia="ko-KR" w:bidi="ar-SA"/>
        </w:rPr>
        <w:t>F</w:t>
      </w:r>
      <w:r w:rsidR="009E1B49" w:rsidRPr="009E1B49">
        <w:rPr>
          <w:rFonts w:asciiTheme="majorHAnsi" w:eastAsiaTheme="minorHAnsi" w:hAnsiTheme="majorHAnsi" w:cstheme="minorBidi"/>
          <w:color w:val="auto"/>
          <w:sz w:val="22"/>
          <w:szCs w:val="22"/>
          <w:lang w:val="tr-TR" w:eastAsia="ko-KR" w:bidi="ar-SA"/>
        </w:rPr>
        <w:t xml:space="preserve">requently </w:t>
      </w:r>
    </w:p>
    <w:p w:rsidR="009E1B49" w:rsidRDefault="00377C72" w:rsidP="00377C7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A</w:t>
      </w:r>
      <w:r w:rsidR="009E1B49" w:rsidRPr="009E1B49">
        <w:rPr>
          <w:rFonts w:asciiTheme="majorHAnsi" w:eastAsiaTheme="minorHAnsi" w:hAnsiTheme="majorHAnsi" w:cstheme="minorBidi"/>
          <w:color w:val="auto"/>
          <w:sz w:val="22"/>
          <w:szCs w:val="22"/>
          <w:lang w:val="tr-TR" w:eastAsia="ko-KR" w:bidi="ar-SA"/>
        </w:rPr>
        <w:t xml:space="preserve">ssociated with </w:t>
      </w:r>
      <w:r>
        <w:rPr>
          <w:rFonts w:asciiTheme="majorHAnsi" w:eastAsiaTheme="minorHAnsi" w:hAnsiTheme="majorHAnsi" w:cstheme="minorBidi"/>
          <w:color w:val="auto"/>
          <w:sz w:val="22"/>
          <w:szCs w:val="22"/>
          <w:lang w:val="tr-TR" w:eastAsia="ko-KR" w:bidi="ar-SA"/>
        </w:rPr>
        <w:t>S</w:t>
      </w:r>
      <w:r w:rsidR="009E1B49" w:rsidRPr="009E1B49">
        <w:rPr>
          <w:rFonts w:asciiTheme="majorHAnsi" w:eastAsiaTheme="minorHAnsi" w:hAnsiTheme="majorHAnsi" w:cstheme="minorBidi"/>
          <w:color w:val="auto"/>
          <w:sz w:val="22"/>
          <w:szCs w:val="22"/>
          <w:lang w:val="tr-TR" w:eastAsia="ko-KR" w:bidi="ar-SA"/>
        </w:rPr>
        <w:t>elf-</w:t>
      </w:r>
      <w:r>
        <w:rPr>
          <w:rFonts w:asciiTheme="majorHAnsi" w:eastAsiaTheme="minorHAnsi" w:hAnsiTheme="majorHAnsi" w:cstheme="minorBidi"/>
          <w:color w:val="auto"/>
          <w:sz w:val="22"/>
          <w:szCs w:val="22"/>
          <w:lang w:val="tr-TR" w:eastAsia="ko-KR" w:bidi="ar-SA"/>
        </w:rPr>
        <w:t>I</w:t>
      </w:r>
      <w:r w:rsidR="009E1B49" w:rsidRPr="009E1B49">
        <w:rPr>
          <w:rFonts w:asciiTheme="majorHAnsi" w:eastAsiaTheme="minorHAnsi" w:hAnsiTheme="majorHAnsi" w:cstheme="minorBidi"/>
          <w:color w:val="auto"/>
          <w:sz w:val="22"/>
          <w:szCs w:val="22"/>
          <w:lang w:val="tr-TR" w:eastAsia="ko-KR" w:bidi="ar-SA"/>
        </w:rPr>
        <w:t xml:space="preserve">nduced </w:t>
      </w:r>
      <w:r>
        <w:rPr>
          <w:rFonts w:asciiTheme="majorHAnsi" w:eastAsiaTheme="minorHAnsi" w:hAnsiTheme="majorHAnsi" w:cstheme="minorBidi"/>
          <w:color w:val="auto"/>
          <w:sz w:val="22"/>
          <w:szCs w:val="22"/>
          <w:lang w:val="tr-TR" w:eastAsia="ko-KR" w:bidi="ar-SA"/>
        </w:rPr>
        <w:t xml:space="preserve">Seizures, </w:t>
      </w:r>
      <w:r w:rsidR="009E1B49" w:rsidRPr="009E1B49">
        <w:rPr>
          <w:rFonts w:asciiTheme="majorHAnsi" w:eastAsiaTheme="minorHAnsi" w:hAnsiTheme="majorHAnsi" w:cstheme="minorBidi"/>
          <w:color w:val="auto"/>
          <w:sz w:val="22"/>
          <w:szCs w:val="22"/>
          <w:lang w:val="tr-TR" w:eastAsia="ko-KR" w:bidi="ar-SA"/>
        </w:rPr>
        <w:t>Neurology 2015;84:951–8.</w:t>
      </w:r>
    </w:p>
    <w:p w:rsidR="00377C72" w:rsidRPr="009E1B49" w:rsidRDefault="00377C72" w:rsidP="00377C72">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377C72"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Öztürk, H.</w:t>
      </w:r>
      <w:r w:rsidR="009E1B49"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Özkırımlı, E.,</w:t>
      </w:r>
      <w:r w:rsidR="009E1B49"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Özgür,A.,</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Classification of Beta-Lactamases and Penicillin Binding </w:t>
      </w:r>
    </w:p>
    <w:p w:rsidR="009E1B49"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Proteins Using</w:t>
      </w:r>
      <w:r>
        <w:rPr>
          <w:rFonts w:asciiTheme="majorHAnsi" w:eastAsiaTheme="minorHAnsi" w:hAnsiTheme="majorHAnsi" w:cstheme="minorBidi"/>
          <w:color w:val="auto"/>
          <w:sz w:val="22"/>
          <w:szCs w:val="22"/>
          <w:lang w:val="tr-TR" w:eastAsia="ko-KR" w:bidi="ar-SA"/>
        </w:rPr>
        <w:t xml:space="preserve"> Ligand-Centric Network Models’’, </w:t>
      </w:r>
      <w:r w:rsidR="009E1B49" w:rsidRPr="009E1B49">
        <w:rPr>
          <w:rFonts w:asciiTheme="majorHAnsi" w:eastAsiaTheme="minorHAnsi" w:hAnsiTheme="majorHAnsi" w:cstheme="minorBidi"/>
          <w:color w:val="auto"/>
          <w:sz w:val="22"/>
          <w:szCs w:val="22"/>
          <w:lang w:val="tr-TR" w:eastAsia="ko-KR" w:bidi="ar-SA"/>
        </w:rPr>
        <w:t>LoS ONE, 10(2): e0117874, 2015.</w:t>
      </w:r>
    </w:p>
    <w:p w:rsidR="00377C72" w:rsidRPr="009E1B49" w:rsidRDefault="00377C72" w:rsidP="00377C72">
      <w:pPr>
        <w:pStyle w:val="TextBody"/>
        <w:spacing w:after="0" w:line="240" w:lineRule="auto"/>
        <w:rPr>
          <w:rFonts w:asciiTheme="majorHAnsi" w:eastAsiaTheme="minorHAnsi" w:hAnsiTheme="majorHAnsi" w:cstheme="minorBidi"/>
          <w:color w:val="auto"/>
          <w:sz w:val="22"/>
          <w:szCs w:val="22"/>
          <w:lang w:val="tr-TR" w:eastAsia="ko-KR" w:bidi="ar-SA"/>
        </w:rPr>
      </w:pPr>
    </w:p>
    <w:p w:rsidR="001808D9" w:rsidRDefault="009E1B49" w:rsidP="001808D9">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Dibeklioğlu, H., Alnajar, </w:t>
      </w:r>
      <w:r w:rsidR="001808D9">
        <w:rPr>
          <w:rFonts w:asciiTheme="majorHAnsi" w:eastAsiaTheme="minorHAnsi" w:hAnsiTheme="majorHAnsi" w:cstheme="minorBidi"/>
          <w:color w:val="auto"/>
          <w:sz w:val="22"/>
          <w:szCs w:val="22"/>
          <w:lang w:val="tr-TR" w:eastAsia="ko-KR" w:bidi="ar-SA"/>
        </w:rPr>
        <w:t>F.,</w:t>
      </w:r>
      <w:r w:rsidRPr="009E1B49">
        <w:rPr>
          <w:rFonts w:asciiTheme="majorHAnsi" w:eastAsiaTheme="minorHAnsi" w:hAnsiTheme="majorHAnsi" w:cstheme="minorBidi"/>
          <w:color w:val="auto"/>
          <w:sz w:val="22"/>
          <w:szCs w:val="22"/>
          <w:lang w:val="tr-TR" w:eastAsia="ko-KR" w:bidi="ar-SA"/>
        </w:rPr>
        <w:t xml:space="preserve"> Salah, </w:t>
      </w:r>
      <w:r w:rsidR="001808D9">
        <w:rPr>
          <w:rFonts w:asciiTheme="majorHAnsi" w:eastAsiaTheme="minorHAnsi" w:hAnsiTheme="majorHAnsi" w:cstheme="minorBidi"/>
          <w:color w:val="auto"/>
          <w:sz w:val="22"/>
          <w:szCs w:val="22"/>
          <w:lang w:val="tr-TR" w:eastAsia="ko-KR" w:bidi="ar-SA"/>
        </w:rPr>
        <w:t>A.A.,</w:t>
      </w:r>
      <w:r w:rsidRPr="009E1B49">
        <w:rPr>
          <w:rFonts w:asciiTheme="majorHAnsi" w:eastAsiaTheme="minorHAnsi" w:hAnsiTheme="majorHAnsi" w:cstheme="minorBidi"/>
          <w:color w:val="auto"/>
          <w:sz w:val="22"/>
          <w:szCs w:val="22"/>
          <w:lang w:val="tr-TR" w:eastAsia="ko-KR" w:bidi="ar-SA"/>
        </w:rPr>
        <w:t xml:space="preserve"> Gevers, </w:t>
      </w:r>
      <w:r w:rsidR="001808D9">
        <w:rPr>
          <w:rFonts w:asciiTheme="majorHAnsi" w:eastAsiaTheme="minorHAnsi" w:hAnsiTheme="majorHAnsi" w:cstheme="minorBidi"/>
          <w:color w:val="auto"/>
          <w:sz w:val="22"/>
          <w:szCs w:val="22"/>
          <w:lang w:val="tr-TR" w:eastAsia="ko-KR" w:bidi="ar-SA"/>
        </w:rPr>
        <w:t>T.H.,</w:t>
      </w:r>
      <w:r w:rsidRPr="009E1B49">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fldChar w:fldCharType="begin"/>
      </w:r>
      <w:r w:rsidRPr="009E1B49">
        <w:rPr>
          <w:rFonts w:asciiTheme="majorHAnsi" w:eastAsiaTheme="minorHAnsi" w:hAnsiTheme="majorHAnsi" w:cstheme="minorBidi"/>
          <w:color w:val="auto"/>
          <w:sz w:val="22"/>
          <w:szCs w:val="22"/>
          <w:lang w:val="tr-TR" w:eastAsia="ko-KR" w:bidi="ar-SA"/>
        </w:rPr>
        <w:instrText xml:space="preserve"> HYPERLINK "http://ieeexplore.ieee.org/xpl/articleDetails.jsp?tp=&amp;arnumber=7060650" \h </w:instrText>
      </w:r>
      <w:r w:rsidRPr="009E1B49">
        <w:rPr>
          <w:rFonts w:asciiTheme="majorHAnsi" w:eastAsiaTheme="minorHAnsi" w:hAnsiTheme="majorHAnsi" w:cstheme="minorBidi"/>
          <w:color w:val="auto"/>
          <w:sz w:val="22"/>
          <w:szCs w:val="22"/>
          <w:lang w:val="tr-TR" w:eastAsia="ko-KR" w:bidi="ar-SA"/>
        </w:rPr>
        <w:fldChar w:fldCharType="separate"/>
      </w:r>
      <w:r w:rsidRPr="009E1B49">
        <w:rPr>
          <w:rFonts w:asciiTheme="majorHAnsi" w:eastAsiaTheme="minorHAnsi" w:hAnsiTheme="majorHAnsi" w:cstheme="minorBidi"/>
          <w:color w:val="auto"/>
          <w:sz w:val="22"/>
          <w:szCs w:val="22"/>
          <w:lang w:val="tr-TR" w:eastAsia="ko-KR" w:bidi="ar-SA"/>
        </w:rPr>
        <w:t xml:space="preserve">Combining </w:t>
      </w:r>
      <w:r w:rsidR="001808D9">
        <w:rPr>
          <w:rFonts w:asciiTheme="majorHAnsi" w:eastAsiaTheme="minorHAnsi" w:hAnsiTheme="majorHAnsi" w:cstheme="minorBidi"/>
          <w:color w:val="auto"/>
          <w:sz w:val="22"/>
          <w:szCs w:val="22"/>
          <w:lang w:val="tr-TR" w:eastAsia="ko-KR" w:bidi="ar-SA"/>
        </w:rPr>
        <w:t>Facial Dynamics with Appearance</w:t>
      </w:r>
    </w:p>
    <w:p w:rsidR="001808D9" w:rsidRDefault="001808D9" w:rsidP="001808D9">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for Age Estimation</w:t>
      </w:r>
      <w:r w:rsidR="009E1B49" w:rsidRPr="009E1B49">
        <w:rPr>
          <w:rFonts w:asciiTheme="majorHAnsi" w:eastAsiaTheme="minorHAnsi" w:hAnsiTheme="majorHAnsi" w:cstheme="minorBidi"/>
          <w:color w:val="auto"/>
          <w:sz w:val="22"/>
          <w:szCs w:val="22"/>
          <w:lang w:val="tr-TR" w:eastAsia="ko-KR" w:bidi="ar-SA"/>
        </w:rPr>
        <w:fldChar w:fldCharType="end"/>
      </w:r>
      <w:r w:rsidR="009E1B49" w:rsidRPr="009E1B49">
        <w:rPr>
          <w:rFonts w:asciiTheme="majorHAnsi" w:eastAsiaTheme="minorHAnsi" w:hAnsiTheme="majorHAnsi" w:cstheme="minorBidi"/>
          <w:color w:val="auto"/>
          <w:sz w:val="22"/>
          <w:szCs w:val="22"/>
          <w:lang w:val="tr-TR" w:eastAsia="ko-KR" w:bidi="ar-SA"/>
        </w:rPr>
        <w:t xml:space="preserve">," IEEE Transactions on Image Processing, vol.24, no.6, pp.1928-1943, </w:t>
      </w:r>
    </w:p>
    <w:p w:rsidR="001808D9" w:rsidRDefault="001808D9" w:rsidP="001808D9">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w:t>
      </w:r>
    </w:p>
    <w:p w:rsidR="009E1B49" w:rsidRPr="009E1B49" w:rsidRDefault="009E1B49" w:rsidP="001808D9">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 </w:t>
      </w:r>
    </w:p>
    <w:p w:rsidR="001808D9" w:rsidRDefault="009E1B49" w:rsidP="001808D9">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Kaya, H., Salah, </w:t>
      </w:r>
      <w:r w:rsidR="001808D9">
        <w:rPr>
          <w:rFonts w:asciiTheme="majorHAnsi" w:eastAsiaTheme="minorHAnsi" w:hAnsiTheme="majorHAnsi" w:cstheme="minorBidi"/>
          <w:color w:val="auto"/>
          <w:sz w:val="22"/>
          <w:szCs w:val="22"/>
          <w:lang w:val="tr-TR" w:eastAsia="ko-KR" w:bidi="ar-SA"/>
        </w:rPr>
        <w:t xml:space="preserve">A.A., </w:t>
      </w:r>
      <w:r w:rsidRPr="009E1B49">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fldChar w:fldCharType="begin"/>
      </w:r>
      <w:r w:rsidRPr="009E1B49">
        <w:rPr>
          <w:rFonts w:asciiTheme="majorHAnsi" w:eastAsiaTheme="minorHAnsi" w:hAnsiTheme="majorHAnsi" w:cstheme="minorBidi"/>
          <w:color w:val="auto"/>
          <w:sz w:val="22"/>
          <w:szCs w:val="22"/>
          <w:lang w:val="tr-TR" w:eastAsia="ko-KR" w:bidi="ar-SA"/>
        </w:rPr>
        <w:instrText xml:space="preserve"> HYPERLINK "http://link.springer.com/article/10.1007/s12193-015-0175-6" \h </w:instrText>
      </w:r>
      <w:r w:rsidRPr="009E1B49">
        <w:rPr>
          <w:rFonts w:asciiTheme="majorHAnsi" w:eastAsiaTheme="minorHAnsi" w:hAnsiTheme="majorHAnsi" w:cstheme="minorBidi"/>
          <w:color w:val="auto"/>
          <w:sz w:val="22"/>
          <w:szCs w:val="22"/>
          <w:lang w:val="tr-TR" w:eastAsia="ko-KR" w:bidi="ar-SA"/>
        </w:rPr>
        <w:fldChar w:fldCharType="separate"/>
      </w:r>
      <w:r w:rsidRPr="009E1B49">
        <w:rPr>
          <w:rFonts w:asciiTheme="majorHAnsi" w:eastAsiaTheme="minorHAnsi" w:hAnsiTheme="majorHAnsi" w:cstheme="minorBidi"/>
          <w:color w:val="auto"/>
          <w:sz w:val="22"/>
          <w:szCs w:val="22"/>
          <w:lang w:val="tr-TR" w:eastAsia="ko-KR" w:bidi="ar-SA"/>
        </w:rPr>
        <w:t>Combining Modality-Specific Extrem</w:t>
      </w:r>
      <w:r w:rsidR="001808D9">
        <w:rPr>
          <w:rFonts w:asciiTheme="majorHAnsi" w:eastAsiaTheme="minorHAnsi" w:hAnsiTheme="majorHAnsi" w:cstheme="minorBidi"/>
          <w:color w:val="auto"/>
          <w:sz w:val="22"/>
          <w:szCs w:val="22"/>
          <w:lang w:val="tr-TR" w:eastAsia="ko-KR" w:bidi="ar-SA"/>
        </w:rPr>
        <w:t>e Learning Machines for Emotion</w:t>
      </w:r>
    </w:p>
    <w:p w:rsidR="001808D9" w:rsidRDefault="001808D9" w:rsidP="001808D9">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Recognition in the Wild</w:t>
      </w:r>
      <w:r w:rsidR="009E1B49" w:rsidRPr="009E1B49">
        <w:rPr>
          <w:rFonts w:asciiTheme="majorHAnsi" w:eastAsiaTheme="minorHAnsi" w:hAnsiTheme="majorHAnsi" w:cstheme="minorBidi"/>
          <w:color w:val="auto"/>
          <w:sz w:val="22"/>
          <w:szCs w:val="22"/>
          <w:lang w:val="tr-TR" w:eastAsia="ko-KR" w:bidi="ar-SA"/>
        </w:rPr>
        <w:fldChar w:fldCharType="end"/>
      </w:r>
      <w:r w:rsidR="009E1B49" w:rsidRPr="009E1B49">
        <w:rPr>
          <w:rFonts w:asciiTheme="majorHAnsi" w:eastAsiaTheme="minorHAnsi" w:hAnsiTheme="majorHAnsi" w:cstheme="minorBidi"/>
          <w:color w:val="auto"/>
          <w:sz w:val="22"/>
          <w:szCs w:val="22"/>
          <w:lang w:val="tr-TR" w:eastAsia="ko-KR" w:bidi="ar-SA"/>
        </w:rPr>
        <w:t>", Journal on Multimodal User Interfaces, DOI: 10.1007/s12193-</w:t>
      </w:r>
    </w:p>
    <w:p w:rsidR="009E1B49" w:rsidRDefault="001808D9" w:rsidP="001808D9">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015-0175-6, 2015. </w:t>
      </w:r>
    </w:p>
    <w:p w:rsidR="001808D9" w:rsidRPr="009E1B49" w:rsidRDefault="001808D9" w:rsidP="001808D9">
      <w:pPr>
        <w:pStyle w:val="TextBody"/>
        <w:spacing w:after="0" w:line="240" w:lineRule="auto"/>
        <w:rPr>
          <w:rFonts w:asciiTheme="majorHAnsi" w:eastAsiaTheme="minorHAnsi" w:hAnsiTheme="majorHAnsi" w:cstheme="minorBidi"/>
          <w:color w:val="auto"/>
          <w:sz w:val="22"/>
          <w:szCs w:val="22"/>
          <w:lang w:val="tr-TR" w:eastAsia="ko-KR" w:bidi="ar-SA"/>
        </w:rPr>
      </w:pPr>
    </w:p>
    <w:p w:rsidR="009A646E" w:rsidRDefault="009E1B49" w:rsidP="001808D9">
      <w:pPr>
        <w:suppressAutoHyphens/>
        <w:spacing w:after="0" w:line="240" w:lineRule="auto"/>
        <w:contextualSpacing/>
        <w:rPr>
          <w:rFonts w:asciiTheme="majorHAnsi" w:hAnsiTheme="majorHAnsi"/>
          <w:lang w:eastAsia="ko-KR"/>
        </w:rPr>
      </w:pPr>
      <w:r w:rsidRPr="009E1B49">
        <w:rPr>
          <w:rFonts w:asciiTheme="majorHAnsi" w:hAnsiTheme="majorHAnsi"/>
          <w:lang w:eastAsia="ko-KR"/>
        </w:rPr>
        <w:t>Acar Ö, Ozturk-</w:t>
      </w:r>
      <w:r w:rsidR="009A646E">
        <w:rPr>
          <w:rFonts w:asciiTheme="majorHAnsi" w:hAnsiTheme="majorHAnsi"/>
          <w:lang w:eastAsia="ko-KR"/>
        </w:rPr>
        <w:t>Işı</w:t>
      </w:r>
      <w:r w:rsidRPr="009E1B49">
        <w:rPr>
          <w:rFonts w:asciiTheme="majorHAnsi" w:hAnsiTheme="majorHAnsi"/>
          <w:lang w:eastAsia="ko-KR"/>
        </w:rPr>
        <w:t>k</w:t>
      </w:r>
      <w:r w:rsidR="009A646E">
        <w:rPr>
          <w:rFonts w:asciiTheme="majorHAnsi" w:hAnsiTheme="majorHAnsi"/>
          <w:lang w:eastAsia="ko-KR"/>
        </w:rPr>
        <w:t>,</w:t>
      </w:r>
      <w:r w:rsidRPr="009E1B49">
        <w:rPr>
          <w:rFonts w:asciiTheme="majorHAnsi" w:hAnsiTheme="majorHAnsi"/>
          <w:lang w:eastAsia="ko-KR"/>
        </w:rPr>
        <w:t xml:space="preserve"> E</w:t>
      </w:r>
      <w:r w:rsidR="009A646E">
        <w:rPr>
          <w:rFonts w:asciiTheme="majorHAnsi" w:hAnsiTheme="majorHAnsi"/>
          <w:lang w:eastAsia="ko-KR"/>
        </w:rPr>
        <w:t xml:space="preserve">., Mut, </w:t>
      </w:r>
      <w:r w:rsidRPr="009E1B49">
        <w:rPr>
          <w:rFonts w:asciiTheme="majorHAnsi" w:hAnsiTheme="majorHAnsi"/>
          <w:lang w:eastAsia="ko-KR"/>
        </w:rPr>
        <w:t>T</w:t>
      </w:r>
      <w:r w:rsidR="009A646E">
        <w:rPr>
          <w:rFonts w:asciiTheme="majorHAnsi" w:hAnsiTheme="majorHAnsi"/>
          <w:lang w:eastAsia="ko-KR"/>
        </w:rPr>
        <w:t>.</w:t>
      </w:r>
      <w:r w:rsidRPr="009E1B49">
        <w:rPr>
          <w:rFonts w:asciiTheme="majorHAnsi" w:hAnsiTheme="majorHAnsi"/>
          <w:lang w:eastAsia="ko-KR"/>
        </w:rPr>
        <w:t>, Sağlıcan</w:t>
      </w:r>
      <w:r w:rsidR="009A646E">
        <w:rPr>
          <w:rFonts w:asciiTheme="majorHAnsi" w:hAnsiTheme="majorHAnsi"/>
          <w:lang w:eastAsia="ko-KR"/>
        </w:rPr>
        <w:t>,</w:t>
      </w:r>
      <w:r w:rsidRPr="009E1B49">
        <w:rPr>
          <w:rFonts w:asciiTheme="majorHAnsi" w:hAnsiTheme="majorHAnsi"/>
          <w:lang w:eastAsia="ko-KR"/>
        </w:rPr>
        <w:t xml:space="preserve"> Y</w:t>
      </w:r>
      <w:r w:rsidR="009A646E">
        <w:rPr>
          <w:rFonts w:asciiTheme="majorHAnsi" w:hAnsiTheme="majorHAnsi"/>
          <w:lang w:eastAsia="ko-KR"/>
        </w:rPr>
        <w:t>.</w:t>
      </w:r>
      <w:r w:rsidRPr="009E1B49">
        <w:rPr>
          <w:rFonts w:asciiTheme="majorHAnsi" w:hAnsiTheme="majorHAnsi"/>
          <w:lang w:eastAsia="ko-KR"/>
        </w:rPr>
        <w:t>, Onay</w:t>
      </w:r>
      <w:r w:rsidR="009A646E">
        <w:rPr>
          <w:rFonts w:asciiTheme="majorHAnsi" w:hAnsiTheme="majorHAnsi"/>
          <w:lang w:eastAsia="ko-KR"/>
        </w:rPr>
        <w:t>,</w:t>
      </w:r>
      <w:r w:rsidRPr="009E1B49">
        <w:rPr>
          <w:rFonts w:asciiTheme="majorHAnsi" w:hAnsiTheme="majorHAnsi"/>
          <w:lang w:eastAsia="ko-KR"/>
        </w:rPr>
        <w:t xml:space="preserve"> A</w:t>
      </w:r>
      <w:r w:rsidR="009A646E">
        <w:rPr>
          <w:rFonts w:asciiTheme="majorHAnsi" w:hAnsiTheme="majorHAnsi"/>
          <w:lang w:eastAsia="ko-KR"/>
        </w:rPr>
        <w:t>.</w:t>
      </w:r>
      <w:r w:rsidRPr="009E1B49">
        <w:rPr>
          <w:rFonts w:asciiTheme="majorHAnsi" w:hAnsiTheme="majorHAnsi"/>
          <w:lang w:eastAsia="ko-KR"/>
        </w:rPr>
        <w:t>, Vural</w:t>
      </w:r>
      <w:r w:rsidR="009A646E">
        <w:rPr>
          <w:rFonts w:asciiTheme="majorHAnsi" w:hAnsiTheme="majorHAnsi"/>
          <w:lang w:eastAsia="ko-KR"/>
        </w:rPr>
        <w:t>,</w:t>
      </w:r>
      <w:r w:rsidRPr="009E1B49">
        <w:rPr>
          <w:rFonts w:asciiTheme="majorHAnsi" w:hAnsiTheme="majorHAnsi"/>
          <w:lang w:eastAsia="ko-KR"/>
        </w:rPr>
        <w:t xml:space="preserve"> M</w:t>
      </w:r>
      <w:r w:rsidR="009A646E">
        <w:rPr>
          <w:rFonts w:asciiTheme="majorHAnsi" w:hAnsiTheme="majorHAnsi"/>
          <w:lang w:eastAsia="ko-KR"/>
        </w:rPr>
        <w:t>.</w:t>
      </w:r>
      <w:r w:rsidRPr="009E1B49">
        <w:rPr>
          <w:rFonts w:asciiTheme="majorHAnsi" w:hAnsiTheme="majorHAnsi"/>
          <w:lang w:eastAsia="ko-KR"/>
        </w:rPr>
        <w:t>, Musaoğlu</w:t>
      </w:r>
      <w:r w:rsidR="009A646E">
        <w:rPr>
          <w:rFonts w:asciiTheme="majorHAnsi" w:hAnsiTheme="majorHAnsi"/>
          <w:lang w:eastAsia="ko-KR"/>
        </w:rPr>
        <w:t>,</w:t>
      </w:r>
      <w:r w:rsidRPr="009E1B49">
        <w:rPr>
          <w:rFonts w:asciiTheme="majorHAnsi" w:hAnsiTheme="majorHAnsi"/>
          <w:lang w:eastAsia="ko-KR"/>
        </w:rPr>
        <w:t xml:space="preserve"> A</w:t>
      </w:r>
      <w:r w:rsidR="009A646E">
        <w:rPr>
          <w:rFonts w:asciiTheme="majorHAnsi" w:hAnsiTheme="majorHAnsi"/>
          <w:lang w:eastAsia="ko-KR"/>
        </w:rPr>
        <w:t>.</w:t>
      </w:r>
      <w:r w:rsidRPr="009E1B49">
        <w:rPr>
          <w:rFonts w:asciiTheme="majorHAnsi" w:hAnsiTheme="majorHAnsi"/>
          <w:lang w:eastAsia="ko-KR"/>
        </w:rPr>
        <w:t>, Esen</w:t>
      </w:r>
      <w:r w:rsidR="009A646E">
        <w:rPr>
          <w:rFonts w:asciiTheme="majorHAnsi" w:hAnsiTheme="majorHAnsi"/>
          <w:lang w:eastAsia="ko-KR"/>
        </w:rPr>
        <w:t>,</w:t>
      </w:r>
      <w:r w:rsidRPr="009E1B49">
        <w:rPr>
          <w:rFonts w:asciiTheme="majorHAnsi" w:hAnsiTheme="majorHAnsi"/>
          <w:lang w:eastAsia="ko-KR"/>
        </w:rPr>
        <w:t xml:space="preserve"> T., </w:t>
      </w:r>
    </w:p>
    <w:p w:rsidR="009A646E" w:rsidRDefault="009A646E" w:rsidP="001808D9">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Pr="009A646E">
        <w:rPr>
          <w:rFonts w:asciiTheme="majorHAnsi" w:hAnsiTheme="majorHAnsi"/>
          <w:lang w:eastAsia="ko-KR"/>
        </w:rPr>
        <w:t>’</w:t>
      </w:r>
      <w:r w:rsidR="009E1B49" w:rsidRPr="009A646E">
        <w:rPr>
          <w:rFonts w:asciiTheme="majorHAnsi" w:hAnsiTheme="majorHAnsi"/>
          <w:lang w:eastAsia="ko-KR"/>
        </w:rPr>
        <w:t xml:space="preserve">Comparison of the </w:t>
      </w:r>
      <w:r>
        <w:rPr>
          <w:rFonts w:asciiTheme="majorHAnsi" w:hAnsiTheme="majorHAnsi"/>
          <w:lang w:eastAsia="ko-KR"/>
        </w:rPr>
        <w:t>T</w:t>
      </w:r>
      <w:r w:rsidR="009E1B49" w:rsidRPr="009A646E">
        <w:rPr>
          <w:rFonts w:asciiTheme="majorHAnsi" w:hAnsiTheme="majorHAnsi"/>
          <w:lang w:eastAsia="ko-KR"/>
        </w:rPr>
        <w:t xml:space="preserve">rifecta </w:t>
      </w:r>
      <w:r>
        <w:rPr>
          <w:rFonts w:asciiTheme="majorHAnsi" w:hAnsiTheme="majorHAnsi"/>
          <w:lang w:eastAsia="ko-KR"/>
        </w:rPr>
        <w:t>O</w:t>
      </w:r>
      <w:r w:rsidR="009E1B49" w:rsidRPr="009A646E">
        <w:rPr>
          <w:rFonts w:asciiTheme="majorHAnsi" w:hAnsiTheme="majorHAnsi"/>
          <w:lang w:eastAsia="ko-KR"/>
        </w:rPr>
        <w:t xml:space="preserve">utcomes of </w:t>
      </w:r>
      <w:r>
        <w:rPr>
          <w:rFonts w:asciiTheme="majorHAnsi" w:hAnsiTheme="majorHAnsi"/>
          <w:lang w:eastAsia="ko-KR"/>
        </w:rPr>
        <w:t>R</w:t>
      </w:r>
      <w:r w:rsidR="009E1B49" w:rsidRPr="009A646E">
        <w:rPr>
          <w:rFonts w:asciiTheme="majorHAnsi" w:hAnsiTheme="majorHAnsi"/>
          <w:lang w:eastAsia="ko-KR"/>
        </w:rPr>
        <w:t xml:space="preserve">obotic and </w:t>
      </w:r>
      <w:r>
        <w:rPr>
          <w:rFonts w:asciiTheme="majorHAnsi" w:hAnsiTheme="majorHAnsi"/>
          <w:lang w:eastAsia="ko-KR"/>
        </w:rPr>
        <w:t>O</w:t>
      </w:r>
      <w:r w:rsidR="009E1B49" w:rsidRPr="009A646E">
        <w:rPr>
          <w:rFonts w:asciiTheme="majorHAnsi" w:hAnsiTheme="majorHAnsi"/>
          <w:lang w:eastAsia="ko-KR"/>
        </w:rPr>
        <w:t xml:space="preserve">pen </w:t>
      </w:r>
      <w:r>
        <w:rPr>
          <w:rFonts w:asciiTheme="majorHAnsi" w:hAnsiTheme="majorHAnsi"/>
          <w:lang w:eastAsia="ko-KR"/>
        </w:rPr>
        <w:t>N</w:t>
      </w:r>
      <w:r w:rsidR="009E1B49" w:rsidRPr="009A646E">
        <w:rPr>
          <w:rFonts w:asciiTheme="majorHAnsi" w:hAnsiTheme="majorHAnsi"/>
          <w:lang w:eastAsia="ko-KR"/>
        </w:rPr>
        <w:t>ephron-</w:t>
      </w:r>
      <w:r>
        <w:rPr>
          <w:rFonts w:asciiTheme="majorHAnsi" w:hAnsiTheme="majorHAnsi"/>
          <w:lang w:eastAsia="ko-KR"/>
        </w:rPr>
        <w:t>S</w:t>
      </w:r>
      <w:r w:rsidR="009E1B49" w:rsidRPr="009A646E">
        <w:rPr>
          <w:rFonts w:asciiTheme="majorHAnsi" w:hAnsiTheme="majorHAnsi"/>
          <w:lang w:eastAsia="ko-KR"/>
        </w:rPr>
        <w:t xml:space="preserve">sparing </w:t>
      </w:r>
      <w:r>
        <w:rPr>
          <w:rFonts w:asciiTheme="majorHAnsi" w:hAnsiTheme="majorHAnsi"/>
          <w:lang w:eastAsia="ko-KR"/>
        </w:rPr>
        <w:t>S</w:t>
      </w:r>
      <w:r w:rsidR="009E1B49" w:rsidRPr="009A646E">
        <w:rPr>
          <w:rFonts w:asciiTheme="majorHAnsi" w:hAnsiTheme="majorHAnsi"/>
          <w:lang w:eastAsia="ko-KR"/>
        </w:rPr>
        <w:t xml:space="preserve">urgeries </w:t>
      </w:r>
    </w:p>
    <w:p w:rsidR="009A646E" w:rsidRDefault="009A646E" w:rsidP="001808D9">
      <w:pPr>
        <w:suppressAutoHyphens/>
        <w:spacing w:after="0" w:line="240" w:lineRule="auto"/>
        <w:contextualSpacing/>
        <w:rPr>
          <w:rFonts w:asciiTheme="majorHAnsi" w:hAnsiTheme="majorHAnsi"/>
          <w:lang w:eastAsia="ko-KR"/>
        </w:rPr>
      </w:pPr>
      <w:r>
        <w:rPr>
          <w:rFonts w:asciiTheme="majorHAnsi" w:hAnsiTheme="majorHAnsi"/>
          <w:lang w:eastAsia="ko-KR"/>
        </w:rPr>
        <w:t xml:space="preserve">           P</w:t>
      </w:r>
      <w:r w:rsidR="009E1B49" w:rsidRPr="009A646E">
        <w:rPr>
          <w:rFonts w:asciiTheme="majorHAnsi" w:hAnsiTheme="majorHAnsi"/>
          <w:lang w:eastAsia="ko-KR"/>
        </w:rPr>
        <w:t xml:space="preserve">erformed in the </w:t>
      </w:r>
      <w:r>
        <w:rPr>
          <w:rFonts w:asciiTheme="majorHAnsi" w:hAnsiTheme="majorHAnsi"/>
          <w:lang w:eastAsia="ko-KR"/>
        </w:rPr>
        <w:t>R</w:t>
      </w:r>
      <w:r w:rsidR="009E1B49" w:rsidRPr="009A646E">
        <w:rPr>
          <w:rFonts w:asciiTheme="majorHAnsi" w:hAnsiTheme="majorHAnsi"/>
          <w:lang w:eastAsia="ko-KR"/>
        </w:rPr>
        <w:t xml:space="preserve">obotic </w:t>
      </w:r>
      <w:r>
        <w:rPr>
          <w:rFonts w:asciiTheme="majorHAnsi" w:hAnsiTheme="majorHAnsi"/>
          <w:lang w:eastAsia="ko-KR"/>
        </w:rPr>
        <w:t>E</w:t>
      </w:r>
      <w:r w:rsidR="009E1B49" w:rsidRPr="009A646E">
        <w:rPr>
          <w:rFonts w:asciiTheme="majorHAnsi" w:hAnsiTheme="majorHAnsi"/>
          <w:lang w:eastAsia="ko-KR"/>
        </w:rPr>
        <w:t xml:space="preserve">ra of a </w:t>
      </w:r>
      <w:r>
        <w:rPr>
          <w:rFonts w:asciiTheme="majorHAnsi" w:hAnsiTheme="majorHAnsi"/>
          <w:lang w:eastAsia="ko-KR"/>
        </w:rPr>
        <w:t>S</w:t>
      </w:r>
      <w:r w:rsidR="009E1B49" w:rsidRPr="009A646E">
        <w:rPr>
          <w:rFonts w:asciiTheme="majorHAnsi" w:hAnsiTheme="majorHAnsi"/>
          <w:lang w:eastAsia="ko-KR"/>
        </w:rPr>
        <w:t xml:space="preserve">ingle </w:t>
      </w:r>
      <w:r>
        <w:rPr>
          <w:rFonts w:asciiTheme="majorHAnsi" w:hAnsiTheme="majorHAnsi"/>
          <w:lang w:eastAsia="ko-KR"/>
        </w:rPr>
        <w:t>I</w:t>
      </w:r>
      <w:r w:rsidR="009E1B49" w:rsidRPr="009A646E">
        <w:rPr>
          <w:rFonts w:asciiTheme="majorHAnsi" w:hAnsiTheme="majorHAnsi"/>
          <w:lang w:eastAsia="ko-KR"/>
        </w:rPr>
        <w:t>institution</w:t>
      </w:r>
      <w:r>
        <w:rPr>
          <w:rFonts w:asciiTheme="majorHAnsi" w:hAnsiTheme="majorHAnsi"/>
          <w:lang w:eastAsia="ko-KR"/>
        </w:rPr>
        <w:t xml:space="preserve">’’, </w:t>
      </w:r>
      <w:r w:rsidR="009E1B49" w:rsidRPr="009E1B49">
        <w:rPr>
          <w:rFonts w:asciiTheme="majorHAnsi" w:hAnsiTheme="majorHAnsi"/>
          <w:lang w:eastAsia="ko-KR"/>
        </w:rPr>
        <w:t>Springerplus, Sayı:4 (2015),  472-</w:t>
      </w:r>
    </w:p>
    <w:p w:rsidR="009E1B49" w:rsidRDefault="009A646E" w:rsidP="001808D9">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478, doi: 10.1186</w:t>
      </w:r>
      <w:r>
        <w:rPr>
          <w:rFonts w:asciiTheme="majorHAnsi" w:hAnsiTheme="majorHAnsi"/>
          <w:lang w:eastAsia="ko-KR"/>
        </w:rPr>
        <w:t xml:space="preserve"> </w:t>
      </w:r>
      <w:r w:rsidR="009E1B49" w:rsidRPr="009E1B49">
        <w:rPr>
          <w:rFonts w:asciiTheme="majorHAnsi" w:hAnsiTheme="majorHAnsi"/>
          <w:lang w:eastAsia="ko-KR"/>
        </w:rPr>
        <w:t>/s40064-015-1274-2.</w:t>
      </w:r>
    </w:p>
    <w:p w:rsidR="009A646E" w:rsidRPr="009E1B49" w:rsidRDefault="009A646E" w:rsidP="001808D9">
      <w:pPr>
        <w:suppressAutoHyphens/>
        <w:spacing w:after="0" w:line="240" w:lineRule="auto"/>
        <w:contextualSpacing/>
        <w:rPr>
          <w:rFonts w:asciiTheme="majorHAnsi" w:hAnsiTheme="majorHAnsi"/>
          <w:lang w:eastAsia="ko-KR"/>
        </w:rPr>
      </w:pPr>
    </w:p>
    <w:p w:rsidR="009A646E" w:rsidRDefault="009A646E" w:rsidP="009A646E">
      <w:pPr>
        <w:pStyle w:val="KonuBal"/>
        <w:pBdr>
          <w:bottom w:val="none" w:sz="0" w:space="0" w:color="auto"/>
        </w:pBdr>
        <w:suppressAutoHyphens/>
        <w:spacing w:after="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Ş</w:t>
      </w:r>
      <w:r w:rsidR="009E1B49" w:rsidRPr="009E1B49">
        <w:rPr>
          <w:rFonts w:eastAsiaTheme="minorHAnsi" w:cstheme="minorBidi"/>
          <w:color w:val="auto"/>
          <w:spacing w:val="0"/>
          <w:kern w:val="0"/>
          <w:sz w:val="22"/>
          <w:szCs w:val="22"/>
          <w:lang w:eastAsia="ko-KR"/>
        </w:rPr>
        <w:t xml:space="preserve">enyuva, </w:t>
      </w:r>
      <w:r>
        <w:rPr>
          <w:rFonts w:eastAsiaTheme="minorHAnsi" w:cstheme="minorBidi"/>
          <w:color w:val="auto"/>
          <w:spacing w:val="0"/>
          <w:kern w:val="0"/>
          <w:sz w:val="22"/>
          <w:szCs w:val="22"/>
          <w:lang w:eastAsia="ko-KR"/>
        </w:rPr>
        <w:t>V.,</w:t>
      </w:r>
      <w:r w:rsidRPr="009E1B49">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Kurt,</w:t>
      </w:r>
      <w:r>
        <w:rPr>
          <w:rFonts w:eastAsiaTheme="minorHAnsi" w:cstheme="minorBidi"/>
          <w:color w:val="auto"/>
          <w:spacing w:val="0"/>
          <w:kern w:val="0"/>
          <w:sz w:val="22"/>
          <w:szCs w:val="22"/>
          <w:lang w:eastAsia="ko-KR"/>
        </w:rPr>
        <w:t xml:space="preserve"> G.,</w:t>
      </w:r>
      <w:r w:rsidR="009E1B49" w:rsidRPr="009E1B49">
        <w:rPr>
          <w:rFonts w:eastAsiaTheme="minorHAnsi" w:cstheme="minorBidi"/>
          <w:color w:val="auto"/>
          <w:spacing w:val="0"/>
          <w:kern w:val="0"/>
          <w:sz w:val="22"/>
          <w:szCs w:val="22"/>
          <w:lang w:eastAsia="ko-KR"/>
        </w:rPr>
        <w:t xml:space="preserve"> </w:t>
      </w:r>
      <w:r>
        <w:rPr>
          <w:rFonts w:eastAsiaTheme="minorHAnsi" w:cstheme="minorBidi"/>
          <w:color w:val="auto"/>
          <w:spacing w:val="0"/>
          <w:kern w:val="0"/>
          <w:sz w:val="22"/>
          <w:szCs w:val="22"/>
          <w:lang w:eastAsia="ko-KR"/>
        </w:rPr>
        <w:t>Anarım</w:t>
      </w:r>
      <w:r w:rsidR="009E1B49" w:rsidRPr="009E1B49">
        <w:rPr>
          <w:rFonts w:eastAsiaTheme="minorHAnsi" w:cstheme="minorBidi"/>
          <w:color w:val="auto"/>
          <w:spacing w:val="0"/>
          <w:kern w:val="0"/>
          <w:sz w:val="22"/>
          <w:szCs w:val="22"/>
          <w:lang w:eastAsia="ko-KR"/>
        </w:rPr>
        <w:t>,</w:t>
      </w:r>
      <w:r>
        <w:rPr>
          <w:rFonts w:eastAsiaTheme="minorHAnsi" w:cstheme="minorBidi"/>
          <w:color w:val="auto"/>
          <w:spacing w:val="0"/>
          <w:kern w:val="0"/>
          <w:sz w:val="22"/>
          <w:szCs w:val="22"/>
          <w:lang w:eastAsia="ko-KR"/>
        </w:rPr>
        <w:t xml:space="preserve"> E.,</w:t>
      </w:r>
      <w:r w:rsidR="009E1B49" w:rsidRPr="009E1B49">
        <w:rPr>
          <w:rFonts w:eastAsiaTheme="minorHAnsi" w:cstheme="minorBidi"/>
          <w:color w:val="auto"/>
          <w:spacing w:val="0"/>
          <w:kern w:val="0"/>
          <w:sz w:val="22"/>
          <w:szCs w:val="22"/>
          <w:lang w:eastAsia="ko-KR"/>
        </w:rPr>
        <w:t xml:space="preserve"> “ Compressive Sensing Based Joint Frequency Offset and </w:t>
      </w:r>
    </w:p>
    <w:p w:rsidR="009A646E" w:rsidRDefault="009A646E" w:rsidP="009A646E">
      <w:pPr>
        <w:pStyle w:val="KonuBal"/>
        <w:pBdr>
          <w:bottom w:val="none" w:sz="0" w:space="0" w:color="auto"/>
        </w:pBdr>
        <w:suppressAutoHyphens/>
        <w:spacing w:after="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 xml:space="preserve">Channel Estimation for OFDM”, submitted to EURASIP Journal on Wireless   </w:t>
      </w:r>
    </w:p>
    <w:p w:rsidR="009E1B49" w:rsidRDefault="009A646E" w:rsidP="009A646E">
      <w:pPr>
        <w:pStyle w:val="KonuBal"/>
        <w:pBdr>
          <w:bottom w:val="none" w:sz="0" w:space="0" w:color="auto"/>
        </w:pBdr>
        <w:suppressAutoHyphens/>
        <w:spacing w:after="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Communications and Networking, 2015.</w:t>
      </w:r>
    </w:p>
    <w:p w:rsidR="009A646E" w:rsidRDefault="009A646E" w:rsidP="009A646E">
      <w:pPr>
        <w:tabs>
          <w:tab w:val="left" w:pos="1980"/>
        </w:tabs>
        <w:suppressAutoHyphens/>
        <w:spacing w:after="0" w:line="240" w:lineRule="auto"/>
        <w:rPr>
          <w:lang w:eastAsia="ko-KR"/>
        </w:rPr>
      </w:pPr>
    </w:p>
    <w:p w:rsidR="009A646E" w:rsidRDefault="009E1B49" w:rsidP="009A646E">
      <w:pPr>
        <w:tabs>
          <w:tab w:val="left" w:pos="1980"/>
        </w:tabs>
        <w:suppressAutoHyphens/>
        <w:spacing w:after="0" w:line="240" w:lineRule="auto"/>
        <w:rPr>
          <w:rFonts w:asciiTheme="majorHAnsi" w:hAnsiTheme="majorHAnsi"/>
          <w:lang w:eastAsia="ko-KR"/>
        </w:rPr>
      </w:pPr>
      <w:r w:rsidRPr="009E1B49">
        <w:rPr>
          <w:rFonts w:asciiTheme="majorHAnsi" w:hAnsiTheme="majorHAnsi"/>
          <w:lang w:eastAsia="ko-KR"/>
        </w:rPr>
        <w:t xml:space="preserve">El-Menshawy, </w:t>
      </w:r>
      <w:r w:rsidR="009A646E">
        <w:rPr>
          <w:rFonts w:asciiTheme="majorHAnsi" w:hAnsiTheme="majorHAnsi"/>
          <w:lang w:eastAsia="ko-KR"/>
        </w:rPr>
        <w:t>M.,</w:t>
      </w:r>
      <w:r w:rsidRPr="009E1B49">
        <w:rPr>
          <w:rFonts w:asciiTheme="majorHAnsi" w:hAnsiTheme="majorHAnsi"/>
          <w:lang w:eastAsia="ko-KR"/>
        </w:rPr>
        <w:t xml:space="preserve"> Warda El Kholy, </w:t>
      </w:r>
      <w:r w:rsidR="009A646E">
        <w:rPr>
          <w:rFonts w:asciiTheme="majorHAnsi" w:hAnsiTheme="majorHAnsi"/>
          <w:lang w:eastAsia="ko-KR"/>
        </w:rPr>
        <w:t>B.,</w:t>
      </w:r>
      <w:r w:rsidRPr="009E1B49">
        <w:rPr>
          <w:rFonts w:asciiTheme="majorHAnsi" w:hAnsiTheme="majorHAnsi"/>
          <w:lang w:eastAsia="ko-KR"/>
        </w:rPr>
        <w:t xml:space="preserve"> Yolum, </w:t>
      </w:r>
      <w:r w:rsidR="009A646E">
        <w:rPr>
          <w:rFonts w:asciiTheme="majorHAnsi" w:hAnsiTheme="majorHAnsi"/>
          <w:lang w:eastAsia="ko-KR"/>
        </w:rPr>
        <w:t>P., ‘’</w:t>
      </w:r>
      <w:r w:rsidRPr="009E1B49">
        <w:rPr>
          <w:rFonts w:asciiTheme="majorHAnsi" w:hAnsiTheme="majorHAnsi"/>
          <w:lang w:eastAsia="ko-KR"/>
        </w:rPr>
        <w:t xml:space="preserve">Rachida Dssouli: Computational </w:t>
      </w:r>
      <w:r w:rsidR="009A646E">
        <w:rPr>
          <w:rFonts w:asciiTheme="majorHAnsi" w:hAnsiTheme="majorHAnsi"/>
          <w:lang w:eastAsia="ko-KR"/>
        </w:rPr>
        <w:t>L</w:t>
      </w:r>
      <w:r w:rsidRPr="009E1B49">
        <w:rPr>
          <w:rFonts w:asciiTheme="majorHAnsi" w:hAnsiTheme="majorHAnsi"/>
          <w:lang w:eastAsia="ko-KR"/>
        </w:rPr>
        <w:t xml:space="preserve">ogics and </w:t>
      </w:r>
    </w:p>
    <w:p w:rsidR="009A646E" w:rsidRDefault="009A646E" w:rsidP="009A646E">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V</w:t>
      </w:r>
      <w:r w:rsidR="009E1B49" w:rsidRPr="009E1B49">
        <w:rPr>
          <w:rFonts w:asciiTheme="majorHAnsi" w:hAnsiTheme="majorHAnsi"/>
          <w:lang w:eastAsia="ko-KR"/>
        </w:rPr>
        <w:t xml:space="preserve">erification </w:t>
      </w:r>
      <w:r>
        <w:rPr>
          <w:rFonts w:asciiTheme="majorHAnsi" w:hAnsiTheme="majorHAnsi"/>
          <w:lang w:eastAsia="ko-KR"/>
        </w:rPr>
        <w:t>T</w:t>
      </w:r>
      <w:r w:rsidR="009E1B49" w:rsidRPr="009E1B49">
        <w:rPr>
          <w:rFonts w:asciiTheme="majorHAnsi" w:hAnsiTheme="majorHAnsi"/>
          <w:lang w:eastAsia="ko-KR"/>
        </w:rPr>
        <w:t xml:space="preserve">echniques of </w:t>
      </w:r>
      <w:r>
        <w:rPr>
          <w:rFonts w:asciiTheme="majorHAnsi" w:hAnsiTheme="majorHAnsi"/>
          <w:lang w:eastAsia="ko-KR"/>
        </w:rPr>
        <w:t>M</w:t>
      </w:r>
      <w:r w:rsidR="009E1B49" w:rsidRPr="009E1B49">
        <w:rPr>
          <w:rFonts w:asciiTheme="majorHAnsi" w:hAnsiTheme="majorHAnsi"/>
          <w:lang w:eastAsia="ko-KR"/>
        </w:rPr>
        <w:t>ulti-</w:t>
      </w:r>
      <w:r>
        <w:rPr>
          <w:rFonts w:asciiTheme="majorHAnsi" w:hAnsiTheme="majorHAnsi"/>
          <w:lang w:eastAsia="ko-KR"/>
        </w:rPr>
        <w:t>A</w:t>
      </w:r>
      <w:r w:rsidR="009E1B49" w:rsidRPr="009E1B49">
        <w:rPr>
          <w:rFonts w:asciiTheme="majorHAnsi" w:hAnsiTheme="majorHAnsi"/>
          <w:lang w:eastAsia="ko-KR"/>
        </w:rPr>
        <w:t xml:space="preserve">gent </w:t>
      </w:r>
      <w:r>
        <w:rPr>
          <w:rFonts w:asciiTheme="majorHAnsi" w:hAnsiTheme="majorHAnsi"/>
          <w:lang w:eastAsia="ko-KR"/>
        </w:rPr>
        <w:t>C</w:t>
      </w:r>
      <w:r w:rsidR="009E1B49" w:rsidRPr="009E1B49">
        <w:rPr>
          <w:rFonts w:asciiTheme="majorHAnsi" w:hAnsiTheme="majorHAnsi"/>
          <w:lang w:eastAsia="ko-KR"/>
        </w:rPr>
        <w:t>ommitments</w:t>
      </w:r>
      <w:r>
        <w:rPr>
          <w:rFonts w:asciiTheme="majorHAnsi" w:hAnsiTheme="majorHAnsi"/>
          <w:lang w:eastAsia="ko-KR"/>
        </w:rPr>
        <w:t>’’,</w:t>
      </w:r>
      <w:r w:rsidR="009E1B49" w:rsidRPr="009E1B49">
        <w:rPr>
          <w:rFonts w:asciiTheme="majorHAnsi" w:hAnsiTheme="majorHAnsi"/>
          <w:lang w:eastAsia="ko-KR"/>
        </w:rPr>
        <w:t xml:space="preserve"> </w:t>
      </w:r>
      <w:r>
        <w:rPr>
          <w:rFonts w:asciiTheme="majorHAnsi" w:hAnsiTheme="majorHAnsi"/>
          <w:lang w:eastAsia="ko-KR"/>
        </w:rPr>
        <w:t>S</w:t>
      </w:r>
      <w:r w:rsidR="009E1B49" w:rsidRPr="009E1B49">
        <w:rPr>
          <w:rFonts w:asciiTheme="majorHAnsi" w:hAnsiTheme="majorHAnsi"/>
          <w:lang w:eastAsia="ko-KR"/>
        </w:rPr>
        <w:t xml:space="preserve">urvey. Knowledge Engineering </w:t>
      </w:r>
    </w:p>
    <w:p w:rsidR="009E1B49" w:rsidRDefault="009A646E" w:rsidP="009A646E">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Review 30(5): 564-606 (2015)</w:t>
      </w:r>
      <w:r>
        <w:rPr>
          <w:rFonts w:asciiTheme="majorHAnsi" w:hAnsiTheme="majorHAnsi"/>
          <w:lang w:eastAsia="ko-KR"/>
        </w:rPr>
        <w:t>.</w:t>
      </w:r>
    </w:p>
    <w:p w:rsidR="009A646E" w:rsidRPr="009E1B49" w:rsidRDefault="009A646E" w:rsidP="009A646E">
      <w:pPr>
        <w:tabs>
          <w:tab w:val="left" w:pos="1980"/>
        </w:tabs>
        <w:suppressAutoHyphens/>
        <w:spacing w:after="0" w:line="240" w:lineRule="auto"/>
        <w:rPr>
          <w:rFonts w:asciiTheme="majorHAnsi" w:hAnsiTheme="majorHAnsi"/>
          <w:lang w:eastAsia="ko-KR"/>
        </w:rPr>
      </w:pPr>
    </w:p>
    <w:p w:rsidR="00D95140" w:rsidRDefault="00D95140" w:rsidP="00D95140">
      <w:pPr>
        <w:pStyle w:val="TextBody"/>
        <w:spacing w:after="0" w:line="30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Konur, U., Gurgen, F.,S.,</w:t>
      </w:r>
      <w:r w:rsidR="009E1B49" w:rsidRPr="009E1B49">
        <w:rPr>
          <w:rFonts w:asciiTheme="majorHAnsi" w:eastAsiaTheme="minorHAnsi" w:hAnsiTheme="majorHAnsi" w:cstheme="minorBidi"/>
          <w:color w:val="auto"/>
          <w:sz w:val="22"/>
          <w:szCs w:val="22"/>
          <w:lang w:val="tr-TR" w:eastAsia="ko-KR" w:bidi="ar-SA"/>
        </w:rPr>
        <w:t xml:space="preserve">Varol, </w:t>
      </w:r>
      <w:r>
        <w:rPr>
          <w:rFonts w:asciiTheme="majorHAnsi" w:eastAsiaTheme="minorHAnsi" w:hAnsiTheme="majorHAnsi" w:cstheme="minorBidi"/>
          <w:color w:val="auto"/>
          <w:sz w:val="22"/>
          <w:szCs w:val="22"/>
          <w:lang w:val="tr-TR" w:eastAsia="ko-KR" w:bidi="ar-SA"/>
        </w:rPr>
        <w:t>F.,</w:t>
      </w:r>
      <w:r w:rsidR="009E1B49" w:rsidRPr="009E1B49">
        <w:rPr>
          <w:rFonts w:asciiTheme="majorHAnsi" w:eastAsiaTheme="minorHAnsi" w:hAnsiTheme="majorHAnsi" w:cstheme="minorBidi"/>
          <w:color w:val="auto"/>
          <w:sz w:val="22"/>
          <w:szCs w:val="22"/>
          <w:lang w:val="tr-TR" w:eastAsia="ko-KR" w:bidi="ar-SA"/>
        </w:rPr>
        <w:t xml:space="preserve"> Akarun</w:t>
      </w:r>
      <w:r>
        <w:rPr>
          <w:rFonts w:asciiTheme="majorHAnsi" w:eastAsiaTheme="minorHAnsi" w:hAnsiTheme="majorHAnsi" w:cstheme="minorBidi"/>
          <w:color w:val="auto"/>
          <w:sz w:val="22"/>
          <w:szCs w:val="22"/>
          <w:lang w:val="tr-TR" w:eastAsia="ko-KR" w:bidi="ar-SA"/>
        </w:rPr>
        <w:t>, L.,</w:t>
      </w:r>
      <w:r w:rsidR="009E1B49" w:rsidRPr="009E1B49">
        <w:rPr>
          <w:rFonts w:asciiTheme="majorHAnsi" w:eastAsiaTheme="minorHAnsi" w:hAnsiTheme="majorHAnsi" w:cstheme="minorBidi"/>
          <w:color w:val="auto"/>
          <w:sz w:val="22"/>
          <w:szCs w:val="22"/>
          <w:lang w:val="tr-TR" w:eastAsia="ko-KR" w:bidi="ar-SA"/>
        </w:rPr>
        <w:t xml:space="preserve"> "Computer </w:t>
      </w:r>
      <w:r>
        <w:rPr>
          <w:rFonts w:asciiTheme="majorHAnsi" w:eastAsiaTheme="minorHAnsi" w:hAnsiTheme="majorHAnsi" w:cstheme="minorBidi"/>
          <w:color w:val="auto"/>
          <w:sz w:val="22"/>
          <w:szCs w:val="22"/>
          <w:lang w:val="tr-TR" w:eastAsia="ko-KR" w:bidi="ar-SA"/>
        </w:rPr>
        <w:t>A</w:t>
      </w:r>
      <w:r w:rsidR="009E1B49" w:rsidRPr="009E1B49">
        <w:rPr>
          <w:rFonts w:asciiTheme="majorHAnsi" w:eastAsiaTheme="minorHAnsi" w:hAnsiTheme="majorHAnsi" w:cstheme="minorBidi"/>
          <w:color w:val="auto"/>
          <w:sz w:val="22"/>
          <w:szCs w:val="22"/>
          <w:lang w:val="tr-TR" w:eastAsia="ko-KR" w:bidi="ar-SA"/>
        </w:rPr>
        <w:t xml:space="preserve">ided </w:t>
      </w:r>
      <w:r>
        <w:rPr>
          <w:rFonts w:asciiTheme="majorHAnsi" w:eastAsiaTheme="minorHAnsi" w:hAnsiTheme="majorHAnsi" w:cstheme="minorBidi"/>
          <w:color w:val="auto"/>
          <w:sz w:val="22"/>
          <w:szCs w:val="22"/>
          <w:lang w:val="tr-TR" w:eastAsia="ko-KR" w:bidi="ar-SA"/>
        </w:rPr>
        <w:t>D</w:t>
      </w:r>
      <w:r w:rsidR="009E1B49" w:rsidRPr="009E1B49">
        <w:rPr>
          <w:rFonts w:asciiTheme="majorHAnsi" w:eastAsiaTheme="minorHAnsi" w:hAnsiTheme="majorHAnsi" w:cstheme="minorBidi"/>
          <w:color w:val="auto"/>
          <w:sz w:val="22"/>
          <w:szCs w:val="22"/>
          <w:lang w:val="tr-TR" w:eastAsia="ko-KR" w:bidi="ar-SA"/>
        </w:rPr>
        <w:t xml:space="preserve">etection of </w:t>
      </w:r>
      <w:r>
        <w:rPr>
          <w:rFonts w:asciiTheme="majorHAnsi" w:eastAsiaTheme="minorHAnsi" w:hAnsiTheme="majorHAnsi" w:cstheme="minorBidi"/>
          <w:color w:val="auto"/>
          <w:sz w:val="22"/>
          <w:szCs w:val="22"/>
          <w:lang w:val="tr-TR" w:eastAsia="ko-KR" w:bidi="ar-SA"/>
        </w:rPr>
        <w:t>S</w:t>
      </w:r>
      <w:r w:rsidR="009E1B49" w:rsidRPr="009E1B49">
        <w:rPr>
          <w:rFonts w:asciiTheme="majorHAnsi" w:eastAsiaTheme="minorHAnsi" w:hAnsiTheme="majorHAnsi" w:cstheme="minorBidi"/>
          <w:color w:val="auto"/>
          <w:sz w:val="22"/>
          <w:szCs w:val="22"/>
          <w:lang w:val="tr-TR" w:eastAsia="ko-KR" w:bidi="ar-SA"/>
        </w:rPr>
        <w:t xml:space="preserve">pina </w:t>
      </w:r>
      <w:r>
        <w:rPr>
          <w:rFonts w:asciiTheme="majorHAnsi" w:eastAsiaTheme="minorHAnsi" w:hAnsiTheme="majorHAnsi" w:cstheme="minorBidi"/>
          <w:color w:val="auto"/>
          <w:sz w:val="22"/>
          <w:szCs w:val="22"/>
          <w:lang w:val="tr-TR" w:eastAsia="ko-KR" w:bidi="ar-SA"/>
        </w:rPr>
        <w:t>B</w:t>
      </w:r>
      <w:r w:rsidR="009E1B49" w:rsidRPr="009E1B49">
        <w:rPr>
          <w:rFonts w:asciiTheme="majorHAnsi" w:eastAsiaTheme="minorHAnsi" w:hAnsiTheme="majorHAnsi" w:cstheme="minorBidi"/>
          <w:color w:val="auto"/>
          <w:sz w:val="22"/>
          <w:szCs w:val="22"/>
          <w:lang w:val="tr-TR" w:eastAsia="ko-KR" w:bidi="ar-SA"/>
        </w:rPr>
        <w:t xml:space="preserve">ifida </w:t>
      </w:r>
      <w:r>
        <w:rPr>
          <w:rFonts w:asciiTheme="majorHAnsi" w:eastAsiaTheme="minorHAnsi" w:hAnsiTheme="majorHAnsi" w:cstheme="minorBidi"/>
          <w:color w:val="auto"/>
          <w:sz w:val="22"/>
          <w:szCs w:val="22"/>
          <w:lang w:val="tr-TR" w:eastAsia="ko-KR" w:bidi="ar-SA"/>
        </w:rPr>
        <w:t>U</w:t>
      </w:r>
      <w:r w:rsidR="009E1B49" w:rsidRPr="009E1B49">
        <w:rPr>
          <w:rFonts w:asciiTheme="majorHAnsi" w:eastAsiaTheme="minorHAnsi" w:hAnsiTheme="majorHAnsi" w:cstheme="minorBidi"/>
          <w:color w:val="auto"/>
          <w:sz w:val="22"/>
          <w:szCs w:val="22"/>
          <w:lang w:val="tr-TR" w:eastAsia="ko-KR" w:bidi="ar-SA"/>
        </w:rPr>
        <w:t xml:space="preserve">sing </w:t>
      </w:r>
      <w:r>
        <w:rPr>
          <w:rFonts w:asciiTheme="majorHAnsi" w:eastAsiaTheme="minorHAnsi" w:hAnsiTheme="majorHAnsi" w:cstheme="minorBidi"/>
          <w:color w:val="auto"/>
          <w:sz w:val="22"/>
          <w:szCs w:val="22"/>
          <w:lang w:val="tr-TR" w:eastAsia="ko-KR" w:bidi="ar-SA"/>
        </w:rPr>
        <w:t xml:space="preserve"> </w:t>
      </w:r>
    </w:p>
    <w:p w:rsidR="00D95140" w:rsidRDefault="00D95140" w:rsidP="00D95140">
      <w:pPr>
        <w:pStyle w:val="TextBody"/>
        <w:spacing w:after="0" w:line="30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N</w:t>
      </w:r>
      <w:r w:rsidR="009E1B49" w:rsidRPr="009E1B49">
        <w:rPr>
          <w:rFonts w:asciiTheme="majorHAnsi" w:eastAsiaTheme="minorHAnsi" w:hAnsiTheme="majorHAnsi" w:cstheme="minorBidi"/>
          <w:color w:val="auto"/>
          <w:sz w:val="22"/>
          <w:szCs w:val="22"/>
          <w:lang w:val="tr-TR" w:eastAsia="ko-KR" w:bidi="ar-SA"/>
        </w:rPr>
        <w:t xml:space="preserve">earest </w:t>
      </w:r>
      <w:r>
        <w:rPr>
          <w:rFonts w:asciiTheme="majorHAnsi" w:eastAsiaTheme="minorHAnsi" w:hAnsiTheme="majorHAnsi" w:cstheme="minorBidi"/>
          <w:color w:val="auto"/>
          <w:sz w:val="22"/>
          <w:szCs w:val="22"/>
          <w:lang w:val="tr-TR" w:eastAsia="ko-KR" w:bidi="ar-SA"/>
        </w:rPr>
        <w:t>N</w:t>
      </w:r>
      <w:r w:rsidR="009E1B49" w:rsidRPr="009E1B49">
        <w:rPr>
          <w:rFonts w:asciiTheme="majorHAnsi" w:eastAsiaTheme="minorHAnsi" w:hAnsiTheme="majorHAnsi" w:cstheme="minorBidi"/>
          <w:color w:val="auto"/>
          <w:sz w:val="22"/>
          <w:szCs w:val="22"/>
          <w:lang w:val="tr-TR" w:eastAsia="ko-KR" w:bidi="ar-SA"/>
        </w:rPr>
        <w:t xml:space="preserve">eighbor </w:t>
      </w:r>
      <w:r>
        <w:rPr>
          <w:rFonts w:asciiTheme="majorHAnsi" w:eastAsiaTheme="minorHAnsi" w:hAnsiTheme="majorHAnsi" w:cstheme="minorBidi"/>
          <w:color w:val="auto"/>
          <w:sz w:val="22"/>
          <w:szCs w:val="22"/>
          <w:lang w:val="tr-TR" w:eastAsia="ko-KR" w:bidi="ar-SA"/>
        </w:rPr>
        <w:t>C</w:t>
      </w:r>
      <w:r w:rsidR="009E1B49" w:rsidRPr="009E1B49">
        <w:rPr>
          <w:rFonts w:asciiTheme="majorHAnsi" w:eastAsiaTheme="minorHAnsi" w:hAnsiTheme="majorHAnsi" w:cstheme="minorBidi"/>
          <w:color w:val="auto"/>
          <w:sz w:val="22"/>
          <w:szCs w:val="22"/>
          <w:lang w:val="tr-TR" w:eastAsia="ko-KR" w:bidi="ar-SA"/>
        </w:rPr>
        <w:t xml:space="preserve">lassification with </w:t>
      </w:r>
      <w:r>
        <w:rPr>
          <w:rFonts w:asciiTheme="majorHAnsi" w:eastAsiaTheme="minorHAnsi" w:hAnsiTheme="majorHAnsi" w:cstheme="minorBidi"/>
          <w:color w:val="auto"/>
          <w:sz w:val="22"/>
          <w:szCs w:val="22"/>
          <w:lang w:val="tr-TR" w:eastAsia="ko-KR" w:bidi="ar-SA"/>
        </w:rPr>
        <w:t>C</w:t>
      </w:r>
      <w:r w:rsidR="009E1B49" w:rsidRPr="009E1B49">
        <w:rPr>
          <w:rFonts w:asciiTheme="majorHAnsi" w:eastAsiaTheme="minorHAnsi" w:hAnsiTheme="majorHAnsi" w:cstheme="minorBidi"/>
          <w:color w:val="auto"/>
          <w:sz w:val="22"/>
          <w:szCs w:val="22"/>
          <w:lang w:val="tr-TR" w:eastAsia="ko-KR" w:bidi="ar-SA"/>
        </w:rPr>
        <w:t xml:space="preserve">urvature </w:t>
      </w:r>
      <w:r>
        <w:rPr>
          <w:rFonts w:asciiTheme="majorHAnsi" w:eastAsiaTheme="minorHAnsi" w:hAnsiTheme="majorHAnsi" w:cstheme="minorBidi"/>
          <w:color w:val="auto"/>
          <w:sz w:val="22"/>
          <w:szCs w:val="22"/>
          <w:lang w:val="tr-TR" w:eastAsia="ko-KR" w:bidi="ar-SA"/>
        </w:rPr>
        <w:t>S</w:t>
      </w:r>
      <w:r w:rsidR="009E1B49" w:rsidRPr="009E1B49">
        <w:rPr>
          <w:rFonts w:asciiTheme="majorHAnsi" w:eastAsiaTheme="minorHAnsi" w:hAnsiTheme="majorHAnsi" w:cstheme="minorBidi"/>
          <w:color w:val="auto"/>
          <w:sz w:val="22"/>
          <w:szCs w:val="22"/>
          <w:lang w:val="tr-TR" w:eastAsia="ko-KR" w:bidi="ar-SA"/>
        </w:rPr>
        <w:t>cale</w:t>
      </w:r>
      <w:r>
        <w:rPr>
          <w:rFonts w:asciiTheme="majorHAnsi" w:eastAsiaTheme="minorHAnsi" w:hAnsiTheme="majorHAnsi" w:cstheme="minorBidi"/>
          <w:color w:val="auto"/>
          <w:sz w:val="22"/>
          <w:szCs w:val="22"/>
          <w:lang w:val="tr-TR" w:eastAsia="ko-KR" w:bidi="ar-SA"/>
        </w:rPr>
        <w:t>S</w:t>
      </w:r>
      <w:r w:rsidR="009E1B49" w:rsidRPr="009E1B49">
        <w:rPr>
          <w:rFonts w:asciiTheme="majorHAnsi" w:eastAsiaTheme="minorHAnsi" w:hAnsiTheme="majorHAnsi" w:cstheme="minorBidi"/>
          <w:color w:val="auto"/>
          <w:sz w:val="22"/>
          <w:szCs w:val="22"/>
          <w:lang w:val="tr-TR" w:eastAsia="ko-KR" w:bidi="ar-SA"/>
        </w:rPr>
        <w:t xml:space="preserve">space </w:t>
      </w:r>
      <w:r>
        <w:rPr>
          <w:rFonts w:asciiTheme="majorHAnsi" w:eastAsiaTheme="minorHAnsi" w:hAnsiTheme="majorHAnsi" w:cstheme="minorBidi"/>
          <w:color w:val="auto"/>
          <w:sz w:val="22"/>
          <w:szCs w:val="22"/>
          <w:lang w:val="tr-TR" w:eastAsia="ko-KR" w:bidi="ar-SA"/>
        </w:rPr>
        <w:t>F</w:t>
      </w:r>
      <w:r w:rsidR="009E1B49" w:rsidRPr="009E1B49">
        <w:rPr>
          <w:rFonts w:asciiTheme="majorHAnsi" w:eastAsiaTheme="minorHAnsi" w:hAnsiTheme="majorHAnsi" w:cstheme="minorBidi"/>
          <w:color w:val="auto"/>
          <w:sz w:val="22"/>
          <w:szCs w:val="22"/>
          <w:lang w:val="tr-TR" w:eastAsia="ko-KR" w:bidi="ar-SA"/>
        </w:rPr>
        <w:t xml:space="preserve">eatures of </w:t>
      </w:r>
      <w:r>
        <w:rPr>
          <w:rFonts w:asciiTheme="majorHAnsi" w:eastAsiaTheme="minorHAnsi" w:hAnsiTheme="majorHAnsi" w:cstheme="minorBidi"/>
          <w:color w:val="auto"/>
          <w:sz w:val="22"/>
          <w:szCs w:val="22"/>
          <w:lang w:val="tr-TR" w:eastAsia="ko-KR" w:bidi="ar-SA"/>
        </w:rPr>
        <w:t>F</w:t>
      </w:r>
      <w:r w:rsidR="009E1B49" w:rsidRPr="009E1B49">
        <w:rPr>
          <w:rFonts w:asciiTheme="majorHAnsi" w:eastAsiaTheme="minorHAnsi" w:hAnsiTheme="majorHAnsi" w:cstheme="minorBidi"/>
          <w:color w:val="auto"/>
          <w:sz w:val="22"/>
          <w:szCs w:val="22"/>
          <w:lang w:val="tr-TR" w:eastAsia="ko-KR" w:bidi="ar-SA"/>
        </w:rPr>
        <w:t xml:space="preserve">etal </w:t>
      </w:r>
      <w:r>
        <w:rPr>
          <w:rFonts w:asciiTheme="majorHAnsi" w:eastAsiaTheme="minorHAnsi" w:hAnsiTheme="majorHAnsi" w:cstheme="minorBidi"/>
          <w:color w:val="auto"/>
          <w:sz w:val="22"/>
          <w:szCs w:val="22"/>
          <w:lang w:val="tr-TR" w:eastAsia="ko-KR" w:bidi="ar-SA"/>
        </w:rPr>
        <w:t>S</w:t>
      </w:r>
      <w:r w:rsidR="009E1B49" w:rsidRPr="009E1B49">
        <w:rPr>
          <w:rFonts w:asciiTheme="majorHAnsi" w:eastAsiaTheme="minorHAnsi" w:hAnsiTheme="majorHAnsi" w:cstheme="minorBidi"/>
          <w:color w:val="auto"/>
          <w:sz w:val="22"/>
          <w:szCs w:val="22"/>
          <w:lang w:val="tr-TR" w:eastAsia="ko-KR" w:bidi="ar-SA"/>
        </w:rPr>
        <w:t xml:space="preserve">kulls </w:t>
      </w:r>
    </w:p>
    <w:p w:rsidR="00D95140" w:rsidRDefault="00D95140" w:rsidP="00D95140">
      <w:pPr>
        <w:pStyle w:val="TextBody"/>
        <w:spacing w:after="0" w:line="30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E</w:t>
      </w:r>
      <w:r w:rsidR="009E1B49" w:rsidRPr="009E1B49">
        <w:rPr>
          <w:rFonts w:asciiTheme="majorHAnsi" w:eastAsiaTheme="minorHAnsi" w:hAnsiTheme="majorHAnsi" w:cstheme="minorBidi"/>
          <w:color w:val="auto"/>
          <w:sz w:val="22"/>
          <w:szCs w:val="22"/>
          <w:lang w:val="tr-TR" w:eastAsia="ko-KR" w:bidi="ar-SA"/>
        </w:rPr>
        <w:t xml:space="preserve">xtracted from </w:t>
      </w:r>
      <w:r>
        <w:rPr>
          <w:rFonts w:asciiTheme="majorHAnsi" w:eastAsiaTheme="minorHAnsi" w:hAnsiTheme="majorHAnsi" w:cstheme="minorBidi"/>
          <w:color w:val="auto"/>
          <w:sz w:val="22"/>
          <w:szCs w:val="22"/>
          <w:lang w:val="tr-TR" w:eastAsia="ko-KR" w:bidi="ar-SA"/>
        </w:rPr>
        <w:t>U</w:t>
      </w:r>
      <w:r w:rsidR="009E1B49" w:rsidRPr="009E1B49">
        <w:rPr>
          <w:rFonts w:asciiTheme="majorHAnsi" w:eastAsiaTheme="minorHAnsi" w:hAnsiTheme="majorHAnsi" w:cstheme="minorBidi"/>
          <w:color w:val="auto"/>
          <w:sz w:val="22"/>
          <w:szCs w:val="22"/>
          <w:lang w:val="tr-TR" w:eastAsia="ko-KR" w:bidi="ar-SA"/>
        </w:rPr>
        <w:t xml:space="preserve">ltrasound </w:t>
      </w:r>
      <w:r>
        <w:rPr>
          <w:rFonts w:asciiTheme="majorHAnsi" w:eastAsiaTheme="minorHAnsi" w:hAnsiTheme="majorHAnsi" w:cstheme="minorBidi"/>
          <w:color w:val="auto"/>
          <w:sz w:val="22"/>
          <w:szCs w:val="22"/>
          <w:lang w:val="tr-TR" w:eastAsia="ko-KR" w:bidi="ar-SA"/>
        </w:rPr>
        <w:t>I</w:t>
      </w:r>
      <w:r w:rsidR="009E1B49" w:rsidRPr="009E1B49">
        <w:rPr>
          <w:rFonts w:asciiTheme="majorHAnsi" w:eastAsiaTheme="minorHAnsi" w:hAnsiTheme="majorHAnsi" w:cstheme="minorBidi"/>
          <w:color w:val="auto"/>
          <w:sz w:val="22"/>
          <w:szCs w:val="22"/>
          <w:lang w:val="tr-TR" w:eastAsia="ko-KR" w:bidi="ar-SA"/>
        </w:rPr>
        <w:t xml:space="preserve">images", Knowledge-based systems, Vol. 85 Pages: 80-95, Sep. </w:t>
      </w:r>
    </w:p>
    <w:p w:rsidR="009E1B49" w:rsidRDefault="00D95140" w:rsidP="00D95140">
      <w:pPr>
        <w:pStyle w:val="TextBody"/>
        <w:spacing w:after="0" w:line="30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2015</w:t>
      </w:r>
      <w:r w:rsidR="009E1B49" w:rsidRPr="009E1B49">
        <w:rPr>
          <w:rFonts w:asciiTheme="majorHAnsi" w:eastAsiaTheme="minorHAnsi" w:hAnsiTheme="majorHAnsi" w:cstheme="minorBidi"/>
          <w:color w:val="auto"/>
          <w:sz w:val="22"/>
          <w:szCs w:val="22"/>
          <w:lang w:val="tr-TR" w:eastAsia="ko-KR" w:bidi="ar-SA"/>
        </w:rPr>
        <w:t xml:space="preserve">. </w:t>
      </w:r>
    </w:p>
    <w:p w:rsidR="00D95140" w:rsidRPr="009E1B49" w:rsidRDefault="00D95140" w:rsidP="00D95140">
      <w:pPr>
        <w:pStyle w:val="TextBody"/>
        <w:spacing w:after="0" w:line="300" w:lineRule="exact"/>
        <w:rPr>
          <w:rFonts w:asciiTheme="majorHAnsi" w:eastAsiaTheme="minorHAnsi" w:hAnsiTheme="majorHAnsi" w:cstheme="minorBidi"/>
          <w:color w:val="auto"/>
          <w:sz w:val="22"/>
          <w:szCs w:val="22"/>
          <w:lang w:val="tr-TR" w:eastAsia="ko-KR" w:bidi="ar-SA"/>
        </w:rPr>
      </w:pPr>
    </w:p>
    <w:p w:rsidR="000C1203" w:rsidRDefault="009E1B49" w:rsidP="000C1203">
      <w:pPr>
        <w:suppressAutoHyphens/>
        <w:spacing w:after="0" w:line="300" w:lineRule="exact"/>
        <w:rPr>
          <w:rFonts w:asciiTheme="majorHAnsi" w:hAnsiTheme="majorHAnsi"/>
          <w:lang w:eastAsia="ko-KR"/>
        </w:rPr>
      </w:pPr>
      <w:r w:rsidRPr="009E1B49">
        <w:rPr>
          <w:rFonts w:asciiTheme="majorHAnsi" w:hAnsiTheme="majorHAnsi"/>
          <w:lang w:eastAsia="ko-KR"/>
        </w:rPr>
        <w:t>Malazgirt,</w:t>
      </w:r>
      <w:r w:rsidR="000C1203">
        <w:rPr>
          <w:rFonts w:asciiTheme="majorHAnsi" w:hAnsiTheme="majorHAnsi"/>
          <w:lang w:eastAsia="ko-KR"/>
        </w:rPr>
        <w:t xml:space="preserve"> G. A., </w:t>
      </w:r>
      <w:r w:rsidRPr="009E1B49">
        <w:rPr>
          <w:rFonts w:asciiTheme="majorHAnsi" w:hAnsiTheme="majorHAnsi"/>
          <w:lang w:eastAsia="ko-KR"/>
        </w:rPr>
        <w:t>Yurdakul</w:t>
      </w:r>
      <w:r w:rsidR="000C1203">
        <w:rPr>
          <w:rFonts w:asciiTheme="majorHAnsi" w:hAnsiTheme="majorHAnsi"/>
          <w:lang w:eastAsia="ko-KR"/>
        </w:rPr>
        <w:t>, A.,</w:t>
      </w:r>
      <w:r w:rsidRPr="009E1B49">
        <w:rPr>
          <w:rFonts w:asciiTheme="majorHAnsi" w:hAnsiTheme="majorHAnsi"/>
          <w:lang w:eastAsia="ko-KR"/>
        </w:rPr>
        <w:t xml:space="preserve"> Niar,</w:t>
      </w:r>
      <w:r w:rsidR="000C1203">
        <w:rPr>
          <w:rFonts w:asciiTheme="majorHAnsi" w:hAnsiTheme="majorHAnsi"/>
          <w:lang w:eastAsia="ko-KR"/>
        </w:rPr>
        <w:t xml:space="preserve"> S.,</w:t>
      </w:r>
      <w:r w:rsidRPr="009E1B49">
        <w:rPr>
          <w:rFonts w:asciiTheme="majorHAnsi" w:hAnsiTheme="majorHAnsi"/>
          <w:lang w:eastAsia="ko-KR"/>
        </w:rPr>
        <w:t xml:space="preserve"> “Customizing VLIW Processors from Dynamically Profiled </w:t>
      </w:r>
    </w:p>
    <w:p w:rsidR="000C1203" w:rsidRDefault="000C1203" w:rsidP="000C1203">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Execution Traces”, Microprocessors and Microsystems: Embedded Hardware Design, vol. </w:t>
      </w:r>
    </w:p>
    <w:p w:rsidR="009E1B49" w:rsidRDefault="000C1203" w:rsidP="000C1203">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39, no. 8, pp. 656–673, November 2015.</w:t>
      </w:r>
    </w:p>
    <w:p w:rsidR="00634ACA" w:rsidRDefault="00634ACA" w:rsidP="000C1203">
      <w:pPr>
        <w:suppressAutoHyphens/>
        <w:spacing w:after="0" w:line="300" w:lineRule="exact"/>
        <w:rPr>
          <w:rFonts w:asciiTheme="majorHAnsi" w:hAnsiTheme="majorHAnsi"/>
          <w:lang w:eastAsia="ko-KR"/>
        </w:rPr>
      </w:pPr>
    </w:p>
    <w:p w:rsidR="00634ACA" w:rsidRDefault="009E1B49" w:rsidP="000C1203">
      <w:pPr>
        <w:suppressAutoHyphens/>
        <w:spacing w:after="0" w:line="300" w:lineRule="exact"/>
        <w:rPr>
          <w:rFonts w:asciiTheme="majorHAnsi" w:hAnsiTheme="majorHAnsi"/>
          <w:lang w:eastAsia="ko-KR"/>
        </w:rPr>
      </w:pPr>
      <w:r w:rsidRPr="009E1B49">
        <w:rPr>
          <w:rFonts w:asciiTheme="majorHAnsi" w:hAnsiTheme="majorHAnsi"/>
          <w:lang w:eastAsia="ko-KR"/>
        </w:rPr>
        <w:t xml:space="preserve">Alemdar, </w:t>
      </w:r>
      <w:r w:rsidR="00634ACA">
        <w:rPr>
          <w:rFonts w:asciiTheme="majorHAnsi" w:hAnsiTheme="majorHAnsi"/>
          <w:lang w:eastAsia="ko-KR"/>
        </w:rPr>
        <w:t xml:space="preserve">H., </w:t>
      </w:r>
      <w:r w:rsidRPr="009E1B49">
        <w:rPr>
          <w:rFonts w:asciiTheme="majorHAnsi" w:hAnsiTheme="majorHAnsi"/>
          <w:lang w:eastAsia="ko-KR"/>
        </w:rPr>
        <w:t>Tunca</w:t>
      </w:r>
      <w:r w:rsidR="00634ACA">
        <w:rPr>
          <w:rFonts w:asciiTheme="majorHAnsi" w:hAnsiTheme="majorHAnsi"/>
          <w:lang w:eastAsia="ko-KR"/>
        </w:rPr>
        <w:t>, C.,</w:t>
      </w:r>
      <w:r w:rsidRPr="009E1B49">
        <w:rPr>
          <w:rFonts w:asciiTheme="majorHAnsi" w:hAnsiTheme="majorHAnsi"/>
          <w:lang w:eastAsia="ko-KR"/>
        </w:rPr>
        <w:t xml:space="preserve"> Ersoy,</w:t>
      </w:r>
      <w:r w:rsidR="00634ACA">
        <w:rPr>
          <w:rFonts w:asciiTheme="majorHAnsi" w:hAnsiTheme="majorHAnsi"/>
          <w:lang w:eastAsia="ko-KR"/>
        </w:rPr>
        <w:t xml:space="preserve"> C.,</w:t>
      </w:r>
      <w:r w:rsidRPr="009E1B49">
        <w:rPr>
          <w:rFonts w:asciiTheme="majorHAnsi" w:hAnsiTheme="majorHAnsi"/>
          <w:lang w:eastAsia="ko-KR"/>
        </w:rPr>
        <w:t xml:space="preserve"> "Daily Life Behaviour Monitoring for Health Assessment using </w:t>
      </w:r>
    </w:p>
    <w:p w:rsidR="00634ACA" w:rsidRDefault="00634ACA" w:rsidP="000C1203">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Machine Learning : Bridging the </w:t>
      </w:r>
      <w:r>
        <w:rPr>
          <w:rFonts w:asciiTheme="majorHAnsi" w:hAnsiTheme="majorHAnsi"/>
          <w:lang w:eastAsia="ko-KR"/>
        </w:rPr>
        <w:t>G</w:t>
      </w:r>
      <w:r w:rsidR="009E1B49" w:rsidRPr="009E1B49">
        <w:rPr>
          <w:rFonts w:asciiTheme="majorHAnsi" w:hAnsiTheme="majorHAnsi"/>
          <w:lang w:eastAsia="ko-KR"/>
        </w:rPr>
        <w:t xml:space="preserve">ap between </w:t>
      </w:r>
      <w:r>
        <w:rPr>
          <w:rFonts w:asciiTheme="majorHAnsi" w:hAnsiTheme="majorHAnsi"/>
          <w:lang w:eastAsia="ko-KR"/>
        </w:rPr>
        <w:t>D</w:t>
      </w:r>
      <w:r w:rsidR="009E1B49" w:rsidRPr="009E1B49">
        <w:rPr>
          <w:rFonts w:asciiTheme="majorHAnsi" w:hAnsiTheme="majorHAnsi"/>
          <w:lang w:eastAsia="ko-KR"/>
        </w:rPr>
        <w:t xml:space="preserve">omains", Personal and Ubiqutious </w:t>
      </w:r>
    </w:p>
    <w:p w:rsidR="009E1B49" w:rsidRDefault="00634ACA" w:rsidP="00634ACA">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Computing, Volume 19, Issue 2, pp. 303-315, 2015.</w:t>
      </w:r>
    </w:p>
    <w:p w:rsidR="00634ACA" w:rsidRPr="009E1B49" w:rsidRDefault="00634ACA" w:rsidP="00634ACA">
      <w:pPr>
        <w:suppressAutoHyphens/>
        <w:spacing w:after="0" w:line="300" w:lineRule="exact"/>
        <w:rPr>
          <w:rFonts w:asciiTheme="majorHAnsi" w:hAnsiTheme="majorHAnsi"/>
          <w:lang w:eastAsia="ko-KR"/>
        </w:rPr>
      </w:pPr>
    </w:p>
    <w:p w:rsidR="00634ACA" w:rsidRDefault="009E1B49" w:rsidP="00634ACA">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SSyrbe,</w:t>
      </w:r>
      <w:r w:rsidR="00634ACA">
        <w:rPr>
          <w:rFonts w:asciiTheme="majorHAnsi" w:eastAsiaTheme="minorHAnsi" w:hAnsiTheme="majorHAnsi" w:cstheme="minorBidi"/>
          <w:color w:val="auto"/>
          <w:sz w:val="22"/>
          <w:szCs w:val="22"/>
          <w:lang w:val="tr-TR" w:eastAsia="ko-KR" w:bidi="ar-SA"/>
        </w:rPr>
        <w:t>S., S Ç</w:t>
      </w:r>
      <w:r w:rsidRPr="009E1B49">
        <w:rPr>
          <w:rFonts w:asciiTheme="majorHAnsi" w:eastAsiaTheme="minorHAnsi" w:hAnsiTheme="majorHAnsi" w:cstheme="minorBidi"/>
          <w:color w:val="auto"/>
          <w:sz w:val="22"/>
          <w:szCs w:val="22"/>
          <w:lang w:val="tr-TR" w:eastAsia="ko-KR" w:bidi="ar-SA"/>
        </w:rPr>
        <w:t xml:space="preserve">aglayan, </w:t>
      </w:r>
      <w:r w:rsidR="00634ACA">
        <w:rPr>
          <w:rFonts w:asciiTheme="majorHAnsi" w:eastAsiaTheme="minorHAnsi" w:hAnsiTheme="majorHAnsi" w:cstheme="minorBidi"/>
          <w:color w:val="auto"/>
          <w:sz w:val="22"/>
          <w:szCs w:val="22"/>
          <w:lang w:val="tr-TR" w:eastAsia="ko-KR" w:bidi="ar-SA"/>
        </w:rPr>
        <w:t>H.,</w:t>
      </w:r>
      <w:r w:rsidRPr="009E1B49">
        <w:rPr>
          <w:rFonts w:asciiTheme="majorHAnsi" w:eastAsiaTheme="minorHAnsi" w:hAnsiTheme="majorHAnsi" w:cstheme="minorBidi"/>
          <w:color w:val="auto"/>
          <w:sz w:val="22"/>
          <w:szCs w:val="22"/>
          <w:lang w:val="tr-TR" w:eastAsia="ko-KR" w:bidi="ar-SA"/>
        </w:rPr>
        <w:t xml:space="preserve"> Arslan, </w:t>
      </w:r>
      <w:r w:rsidR="00634ACA">
        <w:rPr>
          <w:rFonts w:asciiTheme="majorHAnsi" w:eastAsiaTheme="minorHAnsi" w:hAnsiTheme="majorHAnsi" w:cstheme="minorBidi"/>
          <w:color w:val="auto"/>
          <w:sz w:val="22"/>
          <w:szCs w:val="22"/>
          <w:lang w:val="tr-TR" w:eastAsia="ko-KR" w:bidi="ar-SA"/>
        </w:rPr>
        <w:t>M., ‘’</w:t>
      </w:r>
      <w:r w:rsidRPr="009E1B49">
        <w:rPr>
          <w:rFonts w:asciiTheme="majorHAnsi" w:eastAsiaTheme="minorHAnsi" w:hAnsiTheme="majorHAnsi" w:cstheme="minorBidi"/>
          <w:color w:val="auto"/>
          <w:sz w:val="22"/>
          <w:szCs w:val="22"/>
          <w:lang w:val="tr-TR" w:eastAsia="ko-KR" w:bidi="ar-SA"/>
        </w:rPr>
        <w:t>EuroEPINOMICS RES Consortium</w:t>
      </w:r>
      <w:r w:rsidR="00634ACA">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Johannes R Lemke </w:t>
      </w:r>
    </w:p>
    <w:p w:rsidR="00634ACA" w:rsidRDefault="00634ACA" w:rsidP="00634ACA">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(2015) De </w:t>
      </w:r>
      <w:r>
        <w:rPr>
          <w:rFonts w:asciiTheme="majorHAnsi" w:eastAsiaTheme="minorHAnsi" w:hAnsiTheme="majorHAnsi" w:cstheme="minorBidi"/>
          <w:color w:val="auto"/>
          <w:sz w:val="22"/>
          <w:szCs w:val="22"/>
          <w:lang w:val="tr-TR" w:eastAsia="ko-KR" w:bidi="ar-SA"/>
        </w:rPr>
        <w:t>N</w:t>
      </w:r>
      <w:r w:rsidR="009E1B49" w:rsidRPr="009E1B49">
        <w:rPr>
          <w:rFonts w:asciiTheme="majorHAnsi" w:eastAsiaTheme="minorHAnsi" w:hAnsiTheme="majorHAnsi" w:cstheme="minorBidi"/>
          <w:color w:val="auto"/>
          <w:sz w:val="22"/>
          <w:szCs w:val="22"/>
          <w:lang w:val="tr-TR" w:eastAsia="ko-KR" w:bidi="ar-SA"/>
        </w:rPr>
        <w:t xml:space="preserve">ovo </w:t>
      </w:r>
      <w:r>
        <w:rPr>
          <w:rFonts w:asciiTheme="majorHAnsi" w:eastAsiaTheme="minorHAnsi" w:hAnsiTheme="majorHAnsi" w:cstheme="minorBidi"/>
          <w:color w:val="auto"/>
          <w:sz w:val="22"/>
          <w:szCs w:val="22"/>
          <w:lang w:val="tr-TR" w:eastAsia="ko-KR" w:bidi="ar-SA"/>
        </w:rPr>
        <w:t>L</w:t>
      </w:r>
      <w:r w:rsidR="009E1B49" w:rsidRPr="009E1B49">
        <w:rPr>
          <w:rFonts w:asciiTheme="majorHAnsi" w:eastAsiaTheme="minorHAnsi" w:hAnsiTheme="majorHAnsi" w:cstheme="minorBidi"/>
          <w:color w:val="auto"/>
          <w:sz w:val="22"/>
          <w:szCs w:val="22"/>
          <w:lang w:val="tr-TR" w:eastAsia="ko-KR" w:bidi="ar-SA"/>
        </w:rPr>
        <w:t xml:space="preserve">oss-or </w:t>
      </w:r>
      <w:r>
        <w:rPr>
          <w:rFonts w:asciiTheme="majorHAnsi" w:eastAsiaTheme="minorHAnsi" w:hAnsiTheme="majorHAnsi" w:cstheme="minorBidi"/>
          <w:color w:val="auto"/>
          <w:sz w:val="22"/>
          <w:szCs w:val="22"/>
          <w:lang w:val="tr-TR" w:eastAsia="ko-KR" w:bidi="ar-SA"/>
        </w:rPr>
        <w:t>G</w:t>
      </w:r>
      <w:r w:rsidR="009E1B49" w:rsidRPr="009E1B49">
        <w:rPr>
          <w:rFonts w:asciiTheme="majorHAnsi" w:eastAsiaTheme="minorHAnsi" w:hAnsiTheme="majorHAnsi" w:cstheme="minorBidi"/>
          <w:color w:val="auto"/>
          <w:sz w:val="22"/>
          <w:szCs w:val="22"/>
          <w:lang w:val="tr-TR" w:eastAsia="ko-KR" w:bidi="ar-SA"/>
        </w:rPr>
        <w:t>ain-of-</w:t>
      </w:r>
      <w:r>
        <w:rPr>
          <w:rFonts w:asciiTheme="majorHAnsi" w:eastAsiaTheme="minorHAnsi" w:hAnsiTheme="majorHAnsi" w:cstheme="minorBidi"/>
          <w:color w:val="auto"/>
          <w:sz w:val="22"/>
          <w:szCs w:val="22"/>
          <w:lang w:val="tr-TR" w:eastAsia="ko-KR" w:bidi="ar-SA"/>
        </w:rPr>
        <w:t>F</w:t>
      </w:r>
      <w:r w:rsidR="009E1B49" w:rsidRPr="009E1B49">
        <w:rPr>
          <w:rFonts w:asciiTheme="majorHAnsi" w:eastAsiaTheme="minorHAnsi" w:hAnsiTheme="majorHAnsi" w:cstheme="minorBidi"/>
          <w:color w:val="auto"/>
          <w:sz w:val="22"/>
          <w:szCs w:val="22"/>
          <w:lang w:val="tr-TR" w:eastAsia="ko-KR" w:bidi="ar-SA"/>
        </w:rPr>
        <w:t xml:space="preserve">unction </w:t>
      </w:r>
      <w:r>
        <w:rPr>
          <w:rFonts w:asciiTheme="majorHAnsi" w:eastAsiaTheme="minorHAnsi" w:hAnsiTheme="majorHAnsi" w:cstheme="minorBidi"/>
          <w:color w:val="auto"/>
          <w:sz w:val="22"/>
          <w:szCs w:val="22"/>
          <w:lang w:val="tr-TR" w:eastAsia="ko-KR" w:bidi="ar-SA"/>
        </w:rPr>
        <w:t>M</w:t>
      </w:r>
      <w:r w:rsidR="009E1B49" w:rsidRPr="009E1B49">
        <w:rPr>
          <w:rFonts w:asciiTheme="majorHAnsi" w:eastAsiaTheme="minorHAnsi" w:hAnsiTheme="majorHAnsi" w:cstheme="minorBidi"/>
          <w:color w:val="auto"/>
          <w:sz w:val="22"/>
          <w:szCs w:val="22"/>
          <w:lang w:val="tr-TR" w:eastAsia="ko-KR" w:bidi="ar-SA"/>
        </w:rPr>
        <w:t xml:space="preserve">utations in KCNA2 </w:t>
      </w:r>
      <w:r>
        <w:rPr>
          <w:rFonts w:asciiTheme="majorHAnsi" w:eastAsiaTheme="minorHAnsi" w:hAnsiTheme="majorHAnsi" w:cstheme="minorBidi"/>
          <w:color w:val="auto"/>
          <w:sz w:val="22"/>
          <w:szCs w:val="22"/>
          <w:lang w:val="tr-TR" w:eastAsia="ko-KR" w:bidi="ar-SA"/>
        </w:rPr>
        <w:t>C</w:t>
      </w:r>
      <w:r w:rsidR="009E1B49" w:rsidRPr="009E1B49">
        <w:rPr>
          <w:rFonts w:asciiTheme="majorHAnsi" w:eastAsiaTheme="minorHAnsi" w:hAnsiTheme="majorHAnsi" w:cstheme="minorBidi"/>
          <w:color w:val="auto"/>
          <w:sz w:val="22"/>
          <w:szCs w:val="22"/>
          <w:lang w:val="tr-TR" w:eastAsia="ko-KR" w:bidi="ar-SA"/>
        </w:rPr>
        <w:t xml:space="preserve">ause </w:t>
      </w:r>
      <w:r>
        <w:rPr>
          <w:rFonts w:asciiTheme="majorHAnsi" w:eastAsiaTheme="minorHAnsi" w:hAnsiTheme="majorHAnsi" w:cstheme="minorBidi"/>
          <w:color w:val="auto"/>
          <w:sz w:val="22"/>
          <w:szCs w:val="22"/>
          <w:lang w:val="tr-TR" w:eastAsia="ko-KR" w:bidi="ar-SA"/>
        </w:rPr>
        <w:t>E</w:t>
      </w:r>
      <w:r w:rsidR="009E1B49" w:rsidRPr="009E1B49">
        <w:rPr>
          <w:rFonts w:asciiTheme="majorHAnsi" w:eastAsiaTheme="minorHAnsi" w:hAnsiTheme="majorHAnsi" w:cstheme="minorBidi"/>
          <w:color w:val="auto"/>
          <w:sz w:val="22"/>
          <w:szCs w:val="22"/>
          <w:lang w:val="tr-TR" w:eastAsia="ko-KR" w:bidi="ar-SA"/>
        </w:rPr>
        <w:t xml:space="preserve">pileptic </w:t>
      </w:r>
    </w:p>
    <w:p w:rsidR="009E1B49" w:rsidRDefault="00634ACA" w:rsidP="00634ACA">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E</w:t>
      </w:r>
      <w:r w:rsidR="009E1B49" w:rsidRPr="009E1B49">
        <w:rPr>
          <w:rFonts w:asciiTheme="majorHAnsi" w:eastAsiaTheme="minorHAnsi" w:hAnsiTheme="majorHAnsi" w:cstheme="minorBidi"/>
          <w:color w:val="auto"/>
          <w:sz w:val="22"/>
          <w:szCs w:val="22"/>
          <w:lang w:val="tr-TR" w:eastAsia="ko-KR" w:bidi="ar-SA"/>
        </w:rPr>
        <w:t>ncephalopathy, Nature Genetics, published online 9 March 2015; doi:10.1038/ng.3239.</w:t>
      </w:r>
    </w:p>
    <w:p w:rsidR="00634ACA" w:rsidRPr="009E1B49" w:rsidRDefault="00634ACA" w:rsidP="00634ACA">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817AC3" w:rsidRDefault="009E1B49" w:rsidP="00634ACA">
      <w:pPr>
        <w:pStyle w:val="TextBody"/>
        <w:spacing w:after="0" w:line="300" w:lineRule="exact"/>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Eksin, </w:t>
      </w:r>
      <w:r w:rsidR="00817AC3">
        <w:rPr>
          <w:rFonts w:asciiTheme="majorHAnsi" w:eastAsiaTheme="minorHAnsi" w:hAnsiTheme="majorHAnsi" w:cstheme="minorBidi"/>
          <w:color w:val="auto"/>
          <w:sz w:val="22"/>
          <w:szCs w:val="22"/>
          <w:lang w:val="tr-TR" w:eastAsia="ko-KR" w:bidi="ar-SA"/>
        </w:rPr>
        <w:t>C.,</w:t>
      </w:r>
      <w:r w:rsidRPr="009E1B49">
        <w:rPr>
          <w:rFonts w:asciiTheme="majorHAnsi" w:eastAsiaTheme="minorHAnsi" w:hAnsiTheme="majorHAnsi" w:cstheme="minorBidi"/>
          <w:color w:val="auto"/>
          <w:sz w:val="22"/>
          <w:szCs w:val="22"/>
          <w:lang w:val="tr-TR" w:eastAsia="ko-KR" w:bidi="ar-SA"/>
        </w:rPr>
        <w:t xml:space="preserve"> Deliç</w:t>
      </w:r>
      <w:r w:rsidR="00817AC3">
        <w:rPr>
          <w:rFonts w:asciiTheme="majorHAnsi" w:eastAsiaTheme="minorHAnsi" w:hAnsiTheme="majorHAnsi" w:cstheme="minorBidi"/>
          <w:color w:val="auto"/>
          <w:sz w:val="22"/>
          <w:szCs w:val="22"/>
          <w:lang w:val="tr-TR" w:eastAsia="ko-KR" w:bidi="ar-SA"/>
        </w:rPr>
        <w:t xml:space="preserve">, H., </w:t>
      </w:r>
      <w:r w:rsidRPr="009E1B49">
        <w:rPr>
          <w:rFonts w:asciiTheme="majorHAnsi" w:eastAsiaTheme="minorHAnsi" w:hAnsiTheme="majorHAnsi" w:cstheme="minorBidi"/>
          <w:color w:val="auto"/>
          <w:sz w:val="22"/>
          <w:szCs w:val="22"/>
          <w:lang w:val="tr-TR" w:eastAsia="ko-KR" w:bidi="ar-SA"/>
        </w:rPr>
        <w:t xml:space="preserve">Ribeiro, </w:t>
      </w:r>
      <w:r w:rsidR="00817AC3">
        <w:rPr>
          <w:rFonts w:asciiTheme="majorHAnsi" w:eastAsiaTheme="minorHAnsi" w:hAnsiTheme="majorHAnsi" w:cstheme="minorBidi"/>
          <w:color w:val="auto"/>
          <w:sz w:val="22"/>
          <w:szCs w:val="22"/>
          <w:lang w:val="tr-TR" w:eastAsia="ko-KR" w:bidi="ar-SA"/>
        </w:rPr>
        <w:t xml:space="preserve">A., </w:t>
      </w:r>
      <w:r w:rsidRPr="009E1B49">
        <w:rPr>
          <w:rFonts w:asciiTheme="majorHAnsi" w:eastAsiaTheme="minorHAnsi" w:hAnsiTheme="majorHAnsi" w:cstheme="minorBidi"/>
          <w:color w:val="auto"/>
          <w:sz w:val="22"/>
          <w:szCs w:val="22"/>
          <w:lang w:val="tr-TR" w:eastAsia="ko-KR" w:bidi="ar-SA"/>
        </w:rPr>
        <w:t xml:space="preserve">“Demand Response Management in Smart Grids with </w:t>
      </w:r>
    </w:p>
    <w:p w:rsidR="00817AC3" w:rsidRDefault="00817AC3" w:rsidP="00634ACA">
      <w:pPr>
        <w:pStyle w:val="TextBody"/>
        <w:spacing w:after="0" w:line="30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Heterogeneous Consumer Preferences”, IEEE Transactions on Smart Grid, Vol. 6, No. 6, pp. </w:t>
      </w:r>
    </w:p>
    <w:p w:rsidR="009E1B49" w:rsidRDefault="00817AC3" w:rsidP="00634ACA">
      <w:pPr>
        <w:pStyle w:val="TextBody"/>
        <w:spacing w:after="0" w:line="30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3082-3094, November 2015.</w:t>
      </w:r>
    </w:p>
    <w:p w:rsidR="00817AC3" w:rsidRPr="009E1B49" w:rsidRDefault="00817AC3" w:rsidP="00634ACA">
      <w:pPr>
        <w:pStyle w:val="TextBody"/>
        <w:spacing w:after="0" w:line="300" w:lineRule="exact"/>
        <w:rPr>
          <w:rFonts w:asciiTheme="majorHAnsi" w:eastAsiaTheme="minorHAnsi" w:hAnsiTheme="majorHAnsi" w:cstheme="minorBidi"/>
          <w:color w:val="auto"/>
          <w:sz w:val="22"/>
          <w:szCs w:val="22"/>
          <w:lang w:val="tr-TR" w:eastAsia="ko-KR" w:bidi="ar-SA"/>
        </w:rPr>
      </w:pPr>
    </w:p>
    <w:p w:rsidR="00D7450A" w:rsidRDefault="00D7450A" w:rsidP="00817AC3">
      <w:pPr>
        <w:pStyle w:val="TextBody"/>
        <w:spacing w:after="0" w:line="240" w:lineRule="auto"/>
        <w:rPr>
          <w:rFonts w:asciiTheme="majorHAnsi" w:eastAsiaTheme="minorHAnsi" w:hAnsiTheme="majorHAnsi" w:cstheme="minorBidi"/>
          <w:color w:val="auto"/>
          <w:sz w:val="22"/>
          <w:szCs w:val="22"/>
          <w:lang w:val="tr-TR" w:eastAsia="ko-KR" w:bidi="ar-SA"/>
        </w:rPr>
      </w:pPr>
    </w:p>
    <w:p w:rsidR="00817AC3" w:rsidRDefault="009E1B49" w:rsidP="00817AC3">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lastRenderedPageBreak/>
        <w:t>Çiçek</w:t>
      </w:r>
      <w:r w:rsidR="00817AC3">
        <w:rPr>
          <w:rFonts w:asciiTheme="majorHAnsi" w:eastAsiaTheme="minorHAnsi" w:hAnsiTheme="majorHAnsi" w:cstheme="minorBidi"/>
          <w:color w:val="auto"/>
          <w:sz w:val="22"/>
          <w:szCs w:val="22"/>
          <w:lang w:val="tr-TR" w:eastAsia="ko-KR" w:bidi="ar-SA"/>
        </w:rPr>
        <w:t>, N.,</w:t>
      </w:r>
      <w:r w:rsidRPr="009E1B49">
        <w:rPr>
          <w:rFonts w:asciiTheme="majorHAnsi" w:eastAsiaTheme="minorHAnsi" w:hAnsiTheme="majorHAnsi" w:cstheme="minorBidi"/>
          <w:color w:val="auto"/>
          <w:sz w:val="22"/>
          <w:szCs w:val="22"/>
          <w:lang w:val="tr-TR" w:eastAsia="ko-KR" w:bidi="ar-SA"/>
        </w:rPr>
        <w:t xml:space="preserve"> Deliç,</w:t>
      </w:r>
      <w:r w:rsidR="00817AC3">
        <w:rPr>
          <w:rFonts w:asciiTheme="majorHAnsi" w:eastAsiaTheme="minorHAnsi" w:hAnsiTheme="majorHAnsi" w:cstheme="minorBidi"/>
          <w:color w:val="auto"/>
          <w:sz w:val="22"/>
          <w:szCs w:val="22"/>
          <w:lang w:val="tr-TR" w:eastAsia="ko-KR" w:bidi="ar-SA"/>
        </w:rPr>
        <w:t xml:space="preserve"> H.,</w:t>
      </w:r>
      <w:r w:rsidRPr="009E1B49">
        <w:rPr>
          <w:rFonts w:asciiTheme="majorHAnsi" w:eastAsiaTheme="minorHAnsi" w:hAnsiTheme="majorHAnsi" w:cstheme="minorBidi"/>
          <w:color w:val="auto"/>
          <w:sz w:val="22"/>
          <w:szCs w:val="22"/>
          <w:lang w:val="tr-TR" w:eastAsia="ko-KR" w:bidi="ar-SA"/>
        </w:rPr>
        <w:t xml:space="preserve"> “Demand Response Management for Smart Grids with Wind Power”, IEEE </w:t>
      </w:r>
    </w:p>
    <w:p w:rsidR="009E1B49" w:rsidRPr="009E1B49" w:rsidRDefault="00817AC3" w:rsidP="00817AC3">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Transactions on Sustainable Energy, Vol. 6, No. 2, pp. 625-634, April 2015.</w:t>
      </w:r>
    </w:p>
    <w:p w:rsidR="00D7450A" w:rsidRDefault="00D7450A" w:rsidP="00817AC3">
      <w:pPr>
        <w:pStyle w:val="TextBody"/>
        <w:spacing w:after="0" w:line="240" w:lineRule="auto"/>
        <w:rPr>
          <w:rFonts w:asciiTheme="majorHAnsi" w:eastAsiaTheme="minorHAnsi" w:hAnsiTheme="majorHAnsi" w:cstheme="minorBidi"/>
          <w:color w:val="auto"/>
          <w:sz w:val="22"/>
          <w:szCs w:val="22"/>
          <w:lang w:val="tr-TR" w:eastAsia="ko-KR" w:bidi="ar-SA"/>
        </w:rPr>
      </w:pPr>
    </w:p>
    <w:p w:rsidR="00817AC3" w:rsidRDefault="009E1B49" w:rsidP="00817AC3">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Karadeniz</w:t>
      </w:r>
      <w:r w:rsidR="00817AC3">
        <w:rPr>
          <w:rFonts w:asciiTheme="majorHAnsi" w:eastAsiaTheme="minorHAnsi" w:hAnsiTheme="majorHAnsi" w:cstheme="minorBidi"/>
          <w:color w:val="auto"/>
          <w:sz w:val="22"/>
          <w:szCs w:val="22"/>
          <w:lang w:val="tr-TR" w:eastAsia="ko-KR" w:bidi="ar-SA"/>
        </w:rPr>
        <w:t>, İ, Özgür, A.,</w:t>
      </w:r>
      <w:r w:rsidRPr="009E1B49">
        <w:rPr>
          <w:rFonts w:asciiTheme="majorHAnsi" w:eastAsiaTheme="minorHAnsi" w:hAnsiTheme="majorHAnsi" w:cstheme="minorBidi"/>
          <w:color w:val="auto"/>
          <w:sz w:val="22"/>
          <w:szCs w:val="22"/>
          <w:lang w:val="tr-TR" w:eastAsia="ko-KR" w:bidi="ar-SA"/>
        </w:rPr>
        <w:t xml:space="preserve"> </w:t>
      </w:r>
      <w:r w:rsidR="00817AC3">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Detection and Categorization of Bacteria Habitats using Shallow </w:t>
      </w:r>
    </w:p>
    <w:p w:rsidR="009E1B49" w:rsidRDefault="00817AC3" w:rsidP="00817AC3">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Linguistic Analysis</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BMC Bioinformatics, 16 (Suppl 10):S5, 2015.</w:t>
      </w:r>
    </w:p>
    <w:p w:rsidR="00817AC3" w:rsidRPr="009E1B49" w:rsidRDefault="00817AC3" w:rsidP="00817AC3">
      <w:pPr>
        <w:pStyle w:val="TextBody"/>
        <w:spacing w:after="0" w:line="240" w:lineRule="auto"/>
        <w:rPr>
          <w:rFonts w:asciiTheme="majorHAnsi" w:eastAsiaTheme="minorHAnsi" w:hAnsiTheme="majorHAnsi" w:cstheme="minorBidi"/>
          <w:color w:val="auto"/>
          <w:sz w:val="22"/>
          <w:szCs w:val="22"/>
          <w:lang w:val="tr-TR" w:eastAsia="ko-KR" w:bidi="ar-SA"/>
        </w:rPr>
      </w:pPr>
    </w:p>
    <w:p w:rsidR="00863000" w:rsidRDefault="009E1B49" w:rsidP="00863000">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Hur, </w:t>
      </w:r>
      <w:r w:rsidR="00863000">
        <w:rPr>
          <w:rFonts w:asciiTheme="majorHAnsi" w:eastAsiaTheme="minorHAnsi" w:hAnsiTheme="majorHAnsi" w:cstheme="minorBidi"/>
          <w:color w:val="auto"/>
          <w:sz w:val="22"/>
          <w:szCs w:val="22"/>
          <w:lang w:val="tr-TR" w:eastAsia="ko-KR" w:bidi="ar-SA"/>
        </w:rPr>
        <w:t>J., Özgür, A.</w:t>
      </w:r>
      <w:r w:rsidRPr="009E1B49">
        <w:rPr>
          <w:rFonts w:asciiTheme="majorHAnsi" w:eastAsiaTheme="minorHAnsi" w:hAnsiTheme="majorHAnsi" w:cstheme="minorBidi"/>
          <w:color w:val="auto"/>
          <w:sz w:val="22"/>
          <w:szCs w:val="22"/>
          <w:lang w:val="tr-TR" w:eastAsia="ko-KR" w:bidi="ar-SA"/>
        </w:rPr>
        <w:t xml:space="preserve">, Xiang, </w:t>
      </w:r>
      <w:r w:rsidR="00863000">
        <w:rPr>
          <w:rFonts w:asciiTheme="majorHAnsi" w:eastAsiaTheme="minorHAnsi" w:hAnsiTheme="majorHAnsi" w:cstheme="minorBidi"/>
          <w:color w:val="auto"/>
          <w:sz w:val="22"/>
          <w:szCs w:val="22"/>
          <w:lang w:val="tr-TR" w:eastAsia="ko-KR" w:bidi="ar-SA"/>
        </w:rPr>
        <w:t>Z., He, Y., ‘’</w:t>
      </w:r>
      <w:r w:rsidRPr="009E1B49">
        <w:rPr>
          <w:rFonts w:asciiTheme="majorHAnsi" w:eastAsiaTheme="minorHAnsi" w:hAnsiTheme="majorHAnsi" w:cstheme="minorBidi"/>
          <w:color w:val="auto"/>
          <w:sz w:val="22"/>
          <w:szCs w:val="22"/>
          <w:lang w:val="tr-TR" w:eastAsia="ko-KR" w:bidi="ar-SA"/>
        </w:rPr>
        <w:t xml:space="preserve">Development and Application of an Interaction Network </w:t>
      </w:r>
    </w:p>
    <w:p w:rsidR="00863000" w:rsidRDefault="00863000" w:rsidP="00863000">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Ontology for Literature Mining of Vaccine-associated Gene-Gene Interactions. Journal of </w:t>
      </w:r>
    </w:p>
    <w:p w:rsidR="009E1B49" w:rsidRDefault="00863000" w:rsidP="00863000">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Biomedical Semantics</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6:2, 2015.</w:t>
      </w:r>
    </w:p>
    <w:p w:rsidR="00863000" w:rsidRPr="009E1B49" w:rsidRDefault="00863000" w:rsidP="00863000">
      <w:pPr>
        <w:pStyle w:val="TextBody"/>
        <w:spacing w:after="0" w:line="240" w:lineRule="auto"/>
        <w:rPr>
          <w:rFonts w:asciiTheme="majorHAnsi" w:eastAsiaTheme="minorHAnsi" w:hAnsiTheme="majorHAnsi" w:cstheme="minorBidi"/>
          <w:color w:val="auto"/>
          <w:sz w:val="22"/>
          <w:szCs w:val="22"/>
          <w:lang w:val="tr-TR" w:eastAsia="ko-KR" w:bidi="ar-SA"/>
        </w:rPr>
      </w:pPr>
    </w:p>
    <w:p w:rsidR="00CF4FD6" w:rsidRDefault="009E1B49" w:rsidP="00CF4FD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Dede, H</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Gelişin, Ö</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Baykan, B</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Çağlayan, H</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Topaloğlu, P</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Gürses, C</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Bebek, N</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&amp; Gökyiğit, A</w:t>
      </w:r>
      <w:r w:rsidR="00CF4FD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w:t>
      </w:r>
    </w:p>
    <w:p w:rsidR="00CF4FD6" w:rsidRDefault="00CF4FD6" w:rsidP="00CF4FD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 '</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Dravet Sendromunda Kesin Sudep: Erişkin Bir Olgu Sunumu'</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Journal Of </w:t>
      </w:r>
    </w:p>
    <w:p w:rsidR="009E1B49" w:rsidRDefault="00CF4FD6" w:rsidP="00CF4FD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Neurological Sciences, 32, 3, pp. 610-616, 2015.</w:t>
      </w:r>
    </w:p>
    <w:p w:rsidR="00CF4FD6" w:rsidRPr="009E1B49" w:rsidRDefault="00CF4FD6" w:rsidP="00CF4FD6">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CF4FD6" w:rsidRDefault="00CF4FD6" w:rsidP="00CF4FD6">
      <w:pPr>
        <w:tabs>
          <w:tab w:val="left" w:pos="-360"/>
        </w:tabs>
        <w:suppressAutoHyphens/>
        <w:spacing w:after="0" w:line="240" w:lineRule="auto"/>
        <w:rPr>
          <w:rFonts w:asciiTheme="majorHAnsi" w:hAnsiTheme="majorHAnsi"/>
          <w:lang w:eastAsia="ko-KR"/>
        </w:rPr>
      </w:pPr>
      <w:r>
        <w:rPr>
          <w:rFonts w:asciiTheme="majorHAnsi" w:hAnsiTheme="majorHAnsi"/>
          <w:lang w:eastAsia="ko-KR"/>
        </w:rPr>
        <w:t>Günay, A.</w:t>
      </w:r>
      <w:r w:rsidR="009E1B49" w:rsidRPr="009E1B49">
        <w:rPr>
          <w:rFonts w:asciiTheme="majorHAnsi" w:hAnsiTheme="majorHAnsi"/>
          <w:lang w:eastAsia="ko-KR"/>
        </w:rPr>
        <w:t xml:space="preserve">, Winikoff, </w:t>
      </w:r>
      <w:r>
        <w:rPr>
          <w:rFonts w:asciiTheme="majorHAnsi" w:hAnsiTheme="majorHAnsi"/>
          <w:lang w:eastAsia="ko-KR"/>
        </w:rPr>
        <w:t>M., Yolum, P., ‘’</w:t>
      </w:r>
      <w:r w:rsidR="009E1B49" w:rsidRPr="009E1B49">
        <w:rPr>
          <w:rFonts w:asciiTheme="majorHAnsi" w:hAnsiTheme="majorHAnsi"/>
          <w:lang w:eastAsia="ko-KR"/>
        </w:rPr>
        <w:t xml:space="preserve">Dynamically </w:t>
      </w:r>
      <w:r>
        <w:rPr>
          <w:rFonts w:asciiTheme="majorHAnsi" w:hAnsiTheme="majorHAnsi"/>
          <w:lang w:eastAsia="ko-KR"/>
        </w:rPr>
        <w:t>G</w:t>
      </w:r>
      <w:r w:rsidR="009E1B49" w:rsidRPr="009E1B49">
        <w:rPr>
          <w:rFonts w:asciiTheme="majorHAnsi" w:hAnsiTheme="majorHAnsi"/>
          <w:lang w:eastAsia="ko-KR"/>
        </w:rPr>
        <w:t xml:space="preserve">enerated </w:t>
      </w:r>
      <w:r>
        <w:rPr>
          <w:rFonts w:asciiTheme="majorHAnsi" w:hAnsiTheme="majorHAnsi"/>
          <w:lang w:eastAsia="ko-KR"/>
        </w:rPr>
        <w:t>C</w:t>
      </w:r>
      <w:r w:rsidR="009E1B49" w:rsidRPr="009E1B49">
        <w:rPr>
          <w:rFonts w:asciiTheme="majorHAnsi" w:hAnsiTheme="majorHAnsi"/>
          <w:lang w:eastAsia="ko-KR"/>
        </w:rPr>
        <w:t xml:space="preserve">ommitment </w:t>
      </w:r>
      <w:r>
        <w:rPr>
          <w:rFonts w:asciiTheme="majorHAnsi" w:hAnsiTheme="majorHAnsi"/>
          <w:lang w:eastAsia="ko-KR"/>
        </w:rPr>
        <w:t>P</w:t>
      </w:r>
      <w:r w:rsidR="009E1B49" w:rsidRPr="009E1B49">
        <w:rPr>
          <w:rFonts w:asciiTheme="majorHAnsi" w:hAnsiTheme="majorHAnsi"/>
          <w:lang w:eastAsia="ko-KR"/>
        </w:rPr>
        <w:t xml:space="preserve">rotocols in </w:t>
      </w:r>
      <w:r>
        <w:rPr>
          <w:rFonts w:asciiTheme="majorHAnsi" w:hAnsiTheme="majorHAnsi"/>
          <w:lang w:eastAsia="ko-KR"/>
        </w:rPr>
        <w:t>O</w:t>
      </w:r>
      <w:r w:rsidR="009E1B49" w:rsidRPr="009E1B49">
        <w:rPr>
          <w:rFonts w:asciiTheme="majorHAnsi" w:hAnsiTheme="majorHAnsi"/>
          <w:lang w:eastAsia="ko-KR"/>
        </w:rPr>
        <w:t xml:space="preserve">pen </w:t>
      </w:r>
    </w:p>
    <w:p w:rsidR="009E1B49" w:rsidRDefault="00CF4FD6" w:rsidP="00CF4FD6">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S</w:t>
      </w:r>
      <w:r w:rsidR="009E1B49" w:rsidRPr="009E1B49">
        <w:rPr>
          <w:rFonts w:asciiTheme="majorHAnsi" w:hAnsiTheme="majorHAnsi"/>
          <w:lang w:eastAsia="ko-KR"/>
        </w:rPr>
        <w:t>ystems</w:t>
      </w:r>
      <w:r>
        <w:rPr>
          <w:rFonts w:asciiTheme="majorHAnsi" w:hAnsiTheme="majorHAnsi"/>
          <w:lang w:eastAsia="ko-KR"/>
        </w:rPr>
        <w:t>’’,</w:t>
      </w:r>
      <w:r w:rsidR="009E1B49" w:rsidRPr="009E1B49">
        <w:rPr>
          <w:rFonts w:asciiTheme="majorHAnsi" w:hAnsiTheme="majorHAnsi"/>
          <w:lang w:eastAsia="ko-KR"/>
        </w:rPr>
        <w:t xml:space="preserve"> Autonomous Agents and Multi-Agent Systems 29(2): 192-229 (2015)</w:t>
      </w:r>
      <w:r>
        <w:rPr>
          <w:rFonts w:asciiTheme="majorHAnsi" w:hAnsiTheme="majorHAnsi"/>
          <w:lang w:eastAsia="ko-KR"/>
        </w:rPr>
        <w:t>.</w:t>
      </w:r>
    </w:p>
    <w:p w:rsidR="00163CD3" w:rsidRDefault="00163CD3" w:rsidP="00163CD3">
      <w:pPr>
        <w:tabs>
          <w:tab w:val="left" w:pos="-360"/>
        </w:tabs>
        <w:suppressAutoHyphens/>
        <w:spacing w:after="0" w:line="240" w:lineRule="auto"/>
        <w:rPr>
          <w:rFonts w:asciiTheme="majorHAnsi" w:hAnsiTheme="majorHAnsi"/>
          <w:lang w:eastAsia="ko-KR"/>
        </w:rPr>
      </w:pPr>
    </w:p>
    <w:p w:rsidR="00163CD3" w:rsidRDefault="009E1B49" w:rsidP="00163CD3">
      <w:pPr>
        <w:tabs>
          <w:tab w:val="left" w:pos="-360"/>
        </w:tabs>
        <w:suppressAutoHyphens/>
        <w:spacing w:after="0" w:line="240" w:lineRule="auto"/>
        <w:rPr>
          <w:rFonts w:asciiTheme="majorHAnsi" w:hAnsiTheme="majorHAnsi"/>
          <w:lang w:eastAsia="ko-KR"/>
        </w:rPr>
      </w:pPr>
      <w:r w:rsidRPr="009E1B49">
        <w:rPr>
          <w:rFonts w:asciiTheme="majorHAnsi" w:hAnsiTheme="majorHAnsi"/>
          <w:lang w:eastAsia="ko-KR"/>
        </w:rPr>
        <w:t xml:space="preserve">Heren, </w:t>
      </w:r>
      <w:r w:rsidR="00163CD3" w:rsidRPr="009E1B49">
        <w:rPr>
          <w:rFonts w:asciiTheme="majorHAnsi" w:hAnsiTheme="majorHAnsi"/>
          <w:lang w:eastAsia="ko-KR"/>
        </w:rPr>
        <w:t>A.C</w:t>
      </w:r>
      <w:r w:rsidR="00163CD3">
        <w:rPr>
          <w:rFonts w:asciiTheme="majorHAnsi" w:hAnsiTheme="majorHAnsi"/>
          <w:lang w:eastAsia="ko-KR"/>
        </w:rPr>
        <w:t>.</w:t>
      </w:r>
      <w:r w:rsidR="00163CD3" w:rsidRPr="009E1B49">
        <w:rPr>
          <w:rFonts w:asciiTheme="majorHAnsi" w:hAnsiTheme="majorHAnsi"/>
          <w:lang w:eastAsia="ko-KR"/>
        </w:rPr>
        <w:t xml:space="preserve">. </w:t>
      </w:r>
      <w:r w:rsidR="00163CD3">
        <w:rPr>
          <w:rFonts w:asciiTheme="majorHAnsi" w:hAnsiTheme="majorHAnsi"/>
          <w:lang w:eastAsia="ko-KR"/>
        </w:rPr>
        <w:t>Yılmaz, H.B.</w:t>
      </w:r>
      <w:r w:rsidRPr="009E1B49">
        <w:rPr>
          <w:rFonts w:asciiTheme="majorHAnsi" w:hAnsiTheme="majorHAnsi"/>
          <w:lang w:eastAsia="ko-KR"/>
        </w:rPr>
        <w:t xml:space="preserve">, Chae, </w:t>
      </w:r>
      <w:r w:rsidR="00163CD3">
        <w:rPr>
          <w:rFonts w:asciiTheme="majorHAnsi" w:hAnsiTheme="majorHAnsi"/>
          <w:lang w:eastAsia="ko-KR"/>
        </w:rPr>
        <w:t>C.B., Tuğcu, T.</w:t>
      </w:r>
      <w:r w:rsidRPr="009E1B49">
        <w:rPr>
          <w:rFonts w:asciiTheme="majorHAnsi" w:hAnsiTheme="majorHAnsi"/>
          <w:lang w:eastAsia="ko-KR"/>
        </w:rPr>
        <w:t xml:space="preserve">, </w:t>
      </w:r>
      <w:r w:rsidR="00163CD3">
        <w:rPr>
          <w:rFonts w:asciiTheme="majorHAnsi" w:hAnsiTheme="majorHAnsi"/>
          <w:lang w:eastAsia="ko-KR"/>
        </w:rPr>
        <w:t>‘’</w:t>
      </w:r>
      <w:r w:rsidRPr="009E1B49">
        <w:rPr>
          <w:rFonts w:asciiTheme="majorHAnsi" w:hAnsiTheme="majorHAnsi"/>
          <w:lang w:eastAsia="ko-KR"/>
        </w:rPr>
        <w:t>Effect of Degradat</w:t>
      </w:r>
      <w:r w:rsidR="00163CD3">
        <w:rPr>
          <w:rFonts w:asciiTheme="majorHAnsi" w:hAnsiTheme="majorHAnsi"/>
          <w:lang w:eastAsia="ko-KR"/>
        </w:rPr>
        <w:t xml:space="preserve">ion in Molecular </w:t>
      </w:r>
    </w:p>
    <w:p w:rsidR="00163CD3" w:rsidRDefault="00163CD3" w:rsidP="00163CD3">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Communication’’,</w:t>
      </w:r>
      <w:r w:rsidR="009E1B49" w:rsidRPr="009E1B49">
        <w:rPr>
          <w:rFonts w:asciiTheme="majorHAnsi" w:hAnsiTheme="majorHAnsi"/>
          <w:lang w:eastAsia="ko-KR"/>
        </w:rPr>
        <w:t xml:space="preserve">Impairment or Enhancement, accepted to IEEE Transactions on </w:t>
      </w:r>
    </w:p>
    <w:p w:rsidR="009E1B49" w:rsidRDefault="00163CD3" w:rsidP="00163CD3">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Molecular, Biological, and Multi-Scale Communications.</w:t>
      </w:r>
    </w:p>
    <w:p w:rsidR="00163CD3" w:rsidRPr="009E1B49" w:rsidRDefault="00163CD3" w:rsidP="00163CD3">
      <w:pPr>
        <w:tabs>
          <w:tab w:val="left" w:pos="-360"/>
        </w:tabs>
        <w:suppressAutoHyphens/>
        <w:spacing w:after="0" w:line="240" w:lineRule="auto"/>
        <w:rPr>
          <w:rFonts w:asciiTheme="majorHAnsi" w:hAnsiTheme="majorHAnsi"/>
          <w:lang w:eastAsia="ko-KR"/>
        </w:rPr>
      </w:pPr>
    </w:p>
    <w:p w:rsidR="00DE4498" w:rsidRDefault="00DE4498" w:rsidP="00DE4498">
      <w:pPr>
        <w:pStyle w:val="KonuBal"/>
        <w:pBdr>
          <w:bottom w:val="none" w:sz="0" w:space="0" w:color="auto"/>
        </w:pBdr>
        <w:tabs>
          <w:tab w:val="left" w:pos="-360"/>
        </w:tabs>
        <w:suppressAutoHyphens/>
        <w:spacing w:after="0"/>
        <w:contextualSpacing w:val="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Ş</w:t>
      </w:r>
      <w:r w:rsidR="009E1B49" w:rsidRPr="009E1B49">
        <w:rPr>
          <w:rFonts w:eastAsiaTheme="minorHAnsi" w:cstheme="minorBidi"/>
          <w:color w:val="auto"/>
          <w:spacing w:val="0"/>
          <w:kern w:val="0"/>
          <w:sz w:val="22"/>
          <w:szCs w:val="22"/>
          <w:lang w:eastAsia="ko-KR"/>
        </w:rPr>
        <w:t xml:space="preserve">enyuva, </w:t>
      </w:r>
      <w:r>
        <w:rPr>
          <w:rFonts w:eastAsiaTheme="minorHAnsi" w:cstheme="minorBidi"/>
          <w:color w:val="auto"/>
          <w:spacing w:val="0"/>
          <w:kern w:val="0"/>
          <w:sz w:val="22"/>
          <w:szCs w:val="22"/>
          <w:lang w:eastAsia="ko-KR"/>
        </w:rPr>
        <w:t xml:space="preserve">V., </w:t>
      </w:r>
      <w:r w:rsidR="009E1B49" w:rsidRPr="009E1B49">
        <w:rPr>
          <w:rFonts w:eastAsiaTheme="minorHAnsi" w:cstheme="minorBidi"/>
          <w:color w:val="auto"/>
          <w:spacing w:val="0"/>
          <w:kern w:val="0"/>
          <w:sz w:val="22"/>
          <w:szCs w:val="22"/>
          <w:lang w:eastAsia="ko-KR"/>
        </w:rPr>
        <w:t xml:space="preserve">Kurt, </w:t>
      </w:r>
      <w:r>
        <w:rPr>
          <w:rFonts w:eastAsiaTheme="minorHAnsi" w:cstheme="minorBidi"/>
          <w:color w:val="auto"/>
          <w:spacing w:val="0"/>
          <w:kern w:val="0"/>
          <w:sz w:val="22"/>
          <w:szCs w:val="22"/>
          <w:lang w:eastAsia="ko-KR"/>
        </w:rPr>
        <w:t>G.,Anarım</w:t>
      </w:r>
      <w:r w:rsidR="009E1B49" w:rsidRPr="009E1B49">
        <w:rPr>
          <w:rFonts w:eastAsiaTheme="minorHAnsi" w:cstheme="minorBidi"/>
          <w:color w:val="auto"/>
          <w:spacing w:val="0"/>
          <w:kern w:val="0"/>
          <w:sz w:val="22"/>
          <w:szCs w:val="22"/>
          <w:lang w:eastAsia="ko-KR"/>
        </w:rPr>
        <w:t xml:space="preserve">, </w:t>
      </w:r>
      <w:r>
        <w:rPr>
          <w:rFonts w:eastAsiaTheme="minorHAnsi" w:cstheme="minorBidi"/>
          <w:color w:val="auto"/>
          <w:spacing w:val="0"/>
          <w:kern w:val="0"/>
          <w:sz w:val="22"/>
          <w:szCs w:val="22"/>
          <w:lang w:eastAsia="ko-KR"/>
        </w:rPr>
        <w:t xml:space="preserve">E., </w:t>
      </w:r>
      <w:r w:rsidR="009E1B49" w:rsidRPr="009E1B49">
        <w:rPr>
          <w:rFonts w:eastAsiaTheme="minorHAnsi" w:cstheme="minorBidi"/>
          <w:color w:val="auto"/>
          <w:spacing w:val="0"/>
          <w:kern w:val="0"/>
          <w:sz w:val="22"/>
          <w:szCs w:val="22"/>
          <w:lang w:eastAsia="ko-KR"/>
        </w:rPr>
        <w:t xml:space="preserve">“ Electromagnetic Imaging of Closely Spaced Objects using </w:t>
      </w:r>
    </w:p>
    <w:p w:rsidR="00DE4498" w:rsidRDefault="00DE4498" w:rsidP="00DE4498">
      <w:pPr>
        <w:pStyle w:val="KonuBal"/>
        <w:pBdr>
          <w:bottom w:val="none" w:sz="0" w:space="0" w:color="auto"/>
        </w:pBdr>
        <w:tabs>
          <w:tab w:val="left" w:pos="-360"/>
        </w:tabs>
        <w:suppressAutoHyphens/>
        <w:spacing w:after="0"/>
        <w:contextualSpacing w:val="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 xml:space="preserve">Matching Pursuit Based Approaches”, accepted IEEE Antennas and Wireless Propagation </w:t>
      </w:r>
    </w:p>
    <w:p w:rsidR="009E1B49" w:rsidRDefault="00DE4498" w:rsidP="00DE4498">
      <w:pPr>
        <w:pStyle w:val="KonuBal"/>
        <w:pBdr>
          <w:bottom w:val="none" w:sz="0" w:space="0" w:color="auto"/>
        </w:pBdr>
        <w:tabs>
          <w:tab w:val="left" w:pos="-360"/>
        </w:tabs>
        <w:suppressAutoHyphens/>
        <w:spacing w:after="0"/>
        <w:contextualSpacing w:val="0"/>
        <w:outlineLvl w:val="0"/>
        <w:rPr>
          <w:rFonts w:eastAsiaTheme="minorHAnsi" w:cstheme="minorBidi"/>
          <w:color w:val="auto"/>
          <w:spacing w:val="0"/>
          <w:kern w:val="0"/>
          <w:sz w:val="22"/>
          <w:szCs w:val="22"/>
          <w:lang w:eastAsia="ko-KR"/>
        </w:rPr>
      </w:pPr>
      <w:r>
        <w:rPr>
          <w:rFonts w:eastAsiaTheme="minorHAnsi" w:cstheme="minorBidi"/>
          <w:color w:val="auto"/>
          <w:spacing w:val="0"/>
          <w:kern w:val="0"/>
          <w:sz w:val="22"/>
          <w:szCs w:val="22"/>
          <w:lang w:eastAsia="ko-KR"/>
        </w:rPr>
        <w:t xml:space="preserve">          </w:t>
      </w:r>
      <w:r w:rsidR="009E1B49" w:rsidRPr="009E1B49">
        <w:rPr>
          <w:rFonts w:eastAsiaTheme="minorHAnsi" w:cstheme="minorBidi"/>
          <w:color w:val="auto"/>
          <w:spacing w:val="0"/>
          <w:kern w:val="0"/>
          <w:sz w:val="22"/>
          <w:szCs w:val="22"/>
          <w:lang w:eastAsia="ko-KR"/>
        </w:rPr>
        <w:t>Letters , 2015.</w:t>
      </w:r>
    </w:p>
    <w:p w:rsidR="00DE4498" w:rsidRDefault="00DE4498" w:rsidP="00DE4498">
      <w:pPr>
        <w:tabs>
          <w:tab w:val="left" w:pos="-360"/>
        </w:tabs>
        <w:suppressAutoHyphens/>
        <w:spacing w:after="0" w:line="240" w:lineRule="auto"/>
        <w:rPr>
          <w:lang w:eastAsia="ko-KR"/>
        </w:rPr>
      </w:pPr>
    </w:p>
    <w:p w:rsidR="00DE4498" w:rsidRDefault="00DE4498" w:rsidP="00DE4498">
      <w:pPr>
        <w:tabs>
          <w:tab w:val="left" w:pos="-360"/>
        </w:tabs>
        <w:suppressAutoHyphens/>
        <w:spacing w:after="0" w:line="240" w:lineRule="auto"/>
        <w:rPr>
          <w:rFonts w:asciiTheme="majorHAnsi" w:hAnsiTheme="majorHAnsi"/>
          <w:lang w:eastAsia="ko-KR"/>
        </w:rPr>
      </w:pPr>
      <w:r>
        <w:rPr>
          <w:rFonts w:asciiTheme="majorHAnsi" w:hAnsiTheme="majorHAnsi"/>
          <w:lang w:eastAsia="ko-KR"/>
        </w:rPr>
        <w:t>Gü</w:t>
      </w:r>
      <w:r w:rsidR="009E1B49" w:rsidRPr="009E1B49">
        <w:rPr>
          <w:rFonts w:asciiTheme="majorHAnsi" w:hAnsiTheme="majorHAnsi"/>
          <w:lang w:eastAsia="ko-KR"/>
        </w:rPr>
        <w:t>r,</w:t>
      </w:r>
      <w:r>
        <w:rPr>
          <w:rFonts w:asciiTheme="majorHAnsi" w:hAnsiTheme="majorHAnsi"/>
          <w:lang w:eastAsia="ko-KR"/>
        </w:rPr>
        <w:t xml:space="preserve"> G.,</w:t>
      </w:r>
      <w:r w:rsidR="009E1B49" w:rsidRPr="009E1B49">
        <w:rPr>
          <w:rFonts w:asciiTheme="majorHAnsi" w:hAnsiTheme="majorHAnsi"/>
          <w:lang w:eastAsia="ko-KR"/>
        </w:rPr>
        <w:t> </w:t>
      </w:r>
      <w:r w:rsidR="009E1B49" w:rsidRPr="009E1B49">
        <w:rPr>
          <w:rFonts w:asciiTheme="majorHAnsi" w:hAnsiTheme="majorHAnsi"/>
          <w:lang w:eastAsia="ko-KR"/>
        </w:rPr>
        <w:fldChar w:fldCharType="begin"/>
      </w:r>
      <w:r w:rsidR="009E1B49" w:rsidRPr="009E1B49">
        <w:rPr>
          <w:rFonts w:asciiTheme="majorHAnsi" w:hAnsiTheme="majorHAnsi"/>
          <w:lang w:eastAsia="ko-KR"/>
        </w:rPr>
        <w:instrText xml:space="preserve"> HYPERLINK "http://authors.elsevier.com/a/1RU-P3sf~xn7G0" \h </w:instrText>
      </w:r>
      <w:r w:rsidR="009E1B49" w:rsidRPr="009E1B49">
        <w:rPr>
          <w:rFonts w:asciiTheme="majorHAnsi" w:hAnsiTheme="majorHAnsi"/>
          <w:lang w:eastAsia="ko-KR"/>
        </w:rPr>
        <w:fldChar w:fldCharType="separate"/>
      </w:r>
      <w:r w:rsidR="009E1B49" w:rsidRPr="009E1B49">
        <w:rPr>
          <w:rFonts w:asciiTheme="majorHAnsi" w:hAnsiTheme="majorHAnsi"/>
          <w:lang w:eastAsia="ko-KR"/>
        </w:rPr>
        <w:t>"Energy-Aware Caching at the Wireless Network Edge fo</w:t>
      </w:r>
      <w:r>
        <w:rPr>
          <w:rFonts w:asciiTheme="majorHAnsi" w:hAnsiTheme="majorHAnsi"/>
          <w:lang w:eastAsia="ko-KR"/>
        </w:rPr>
        <w:t>r Information-Centric</w:t>
      </w:r>
    </w:p>
    <w:p w:rsidR="00DE4498" w:rsidRDefault="00DE4498" w:rsidP="00DE4498">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Operation</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w:t>
      </w:r>
      <w:r w:rsidR="009E1B49" w:rsidRPr="009E1B49">
        <w:rPr>
          <w:rFonts w:asciiTheme="majorHAnsi" w:hAnsiTheme="majorHAnsi"/>
          <w:lang w:eastAsia="ko-KR"/>
        </w:rPr>
        <w:fldChar w:fldCharType="end"/>
      </w:r>
      <w:r w:rsidR="009E1B49" w:rsidRPr="009E1B49">
        <w:rPr>
          <w:rFonts w:asciiTheme="majorHAnsi" w:hAnsiTheme="majorHAnsi"/>
          <w:lang w:eastAsia="ko-KR"/>
        </w:rPr>
        <w:t xml:space="preserve">Journal of Network and Computer Applications, vol. 57, pp. 33–42, November </w:t>
      </w:r>
    </w:p>
    <w:p w:rsidR="009E1B49" w:rsidRDefault="00DE4498" w:rsidP="00DE4498">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w:t>
      </w:r>
    </w:p>
    <w:p w:rsidR="00DE4498" w:rsidRDefault="00DE4498" w:rsidP="00DE4498">
      <w:pPr>
        <w:suppressAutoHyphens/>
        <w:spacing w:after="0" w:line="240" w:lineRule="auto"/>
        <w:contextualSpacing/>
        <w:rPr>
          <w:rFonts w:asciiTheme="majorHAnsi" w:hAnsiTheme="majorHAnsi"/>
          <w:lang w:eastAsia="ko-KR"/>
        </w:rPr>
      </w:pPr>
    </w:p>
    <w:p w:rsidR="00DE4498" w:rsidRDefault="009E1B49" w:rsidP="00DE4498">
      <w:pPr>
        <w:suppressAutoHyphens/>
        <w:spacing w:after="0" w:line="240" w:lineRule="auto"/>
        <w:contextualSpacing/>
        <w:rPr>
          <w:rFonts w:asciiTheme="majorHAnsi" w:hAnsiTheme="majorHAnsi"/>
          <w:lang w:eastAsia="ko-KR"/>
        </w:rPr>
      </w:pPr>
      <w:r w:rsidRPr="009E1B49">
        <w:rPr>
          <w:rFonts w:asciiTheme="majorHAnsi" w:hAnsiTheme="majorHAnsi"/>
          <w:lang w:eastAsia="ko-KR"/>
        </w:rPr>
        <w:t xml:space="preserve">Kömürcü, </w:t>
      </w:r>
      <w:r w:rsidR="00DE4498">
        <w:rPr>
          <w:rFonts w:asciiTheme="majorHAnsi" w:hAnsiTheme="majorHAnsi"/>
          <w:lang w:eastAsia="ko-KR"/>
        </w:rPr>
        <w:t xml:space="preserve">G., </w:t>
      </w:r>
      <w:r w:rsidRPr="009E1B49">
        <w:rPr>
          <w:rFonts w:asciiTheme="majorHAnsi" w:hAnsiTheme="majorHAnsi"/>
          <w:lang w:eastAsia="ko-KR"/>
        </w:rPr>
        <w:t xml:space="preserve">Pusane, </w:t>
      </w:r>
      <w:r w:rsidR="00DE4498">
        <w:rPr>
          <w:rFonts w:asciiTheme="majorHAnsi" w:hAnsiTheme="majorHAnsi"/>
          <w:lang w:eastAsia="ko-KR"/>
        </w:rPr>
        <w:t>A.E.,</w:t>
      </w:r>
      <w:r w:rsidRPr="009E1B49">
        <w:rPr>
          <w:rFonts w:asciiTheme="majorHAnsi" w:hAnsiTheme="majorHAnsi"/>
          <w:lang w:eastAsia="ko-KR"/>
        </w:rPr>
        <w:t xml:space="preserve"> Dündar, </w:t>
      </w:r>
      <w:r w:rsidR="00DE4498">
        <w:rPr>
          <w:rFonts w:asciiTheme="majorHAnsi" w:hAnsiTheme="majorHAnsi"/>
          <w:lang w:eastAsia="ko-KR"/>
        </w:rPr>
        <w:t xml:space="preserve">G., </w:t>
      </w:r>
      <w:r w:rsidRPr="009E1B49">
        <w:rPr>
          <w:rFonts w:asciiTheme="majorHAnsi" w:hAnsiTheme="majorHAnsi"/>
          <w:lang w:eastAsia="ko-KR"/>
        </w:rPr>
        <w:t xml:space="preserve">“Enhanced </w:t>
      </w:r>
      <w:r w:rsidR="00DE4498">
        <w:rPr>
          <w:rFonts w:asciiTheme="majorHAnsi" w:hAnsiTheme="majorHAnsi"/>
          <w:lang w:eastAsia="ko-KR"/>
        </w:rPr>
        <w:t>C</w:t>
      </w:r>
      <w:r w:rsidRPr="009E1B49">
        <w:rPr>
          <w:rFonts w:asciiTheme="majorHAnsi" w:hAnsiTheme="majorHAnsi"/>
          <w:lang w:eastAsia="ko-KR"/>
        </w:rPr>
        <w:t>hallenge-</w:t>
      </w:r>
      <w:r w:rsidR="00DE4498">
        <w:rPr>
          <w:rFonts w:asciiTheme="majorHAnsi" w:hAnsiTheme="majorHAnsi"/>
          <w:lang w:eastAsia="ko-KR"/>
        </w:rPr>
        <w:t>R</w:t>
      </w:r>
      <w:r w:rsidRPr="009E1B49">
        <w:rPr>
          <w:rFonts w:asciiTheme="majorHAnsi" w:hAnsiTheme="majorHAnsi"/>
          <w:lang w:eastAsia="ko-KR"/>
        </w:rPr>
        <w:t xml:space="preserve">response </w:t>
      </w:r>
      <w:r w:rsidR="00DE4498">
        <w:rPr>
          <w:rFonts w:asciiTheme="majorHAnsi" w:hAnsiTheme="majorHAnsi"/>
          <w:lang w:eastAsia="ko-KR"/>
        </w:rPr>
        <w:t>S</w:t>
      </w:r>
      <w:r w:rsidRPr="009E1B49">
        <w:rPr>
          <w:rFonts w:asciiTheme="majorHAnsi" w:hAnsiTheme="majorHAnsi"/>
          <w:lang w:eastAsia="ko-KR"/>
        </w:rPr>
        <w:t xml:space="preserve">et and </w:t>
      </w:r>
      <w:r w:rsidR="00DE4498">
        <w:rPr>
          <w:rFonts w:asciiTheme="majorHAnsi" w:hAnsiTheme="majorHAnsi"/>
          <w:lang w:eastAsia="ko-KR"/>
        </w:rPr>
        <w:t>S</w:t>
      </w:r>
      <w:r w:rsidRPr="009E1B49">
        <w:rPr>
          <w:rFonts w:asciiTheme="majorHAnsi" w:hAnsiTheme="majorHAnsi"/>
          <w:lang w:eastAsia="ko-KR"/>
        </w:rPr>
        <w:t xml:space="preserve">ecure </w:t>
      </w:r>
      <w:r w:rsidR="00DE4498">
        <w:rPr>
          <w:rFonts w:asciiTheme="majorHAnsi" w:hAnsiTheme="majorHAnsi"/>
          <w:lang w:eastAsia="ko-KR"/>
        </w:rPr>
        <w:t>U</w:t>
      </w:r>
      <w:r w:rsidRPr="009E1B49">
        <w:rPr>
          <w:rFonts w:asciiTheme="majorHAnsi" w:hAnsiTheme="majorHAnsi"/>
          <w:lang w:eastAsia="ko-KR"/>
        </w:rPr>
        <w:t xml:space="preserve">sage </w:t>
      </w:r>
    </w:p>
    <w:p w:rsidR="00DE4498" w:rsidRDefault="00DE4498" w:rsidP="00DE4498">
      <w:pPr>
        <w:suppressAutoHyphens/>
        <w:spacing w:after="0" w:line="240" w:lineRule="auto"/>
        <w:contextualSpacing/>
        <w:rPr>
          <w:rFonts w:asciiTheme="majorHAnsi" w:hAnsiTheme="majorHAnsi"/>
          <w:lang w:eastAsia="ko-KR"/>
        </w:rPr>
      </w:pPr>
      <w:r>
        <w:rPr>
          <w:rFonts w:asciiTheme="majorHAnsi" w:hAnsiTheme="majorHAnsi"/>
          <w:lang w:eastAsia="ko-KR"/>
        </w:rPr>
        <w:t xml:space="preserve">          S</w:t>
      </w:r>
      <w:r w:rsidR="009E1B49" w:rsidRPr="009E1B49">
        <w:rPr>
          <w:rFonts w:asciiTheme="majorHAnsi" w:hAnsiTheme="majorHAnsi"/>
          <w:lang w:eastAsia="ko-KR"/>
        </w:rPr>
        <w:t xml:space="preserve">cenarios for </w:t>
      </w:r>
      <w:r>
        <w:rPr>
          <w:rFonts w:asciiTheme="majorHAnsi" w:hAnsiTheme="majorHAnsi"/>
          <w:lang w:eastAsia="ko-KR"/>
        </w:rPr>
        <w:t>O</w:t>
      </w:r>
      <w:r w:rsidR="009E1B49" w:rsidRPr="009E1B49">
        <w:rPr>
          <w:rFonts w:asciiTheme="majorHAnsi" w:hAnsiTheme="majorHAnsi"/>
          <w:lang w:eastAsia="ko-KR"/>
        </w:rPr>
        <w:t>rdering-</w:t>
      </w:r>
      <w:r>
        <w:rPr>
          <w:rFonts w:asciiTheme="majorHAnsi" w:hAnsiTheme="majorHAnsi"/>
          <w:lang w:eastAsia="ko-KR"/>
        </w:rPr>
        <w:t>B</w:t>
      </w:r>
      <w:r w:rsidR="009E1B49" w:rsidRPr="009E1B49">
        <w:rPr>
          <w:rFonts w:asciiTheme="majorHAnsi" w:hAnsiTheme="majorHAnsi"/>
          <w:lang w:eastAsia="ko-KR"/>
        </w:rPr>
        <w:t xml:space="preserve">ased </w:t>
      </w:r>
      <w:r>
        <w:rPr>
          <w:rFonts w:asciiTheme="majorHAnsi" w:hAnsiTheme="majorHAnsi"/>
          <w:lang w:eastAsia="ko-KR"/>
        </w:rPr>
        <w:t>R</w:t>
      </w:r>
      <w:r w:rsidR="009E1B49" w:rsidRPr="009E1B49">
        <w:rPr>
          <w:rFonts w:asciiTheme="majorHAnsi" w:hAnsiTheme="majorHAnsi"/>
          <w:lang w:eastAsia="ko-KR"/>
        </w:rPr>
        <w:t xml:space="preserve">ing </w:t>
      </w:r>
      <w:r>
        <w:rPr>
          <w:rFonts w:asciiTheme="majorHAnsi" w:hAnsiTheme="majorHAnsi"/>
          <w:lang w:eastAsia="ko-KR"/>
        </w:rPr>
        <w:t>O</w:t>
      </w:r>
      <w:r w:rsidR="009E1B49" w:rsidRPr="009E1B49">
        <w:rPr>
          <w:rFonts w:asciiTheme="majorHAnsi" w:hAnsiTheme="majorHAnsi"/>
          <w:lang w:eastAsia="ko-KR"/>
        </w:rPr>
        <w:t>scillator-</w:t>
      </w:r>
      <w:r>
        <w:rPr>
          <w:rFonts w:asciiTheme="majorHAnsi" w:hAnsiTheme="majorHAnsi"/>
          <w:lang w:eastAsia="ko-KR"/>
        </w:rPr>
        <w:t>P</w:t>
      </w:r>
      <w:r w:rsidR="009E1B49" w:rsidRPr="009E1B49">
        <w:rPr>
          <w:rFonts w:asciiTheme="majorHAnsi" w:hAnsiTheme="majorHAnsi"/>
          <w:lang w:eastAsia="ko-KR"/>
        </w:rPr>
        <w:t xml:space="preserve">hysical </w:t>
      </w:r>
      <w:r>
        <w:rPr>
          <w:rFonts w:asciiTheme="majorHAnsi" w:hAnsiTheme="majorHAnsi"/>
          <w:lang w:eastAsia="ko-KR"/>
        </w:rPr>
        <w:t>U</w:t>
      </w:r>
      <w:r w:rsidR="009E1B49" w:rsidRPr="009E1B49">
        <w:rPr>
          <w:rFonts w:asciiTheme="majorHAnsi" w:hAnsiTheme="majorHAnsi"/>
          <w:lang w:eastAsia="ko-KR"/>
        </w:rPr>
        <w:t xml:space="preserve">nclonable </w:t>
      </w:r>
      <w:r>
        <w:rPr>
          <w:rFonts w:asciiTheme="majorHAnsi" w:hAnsiTheme="majorHAnsi"/>
          <w:lang w:eastAsia="ko-KR"/>
        </w:rPr>
        <w:t>Functions</w:t>
      </w:r>
      <w:r w:rsidR="009E1B49" w:rsidRPr="009E1B49">
        <w:rPr>
          <w:rFonts w:asciiTheme="majorHAnsi" w:hAnsiTheme="majorHAnsi"/>
          <w:lang w:eastAsia="ko-KR"/>
        </w:rPr>
        <w:t>”</w:t>
      </w:r>
      <w:r>
        <w:rPr>
          <w:rFonts w:asciiTheme="majorHAnsi" w:hAnsiTheme="majorHAnsi"/>
          <w:lang w:eastAsia="ko-KR"/>
        </w:rPr>
        <w:t xml:space="preserve">, </w:t>
      </w:r>
      <w:r w:rsidR="009E1B49" w:rsidRPr="009E1B49">
        <w:rPr>
          <w:rFonts w:asciiTheme="majorHAnsi" w:hAnsiTheme="majorHAnsi"/>
          <w:lang w:eastAsia="ko-KR"/>
        </w:rPr>
        <w:t xml:space="preserve"> IET Circuits, </w:t>
      </w:r>
    </w:p>
    <w:p w:rsidR="009E1B49" w:rsidRDefault="00DE4498" w:rsidP="00DE4498">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Devices &amp; Systems, Vol. 9, No. 2, pp. 87-95, 2015.</w:t>
      </w:r>
    </w:p>
    <w:p w:rsidR="00DE4498" w:rsidRPr="009E1B49" w:rsidRDefault="00DE4498" w:rsidP="00DE4498">
      <w:pPr>
        <w:suppressAutoHyphens/>
        <w:spacing w:after="0" w:line="240" w:lineRule="auto"/>
        <w:contextualSpacing/>
        <w:rPr>
          <w:rFonts w:asciiTheme="majorHAnsi" w:hAnsiTheme="majorHAnsi"/>
          <w:lang w:eastAsia="ko-KR"/>
        </w:rPr>
      </w:pPr>
    </w:p>
    <w:p w:rsidR="00DE4498" w:rsidRDefault="009E1B49" w:rsidP="00DE4498">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Varol, G., Salah, </w:t>
      </w:r>
      <w:r w:rsidR="00DE4498">
        <w:rPr>
          <w:rFonts w:asciiTheme="majorHAnsi" w:eastAsiaTheme="minorHAnsi" w:hAnsiTheme="majorHAnsi" w:cstheme="minorBidi"/>
          <w:color w:val="auto"/>
          <w:sz w:val="22"/>
          <w:szCs w:val="22"/>
          <w:lang w:val="tr-TR" w:eastAsia="ko-KR" w:bidi="ar-SA"/>
        </w:rPr>
        <w:t xml:space="preserve">A.A., </w:t>
      </w:r>
      <w:r w:rsidRPr="009E1B49">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fldChar w:fldCharType="begin"/>
      </w:r>
      <w:r w:rsidRPr="009E1B49">
        <w:rPr>
          <w:rFonts w:asciiTheme="majorHAnsi" w:eastAsiaTheme="minorHAnsi" w:hAnsiTheme="majorHAnsi" w:cstheme="minorBidi"/>
          <w:color w:val="auto"/>
          <w:sz w:val="22"/>
          <w:szCs w:val="22"/>
          <w:lang w:val="tr-TR" w:eastAsia="ko-KR" w:bidi="ar-SA"/>
        </w:rPr>
        <w:instrText xml:space="preserve"> HYPERLINK "http://authors.elsevier.com/a/1RQXm3PiGSx4~k" \h </w:instrText>
      </w:r>
      <w:r w:rsidRPr="009E1B49">
        <w:rPr>
          <w:rFonts w:asciiTheme="majorHAnsi" w:eastAsiaTheme="minorHAnsi" w:hAnsiTheme="majorHAnsi" w:cstheme="minorBidi"/>
          <w:color w:val="auto"/>
          <w:sz w:val="22"/>
          <w:szCs w:val="22"/>
          <w:lang w:val="tr-TR" w:eastAsia="ko-KR" w:bidi="ar-SA"/>
        </w:rPr>
        <w:fldChar w:fldCharType="separate"/>
      </w:r>
      <w:r w:rsidRPr="009E1B49">
        <w:rPr>
          <w:rFonts w:asciiTheme="majorHAnsi" w:eastAsiaTheme="minorHAnsi" w:hAnsiTheme="majorHAnsi" w:cstheme="minorBidi"/>
          <w:color w:val="auto"/>
          <w:sz w:val="22"/>
          <w:szCs w:val="22"/>
          <w:lang w:val="tr-TR" w:eastAsia="ko-KR" w:bidi="ar-SA"/>
        </w:rPr>
        <w:t>Extreme Learning Machine for La</w:t>
      </w:r>
      <w:r w:rsidR="00DE4498">
        <w:rPr>
          <w:rFonts w:asciiTheme="majorHAnsi" w:eastAsiaTheme="minorHAnsi" w:hAnsiTheme="majorHAnsi" w:cstheme="minorBidi"/>
          <w:color w:val="auto"/>
          <w:sz w:val="22"/>
          <w:szCs w:val="22"/>
          <w:lang w:val="tr-TR" w:eastAsia="ko-KR" w:bidi="ar-SA"/>
        </w:rPr>
        <w:t>rge-Scale Action Recognition on</w:t>
      </w:r>
    </w:p>
    <w:p w:rsidR="00DE4498" w:rsidRDefault="00DE4498" w:rsidP="00DE4498">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Temporally Untrimmed Videos</w:t>
      </w:r>
      <w:r w:rsidR="009E1B49" w:rsidRPr="009E1B49">
        <w:rPr>
          <w:rFonts w:asciiTheme="majorHAnsi" w:eastAsiaTheme="minorHAnsi" w:hAnsiTheme="majorHAnsi" w:cstheme="minorBidi"/>
          <w:color w:val="auto"/>
          <w:sz w:val="22"/>
          <w:szCs w:val="22"/>
          <w:lang w:val="tr-TR" w:eastAsia="ko-KR" w:bidi="ar-SA"/>
        </w:rPr>
        <w:fldChar w:fldCharType="end"/>
      </w:r>
      <w:r w:rsidR="009E1B49" w:rsidRPr="009E1B49">
        <w:rPr>
          <w:rFonts w:asciiTheme="majorHAnsi" w:eastAsiaTheme="minorHAnsi" w:hAnsiTheme="majorHAnsi" w:cstheme="minorBidi"/>
          <w:color w:val="auto"/>
          <w:sz w:val="22"/>
          <w:szCs w:val="22"/>
          <w:lang w:val="tr-TR" w:eastAsia="ko-KR" w:bidi="ar-SA"/>
        </w:rPr>
        <w:t xml:space="preserve">", Expert Systems With Applications 42, pp.8274-8282, DOI: </w:t>
      </w:r>
    </w:p>
    <w:p w:rsidR="009E1B49" w:rsidRDefault="00DE4498" w:rsidP="00DE4498">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10.1016/j.eswa.2015.06.013, 2015. </w:t>
      </w:r>
    </w:p>
    <w:p w:rsidR="00DE4498" w:rsidRPr="009E1B49" w:rsidRDefault="00DE4498" w:rsidP="00DE4498">
      <w:pPr>
        <w:pStyle w:val="TextBody"/>
        <w:spacing w:after="0" w:line="240" w:lineRule="auto"/>
        <w:rPr>
          <w:rFonts w:asciiTheme="majorHAnsi" w:eastAsiaTheme="minorHAnsi" w:hAnsiTheme="majorHAnsi" w:cstheme="minorBidi"/>
          <w:color w:val="auto"/>
          <w:sz w:val="22"/>
          <w:szCs w:val="22"/>
          <w:lang w:val="tr-TR" w:eastAsia="ko-KR" w:bidi="ar-SA"/>
        </w:rPr>
      </w:pPr>
    </w:p>
    <w:p w:rsidR="005E14D1" w:rsidRDefault="009E1B49" w:rsidP="005E14D1">
      <w:pPr>
        <w:tabs>
          <w:tab w:val="left" w:pos="-360"/>
        </w:tabs>
        <w:suppressAutoHyphens/>
        <w:spacing w:after="0" w:line="240" w:lineRule="auto"/>
        <w:rPr>
          <w:rFonts w:asciiTheme="majorHAnsi" w:hAnsiTheme="majorHAnsi"/>
          <w:lang w:eastAsia="ko-KR"/>
        </w:rPr>
      </w:pPr>
      <w:r w:rsidRPr="009E1B49">
        <w:rPr>
          <w:rFonts w:asciiTheme="majorHAnsi" w:hAnsiTheme="majorHAnsi"/>
          <w:lang w:eastAsia="ko-KR"/>
        </w:rPr>
        <w:t xml:space="preserve">Soner, </w:t>
      </w:r>
      <w:r w:rsidR="005E14D1">
        <w:rPr>
          <w:rFonts w:asciiTheme="majorHAnsi" w:hAnsiTheme="majorHAnsi"/>
          <w:lang w:eastAsia="ko-KR"/>
        </w:rPr>
        <w:t xml:space="preserve">S., Özturan, C., "Generating Multibillion Element Unstructured Meshes on Distributed </w:t>
      </w:r>
    </w:p>
    <w:p w:rsidR="009E1B49" w:rsidRDefault="005E14D1" w:rsidP="005E14D1">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M</w:t>
      </w:r>
      <w:r w:rsidR="009E1B49" w:rsidRPr="009E1B49">
        <w:rPr>
          <w:rFonts w:asciiTheme="majorHAnsi" w:hAnsiTheme="majorHAnsi"/>
          <w:lang w:eastAsia="ko-KR"/>
        </w:rPr>
        <w:t>emory</w:t>
      </w:r>
      <w:r>
        <w:rPr>
          <w:rFonts w:asciiTheme="majorHAnsi" w:hAnsiTheme="majorHAnsi"/>
          <w:lang w:eastAsia="ko-KR"/>
        </w:rPr>
        <w:t xml:space="preserve"> Parallel Machines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Scientific Programming, p. 1-10, 2015.</w:t>
      </w:r>
    </w:p>
    <w:p w:rsidR="005E14D1" w:rsidRPr="009E1B49" w:rsidRDefault="005E14D1" w:rsidP="005E14D1">
      <w:pPr>
        <w:tabs>
          <w:tab w:val="left" w:pos="-360"/>
        </w:tabs>
        <w:suppressAutoHyphens/>
        <w:spacing w:after="0" w:line="240" w:lineRule="auto"/>
        <w:rPr>
          <w:rFonts w:asciiTheme="majorHAnsi" w:hAnsiTheme="majorHAnsi"/>
          <w:lang w:eastAsia="ko-KR"/>
        </w:rPr>
      </w:pPr>
    </w:p>
    <w:p w:rsidR="00775DDC" w:rsidRDefault="009E1B49" w:rsidP="00D7450A">
      <w:pPr>
        <w:pStyle w:val="TextBody"/>
        <w:spacing w:after="0" w:line="280" w:lineRule="exact"/>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Wallace</w:t>
      </w:r>
      <w:r w:rsidR="00775DDC">
        <w:rPr>
          <w:rFonts w:asciiTheme="majorHAnsi" w:eastAsiaTheme="minorHAnsi" w:hAnsiTheme="majorHAnsi" w:cstheme="minorBidi"/>
          <w:color w:val="auto"/>
          <w:sz w:val="22"/>
          <w:szCs w:val="22"/>
          <w:lang w:val="tr-TR" w:eastAsia="ko-KR" w:bidi="ar-SA"/>
        </w:rPr>
        <w:t xml:space="preserve">, K. </w:t>
      </w:r>
      <w:r w:rsidRPr="009E1B49">
        <w:rPr>
          <w:rFonts w:asciiTheme="majorHAnsi" w:eastAsiaTheme="minorHAnsi" w:hAnsiTheme="majorHAnsi" w:cstheme="minorBidi"/>
          <w:color w:val="auto"/>
          <w:sz w:val="22"/>
          <w:szCs w:val="22"/>
          <w:lang w:val="tr-TR" w:eastAsia="ko-KR" w:bidi="ar-SA"/>
        </w:rPr>
        <w:t xml:space="preserve">Chan, </w:t>
      </w:r>
      <w:r w:rsidR="00775DDC">
        <w:rPr>
          <w:rFonts w:asciiTheme="majorHAnsi" w:eastAsiaTheme="minorHAnsi" w:hAnsiTheme="majorHAnsi" w:cstheme="minorBidi"/>
          <w:color w:val="auto"/>
          <w:sz w:val="22"/>
          <w:szCs w:val="22"/>
          <w:lang w:val="tr-TR" w:eastAsia="ko-KR" w:bidi="ar-SA"/>
        </w:rPr>
        <w:t xml:space="preserve">B., </w:t>
      </w:r>
      <w:r w:rsidRPr="009E1B49">
        <w:rPr>
          <w:rFonts w:asciiTheme="majorHAnsi" w:eastAsiaTheme="minorHAnsi" w:hAnsiTheme="majorHAnsi" w:cstheme="minorBidi"/>
          <w:color w:val="auto"/>
          <w:sz w:val="22"/>
          <w:szCs w:val="22"/>
          <w:lang w:val="tr-TR" w:eastAsia="ko-KR" w:bidi="ar-SA"/>
        </w:rPr>
        <w:t xml:space="preserve">Zhang, </w:t>
      </w:r>
      <w:r w:rsidR="00775DDC">
        <w:rPr>
          <w:rFonts w:asciiTheme="majorHAnsi" w:eastAsiaTheme="minorHAnsi" w:hAnsiTheme="majorHAnsi" w:cstheme="minorBidi"/>
          <w:color w:val="auto"/>
          <w:sz w:val="22"/>
          <w:szCs w:val="22"/>
          <w:lang w:val="tr-TR" w:eastAsia="ko-KR" w:bidi="ar-SA"/>
        </w:rPr>
        <w:t>H.,</w:t>
      </w:r>
      <w:r w:rsidRPr="009E1B49">
        <w:rPr>
          <w:rFonts w:asciiTheme="majorHAnsi" w:eastAsiaTheme="minorHAnsi" w:hAnsiTheme="majorHAnsi" w:cstheme="minorBidi"/>
          <w:color w:val="auto"/>
          <w:sz w:val="22"/>
          <w:szCs w:val="22"/>
          <w:lang w:val="tr-TR" w:eastAsia="ko-KR" w:bidi="ar-SA"/>
        </w:rPr>
        <w:t xml:space="preserve"> Yang, </w:t>
      </w:r>
      <w:r w:rsidR="00775DDC">
        <w:rPr>
          <w:rFonts w:asciiTheme="majorHAnsi" w:eastAsiaTheme="minorHAnsi" w:hAnsiTheme="majorHAnsi" w:cstheme="minorBidi"/>
          <w:color w:val="auto"/>
          <w:sz w:val="22"/>
          <w:szCs w:val="22"/>
          <w:lang w:val="tr-TR" w:eastAsia="ko-KR" w:bidi="ar-SA"/>
        </w:rPr>
        <w:t xml:space="preserve">J., </w:t>
      </w:r>
      <w:r w:rsidRPr="009E1B49">
        <w:rPr>
          <w:rFonts w:asciiTheme="majorHAnsi" w:eastAsiaTheme="minorHAnsi" w:hAnsiTheme="majorHAnsi" w:cstheme="minorBidi"/>
          <w:color w:val="auto"/>
          <w:sz w:val="22"/>
          <w:szCs w:val="22"/>
          <w:lang w:val="tr-TR" w:eastAsia="ko-KR" w:bidi="ar-SA"/>
        </w:rPr>
        <w:t xml:space="preserve">R. Brender, </w:t>
      </w:r>
      <w:r w:rsidR="00775DDC">
        <w:rPr>
          <w:rFonts w:asciiTheme="majorHAnsi" w:eastAsiaTheme="minorHAnsi" w:hAnsiTheme="majorHAnsi" w:cstheme="minorBidi"/>
          <w:color w:val="auto"/>
          <w:sz w:val="22"/>
          <w:szCs w:val="22"/>
          <w:lang w:val="tr-TR" w:eastAsia="ko-KR" w:bidi="ar-SA"/>
        </w:rPr>
        <w:t xml:space="preserve">J., </w:t>
      </w:r>
      <w:r w:rsidRPr="009E1B49">
        <w:rPr>
          <w:rFonts w:asciiTheme="majorHAnsi" w:eastAsiaTheme="minorHAnsi" w:hAnsiTheme="majorHAnsi" w:cstheme="minorBidi"/>
          <w:color w:val="auto"/>
          <w:sz w:val="22"/>
          <w:szCs w:val="22"/>
          <w:lang w:val="tr-TR" w:eastAsia="ko-KR" w:bidi="ar-SA"/>
        </w:rPr>
        <w:t>Hur,</w:t>
      </w:r>
      <w:r w:rsidR="00775DDC">
        <w:rPr>
          <w:rFonts w:asciiTheme="majorHAnsi" w:eastAsiaTheme="minorHAnsi" w:hAnsiTheme="majorHAnsi" w:cstheme="minorBidi"/>
          <w:color w:val="auto"/>
          <w:sz w:val="22"/>
          <w:szCs w:val="22"/>
          <w:lang w:val="tr-TR" w:eastAsia="ko-KR" w:bidi="ar-SA"/>
        </w:rPr>
        <w:t xml:space="preserve"> J.,</w:t>
      </w:r>
      <w:r w:rsidRPr="009E1B49">
        <w:rPr>
          <w:rFonts w:asciiTheme="majorHAnsi" w:eastAsiaTheme="minorHAnsi" w:hAnsiTheme="majorHAnsi" w:cstheme="minorBidi"/>
          <w:color w:val="auto"/>
          <w:sz w:val="22"/>
          <w:szCs w:val="22"/>
          <w:lang w:val="tr-TR" w:eastAsia="ko-KR" w:bidi="ar-SA"/>
        </w:rPr>
        <w:t xml:space="preserve"> Özgür,</w:t>
      </w:r>
      <w:r w:rsidR="00775DDC">
        <w:rPr>
          <w:rFonts w:asciiTheme="majorHAnsi" w:eastAsiaTheme="minorHAnsi" w:hAnsiTheme="majorHAnsi" w:cstheme="minorBidi"/>
          <w:color w:val="auto"/>
          <w:sz w:val="22"/>
          <w:szCs w:val="22"/>
          <w:lang w:val="tr-TR" w:eastAsia="ko-KR" w:bidi="ar-SA"/>
        </w:rPr>
        <w:t xml:space="preserve"> A.,</w:t>
      </w:r>
      <w:r w:rsidRPr="009E1B49">
        <w:rPr>
          <w:rFonts w:asciiTheme="majorHAnsi" w:eastAsiaTheme="minorHAnsi" w:hAnsiTheme="majorHAnsi" w:cstheme="minorBidi"/>
          <w:color w:val="auto"/>
          <w:sz w:val="22"/>
          <w:szCs w:val="22"/>
          <w:lang w:val="tr-TR" w:eastAsia="ko-KR" w:bidi="ar-SA"/>
        </w:rPr>
        <w:t xml:space="preserve"> </w:t>
      </w:r>
      <w:r w:rsidR="00775DDC">
        <w:rPr>
          <w:rFonts w:asciiTheme="majorHAnsi" w:eastAsiaTheme="minorHAnsi" w:hAnsiTheme="majorHAnsi" w:cstheme="minorBidi"/>
          <w:color w:val="auto"/>
          <w:sz w:val="22"/>
          <w:szCs w:val="22"/>
          <w:lang w:val="tr-TR" w:eastAsia="ko-KR" w:bidi="ar-SA"/>
        </w:rPr>
        <w:t>Zhang, Y., ‘’</w:t>
      </w:r>
      <w:r w:rsidRPr="009E1B49">
        <w:rPr>
          <w:rFonts w:asciiTheme="majorHAnsi" w:eastAsiaTheme="minorHAnsi" w:hAnsiTheme="majorHAnsi" w:cstheme="minorBidi"/>
          <w:color w:val="auto"/>
          <w:sz w:val="22"/>
          <w:szCs w:val="22"/>
          <w:lang w:val="tr-TR" w:eastAsia="ko-KR" w:bidi="ar-SA"/>
        </w:rPr>
        <w:t xml:space="preserve">GLASS: </w:t>
      </w:r>
      <w:r w:rsidR="00775DDC">
        <w:rPr>
          <w:rFonts w:asciiTheme="majorHAnsi" w:eastAsiaTheme="minorHAnsi" w:hAnsiTheme="majorHAnsi" w:cstheme="minorBidi"/>
          <w:color w:val="auto"/>
          <w:sz w:val="22"/>
          <w:szCs w:val="22"/>
          <w:lang w:val="tr-TR" w:eastAsia="ko-KR" w:bidi="ar-SA"/>
        </w:rPr>
        <w:t xml:space="preserve">A </w:t>
      </w:r>
    </w:p>
    <w:p w:rsidR="00775DDC" w:rsidRDefault="00775DDC" w:rsidP="00D7450A">
      <w:pPr>
        <w:pStyle w:val="TextBody"/>
        <w:spacing w:after="0" w:line="28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C</w:t>
      </w:r>
      <w:r w:rsidR="009E1B49" w:rsidRPr="009E1B49">
        <w:rPr>
          <w:rFonts w:asciiTheme="majorHAnsi" w:eastAsiaTheme="minorHAnsi" w:hAnsiTheme="majorHAnsi" w:cstheme="minorBidi"/>
          <w:color w:val="auto"/>
          <w:sz w:val="22"/>
          <w:szCs w:val="22"/>
          <w:lang w:val="tr-TR" w:eastAsia="ko-KR" w:bidi="ar-SA"/>
        </w:rPr>
        <w:t xml:space="preserve">omprehensive </w:t>
      </w:r>
      <w:r>
        <w:rPr>
          <w:rFonts w:asciiTheme="majorHAnsi" w:eastAsiaTheme="minorHAnsi" w:hAnsiTheme="majorHAnsi" w:cstheme="minorBidi"/>
          <w:color w:val="auto"/>
          <w:sz w:val="22"/>
          <w:szCs w:val="22"/>
          <w:lang w:val="tr-TR" w:eastAsia="ko-KR" w:bidi="ar-SA"/>
        </w:rPr>
        <w:t>D</w:t>
      </w:r>
      <w:r w:rsidR="009E1B49" w:rsidRPr="009E1B49">
        <w:rPr>
          <w:rFonts w:asciiTheme="majorHAnsi" w:eastAsiaTheme="minorHAnsi" w:hAnsiTheme="majorHAnsi" w:cstheme="minorBidi"/>
          <w:color w:val="auto"/>
          <w:sz w:val="22"/>
          <w:szCs w:val="22"/>
          <w:lang w:val="tr-TR" w:eastAsia="ko-KR" w:bidi="ar-SA"/>
        </w:rPr>
        <w:t xml:space="preserve">atabase for </w:t>
      </w:r>
      <w:r>
        <w:rPr>
          <w:rFonts w:asciiTheme="majorHAnsi" w:eastAsiaTheme="minorHAnsi" w:hAnsiTheme="majorHAnsi" w:cstheme="minorBidi"/>
          <w:color w:val="auto"/>
          <w:sz w:val="22"/>
          <w:szCs w:val="22"/>
          <w:lang w:val="tr-TR" w:eastAsia="ko-KR" w:bidi="ar-SA"/>
        </w:rPr>
        <w:t>E</w:t>
      </w:r>
      <w:r w:rsidR="009E1B49" w:rsidRPr="009E1B49">
        <w:rPr>
          <w:rFonts w:asciiTheme="majorHAnsi" w:eastAsiaTheme="minorHAnsi" w:hAnsiTheme="majorHAnsi" w:cstheme="minorBidi"/>
          <w:color w:val="auto"/>
          <w:sz w:val="22"/>
          <w:szCs w:val="22"/>
          <w:lang w:val="tr-TR" w:eastAsia="ko-KR" w:bidi="ar-SA"/>
        </w:rPr>
        <w:t>xperimentally-</w:t>
      </w:r>
      <w:r>
        <w:rPr>
          <w:rFonts w:asciiTheme="majorHAnsi" w:eastAsiaTheme="minorHAnsi" w:hAnsiTheme="majorHAnsi" w:cstheme="minorBidi"/>
          <w:color w:val="auto"/>
          <w:sz w:val="22"/>
          <w:szCs w:val="22"/>
          <w:lang w:val="tr-TR" w:eastAsia="ko-KR" w:bidi="ar-SA"/>
        </w:rPr>
        <w:t>V</w:t>
      </w:r>
      <w:r w:rsidR="009E1B49" w:rsidRPr="009E1B49">
        <w:rPr>
          <w:rFonts w:asciiTheme="majorHAnsi" w:eastAsiaTheme="minorHAnsi" w:hAnsiTheme="majorHAnsi" w:cstheme="minorBidi"/>
          <w:color w:val="auto"/>
          <w:sz w:val="22"/>
          <w:szCs w:val="22"/>
          <w:lang w:val="tr-TR" w:eastAsia="ko-KR" w:bidi="ar-SA"/>
        </w:rPr>
        <w:t>alidated GPCR-</w:t>
      </w:r>
      <w:r>
        <w:rPr>
          <w:rFonts w:asciiTheme="majorHAnsi" w:eastAsiaTheme="minorHAnsi" w:hAnsiTheme="majorHAnsi" w:cstheme="minorBidi"/>
          <w:color w:val="auto"/>
          <w:sz w:val="22"/>
          <w:szCs w:val="22"/>
          <w:lang w:val="tr-TR" w:eastAsia="ko-KR" w:bidi="ar-SA"/>
        </w:rPr>
        <w:t>L</w:t>
      </w:r>
      <w:r w:rsidR="009E1B49" w:rsidRPr="009E1B49">
        <w:rPr>
          <w:rFonts w:asciiTheme="majorHAnsi" w:eastAsiaTheme="minorHAnsi" w:hAnsiTheme="majorHAnsi" w:cstheme="minorBidi"/>
          <w:color w:val="auto"/>
          <w:sz w:val="22"/>
          <w:szCs w:val="22"/>
          <w:lang w:val="tr-TR" w:eastAsia="ko-KR" w:bidi="ar-SA"/>
        </w:rPr>
        <w:t xml:space="preserve">igand </w:t>
      </w:r>
      <w:r>
        <w:rPr>
          <w:rFonts w:asciiTheme="majorHAnsi" w:eastAsiaTheme="minorHAnsi" w:hAnsiTheme="majorHAnsi" w:cstheme="minorBidi"/>
          <w:color w:val="auto"/>
          <w:sz w:val="22"/>
          <w:szCs w:val="22"/>
          <w:lang w:val="tr-TR" w:eastAsia="ko-KR" w:bidi="ar-SA"/>
        </w:rPr>
        <w:t>A</w:t>
      </w:r>
      <w:r w:rsidR="009E1B49" w:rsidRPr="009E1B49">
        <w:rPr>
          <w:rFonts w:asciiTheme="majorHAnsi" w:eastAsiaTheme="minorHAnsi" w:hAnsiTheme="majorHAnsi" w:cstheme="minorBidi"/>
          <w:color w:val="auto"/>
          <w:sz w:val="22"/>
          <w:szCs w:val="22"/>
          <w:lang w:val="tr-TR" w:eastAsia="ko-KR" w:bidi="ar-SA"/>
        </w:rPr>
        <w:t>ssociations</w:t>
      </w:r>
      <w:r>
        <w:rPr>
          <w:rFonts w:asciiTheme="majorHAnsi" w:eastAsiaTheme="minorHAnsi" w:hAnsiTheme="majorHAnsi" w:cstheme="minorBidi"/>
          <w:color w:val="auto"/>
          <w:sz w:val="22"/>
          <w:szCs w:val="22"/>
          <w:lang w:val="tr-TR" w:eastAsia="ko-KR" w:bidi="ar-SA"/>
        </w:rPr>
        <w:t xml:space="preserve">’’, </w:t>
      </w:r>
    </w:p>
    <w:p w:rsidR="009E1B49" w:rsidRDefault="00775DDC" w:rsidP="00D7450A">
      <w:pPr>
        <w:pStyle w:val="TextBody"/>
        <w:spacing w:after="0" w:line="280" w:lineRule="exact"/>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Bioinformatics, Volume 31, Issue 18, Pp. 3035-3042, 2015.</w:t>
      </w:r>
    </w:p>
    <w:p w:rsidR="00775DDC" w:rsidRPr="009E1B49" w:rsidRDefault="00775DDC" w:rsidP="00D7450A">
      <w:pPr>
        <w:pStyle w:val="TextBody"/>
        <w:spacing w:after="0" w:line="280" w:lineRule="exact"/>
        <w:rPr>
          <w:rFonts w:asciiTheme="majorHAnsi" w:eastAsiaTheme="minorHAnsi" w:hAnsiTheme="majorHAnsi" w:cstheme="minorBidi"/>
          <w:color w:val="auto"/>
          <w:sz w:val="22"/>
          <w:szCs w:val="22"/>
          <w:lang w:val="tr-TR" w:eastAsia="ko-KR" w:bidi="ar-SA"/>
        </w:rPr>
      </w:pPr>
    </w:p>
    <w:p w:rsidR="00A90DFE" w:rsidRDefault="00A90DFE" w:rsidP="00D7450A">
      <w:pPr>
        <w:tabs>
          <w:tab w:val="left" w:pos="-360"/>
        </w:tabs>
        <w:suppressAutoHyphens/>
        <w:spacing w:after="0" w:line="280" w:lineRule="exact"/>
        <w:rPr>
          <w:rFonts w:asciiTheme="majorHAnsi" w:hAnsiTheme="majorHAnsi"/>
          <w:lang w:eastAsia="ko-KR"/>
        </w:rPr>
      </w:pPr>
      <w:r>
        <w:rPr>
          <w:rFonts w:asciiTheme="majorHAnsi" w:hAnsiTheme="majorHAnsi"/>
          <w:lang w:eastAsia="ko-KR"/>
        </w:rPr>
        <w:t>Van Der</w:t>
      </w:r>
      <w:r w:rsidR="009E1B49" w:rsidRPr="009E1B49">
        <w:rPr>
          <w:rFonts w:asciiTheme="majorHAnsi" w:hAnsiTheme="majorHAnsi"/>
          <w:lang w:eastAsia="ko-KR"/>
        </w:rPr>
        <w:t xml:space="preserve"> S</w:t>
      </w:r>
      <w:r>
        <w:rPr>
          <w:rFonts w:asciiTheme="majorHAnsi" w:hAnsiTheme="majorHAnsi"/>
          <w:lang w:eastAsia="ko-KR"/>
        </w:rPr>
        <w:t>tappen</w:t>
      </w:r>
      <w:r w:rsidR="009E1B49" w:rsidRPr="009E1B49">
        <w:rPr>
          <w:rFonts w:asciiTheme="majorHAnsi" w:hAnsiTheme="majorHAnsi"/>
          <w:lang w:eastAsia="ko-KR"/>
        </w:rPr>
        <w:t xml:space="preserve">, A. F., Akın, </w:t>
      </w:r>
      <w:r>
        <w:rPr>
          <w:rFonts w:asciiTheme="majorHAnsi" w:hAnsiTheme="majorHAnsi"/>
          <w:lang w:eastAsia="ko-KR"/>
        </w:rPr>
        <w:t xml:space="preserve">H.L., </w:t>
      </w:r>
      <w:r w:rsidR="009E1B49" w:rsidRPr="009E1B49">
        <w:rPr>
          <w:rFonts w:asciiTheme="majorHAnsi" w:hAnsiTheme="majorHAnsi"/>
          <w:lang w:eastAsia="ko-KR"/>
        </w:rPr>
        <w:t xml:space="preserve">Amato, </w:t>
      </w:r>
      <w:r>
        <w:rPr>
          <w:rFonts w:asciiTheme="majorHAnsi" w:hAnsiTheme="majorHAnsi"/>
          <w:lang w:eastAsia="ko-KR"/>
        </w:rPr>
        <w:t>N.M., İşler, V.</w:t>
      </w:r>
      <w:r w:rsidR="009E1B49" w:rsidRPr="009E1B49">
        <w:rPr>
          <w:rFonts w:asciiTheme="majorHAnsi" w:hAnsiTheme="majorHAnsi"/>
          <w:lang w:eastAsia="ko-KR"/>
        </w:rPr>
        <w:t xml:space="preserve">, "Guest Editorial Special Section on the </w:t>
      </w:r>
    </w:p>
    <w:p w:rsidR="00A90DFE" w:rsidRDefault="00A90DFE" w:rsidP="00D7450A">
      <w:pPr>
        <w:tabs>
          <w:tab w:val="left" w:pos="-360"/>
        </w:tabs>
        <w:suppressAutoHyphens/>
        <w:spacing w:after="0" w:line="28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2014 Workshop on the Algorithmic Foundations of Robotics," IEEE Transactions on </w:t>
      </w:r>
    </w:p>
    <w:p w:rsidR="009E1B49" w:rsidRDefault="00A90DFE" w:rsidP="00D7450A">
      <w:pPr>
        <w:tabs>
          <w:tab w:val="left" w:pos="-360"/>
        </w:tabs>
        <w:suppressAutoHyphens/>
        <w:spacing w:after="0" w:line="28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Automation Science and Engineering, Vol. 12, No.4, pp. 1297, 2015.</w:t>
      </w:r>
    </w:p>
    <w:p w:rsidR="00A90DFE" w:rsidRPr="009E1B49" w:rsidRDefault="00A90DFE" w:rsidP="00D7450A">
      <w:pPr>
        <w:tabs>
          <w:tab w:val="left" w:pos="-360"/>
        </w:tabs>
        <w:suppressAutoHyphens/>
        <w:spacing w:after="0" w:line="280" w:lineRule="exact"/>
        <w:rPr>
          <w:rFonts w:asciiTheme="majorHAnsi" w:hAnsiTheme="majorHAnsi"/>
          <w:lang w:eastAsia="ko-KR"/>
        </w:rPr>
      </w:pPr>
    </w:p>
    <w:p w:rsidR="00955309" w:rsidRDefault="009E1B49" w:rsidP="00D7450A">
      <w:pPr>
        <w:tabs>
          <w:tab w:val="left" w:pos="-360"/>
        </w:tabs>
        <w:suppressAutoHyphens/>
        <w:spacing w:after="0" w:line="280" w:lineRule="exact"/>
        <w:rPr>
          <w:rFonts w:asciiTheme="majorHAnsi" w:hAnsiTheme="majorHAnsi"/>
          <w:lang w:eastAsia="ko-KR"/>
        </w:rPr>
      </w:pPr>
      <w:r w:rsidRPr="009E1B49">
        <w:rPr>
          <w:rFonts w:asciiTheme="majorHAnsi" w:hAnsiTheme="majorHAnsi"/>
          <w:lang w:eastAsia="ko-KR"/>
        </w:rPr>
        <w:t xml:space="preserve">Aydogan, </w:t>
      </w:r>
      <w:r w:rsidR="00955309">
        <w:rPr>
          <w:rFonts w:asciiTheme="majorHAnsi" w:hAnsiTheme="majorHAnsi"/>
          <w:lang w:eastAsia="ko-KR"/>
        </w:rPr>
        <w:t xml:space="preserve">R., </w:t>
      </w:r>
      <w:r w:rsidRPr="009E1B49">
        <w:rPr>
          <w:rFonts w:asciiTheme="majorHAnsi" w:hAnsiTheme="majorHAnsi"/>
          <w:lang w:eastAsia="ko-KR"/>
        </w:rPr>
        <w:t xml:space="preserve">Baarslag, </w:t>
      </w:r>
      <w:r w:rsidR="00955309">
        <w:rPr>
          <w:rFonts w:asciiTheme="majorHAnsi" w:hAnsiTheme="majorHAnsi"/>
          <w:lang w:eastAsia="ko-KR"/>
        </w:rPr>
        <w:t xml:space="preserve">T., </w:t>
      </w:r>
      <w:r w:rsidRPr="009E1B49">
        <w:rPr>
          <w:rFonts w:asciiTheme="majorHAnsi" w:hAnsiTheme="majorHAnsi"/>
          <w:lang w:eastAsia="ko-KR"/>
        </w:rPr>
        <w:t xml:space="preserve">V. Hindriks, </w:t>
      </w:r>
      <w:r w:rsidR="00955309">
        <w:rPr>
          <w:rFonts w:asciiTheme="majorHAnsi" w:hAnsiTheme="majorHAnsi"/>
          <w:lang w:eastAsia="ko-KR"/>
        </w:rPr>
        <w:t xml:space="preserve">K., </w:t>
      </w:r>
      <w:r w:rsidRPr="009E1B49">
        <w:rPr>
          <w:rFonts w:asciiTheme="majorHAnsi" w:hAnsiTheme="majorHAnsi"/>
          <w:lang w:eastAsia="ko-KR"/>
        </w:rPr>
        <w:t xml:space="preserve">M. Jonker, </w:t>
      </w:r>
      <w:r w:rsidR="00955309">
        <w:rPr>
          <w:rFonts w:asciiTheme="majorHAnsi" w:hAnsiTheme="majorHAnsi"/>
          <w:lang w:eastAsia="ko-KR"/>
        </w:rPr>
        <w:t>C., Yolum, P., ‘’</w:t>
      </w:r>
      <w:r w:rsidRPr="009E1B49">
        <w:rPr>
          <w:rFonts w:asciiTheme="majorHAnsi" w:hAnsiTheme="majorHAnsi"/>
          <w:lang w:eastAsia="ko-KR"/>
        </w:rPr>
        <w:t xml:space="preserve">Heuristics for </w:t>
      </w:r>
      <w:r w:rsidR="00955309">
        <w:rPr>
          <w:rFonts w:asciiTheme="majorHAnsi" w:hAnsiTheme="majorHAnsi"/>
          <w:lang w:eastAsia="ko-KR"/>
        </w:rPr>
        <w:t>U</w:t>
      </w:r>
      <w:r w:rsidRPr="009E1B49">
        <w:rPr>
          <w:rFonts w:asciiTheme="majorHAnsi" w:hAnsiTheme="majorHAnsi"/>
          <w:lang w:eastAsia="ko-KR"/>
        </w:rPr>
        <w:t>sing CP-</w:t>
      </w:r>
      <w:r w:rsidR="00955309">
        <w:rPr>
          <w:rFonts w:asciiTheme="majorHAnsi" w:hAnsiTheme="majorHAnsi"/>
          <w:lang w:eastAsia="ko-KR"/>
        </w:rPr>
        <w:t>N</w:t>
      </w:r>
      <w:r w:rsidRPr="009E1B49">
        <w:rPr>
          <w:rFonts w:asciiTheme="majorHAnsi" w:hAnsiTheme="majorHAnsi"/>
          <w:lang w:eastAsia="ko-KR"/>
        </w:rPr>
        <w:t xml:space="preserve">ets in </w:t>
      </w:r>
    </w:p>
    <w:p w:rsidR="00955309" w:rsidRDefault="00955309" w:rsidP="00D7450A">
      <w:pPr>
        <w:tabs>
          <w:tab w:val="left" w:pos="-360"/>
        </w:tabs>
        <w:suppressAutoHyphens/>
        <w:spacing w:after="0" w:line="280" w:lineRule="exact"/>
        <w:rPr>
          <w:rFonts w:asciiTheme="majorHAnsi" w:hAnsiTheme="majorHAnsi"/>
          <w:lang w:eastAsia="ko-KR"/>
        </w:rPr>
      </w:pPr>
      <w:r>
        <w:rPr>
          <w:rFonts w:asciiTheme="majorHAnsi" w:hAnsiTheme="majorHAnsi"/>
          <w:lang w:eastAsia="ko-KR"/>
        </w:rPr>
        <w:t xml:space="preserve">          U</w:t>
      </w:r>
      <w:r w:rsidR="009E1B49" w:rsidRPr="009E1B49">
        <w:rPr>
          <w:rFonts w:asciiTheme="majorHAnsi" w:hAnsiTheme="majorHAnsi"/>
          <w:lang w:eastAsia="ko-KR"/>
        </w:rPr>
        <w:t>tility-</w:t>
      </w:r>
      <w:r>
        <w:rPr>
          <w:rFonts w:asciiTheme="majorHAnsi" w:hAnsiTheme="majorHAnsi"/>
          <w:lang w:eastAsia="ko-KR"/>
        </w:rPr>
        <w:t>B</w:t>
      </w:r>
      <w:r w:rsidR="009E1B49" w:rsidRPr="009E1B49">
        <w:rPr>
          <w:rFonts w:asciiTheme="majorHAnsi" w:hAnsiTheme="majorHAnsi"/>
          <w:lang w:eastAsia="ko-KR"/>
        </w:rPr>
        <w:t xml:space="preserve">ased </w:t>
      </w:r>
      <w:r>
        <w:rPr>
          <w:rFonts w:asciiTheme="majorHAnsi" w:hAnsiTheme="majorHAnsi"/>
          <w:lang w:eastAsia="ko-KR"/>
        </w:rPr>
        <w:t>N</w:t>
      </w:r>
      <w:r w:rsidR="009E1B49" w:rsidRPr="009E1B49">
        <w:rPr>
          <w:rFonts w:asciiTheme="majorHAnsi" w:hAnsiTheme="majorHAnsi"/>
          <w:lang w:eastAsia="ko-KR"/>
        </w:rPr>
        <w:t xml:space="preserve">egotiation </w:t>
      </w:r>
      <w:r>
        <w:rPr>
          <w:rFonts w:asciiTheme="majorHAnsi" w:hAnsiTheme="majorHAnsi"/>
          <w:lang w:eastAsia="ko-KR"/>
        </w:rPr>
        <w:t>W</w:t>
      </w:r>
      <w:r w:rsidR="009E1B49" w:rsidRPr="009E1B49">
        <w:rPr>
          <w:rFonts w:asciiTheme="majorHAnsi" w:hAnsiTheme="majorHAnsi"/>
          <w:lang w:eastAsia="ko-KR"/>
        </w:rPr>
        <w:t xml:space="preserve">ithout </w:t>
      </w:r>
      <w:r>
        <w:rPr>
          <w:rFonts w:asciiTheme="majorHAnsi" w:hAnsiTheme="majorHAnsi"/>
          <w:lang w:eastAsia="ko-KR"/>
        </w:rPr>
        <w:t>K</w:t>
      </w:r>
      <w:r w:rsidR="009E1B49" w:rsidRPr="009E1B49">
        <w:rPr>
          <w:rFonts w:asciiTheme="majorHAnsi" w:hAnsiTheme="majorHAnsi"/>
          <w:lang w:eastAsia="ko-KR"/>
        </w:rPr>
        <w:t xml:space="preserve">nowing </w:t>
      </w:r>
      <w:r>
        <w:rPr>
          <w:rFonts w:asciiTheme="majorHAnsi" w:hAnsiTheme="majorHAnsi"/>
          <w:lang w:eastAsia="ko-KR"/>
        </w:rPr>
        <w:t xml:space="preserve">Utilities’’, </w:t>
      </w:r>
      <w:r w:rsidR="009E1B49" w:rsidRPr="009E1B49">
        <w:rPr>
          <w:rFonts w:asciiTheme="majorHAnsi" w:hAnsiTheme="majorHAnsi"/>
          <w:lang w:eastAsia="ko-KR"/>
        </w:rPr>
        <w:t xml:space="preserve">Knowledge Information Systems, </w:t>
      </w:r>
    </w:p>
    <w:p w:rsidR="009E1B49" w:rsidRDefault="00955309" w:rsidP="00D7450A">
      <w:pPr>
        <w:tabs>
          <w:tab w:val="left" w:pos="-360"/>
        </w:tabs>
        <w:suppressAutoHyphens/>
        <w:spacing w:after="0" w:line="28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45(2): 357-388 (2015)</w:t>
      </w:r>
      <w:r>
        <w:rPr>
          <w:rFonts w:asciiTheme="majorHAnsi" w:hAnsiTheme="majorHAnsi"/>
          <w:lang w:eastAsia="ko-KR"/>
        </w:rPr>
        <w:t>.</w:t>
      </w:r>
    </w:p>
    <w:p w:rsidR="00955309" w:rsidRPr="009E1B49" w:rsidRDefault="00955309" w:rsidP="00D7450A">
      <w:pPr>
        <w:tabs>
          <w:tab w:val="left" w:pos="-360"/>
        </w:tabs>
        <w:suppressAutoHyphens/>
        <w:spacing w:after="0" w:line="280" w:lineRule="exact"/>
        <w:rPr>
          <w:rFonts w:asciiTheme="majorHAnsi" w:hAnsiTheme="majorHAnsi"/>
          <w:lang w:eastAsia="ko-KR"/>
        </w:rPr>
      </w:pPr>
    </w:p>
    <w:p w:rsidR="00955309" w:rsidRDefault="00955309" w:rsidP="00D7450A">
      <w:pPr>
        <w:suppressAutoHyphens/>
        <w:spacing w:after="0" w:line="280" w:lineRule="exact"/>
        <w:rPr>
          <w:rFonts w:asciiTheme="majorHAnsi" w:hAnsiTheme="majorHAnsi"/>
          <w:lang w:eastAsia="ko-KR"/>
        </w:rPr>
      </w:pPr>
      <w:r>
        <w:rPr>
          <w:rFonts w:asciiTheme="majorHAnsi" w:hAnsiTheme="majorHAnsi"/>
          <w:lang w:eastAsia="ko-KR"/>
        </w:rPr>
        <w:lastRenderedPageBreak/>
        <w:t>Pınarer, Ö., Ö</w:t>
      </w:r>
      <w:r w:rsidR="009E1B49" w:rsidRPr="009E1B49">
        <w:rPr>
          <w:rFonts w:asciiTheme="majorHAnsi" w:hAnsiTheme="majorHAnsi"/>
          <w:lang w:eastAsia="ko-KR"/>
        </w:rPr>
        <w:t>zg</w:t>
      </w:r>
      <w:r>
        <w:rPr>
          <w:rFonts w:asciiTheme="majorHAnsi" w:hAnsiTheme="majorHAnsi"/>
          <w:lang w:eastAsia="ko-KR"/>
        </w:rPr>
        <w:t xml:space="preserve">övde., A., </w:t>
      </w:r>
      <w:r w:rsidR="009E1B49" w:rsidRPr="009E1B49">
        <w:rPr>
          <w:rFonts w:asciiTheme="majorHAnsi" w:hAnsiTheme="majorHAnsi"/>
          <w:lang w:eastAsia="ko-KR"/>
        </w:rPr>
        <w:t>"Improving the Energy Efficiency of Wearable Computing Un</w:t>
      </w:r>
      <w:r>
        <w:rPr>
          <w:rFonts w:asciiTheme="majorHAnsi" w:hAnsiTheme="majorHAnsi"/>
          <w:lang w:eastAsia="ko-KR"/>
        </w:rPr>
        <w:t xml:space="preserve">its Using </w:t>
      </w:r>
    </w:p>
    <w:p w:rsidR="00955309" w:rsidRDefault="00955309" w:rsidP="00D7450A">
      <w:pPr>
        <w:suppressAutoHyphens/>
        <w:spacing w:after="0" w:line="280" w:lineRule="exact"/>
        <w:rPr>
          <w:rFonts w:asciiTheme="majorHAnsi" w:hAnsiTheme="majorHAnsi"/>
          <w:lang w:eastAsia="ko-KR"/>
        </w:rPr>
      </w:pPr>
      <w:r>
        <w:rPr>
          <w:rFonts w:asciiTheme="majorHAnsi" w:hAnsiTheme="majorHAnsi"/>
          <w:lang w:eastAsia="ko-KR"/>
        </w:rPr>
        <w:t xml:space="preserve">          on Sensor Fifo Memory</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International Journal of e-Education, e-Business, e-Management </w:t>
      </w:r>
    </w:p>
    <w:p w:rsidR="009E1B49" w:rsidRPr="009E1B49" w:rsidRDefault="00955309" w:rsidP="00D7450A">
      <w:pPr>
        <w:suppressAutoHyphens/>
        <w:spacing w:after="0" w:line="28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and e-Learning 5.2 (2015): 105.</w:t>
      </w:r>
    </w:p>
    <w:p w:rsidR="00955309" w:rsidRDefault="00955309" w:rsidP="00955309">
      <w:pPr>
        <w:tabs>
          <w:tab w:val="left" w:pos="-360"/>
        </w:tabs>
        <w:suppressAutoHyphens/>
        <w:spacing w:after="0" w:line="240" w:lineRule="auto"/>
        <w:rPr>
          <w:rFonts w:asciiTheme="majorHAnsi" w:hAnsiTheme="majorHAnsi"/>
          <w:lang w:eastAsia="ko-KR"/>
        </w:rPr>
      </w:pPr>
    </w:p>
    <w:p w:rsidR="00955309" w:rsidRDefault="00955309" w:rsidP="00955309">
      <w:pPr>
        <w:tabs>
          <w:tab w:val="left" w:pos="-360"/>
        </w:tabs>
        <w:suppressAutoHyphens/>
        <w:spacing w:after="0" w:line="240" w:lineRule="auto"/>
        <w:rPr>
          <w:rFonts w:asciiTheme="majorHAnsi" w:hAnsiTheme="majorHAnsi"/>
          <w:lang w:eastAsia="ko-KR"/>
        </w:rPr>
      </w:pPr>
      <w:r>
        <w:rPr>
          <w:rFonts w:asciiTheme="majorHAnsi" w:hAnsiTheme="majorHAnsi"/>
          <w:lang w:eastAsia="ko-KR"/>
        </w:rPr>
        <w:t>Meriçli</w:t>
      </w:r>
      <w:r w:rsidR="009E1B49" w:rsidRPr="009E1B49">
        <w:rPr>
          <w:rFonts w:asciiTheme="majorHAnsi" w:hAnsiTheme="majorHAnsi"/>
          <w:lang w:eastAsia="ko-KR"/>
        </w:rPr>
        <w:t xml:space="preserve">, T., Veloso, </w:t>
      </w:r>
      <w:r>
        <w:rPr>
          <w:rFonts w:asciiTheme="majorHAnsi" w:hAnsiTheme="majorHAnsi"/>
          <w:lang w:eastAsia="ko-KR"/>
        </w:rPr>
        <w:t>M.,</w:t>
      </w:r>
      <w:r w:rsidR="009E1B49" w:rsidRPr="009E1B49">
        <w:rPr>
          <w:rFonts w:asciiTheme="majorHAnsi" w:hAnsiTheme="majorHAnsi"/>
          <w:lang w:eastAsia="ko-KR"/>
        </w:rPr>
        <w:t xml:space="preserve"> Akın, </w:t>
      </w:r>
      <w:r>
        <w:rPr>
          <w:rFonts w:asciiTheme="majorHAnsi" w:hAnsiTheme="majorHAnsi"/>
          <w:lang w:eastAsia="ko-KR"/>
        </w:rPr>
        <w:t xml:space="preserve">L., </w:t>
      </w:r>
      <w:r w:rsidR="009E1B49" w:rsidRPr="009E1B49">
        <w:rPr>
          <w:rFonts w:asciiTheme="majorHAnsi" w:hAnsiTheme="majorHAnsi"/>
          <w:lang w:eastAsia="ko-KR"/>
        </w:rPr>
        <w:t xml:space="preserve">"Improving Prehensile Mobile Manipulation Performance through </w:t>
      </w:r>
    </w:p>
    <w:p w:rsidR="009E1B49" w:rsidRDefault="00955309" w:rsidP="00A640A8">
      <w:pPr>
        <w:tabs>
          <w:tab w:val="left" w:pos="-36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Experience Reuse", International Journal of Advanced Robotic Systems, 12:39, 2015.</w:t>
      </w:r>
    </w:p>
    <w:p w:rsidR="00955309" w:rsidRPr="009E1B49" w:rsidRDefault="00955309" w:rsidP="00A640A8">
      <w:pPr>
        <w:tabs>
          <w:tab w:val="left" w:pos="-360"/>
        </w:tabs>
        <w:suppressAutoHyphens/>
        <w:spacing w:after="0" w:line="300" w:lineRule="exact"/>
        <w:rPr>
          <w:rFonts w:asciiTheme="majorHAnsi" w:hAnsiTheme="majorHAnsi"/>
          <w:lang w:eastAsia="ko-KR"/>
        </w:rPr>
      </w:pPr>
    </w:p>
    <w:p w:rsidR="00A640A8" w:rsidRDefault="009E1B49" w:rsidP="00A640A8">
      <w:pPr>
        <w:suppressAutoHyphens/>
        <w:spacing w:after="0" w:line="300" w:lineRule="exact"/>
        <w:rPr>
          <w:rFonts w:asciiTheme="majorHAnsi" w:hAnsiTheme="majorHAnsi"/>
          <w:lang w:eastAsia="ko-KR"/>
        </w:rPr>
      </w:pPr>
      <w:r w:rsidRPr="009E1B49">
        <w:rPr>
          <w:rFonts w:asciiTheme="majorHAnsi" w:hAnsiTheme="majorHAnsi"/>
          <w:lang w:eastAsia="ko-KR"/>
        </w:rPr>
        <w:t xml:space="preserve">Kara, </w:t>
      </w:r>
      <w:r w:rsidR="00A640A8">
        <w:rPr>
          <w:rFonts w:asciiTheme="majorHAnsi" w:hAnsiTheme="majorHAnsi"/>
          <w:lang w:eastAsia="ko-KR"/>
        </w:rPr>
        <w:t xml:space="preserve">Y.E., </w:t>
      </w:r>
      <w:r w:rsidRPr="009E1B49">
        <w:rPr>
          <w:rFonts w:asciiTheme="majorHAnsi" w:hAnsiTheme="majorHAnsi"/>
          <w:lang w:eastAsia="ko-KR"/>
        </w:rPr>
        <w:t xml:space="preserve">Genç, </w:t>
      </w:r>
      <w:r w:rsidR="00A640A8">
        <w:rPr>
          <w:rFonts w:asciiTheme="majorHAnsi" w:hAnsiTheme="majorHAnsi"/>
          <w:lang w:eastAsia="ko-KR"/>
        </w:rPr>
        <w:t>G.,</w:t>
      </w:r>
      <w:r w:rsidRPr="009E1B49">
        <w:rPr>
          <w:rFonts w:asciiTheme="majorHAnsi" w:hAnsiTheme="majorHAnsi"/>
          <w:lang w:eastAsia="ko-KR"/>
        </w:rPr>
        <w:t xml:space="preserve"> Aran, </w:t>
      </w:r>
      <w:r w:rsidR="00A640A8">
        <w:rPr>
          <w:rFonts w:asciiTheme="majorHAnsi" w:hAnsiTheme="majorHAnsi"/>
          <w:lang w:eastAsia="ko-KR"/>
        </w:rPr>
        <w:t xml:space="preserve">O., </w:t>
      </w:r>
      <w:r w:rsidRPr="009E1B49">
        <w:rPr>
          <w:rFonts w:asciiTheme="majorHAnsi" w:hAnsiTheme="majorHAnsi"/>
          <w:lang w:eastAsia="ko-KR"/>
        </w:rPr>
        <w:t xml:space="preserve">Akarun, </w:t>
      </w:r>
      <w:r w:rsidR="00A640A8">
        <w:rPr>
          <w:rFonts w:asciiTheme="majorHAnsi" w:hAnsiTheme="majorHAnsi"/>
          <w:lang w:eastAsia="ko-KR"/>
        </w:rPr>
        <w:t xml:space="preserve">L., </w:t>
      </w:r>
      <w:r w:rsidRPr="009E1B49">
        <w:rPr>
          <w:rFonts w:asciiTheme="majorHAnsi" w:hAnsiTheme="majorHAnsi"/>
          <w:lang w:eastAsia="ko-KR"/>
        </w:rPr>
        <w:t xml:space="preserve">"Modelling </w:t>
      </w:r>
      <w:r w:rsidR="00A640A8">
        <w:rPr>
          <w:rFonts w:asciiTheme="majorHAnsi" w:hAnsiTheme="majorHAnsi"/>
          <w:lang w:eastAsia="ko-KR"/>
        </w:rPr>
        <w:t>A</w:t>
      </w:r>
      <w:r w:rsidRPr="009E1B49">
        <w:rPr>
          <w:rFonts w:asciiTheme="majorHAnsi" w:hAnsiTheme="majorHAnsi"/>
          <w:lang w:eastAsia="ko-KR"/>
        </w:rPr>
        <w:t xml:space="preserve">nnotator </w:t>
      </w:r>
      <w:r w:rsidR="00A640A8">
        <w:rPr>
          <w:rFonts w:asciiTheme="majorHAnsi" w:hAnsiTheme="majorHAnsi"/>
          <w:lang w:eastAsia="ko-KR"/>
        </w:rPr>
        <w:t>B</w:t>
      </w:r>
      <w:r w:rsidRPr="009E1B49">
        <w:rPr>
          <w:rFonts w:asciiTheme="majorHAnsi" w:hAnsiTheme="majorHAnsi"/>
          <w:lang w:eastAsia="ko-KR"/>
        </w:rPr>
        <w:t xml:space="preserve">ehaviours for </w:t>
      </w:r>
      <w:r w:rsidR="00A640A8">
        <w:rPr>
          <w:rFonts w:asciiTheme="majorHAnsi" w:hAnsiTheme="majorHAnsi"/>
          <w:lang w:eastAsia="ko-KR"/>
        </w:rPr>
        <w:t>Crowd L</w:t>
      </w:r>
      <w:r w:rsidRPr="009E1B49">
        <w:rPr>
          <w:rFonts w:asciiTheme="majorHAnsi" w:hAnsiTheme="majorHAnsi"/>
          <w:lang w:eastAsia="ko-KR"/>
        </w:rPr>
        <w:t xml:space="preserve">abeling", </w:t>
      </w:r>
    </w:p>
    <w:p w:rsidR="009E1B49" w:rsidRDefault="00A640A8" w:rsidP="00A640A8">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Neurocomputing, Volume:160 Pages:141-156</w:t>
      </w:r>
      <w:r>
        <w:rPr>
          <w:rFonts w:asciiTheme="majorHAnsi" w:hAnsiTheme="majorHAnsi"/>
          <w:lang w:eastAsia="ko-KR"/>
        </w:rPr>
        <w:t>.</w:t>
      </w:r>
    </w:p>
    <w:p w:rsidR="00A640A8" w:rsidRPr="009E1B49" w:rsidRDefault="00A640A8" w:rsidP="00A640A8">
      <w:pPr>
        <w:suppressAutoHyphens/>
        <w:spacing w:after="0" w:line="300" w:lineRule="exact"/>
        <w:rPr>
          <w:rFonts w:asciiTheme="majorHAnsi" w:hAnsiTheme="majorHAnsi"/>
          <w:lang w:eastAsia="ko-KR"/>
        </w:rPr>
      </w:pPr>
    </w:p>
    <w:p w:rsidR="00A640A8" w:rsidRDefault="009E1B49" w:rsidP="00A640A8">
      <w:pPr>
        <w:tabs>
          <w:tab w:val="left" w:pos="-360"/>
        </w:tabs>
        <w:suppressAutoHyphens/>
        <w:spacing w:after="0" w:line="300" w:lineRule="exact"/>
        <w:rPr>
          <w:rFonts w:asciiTheme="majorHAnsi" w:hAnsiTheme="majorHAnsi"/>
          <w:lang w:eastAsia="ko-KR"/>
        </w:rPr>
      </w:pPr>
      <w:r w:rsidRPr="009E1B49">
        <w:rPr>
          <w:rFonts w:asciiTheme="majorHAnsi" w:hAnsiTheme="majorHAnsi"/>
          <w:lang w:eastAsia="ko-KR"/>
        </w:rPr>
        <w:t xml:space="preserve">Soner, </w:t>
      </w:r>
      <w:r w:rsidR="00A640A8">
        <w:rPr>
          <w:rFonts w:asciiTheme="majorHAnsi" w:hAnsiTheme="majorHAnsi"/>
          <w:lang w:eastAsia="ko-KR"/>
        </w:rPr>
        <w:t xml:space="preserve">S., </w:t>
      </w:r>
      <w:r w:rsidRPr="009E1B49">
        <w:rPr>
          <w:rFonts w:asciiTheme="majorHAnsi" w:hAnsiTheme="majorHAnsi"/>
          <w:lang w:eastAsia="ko-KR"/>
        </w:rPr>
        <w:t xml:space="preserve">Özturan, </w:t>
      </w:r>
      <w:r w:rsidR="00A640A8">
        <w:rPr>
          <w:rFonts w:asciiTheme="majorHAnsi" w:hAnsiTheme="majorHAnsi"/>
          <w:lang w:eastAsia="ko-KR"/>
        </w:rPr>
        <w:t>C., ‘’</w:t>
      </w:r>
      <w:r w:rsidRPr="009E1B49">
        <w:rPr>
          <w:rFonts w:asciiTheme="majorHAnsi" w:hAnsiTheme="majorHAnsi"/>
          <w:lang w:eastAsia="ko-KR"/>
        </w:rPr>
        <w:t xml:space="preserve">Integer Programming Based Heterogeneous CPU-GPU Cluster Schedulers </w:t>
      </w:r>
    </w:p>
    <w:p w:rsidR="00A640A8" w:rsidRDefault="00A640A8" w:rsidP="00A640A8">
      <w:pPr>
        <w:tabs>
          <w:tab w:val="left" w:pos="-36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for SLURM Resource Manager</w:t>
      </w:r>
      <w:r>
        <w:rPr>
          <w:rFonts w:asciiTheme="majorHAnsi" w:hAnsiTheme="majorHAnsi"/>
          <w:lang w:eastAsia="ko-KR"/>
        </w:rPr>
        <w:t>’’</w:t>
      </w:r>
      <w:r w:rsidR="009E1B49" w:rsidRPr="009E1B49">
        <w:rPr>
          <w:rFonts w:asciiTheme="majorHAnsi" w:hAnsiTheme="majorHAnsi"/>
          <w:lang w:eastAsia="ko-KR"/>
        </w:rPr>
        <w:t xml:space="preserve">, Journal of Computer and System Sciences, Vol. 81, No. 1, p. </w:t>
      </w:r>
    </w:p>
    <w:p w:rsidR="009E1B49" w:rsidRDefault="00A640A8" w:rsidP="00A640A8">
      <w:pPr>
        <w:tabs>
          <w:tab w:val="left" w:pos="-36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38-56, 2015.</w:t>
      </w:r>
    </w:p>
    <w:p w:rsidR="00A640A8" w:rsidRPr="009E1B49" w:rsidRDefault="00A640A8" w:rsidP="00A640A8">
      <w:pPr>
        <w:tabs>
          <w:tab w:val="left" w:pos="-360"/>
        </w:tabs>
        <w:suppressAutoHyphens/>
        <w:spacing w:after="0" w:line="300" w:lineRule="exact"/>
        <w:rPr>
          <w:rFonts w:asciiTheme="majorHAnsi" w:hAnsiTheme="majorHAnsi"/>
          <w:lang w:eastAsia="ko-KR"/>
        </w:rPr>
      </w:pPr>
    </w:p>
    <w:p w:rsidR="00A640A8" w:rsidRDefault="009E1B49" w:rsidP="00A640A8">
      <w:pPr>
        <w:suppressAutoHyphens/>
        <w:spacing w:after="0" w:line="240" w:lineRule="auto"/>
        <w:contextualSpacing/>
        <w:rPr>
          <w:rFonts w:asciiTheme="majorHAnsi" w:hAnsiTheme="majorHAnsi"/>
          <w:lang w:eastAsia="ko-KR"/>
        </w:rPr>
      </w:pPr>
      <w:r w:rsidRPr="009E1B49">
        <w:rPr>
          <w:rFonts w:asciiTheme="majorHAnsi" w:hAnsiTheme="majorHAnsi"/>
          <w:lang w:eastAsia="ko-KR"/>
        </w:rPr>
        <w:t>Mazaheri Kouhani,</w:t>
      </w:r>
      <w:r w:rsidR="00A640A8">
        <w:rPr>
          <w:rFonts w:asciiTheme="majorHAnsi" w:hAnsiTheme="majorHAnsi"/>
          <w:lang w:eastAsia="ko-KR"/>
        </w:rPr>
        <w:t xml:space="preserve"> M.H., </w:t>
      </w:r>
      <w:r w:rsidRPr="009E1B49">
        <w:rPr>
          <w:rFonts w:asciiTheme="majorHAnsi" w:hAnsiTheme="majorHAnsi"/>
          <w:lang w:eastAsia="ko-KR"/>
        </w:rPr>
        <w:t xml:space="preserve">Çamlı, </w:t>
      </w:r>
      <w:r w:rsidR="00A640A8">
        <w:rPr>
          <w:rFonts w:asciiTheme="majorHAnsi" w:hAnsiTheme="majorHAnsi"/>
          <w:lang w:eastAsia="ko-KR"/>
        </w:rPr>
        <w:t xml:space="preserve">B., </w:t>
      </w:r>
      <w:r w:rsidRPr="009E1B49">
        <w:rPr>
          <w:rFonts w:asciiTheme="majorHAnsi" w:hAnsiTheme="majorHAnsi"/>
          <w:lang w:eastAsia="ko-KR"/>
        </w:rPr>
        <w:t>Çakacı,</w:t>
      </w:r>
      <w:r w:rsidR="00A640A8" w:rsidRPr="00A640A8">
        <w:rPr>
          <w:rFonts w:asciiTheme="majorHAnsi" w:hAnsiTheme="majorHAnsi"/>
          <w:lang w:eastAsia="ko-KR"/>
        </w:rPr>
        <w:t xml:space="preserve"> </w:t>
      </w:r>
      <w:r w:rsidR="00A640A8">
        <w:rPr>
          <w:rFonts w:asciiTheme="majorHAnsi" w:hAnsiTheme="majorHAnsi"/>
          <w:lang w:eastAsia="ko-KR"/>
        </w:rPr>
        <w:t xml:space="preserve">A.U., </w:t>
      </w:r>
      <w:r w:rsidRPr="009E1B49">
        <w:rPr>
          <w:rFonts w:asciiTheme="majorHAnsi" w:hAnsiTheme="majorHAnsi"/>
          <w:lang w:eastAsia="ko-KR"/>
        </w:rPr>
        <w:t xml:space="preserve"> Kuşakçı, </w:t>
      </w:r>
      <w:r w:rsidR="00A640A8">
        <w:rPr>
          <w:rFonts w:asciiTheme="majorHAnsi" w:hAnsiTheme="majorHAnsi"/>
          <w:lang w:eastAsia="ko-KR"/>
        </w:rPr>
        <w:t xml:space="preserve">E., </w:t>
      </w:r>
      <w:r w:rsidRPr="009E1B49">
        <w:rPr>
          <w:rFonts w:asciiTheme="majorHAnsi" w:hAnsiTheme="majorHAnsi"/>
          <w:lang w:eastAsia="ko-KR"/>
        </w:rPr>
        <w:t xml:space="preserve">Sarıoğlu, </w:t>
      </w:r>
      <w:r w:rsidR="00A640A8">
        <w:rPr>
          <w:rFonts w:asciiTheme="majorHAnsi" w:hAnsiTheme="majorHAnsi"/>
          <w:lang w:eastAsia="ko-KR"/>
        </w:rPr>
        <w:t xml:space="preserve">B., </w:t>
      </w:r>
      <w:r w:rsidRPr="009E1B49">
        <w:rPr>
          <w:rFonts w:asciiTheme="majorHAnsi" w:hAnsiTheme="majorHAnsi"/>
          <w:lang w:eastAsia="ko-KR"/>
        </w:rPr>
        <w:t xml:space="preserve">Dündar, </w:t>
      </w:r>
      <w:r w:rsidR="00A640A8">
        <w:rPr>
          <w:rFonts w:asciiTheme="majorHAnsi" w:hAnsiTheme="majorHAnsi"/>
          <w:lang w:eastAsia="ko-KR"/>
        </w:rPr>
        <w:t xml:space="preserve">G., </w:t>
      </w:r>
      <w:r w:rsidRPr="009E1B49">
        <w:rPr>
          <w:rFonts w:asciiTheme="majorHAnsi" w:hAnsiTheme="majorHAnsi"/>
          <w:lang w:eastAsia="ko-KR"/>
        </w:rPr>
        <w:t xml:space="preserve">Torun, </w:t>
      </w:r>
      <w:r w:rsidR="00A640A8">
        <w:rPr>
          <w:rFonts w:asciiTheme="majorHAnsi" w:hAnsiTheme="majorHAnsi"/>
          <w:lang w:eastAsia="ko-KR"/>
        </w:rPr>
        <w:t>H.,</w:t>
      </w:r>
      <w:r w:rsidRPr="009E1B49">
        <w:rPr>
          <w:rFonts w:asciiTheme="majorHAnsi" w:hAnsiTheme="majorHAnsi"/>
          <w:lang w:eastAsia="ko-KR"/>
        </w:rPr>
        <w:t xml:space="preserve"> </w:t>
      </w:r>
    </w:p>
    <w:p w:rsidR="00A640A8"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Yalçınkaya, </w:t>
      </w:r>
      <w:r>
        <w:rPr>
          <w:rFonts w:asciiTheme="majorHAnsi" w:hAnsiTheme="majorHAnsi"/>
          <w:lang w:eastAsia="ko-KR"/>
        </w:rPr>
        <w:t xml:space="preserve">A.D., “Integrated Silicon Photovoltaics on CMOS with MEMS Module for </w:t>
      </w:r>
    </w:p>
    <w:p w:rsidR="00A640A8"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 xml:space="preserve">          Catheter Tracking</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Journal of Lightwave Technology, Vol. 33, No. 16, pp. 3426 – 3432, </w:t>
      </w:r>
    </w:p>
    <w:p w:rsidR="009E1B49"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w:t>
      </w:r>
    </w:p>
    <w:p w:rsidR="00A640A8" w:rsidRPr="009E1B49" w:rsidRDefault="00A640A8" w:rsidP="00A640A8">
      <w:pPr>
        <w:suppressAutoHyphens/>
        <w:spacing w:after="0" w:line="240" w:lineRule="auto"/>
        <w:contextualSpacing/>
        <w:rPr>
          <w:rFonts w:asciiTheme="majorHAnsi" w:hAnsiTheme="majorHAnsi"/>
          <w:lang w:eastAsia="ko-KR"/>
        </w:rPr>
      </w:pPr>
    </w:p>
    <w:p w:rsidR="00A640A8" w:rsidRDefault="009E1B49" w:rsidP="00A640A8">
      <w:pPr>
        <w:suppressAutoHyphens/>
        <w:spacing w:after="0" w:line="240" w:lineRule="auto"/>
        <w:contextualSpacing/>
        <w:rPr>
          <w:rFonts w:asciiTheme="majorHAnsi" w:hAnsiTheme="majorHAnsi"/>
          <w:lang w:eastAsia="ko-KR"/>
        </w:rPr>
      </w:pPr>
      <w:r w:rsidRPr="009E1B49">
        <w:rPr>
          <w:rFonts w:asciiTheme="majorHAnsi" w:hAnsiTheme="majorHAnsi"/>
          <w:lang w:eastAsia="ko-KR"/>
        </w:rPr>
        <w:t xml:space="preserve">Tepekule, </w:t>
      </w:r>
      <w:r w:rsidR="00A640A8">
        <w:rPr>
          <w:rFonts w:asciiTheme="majorHAnsi" w:hAnsiTheme="majorHAnsi"/>
          <w:lang w:eastAsia="ko-KR"/>
        </w:rPr>
        <w:t xml:space="preserve">B., </w:t>
      </w:r>
      <w:r w:rsidRPr="009E1B49">
        <w:rPr>
          <w:rFonts w:asciiTheme="majorHAnsi" w:hAnsiTheme="majorHAnsi"/>
          <w:lang w:eastAsia="ko-KR"/>
        </w:rPr>
        <w:t xml:space="preserve">Pusane, </w:t>
      </w:r>
      <w:r w:rsidR="00A640A8">
        <w:rPr>
          <w:rFonts w:asciiTheme="majorHAnsi" w:hAnsiTheme="majorHAnsi"/>
          <w:lang w:eastAsia="ko-KR"/>
        </w:rPr>
        <w:t>A.E., Yılmaz, H.R.,</w:t>
      </w:r>
      <w:r w:rsidRPr="009E1B49">
        <w:rPr>
          <w:rFonts w:asciiTheme="majorHAnsi" w:hAnsiTheme="majorHAnsi"/>
          <w:lang w:eastAsia="ko-KR"/>
        </w:rPr>
        <w:t xml:space="preserve">, Chae, </w:t>
      </w:r>
      <w:r w:rsidR="00A640A8">
        <w:rPr>
          <w:rFonts w:asciiTheme="majorHAnsi" w:hAnsiTheme="majorHAnsi"/>
          <w:lang w:eastAsia="ko-KR"/>
        </w:rPr>
        <w:t>C.B., Tuğ</w:t>
      </w:r>
      <w:r w:rsidRPr="009E1B49">
        <w:rPr>
          <w:rFonts w:asciiTheme="majorHAnsi" w:hAnsiTheme="majorHAnsi"/>
          <w:lang w:eastAsia="ko-KR"/>
        </w:rPr>
        <w:t xml:space="preserve">cu, </w:t>
      </w:r>
      <w:r w:rsidR="00A640A8">
        <w:rPr>
          <w:rFonts w:asciiTheme="majorHAnsi" w:hAnsiTheme="majorHAnsi"/>
          <w:lang w:eastAsia="ko-KR"/>
        </w:rPr>
        <w:t>T., ‘’</w:t>
      </w:r>
      <w:r w:rsidRPr="009E1B49">
        <w:rPr>
          <w:rFonts w:asciiTheme="majorHAnsi" w:hAnsiTheme="majorHAnsi"/>
          <w:lang w:eastAsia="ko-KR"/>
        </w:rPr>
        <w:t xml:space="preserve">ISI Mitigation Techniques in </w:t>
      </w:r>
    </w:p>
    <w:p w:rsidR="00A640A8"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Molecular Communication</w:t>
      </w:r>
      <w:r>
        <w:rPr>
          <w:rFonts w:asciiTheme="majorHAnsi" w:hAnsiTheme="majorHAnsi"/>
          <w:lang w:eastAsia="ko-KR"/>
        </w:rPr>
        <w:t>’’</w:t>
      </w:r>
      <w:r w:rsidR="009E1B49" w:rsidRPr="009E1B49">
        <w:rPr>
          <w:rFonts w:asciiTheme="majorHAnsi" w:hAnsiTheme="majorHAnsi"/>
          <w:lang w:eastAsia="ko-KR"/>
        </w:rPr>
        <w:t xml:space="preserve">, accepted to IEEE Transactions on Molecular, Biological, and </w:t>
      </w:r>
    </w:p>
    <w:p w:rsidR="009E1B49"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Multi-Scale Communications.</w:t>
      </w:r>
    </w:p>
    <w:p w:rsidR="00A640A8" w:rsidRPr="009E1B49" w:rsidRDefault="00A640A8" w:rsidP="00A640A8">
      <w:pPr>
        <w:suppressAutoHyphens/>
        <w:spacing w:after="0" w:line="240" w:lineRule="auto"/>
        <w:contextualSpacing/>
        <w:rPr>
          <w:rFonts w:asciiTheme="majorHAnsi" w:hAnsiTheme="majorHAnsi"/>
          <w:lang w:eastAsia="ko-KR"/>
        </w:rPr>
      </w:pPr>
    </w:p>
    <w:p w:rsidR="00A640A8"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Baydogan, M.G., Runger, G.C.,,</w:t>
      </w:r>
      <w:r w:rsidR="009E1B49" w:rsidRPr="009E1B49">
        <w:rPr>
          <w:rFonts w:asciiTheme="majorHAnsi" w:hAnsiTheme="majorHAnsi"/>
          <w:lang w:eastAsia="ko-KR"/>
        </w:rPr>
        <w:t xml:space="preserve">2015, “Learning a Symbolic Representation for Multivariate Time </w:t>
      </w:r>
    </w:p>
    <w:p w:rsidR="009E1B49" w:rsidRDefault="00A640A8" w:rsidP="00A640A8">
      <w:pPr>
        <w:suppressAutoHyphens/>
        <w:spacing w:after="0" w:line="240" w:lineRule="auto"/>
        <w:contextualSpacing/>
        <w:rPr>
          <w:rFonts w:asciiTheme="majorHAnsi" w:hAnsiTheme="majorHAnsi"/>
          <w:lang w:eastAsia="ko-KR"/>
        </w:rPr>
      </w:pPr>
      <w:r>
        <w:rPr>
          <w:rFonts w:asciiTheme="majorHAnsi" w:hAnsiTheme="majorHAnsi"/>
          <w:lang w:eastAsia="ko-KR"/>
        </w:rPr>
        <w:t xml:space="preserve">          Series Classification</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Data Mining and Knowledge Discovery, 29, 2, 400-422. (SCI)</w:t>
      </w:r>
    </w:p>
    <w:p w:rsidR="00A640A8" w:rsidRDefault="00A640A8" w:rsidP="00A640A8">
      <w:pPr>
        <w:pStyle w:val="TextBody"/>
        <w:spacing w:after="0" w:line="240" w:lineRule="auto"/>
        <w:rPr>
          <w:rFonts w:asciiTheme="majorHAnsi" w:eastAsiaTheme="minorHAnsi" w:hAnsiTheme="majorHAnsi" w:cstheme="minorBidi"/>
          <w:color w:val="auto"/>
          <w:sz w:val="22"/>
          <w:szCs w:val="22"/>
          <w:lang w:val="tr-TR" w:eastAsia="ko-KR" w:bidi="ar-SA"/>
        </w:rPr>
      </w:pPr>
    </w:p>
    <w:p w:rsidR="003F5237" w:rsidRDefault="009E1B49" w:rsidP="00A640A8">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Karadeniz, </w:t>
      </w:r>
      <w:r w:rsidR="00A640A8">
        <w:rPr>
          <w:rFonts w:asciiTheme="majorHAnsi" w:eastAsiaTheme="minorHAnsi" w:hAnsiTheme="majorHAnsi" w:cstheme="minorBidi"/>
          <w:color w:val="auto"/>
          <w:sz w:val="22"/>
          <w:szCs w:val="22"/>
          <w:lang w:val="tr-TR" w:eastAsia="ko-KR" w:bidi="ar-SA"/>
        </w:rPr>
        <w:t xml:space="preserve">İ., </w:t>
      </w:r>
      <w:r w:rsidRPr="009E1B49">
        <w:rPr>
          <w:rFonts w:asciiTheme="majorHAnsi" w:eastAsiaTheme="minorHAnsi" w:hAnsiTheme="majorHAnsi" w:cstheme="minorBidi"/>
          <w:color w:val="auto"/>
          <w:sz w:val="22"/>
          <w:szCs w:val="22"/>
          <w:lang w:val="tr-TR" w:eastAsia="ko-KR" w:bidi="ar-SA"/>
        </w:rPr>
        <w:t xml:space="preserve">Hur, </w:t>
      </w:r>
      <w:r w:rsidR="003F5237">
        <w:rPr>
          <w:rFonts w:asciiTheme="majorHAnsi" w:eastAsiaTheme="minorHAnsi" w:hAnsiTheme="majorHAnsi" w:cstheme="minorBidi"/>
          <w:color w:val="auto"/>
          <w:sz w:val="22"/>
          <w:szCs w:val="22"/>
          <w:lang w:val="tr-TR" w:eastAsia="ko-KR" w:bidi="ar-SA"/>
        </w:rPr>
        <w:t xml:space="preserve">J., </w:t>
      </w:r>
      <w:r w:rsidRPr="009E1B49">
        <w:rPr>
          <w:rFonts w:asciiTheme="majorHAnsi" w:eastAsiaTheme="minorHAnsi" w:hAnsiTheme="majorHAnsi" w:cstheme="minorBidi"/>
          <w:color w:val="auto"/>
          <w:sz w:val="22"/>
          <w:szCs w:val="22"/>
          <w:lang w:val="tr-TR" w:eastAsia="ko-KR" w:bidi="ar-SA"/>
        </w:rPr>
        <w:t xml:space="preserve"> He,</w:t>
      </w:r>
      <w:r w:rsidR="003F5237">
        <w:rPr>
          <w:rFonts w:asciiTheme="majorHAnsi" w:eastAsiaTheme="minorHAnsi" w:hAnsiTheme="majorHAnsi" w:cstheme="minorBidi"/>
          <w:color w:val="auto"/>
          <w:sz w:val="22"/>
          <w:szCs w:val="22"/>
          <w:lang w:val="tr-TR" w:eastAsia="ko-KR" w:bidi="ar-SA"/>
        </w:rPr>
        <w:t xml:space="preserve"> Y.,</w:t>
      </w:r>
      <w:r w:rsidRPr="009E1B49">
        <w:rPr>
          <w:rFonts w:asciiTheme="majorHAnsi" w:eastAsiaTheme="minorHAnsi" w:hAnsiTheme="majorHAnsi" w:cstheme="minorBidi"/>
          <w:color w:val="auto"/>
          <w:sz w:val="22"/>
          <w:szCs w:val="22"/>
          <w:lang w:val="tr-TR" w:eastAsia="ko-KR" w:bidi="ar-SA"/>
        </w:rPr>
        <w:t xml:space="preserve"> </w:t>
      </w:r>
      <w:r w:rsidR="003F5237">
        <w:rPr>
          <w:rFonts w:asciiTheme="majorHAnsi" w:eastAsiaTheme="minorHAnsi" w:hAnsiTheme="majorHAnsi" w:cstheme="minorBidi"/>
          <w:color w:val="auto"/>
          <w:sz w:val="22"/>
          <w:szCs w:val="22"/>
          <w:lang w:val="tr-TR" w:eastAsia="ko-KR" w:bidi="ar-SA"/>
        </w:rPr>
        <w:t>Özgür, A.,</w:t>
      </w:r>
      <w:r w:rsidRPr="009E1B49">
        <w:rPr>
          <w:rFonts w:asciiTheme="majorHAnsi" w:eastAsiaTheme="minorHAnsi" w:hAnsiTheme="majorHAnsi" w:cstheme="minorBidi"/>
          <w:color w:val="auto"/>
          <w:sz w:val="22"/>
          <w:szCs w:val="22"/>
          <w:lang w:val="tr-TR" w:eastAsia="ko-KR" w:bidi="ar-SA"/>
        </w:rPr>
        <w:t xml:space="preserve"> </w:t>
      </w:r>
      <w:r w:rsidR="003F5237">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Literature Mining and Ontology based Analysis of Host-</w:t>
      </w:r>
    </w:p>
    <w:p w:rsidR="009E1B49" w:rsidRDefault="003F5237" w:rsidP="00A640A8">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Brucella Gene-Gene Interaction Network. Frontiers in Microbiology, 6:1386, 2015.</w:t>
      </w:r>
    </w:p>
    <w:p w:rsidR="003F5237" w:rsidRPr="009E1B49" w:rsidRDefault="003F5237" w:rsidP="00A640A8">
      <w:pPr>
        <w:pStyle w:val="TextBody"/>
        <w:spacing w:after="0" w:line="240" w:lineRule="auto"/>
        <w:rPr>
          <w:rFonts w:asciiTheme="majorHAnsi" w:eastAsiaTheme="minorHAnsi" w:hAnsiTheme="majorHAnsi" w:cstheme="minorBidi"/>
          <w:color w:val="auto"/>
          <w:sz w:val="22"/>
          <w:szCs w:val="22"/>
          <w:lang w:val="tr-TR" w:eastAsia="ko-KR" w:bidi="ar-SA"/>
        </w:rPr>
      </w:pPr>
    </w:p>
    <w:p w:rsidR="008B0E31" w:rsidRDefault="008B0E31" w:rsidP="008B0E31">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Yı</w:t>
      </w:r>
      <w:r w:rsidR="009E1B49" w:rsidRPr="009E1B49">
        <w:rPr>
          <w:rFonts w:asciiTheme="majorHAnsi" w:eastAsiaTheme="minorHAnsi" w:hAnsiTheme="majorHAnsi" w:cstheme="minorBidi"/>
          <w:color w:val="auto"/>
          <w:sz w:val="22"/>
          <w:szCs w:val="22"/>
          <w:lang w:val="tr-TR" w:eastAsia="ko-KR" w:bidi="ar-SA"/>
        </w:rPr>
        <w:t>lmaz</w:t>
      </w:r>
      <w:r>
        <w:rPr>
          <w:rFonts w:asciiTheme="majorHAnsi" w:eastAsiaTheme="minorHAnsi" w:hAnsiTheme="majorHAnsi" w:cstheme="minorBidi"/>
          <w:color w:val="auto"/>
          <w:sz w:val="22"/>
          <w:szCs w:val="22"/>
          <w:lang w:val="tr-TR" w:eastAsia="ko-KR" w:bidi="ar-SA"/>
        </w:rPr>
        <w:t>, H.B.,</w:t>
      </w:r>
      <w:r w:rsidR="009E1B49" w:rsidRPr="009E1B49">
        <w:rPr>
          <w:rFonts w:asciiTheme="majorHAnsi" w:eastAsiaTheme="minorHAnsi" w:hAnsiTheme="majorHAnsi" w:cstheme="minorBidi"/>
          <w:color w:val="auto"/>
          <w:sz w:val="22"/>
          <w:szCs w:val="22"/>
          <w:lang w:val="tr-TR" w:eastAsia="ko-KR" w:bidi="ar-SA"/>
        </w:rPr>
        <w:t xml:space="preserve"> Tu</w:t>
      </w:r>
      <w:r>
        <w:rPr>
          <w:rFonts w:asciiTheme="majorHAnsi" w:eastAsiaTheme="minorHAnsi" w:hAnsiTheme="majorHAnsi" w:cstheme="minorBidi"/>
          <w:color w:val="auto"/>
          <w:sz w:val="22"/>
          <w:szCs w:val="22"/>
          <w:lang w:val="tr-TR" w:eastAsia="ko-KR" w:bidi="ar-SA"/>
        </w:rPr>
        <w:t>ğ</w:t>
      </w:r>
      <w:r w:rsidR="009E1B49" w:rsidRPr="009E1B49">
        <w:rPr>
          <w:rFonts w:asciiTheme="majorHAnsi" w:eastAsiaTheme="minorHAnsi" w:hAnsiTheme="majorHAnsi" w:cstheme="minorBidi"/>
          <w:color w:val="auto"/>
          <w:sz w:val="22"/>
          <w:szCs w:val="22"/>
          <w:lang w:val="tr-TR" w:eastAsia="ko-KR" w:bidi="ar-SA"/>
        </w:rPr>
        <w:t>cu,</w:t>
      </w:r>
      <w:r>
        <w:rPr>
          <w:rFonts w:asciiTheme="majorHAnsi" w:eastAsiaTheme="minorHAnsi" w:hAnsiTheme="majorHAnsi" w:cstheme="minorBidi"/>
          <w:color w:val="auto"/>
          <w:sz w:val="22"/>
          <w:szCs w:val="22"/>
          <w:lang w:val="tr-TR" w:eastAsia="ko-KR" w:bidi="ar-SA"/>
        </w:rPr>
        <w:t xml:space="preserve"> T.,</w:t>
      </w:r>
      <w:r w:rsidR="009E1B49" w:rsidRPr="009E1B49">
        <w:rPr>
          <w:rFonts w:asciiTheme="majorHAnsi" w:eastAsiaTheme="minorHAnsi" w:hAnsiTheme="majorHAnsi" w:cstheme="minorBidi"/>
          <w:color w:val="auto"/>
          <w:sz w:val="22"/>
          <w:szCs w:val="22"/>
          <w:lang w:val="tr-TR" w:eastAsia="ko-KR" w:bidi="ar-SA"/>
        </w:rPr>
        <w:t xml:space="preserve"> "Location Estimation-based Radio Environment Map </w:t>
      </w:r>
      <w:r>
        <w:rPr>
          <w:rFonts w:asciiTheme="majorHAnsi" w:eastAsiaTheme="minorHAnsi" w:hAnsiTheme="majorHAnsi" w:cstheme="minorBidi"/>
          <w:color w:val="auto"/>
          <w:sz w:val="22"/>
          <w:szCs w:val="22"/>
          <w:lang w:val="tr-TR" w:eastAsia="ko-KR" w:bidi="ar-SA"/>
        </w:rPr>
        <w:t xml:space="preserve">Construction in </w:t>
      </w:r>
    </w:p>
    <w:p w:rsidR="008B0E31" w:rsidRDefault="008B0E31" w:rsidP="008B0E31">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Fading Channels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Wireless Communications and Mobile Computing, Vol. 15, No, 3, pp. 561-</w:t>
      </w:r>
    </w:p>
    <w:p w:rsidR="009E1B49" w:rsidRDefault="008B0E31" w:rsidP="008B0E31">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570, February 2015. (</w:t>
      </w:r>
      <w:hyperlink r:id="rId17" w:tgtFrame="_blank">
        <w:r w:rsidR="009E1B49" w:rsidRPr="009E1B49">
          <w:rPr>
            <w:rFonts w:asciiTheme="majorHAnsi" w:eastAsiaTheme="minorHAnsi" w:hAnsiTheme="majorHAnsi" w:cstheme="minorBidi"/>
            <w:color w:val="auto"/>
            <w:sz w:val="22"/>
            <w:szCs w:val="22"/>
            <w:lang w:val="tr-TR" w:eastAsia="ko-KR" w:bidi="ar-SA"/>
          </w:rPr>
          <w:t>http://dx.doi.org/10.1002/</w:t>
        </w:r>
      </w:hyperlink>
      <w:r w:rsidR="009E1B49" w:rsidRPr="009E1B49">
        <w:rPr>
          <w:rFonts w:asciiTheme="majorHAnsi" w:eastAsiaTheme="minorHAnsi" w:hAnsiTheme="majorHAnsi" w:cstheme="minorBidi"/>
          <w:color w:val="auto"/>
          <w:sz w:val="22"/>
          <w:szCs w:val="22"/>
          <w:lang w:val="tr-TR" w:eastAsia="ko-KR" w:bidi="ar-SA"/>
        </w:rPr>
        <w:t xml:space="preserve">) </w:t>
      </w:r>
    </w:p>
    <w:p w:rsidR="008B0E31" w:rsidRPr="009E1B49" w:rsidRDefault="008B0E31" w:rsidP="008B0E31">
      <w:pPr>
        <w:pStyle w:val="TextBody"/>
        <w:spacing w:after="0" w:line="240" w:lineRule="auto"/>
        <w:rPr>
          <w:rFonts w:asciiTheme="majorHAnsi" w:eastAsiaTheme="minorHAnsi" w:hAnsiTheme="majorHAnsi" w:cstheme="minorBidi"/>
          <w:color w:val="auto"/>
          <w:sz w:val="22"/>
          <w:szCs w:val="22"/>
          <w:lang w:val="tr-TR" w:eastAsia="ko-KR" w:bidi="ar-SA"/>
        </w:rPr>
      </w:pPr>
    </w:p>
    <w:p w:rsidR="007B12F1" w:rsidRDefault="009E1B49" w:rsidP="007B12F1">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Zou, N., Chetelat, G., Baydogan, M.G., Li, J., Fischer, F., Titov, T., Dukart, J., Fellgiebel</w:t>
      </w:r>
      <w:r w:rsidR="007B12F1">
        <w:rPr>
          <w:rFonts w:asciiTheme="majorHAnsi" w:eastAsiaTheme="minorHAnsi" w:hAnsiTheme="majorHAnsi" w:cstheme="minorBidi"/>
          <w:color w:val="auto"/>
          <w:sz w:val="22"/>
          <w:szCs w:val="22"/>
          <w:lang w:val="tr-TR" w:eastAsia="ko-KR" w:bidi="ar-SA"/>
        </w:rPr>
        <w:t xml:space="preserve">, A., </w:t>
      </w:r>
    </w:p>
    <w:p w:rsidR="007B12F1" w:rsidRDefault="007B12F1" w:rsidP="007B12F1">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Schreckenberger, M. </w:t>
      </w:r>
      <w:r w:rsidR="009E1B49" w:rsidRPr="009E1B49">
        <w:rPr>
          <w:rFonts w:asciiTheme="majorHAnsi" w:eastAsiaTheme="minorHAnsi" w:hAnsiTheme="majorHAnsi" w:cstheme="minorBidi"/>
          <w:color w:val="auto"/>
          <w:sz w:val="22"/>
          <w:szCs w:val="22"/>
          <w:lang w:val="tr-TR" w:eastAsia="ko-KR" w:bidi="ar-SA"/>
        </w:rPr>
        <w:t xml:space="preserve"> Yakushev, </w:t>
      </w:r>
      <w:r>
        <w:rPr>
          <w:rFonts w:asciiTheme="majorHAnsi" w:eastAsiaTheme="minorHAnsi" w:hAnsiTheme="majorHAnsi" w:cstheme="minorBidi"/>
          <w:color w:val="auto"/>
          <w:sz w:val="22"/>
          <w:szCs w:val="22"/>
          <w:lang w:val="tr-TR" w:eastAsia="ko-KR" w:bidi="ar-SA"/>
        </w:rPr>
        <w:t xml:space="preserve">İ., </w:t>
      </w:r>
      <w:r w:rsidR="009E1B49" w:rsidRPr="009E1B49">
        <w:rPr>
          <w:rFonts w:asciiTheme="majorHAnsi" w:eastAsiaTheme="minorHAnsi" w:hAnsiTheme="majorHAnsi" w:cstheme="minorBidi"/>
          <w:color w:val="auto"/>
          <w:sz w:val="22"/>
          <w:szCs w:val="22"/>
          <w:lang w:val="tr-TR" w:eastAsia="ko-KR" w:bidi="ar-SA"/>
        </w:rPr>
        <w:t xml:space="preserve">2015, "Metabolic </w:t>
      </w:r>
      <w:r>
        <w:rPr>
          <w:rFonts w:asciiTheme="majorHAnsi" w:eastAsiaTheme="minorHAnsi" w:hAnsiTheme="majorHAnsi" w:cstheme="minorBidi"/>
          <w:color w:val="auto"/>
          <w:sz w:val="22"/>
          <w:szCs w:val="22"/>
          <w:lang w:val="tr-TR" w:eastAsia="ko-KR" w:bidi="ar-SA"/>
        </w:rPr>
        <w:t>C</w:t>
      </w:r>
      <w:r w:rsidR="009E1B49" w:rsidRPr="009E1B49">
        <w:rPr>
          <w:rFonts w:asciiTheme="majorHAnsi" w:eastAsiaTheme="minorHAnsi" w:hAnsiTheme="majorHAnsi" w:cstheme="minorBidi"/>
          <w:color w:val="auto"/>
          <w:sz w:val="22"/>
          <w:szCs w:val="22"/>
          <w:lang w:val="tr-TR" w:eastAsia="ko-KR" w:bidi="ar-SA"/>
        </w:rPr>
        <w:t xml:space="preserve">onnectivity as </w:t>
      </w:r>
      <w:r>
        <w:rPr>
          <w:rFonts w:asciiTheme="majorHAnsi" w:eastAsiaTheme="minorHAnsi" w:hAnsiTheme="majorHAnsi" w:cstheme="minorBidi"/>
          <w:color w:val="auto"/>
          <w:sz w:val="22"/>
          <w:szCs w:val="22"/>
          <w:lang w:val="tr-TR" w:eastAsia="ko-KR" w:bidi="ar-SA"/>
        </w:rPr>
        <w:t>I</w:t>
      </w:r>
      <w:r w:rsidR="009E1B49" w:rsidRPr="009E1B49">
        <w:rPr>
          <w:rFonts w:asciiTheme="majorHAnsi" w:eastAsiaTheme="minorHAnsi" w:hAnsiTheme="majorHAnsi" w:cstheme="minorBidi"/>
          <w:color w:val="auto"/>
          <w:sz w:val="22"/>
          <w:szCs w:val="22"/>
          <w:lang w:val="tr-TR" w:eastAsia="ko-KR" w:bidi="ar-SA"/>
        </w:rPr>
        <w:t xml:space="preserve">index of </w:t>
      </w:r>
      <w:r>
        <w:rPr>
          <w:rFonts w:asciiTheme="majorHAnsi" w:eastAsiaTheme="minorHAnsi" w:hAnsiTheme="majorHAnsi" w:cstheme="minorBidi"/>
          <w:color w:val="auto"/>
          <w:sz w:val="22"/>
          <w:szCs w:val="22"/>
          <w:lang w:val="tr-TR" w:eastAsia="ko-KR" w:bidi="ar-SA"/>
        </w:rPr>
        <w:t>V</w:t>
      </w:r>
      <w:r w:rsidR="009E1B49" w:rsidRPr="009E1B49">
        <w:rPr>
          <w:rFonts w:asciiTheme="majorHAnsi" w:eastAsiaTheme="minorHAnsi" w:hAnsiTheme="majorHAnsi" w:cstheme="minorBidi"/>
          <w:color w:val="auto"/>
          <w:sz w:val="22"/>
          <w:szCs w:val="22"/>
          <w:lang w:val="tr-TR" w:eastAsia="ko-KR" w:bidi="ar-SA"/>
        </w:rPr>
        <w:t xml:space="preserve">erbal </w:t>
      </w:r>
    </w:p>
    <w:p w:rsidR="009E1B49" w:rsidRDefault="007B12F1" w:rsidP="007B12F1">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w:t>
      </w:r>
      <w:r w:rsidR="009E1B49" w:rsidRPr="009E1B49">
        <w:rPr>
          <w:rFonts w:asciiTheme="majorHAnsi" w:eastAsiaTheme="minorHAnsi" w:hAnsiTheme="majorHAnsi" w:cstheme="minorBidi"/>
          <w:color w:val="auto"/>
          <w:sz w:val="22"/>
          <w:szCs w:val="22"/>
          <w:lang w:val="tr-TR" w:eastAsia="ko-KR" w:bidi="ar-SA"/>
        </w:rPr>
        <w:t xml:space="preserve">orking </w:t>
      </w:r>
      <w:r>
        <w:rPr>
          <w:rFonts w:asciiTheme="majorHAnsi" w:eastAsiaTheme="minorHAnsi" w:hAnsiTheme="majorHAnsi" w:cstheme="minorBidi"/>
          <w:color w:val="auto"/>
          <w:sz w:val="22"/>
          <w:szCs w:val="22"/>
          <w:lang w:val="tr-TR" w:eastAsia="ko-KR" w:bidi="ar-SA"/>
        </w:rPr>
        <w:t>M</w:t>
      </w:r>
      <w:r w:rsidR="009E1B49" w:rsidRPr="009E1B49">
        <w:rPr>
          <w:rFonts w:asciiTheme="majorHAnsi" w:eastAsiaTheme="minorHAnsi" w:hAnsiTheme="majorHAnsi" w:cstheme="minorBidi"/>
          <w:color w:val="auto"/>
          <w:sz w:val="22"/>
          <w:szCs w:val="22"/>
          <w:lang w:val="tr-TR" w:eastAsia="ko-KR" w:bidi="ar-SA"/>
        </w:rPr>
        <w:t>emory", Journal of Cerebral Blood Flow and Metabolism, 35, 7, 1122-1126. (SCI)</w:t>
      </w:r>
    </w:p>
    <w:p w:rsidR="007B12F1" w:rsidRPr="009E1B49" w:rsidRDefault="007B12F1" w:rsidP="007B12F1">
      <w:pPr>
        <w:pStyle w:val="TextBody"/>
        <w:spacing w:after="0" w:line="240" w:lineRule="auto"/>
        <w:rPr>
          <w:rFonts w:asciiTheme="majorHAnsi" w:eastAsiaTheme="minorHAnsi" w:hAnsiTheme="majorHAnsi" w:cstheme="minorBidi"/>
          <w:color w:val="auto"/>
          <w:sz w:val="22"/>
          <w:szCs w:val="22"/>
          <w:lang w:val="tr-TR" w:eastAsia="ko-KR" w:bidi="ar-SA"/>
        </w:rPr>
      </w:pPr>
    </w:p>
    <w:p w:rsidR="00A25714" w:rsidRDefault="009E1B49" w:rsidP="00A25714">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Afşer</w:t>
      </w:r>
      <w:r w:rsidR="00A25714">
        <w:rPr>
          <w:rFonts w:asciiTheme="majorHAnsi" w:eastAsiaTheme="minorHAnsi" w:hAnsiTheme="majorHAnsi" w:cstheme="minorBidi"/>
          <w:color w:val="auto"/>
          <w:sz w:val="22"/>
          <w:szCs w:val="22"/>
          <w:lang w:val="tr-TR" w:eastAsia="ko-KR" w:bidi="ar-SA"/>
        </w:rPr>
        <w:t xml:space="preserve">, H., </w:t>
      </w:r>
      <w:r w:rsidRPr="009E1B49">
        <w:rPr>
          <w:rFonts w:asciiTheme="majorHAnsi" w:eastAsiaTheme="minorHAnsi" w:hAnsiTheme="majorHAnsi" w:cstheme="minorBidi"/>
          <w:color w:val="auto"/>
          <w:sz w:val="22"/>
          <w:szCs w:val="22"/>
          <w:lang w:val="tr-TR" w:eastAsia="ko-KR" w:bidi="ar-SA"/>
        </w:rPr>
        <w:t>Deliç,</w:t>
      </w:r>
      <w:r w:rsidR="00A25714">
        <w:rPr>
          <w:rFonts w:asciiTheme="majorHAnsi" w:eastAsiaTheme="minorHAnsi" w:hAnsiTheme="majorHAnsi" w:cstheme="minorBidi"/>
          <w:color w:val="auto"/>
          <w:sz w:val="22"/>
          <w:szCs w:val="22"/>
          <w:lang w:val="tr-TR" w:eastAsia="ko-KR" w:bidi="ar-SA"/>
        </w:rPr>
        <w:t xml:space="preserve"> H.,</w:t>
      </w:r>
      <w:r w:rsidRPr="009E1B49">
        <w:rPr>
          <w:rFonts w:asciiTheme="majorHAnsi" w:eastAsiaTheme="minorHAnsi" w:hAnsiTheme="majorHAnsi" w:cstheme="minorBidi"/>
          <w:color w:val="auto"/>
          <w:sz w:val="22"/>
          <w:szCs w:val="22"/>
          <w:lang w:val="tr-TR" w:eastAsia="ko-KR" w:bidi="ar-SA"/>
        </w:rPr>
        <w:t xml:space="preserve"> “On the Channel-Specific Construction of Polar Codes”, IEEE Communications </w:t>
      </w:r>
    </w:p>
    <w:p w:rsidR="009E1B49" w:rsidRDefault="00A25714" w:rsidP="00A25714">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Letters, Vol. 19, No. 9, pp. 1480-1483, September 2015.</w:t>
      </w:r>
    </w:p>
    <w:p w:rsidR="00A25714" w:rsidRPr="009E1B49" w:rsidRDefault="00A25714" w:rsidP="00A25714">
      <w:pPr>
        <w:pStyle w:val="TextBody"/>
        <w:spacing w:after="0" w:line="240" w:lineRule="auto"/>
        <w:rPr>
          <w:rFonts w:asciiTheme="majorHAnsi" w:eastAsiaTheme="minorHAnsi" w:hAnsiTheme="majorHAnsi" w:cstheme="minorBidi"/>
          <w:color w:val="auto"/>
          <w:sz w:val="22"/>
          <w:szCs w:val="22"/>
          <w:lang w:val="tr-TR" w:eastAsia="ko-KR" w:bidi="ar-SA"/>
        </w:rPr>
      </w:pPr>
    </w:p>
    <w:p w:rsidR="00E601AC" w:rsidRDefault="009E1B49" w:rsidP="00E601AC">
      <w:pPr>
        <w:suppressAutoHyphens/>
        <w:spacing w:after="0" w:line="240" w:lineRule="auto"/>
        <w:contextualSpacing/>
        <w:rPr>
          <w:rFonts w:asciiTheme="majorHAnsi" w:hAnsiTheme="majorHAnsi"/>
          <w:lang w:eastAsia="ko-KR"/>
        </w:rPr>
      </w:pPr>
      <w:r w:rsidRPr="009E1B49">
        <w:rPr>
          <w:rFonts w:asciiTheme="majorHAnsi" w:hAnsiTheme="majorHAnsi"/>
          <w:lang w:eastAsia="ko-KR"/>
        </w:rPr>
        <w:t xml:space="preserve">Unutulmaz, </w:t>
      </w:r>
      <w:r w:rsidR="00E601AC">
        <w:rPr>
          <w:rFonts w:asciiTheme="majorHAnsi" w:hAnsiTheme="majorHAnsi"/>
          <w:lang w:eastAsia="ko-KR"/>
        </w:rPr>
        <w:t xml:space="preserve">A., </w:t>
      </w:r>
      <w:r w:rsidRPr="009E1B49">
        <w:rPr>
          <w:rFonts w:asciiTheme="majorHAnsi" w:hAnsiTheme="majorHAnsi"/>
          <w:lang w:eastAsia="ko-KR"/>
        </w:rPr>
        <w:t xml:space="preserve">Dündar, </w:t>
      </w:r>
      <w:r w:rsidR="00E601AC">
        <w:rPr>
          <w:rFonts w:asciiTheme="majorHAnsi" w:hAnsiTheme="majorHAnsi"/>
          <w:lang w:eastAsia="ko-KR"/>
        </w:rPr>
        <w:t xml:space="preserve">G., </w:t>
      </w:r>
      <w:r w:rsidRPr="009E1B49">
        <w:rPr>
          <w:rFonts w:asciiTheme="majorHAnsi" w:hAnsiTheme="majorHAnsi"/>
          <w:lang w:eastAsia="ko-KR"/>
        </w:rPr>
        <w:t xml:space="preserve">Fernández, </w:t>
      </w:r>
      <w:r w:rsidR="00E601AC">
        <w:rPr>
          <w:rFonts w:asciiTheme="majorHAnsi" w:hAnsiTheme="majorHAnsi"/>
          <w:lang w:eastAsia="ko-KR"/>
        </w:rPr>
        <w:t xml:space="preserve">F.V., “On the Convex Formulation of Area for Slicing </w:t>
      </w:r>
    </w:p>
    <w:p w:rsidR="009E1B49" w:rsidRDefault="00E601AC" w:rsidP="00E601AC">
      <w:pPr>
        <w:suppressAutoHyphens/>
        <w:spacing w:after="0" w:line="240" w:lineRule="auto"/>
        <w:contextualSpacing/>
        <w:rPr>
          <w:rFonts w:asciiTheme="majorHAnsi" w:hAnsiTheme="majorHAnsi"/>
          <w:lang w:eastAsia="ko-KR"/>
        </w:rPr>
      </w:pPr>
      <w:r>
        <w:rPr>
          <w:rFonts w:asciiTheme="majorHAnsi" w:hAnsiTheme="majorHAnsi"/>
          <w:lang w:eastAsia="ko-KR"/>
        </w:rPr>
        <w:t xml:space="preserve">          Floorplans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Integration, the VLSI Journal, Vol. 50, pp. 74-80, 2015.</w:t>
      </w:r>
    </w:p>
    <w:p w:rsidR="00E601AC" w:rsidRPr="009E1B49" w:rsidRDefault="00E601AC" w:rsidP="00E601AC">
      <w:pPr>
        <w:suppressAutoHyphens/>
        <w:spacing w:after="0" w:line="240" w:lineRule="auto"/>
        <w:contextualSpacing/>
        <w:rPr>
          <w:rFonts w:asciiTheme="majorHAnsi" w:hAnsiTheme="majorHAnsi"/>
          <w:lang w:eastAsia="ko-KR"/>
        </w:rPr>
      </w:pPr>
    </w:p>
    <w:p w:rsidR="00E601AC" w:rsidRDefault="009E1B49" w:rsidP="00E601AC">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Vinciarelli, A., Esposito, </w:t>
      </w:r>
      <w:r w:rsidR="00E601AC">
        <w:rPr>
          <w:rFonts w:asciiTheme="majorHAnsi" w:eastAsiaTheme="minorHAnsi" w:hAnsiTheme="majorHAnsi" w:cstheme="minorBidi"/>
          <w:color w:val="auto"/>
          <w:sz w:val="22"/>
          <w:szCs w:val="22"/>
          <w:lang w:val="tr-TR" w:eastAsia="ko-KR" w:bidi="ar-SA"/>
        </w:rPr>
        <w:t xml:space="preserve">A., </w:t>
      </w:r>
      <w:r w:rsidRPr="009E1B49">
        <w:rPr>
          <w:rFonts w:asciiTheme="majorHAnsi" w:eastAsiaTheme="minorHAnsi" w:hAnsiTheme="majorHAnsi" w:cstheme="minorBidi"/>
          <w:color w:val="auto"/>
          <w:sz w:val="22"/>
          <w:szCs w:val="22"/>
          <w:lang w:val="tr-TR" w:eastAsia="ko-KR" w:bidi="ar-SA"/>
        </w:rPr>
        <w:t xml:space="preserve">André, </w:t>
      </w:r>
      <w:r w:rsidR="00E601AC">
        <w:rPr>
          <w:rFonts w:asciiTheme="majorHAnsi" w:eastAsiaTheme="minorHAnsi" w:hAnsiTheme="majorHAnsi" w:cstheme="minorBidi"/>
          <w:color w:val="auto"/>
          <w:sz w:val="22"/>
          <w:szCs w:val="22"/>
          <w:lang w:val="tr-TR" w:eastAsia="ko-KR" w:bidi="ar-SA"/>
        </w:rPr>
        <w:t xml:space="preserve">E., </w:t>
      </w:r>
      <w:r w:rsidRPr="009E1B49">
        <w:rPr>
          <w:rFonts w:asciiTheme="majorHAnsi" w:eastAsiaTheme="minorHAnsi" w:hAnsiTheme="majorHAnsi" w:cstheme="minorBidi"/>
          <w:color w:val="auto"/>
          <w:sz w:val="22"/>
          <w:szCs w:val="22"/>
          <w:lang w:val="tr-TR" w:eastAsia="ko-KR" w:bidi="ar-SA"/>
        </w:rPr>
        <w:t xml:space="preserve">Bonin, </w:t>
      </w:r>
      <w:r w:rsidR="00E601AC">
        <w:rPr>
          <w:rFonts w:asciiTheme="majorHAnsi" w:eastAsiaTheme="minorHAnsi" w:hAnsiTheme="majorHAnsi" w:cstheme="minorBidi"/>
          <w:color w:val="auto"/>
          <w:sz w:val="22"/>
          <w:szCs w:val="22"/>
          <w:lang w:val="tr-TR" w:eastAsia="ko-KR" w:bidi="ar-SA"/>
        </w:rPr>
        <w:t xml:space="preserve">F., </w:t>
      </w:r>
      <w:r w:rsidRPr="009E1B49">
        <w:rPr>
          <w:rFonts w:asciiTheme="majorHAnsi" w:eastAsiaTheme="minorHAnsi" w:hAnsiTheme="majorHAnsi" w:cstheme="minorBidi"/>
          <w:color w:val="auto"/>
          <w:sz w:val="22"/>
          <w:szCs w:val="22"/>
          <w:lang w:val="tr-TR" w:eastAsia="ko-KR" w:bidi="ar-SA"/>
        </w:rPr>
        <w:t xml:space="preserve">Chetouani, </w:t>
      </w:r>
      <w:r w:rsidR="00E601AC">
        <w:rPr>
          <w:rFonts w:asciiTheme="majorHAnsi" w:eastAsiaTheme="minorHAnsi" w:hAnsiTheme="majorHAnsi" w:cstheme="minorBidi"/>
          <w:color w:val="auto"/>
          <w:sz w:val="22"/>
          <w:szCs w:val="22"/>
          <w:lang w:val="tr-TR" w:eastAsia="ko-KR" w:bidi="ar-SA"/>
        </w:rPr>
        <w:t xml:space="preserve">M., </w:t>
      </w:r>
      <w:r w:rsidRPr="009E1B49">
        <w:rPr>
          <w:rFonts w:asciiTheme="majorHAnsi" w:eastAsiaTheme="minorHAnsi" w:hAnsiTheme="majorHAnsi" w:cstheme="minorBidi"/>
          <w:color w:val="auto"/>
          <w:sz w:val="22"/>
          <w:szCs w:val="22"/>
          <w:lang w:val="tr-TR" w:eastAsia="ko-KR" w:bidi="ar-SA"/>
        </w:rPr>
        <w:t xml:space="preserve">Cohn, </w:t>
      </w:r>
      <w:r w:rsidR="00E601AC">
        <w:rPr>
          <w:rFonts w:asciiTheme="majorHAnsi" w:eastAsiaTheme="minorHAnsi" w:hAnsiTheme="majorHAnsi" w:cstheme="minorBidi"/>
          <w:color w:val="auto"/>
          <w:sz w:val="22"/>
          <w:szCs w:val="22"/>
          <w:lang w:val="tr-TR" w:eastAsia="ko-KR" w:bidi="ar-SA"/>
        </w:rPr>
        <w:t xml:space="preserve">J.F., </w:t>
      </w:r>
      <w:r w:rsidRPr="009E1B49">
        <w:rPr>
          <w:rFonts w:asciiTheme="majorHAnsi" w:eastAsiaTheme="minorHAnsi" w:hAnsiTheme="majorHAnsi" w:cstheme="minorBidi"/>
          <w:color w:val="auto"/>
          <w:sz w:val="22"/>
          <w:szCs w:val="22"/>
          <w:lang w:val="tr-TR" w:eastAsia="ko-KR" w:bidi="ar-SA"/>
        </w:rPr>
        <w:t xml:space="preserve">Cristani, </w:t>
      </w:r>
      <w:r w:rsidR="00E601AC">
        <w:rPr>
          <w:rFonts w:asciiTheme="majorHAnsi" w:eastAsiaTheme="minorHAnsi" w:hAnsiTheme="majorHAnsi" w:cstheme="minorBidi"/>
          <w:color w:val="auto"/>
          <w:sz w:val="22"/>
          <w:szCs w:val="22"/>
          <w:lang w:val="tr-TR" w:eastAsia="ko-KR" w:bidi="ar-SA"/>
        </w:rPr>
        <w:t xml:space="preserve">M., </w:t>
      </w:r>
      <w:r w:rsidRPr="009E1B49">
        <w:rPr>
          <w:rFonts w:asciiTheme="majorHAnsi" w:eastAsiaTheme="minorHAnsi" w:hAnsiTheme="majorHAnsi" w:cstheme="minorBidi"/>
          <w:color w:val="auto"/>
          <w:sz w:val="22"/>
          <w:szCs w:val="22"/>
          <w:lang w:val="tr-TR" w:eastAsia="ko-KR" w:bidi="ar-SA"/>
        </w:rPr>
        <w:t xml:space="preserve">Fuhrmann, </w:t>
      </w:r>
    </w:p>
    <w:p w:rsidR="00E601AC" w:rsidRDefault="00E601AC" w:rsidP="00E601A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F., </w:t>
      </w:r>
      <w:r w:rsidR="009E1B49" w:rsidRPr="009E1B49">
        <w:rPr>
          <w:rFonts w:asciiTheme="majorHAnsi" w:eastAsiaTheme="minorHAnsi" w:hAnsiTheme="majorHAnsi" w:cstheme="minorBidi"/>
          <w:color w:val="auto"/>
          <w:sz w:val="22"/>
          <w:szCs w:val="22"/>
          <w:lang w:val="tr-TR" w:eastAsia="ko-KR" w:bidi="ar-SA"/>
        </w:rPr>
        <w:t>Gilmartin,</w:t>
      </w:r>
      <w:r>
        <w:rPr>
          <w:rFonts w:asciiTheme="majorHAnsi" w:eastAsiaTheme="minorHAnsi" w:hAnsiTheme="majorHAnsi" w:cstheme="minorBidi"/>
          <w:color w:val="auto"/>
          <w:sz w:val="22"/>
          <w:szCs w:val="22"/>
          <w:lang w:val="tr-TR" w:eastAsia="ko-KR" w:bidi="ar-SA"/>
        </w:rPr>
        <w:t xml:space="preserve"> E., </w:t>
      </w:r>
      <w:r w:rsidR="009E1B49" w:rsidRPr="009E1B49">
        <w:rPr>
          <w:rFonts w:asciiTheme="majorHAnsi" w:eastAsiaTheme="minorHAnsi" w:hAnsiTheme="majorHAnsi" w:cstheme="minorBidi"/>
          <w:color w:val="auto"/>
          <w:sz w:val="22"/>
          <w:szCs w:val="22"/>
          <w:lang w:val="tr-TR" w:eastAsia="ko-KR" w:bidi="ar-SA"/>
        </w:rPr>
        <w:t xml:space="preserve">Hammal, </w:t>
      </w:r>
      <w:r>
        <w:rPr>
          <w:rFonts w:asciiTheme="majorHAnsi" w:eastAsiaTheme="minorHAnsi" w:hAnsiTheme="majorHAnsi" w:cstheme="minorBidi"/>
          <w:color w:val="auto"/>
          <w:sz w:val="22"/>
          <w:szCs w:val="22"/>
          <w:lang w:val="tr-TR" w:eastAsia="ko-KR" w:bidi="ar-SA"/>
        </w:rPr>
        <w:t xml:space="preserve">Z., </w:t>
      </w:r>
      <w:r w:rsidR="009E1B49" w:rsidRPr="009E1B49">
        <w:rPr>
          <w:rFonts w:asciiTheme="majorHAnsi" w:eastAsiaTheme="minorHAnsi" w:hAnsiTheme="majorHAnsi" w:cstheme="minorBidi"/>
          <w:color w:val="auto"/>
          <w:sz w:val="22"/>
          <w:szCs w:val="22"/>
          <w:lang w:val="tr-TR" w:eastAsia="ko-KR" w:bidi="ar-SA"/>
        </w:rPr>
        <w:t xml:space="preserve">Heylen, </w:t>
      </w:r>
      <w:r>
        <w:rPr>
          <w:rFonts w:asciiTheme="majorHAnsi" w:eastAsiaTheme="minorHAnsi" w:hAnsiTheme="majorHAnsi" w:cstheme="minorBidi"/>
          <w:color w:val="auto"/>
          <w:sz w:val="22"/>
          <w:szCs w:val="22"/>
          <w:lang w:val="tr-TR" w:eastAsia="ko-KR" w:bidi="ar-SA"/>
        </w:rPr>
        <w:t xml:space="preserve">D., </w:t>
      </w:r>
      <w:r w:rsidR="009E1B49" w:rsidRPr="009E1B49">
        <w:rPr>
          <w:rFonts w:asciiTheme="majorHAnsi" w:eastAsiaTheme="minorHAnsi" w:hAnsiTheme="majorHAnsi" w:cstheme="minorBidi"/>
          <w:color w:val="auto"/>
          <w:sz w:val="22"/>
          <w:szCs w:val="22"/>
          <w:lang w:val="tr-TR" w:eastAsia="ko-KR" w:bidi="ar-SA"/>
        </w:rPr>
        <w:t xml:space="preserve">Kaiser, </w:t>
      </w:r>
      <w:r>
        <w:rPr>
          <w:rFonts w:asciiTheme="majorHAnsi" w:eastAsiaTheme="minorHAnsi" w:hAnsiTheme="majorHAnsi" w:cstheme="minorBidi"/>
          <w:color w:val="auto"/>
          <w:sz w:val="22"/>
          <w:szCs w:val="22"/>
          <w:lang w:val="tr-TR" w:eastAsia="ko-KR" w:bidi="ar-SA"/>
        </w:rPr>
        <w:t xml:space="preserve">R., </w:t>
      </w:r>
      <w:r w:rsidR="009E1B49" w:rsidRPr="009E1B49">
        <w:rPr>
          <w:rFonts w:asciiTheme="majorHAnsi" w:eastAsiaTheme="minorHAnsi" w:hAnsiTheme="majorHAnsi" w:cstheme="minorBidi"/>
          <w:color w:val="auto"/>
          <w:sz w:val="22"/>
          <w:szCs w:val="22"/>
          <w:lang w:val="tr-TR" w:eastAsia="ko-KR" w:bidi="ar-SA"/>
        </w:rPr>
        <w:t xml:space="preserve">Koutsombogera, </w:t>
      </w:r>
      <w:r>
        <w:rPr>
          <w:rFonts w:asciiTheme="majorHAnsi" w:eastAsiaTheme="minorHAnsi" w:hAnsiTheme="majorHAnsi" w:cstheme="minorBidi"/>
          <w:color w:val="auto"/>
          <w:sz w:val="22"/>
          <w:szCs w:val="22"/>
          <w:lang w:val="tr-TR" w:eastAsia="ko-KR" w:bidi="ar-SA"/>
        </w:rPr>
        <w:t xml:space="preserve">M., </w:t>
      </w:r>
      <w:r w:rsidR="009E1B49" w:rsidRPr="009E1B49">
        <w:rPr>
          <w:rFonts w:asciiTheme="majorHAnsi" w:eastAsiaTheme="minorHAnsi" w:hAnsiTheme="majorHAnsi" w:cstheme="minorBidi"/>
          <w:color w:val="auto"/>
          <w:sz w:val="22"/>
          <w:szCs w:val="22"/>
          <w:lang w:val="tr-TR" w:eastAsia="ko-KR" w:bidi="ar-SA"/>
        </w:rPr>
        <w:t xml:space="preserve">Potamianos, </w:t>
      </w:r>
      <w:r>
        <w:rPr>
          <w:rFonts w:asciiTheme="majorHAnsi" w:eastAsiaTheme="minorHAnsi" w:hAnsiTheme="majorHAnsi" w:cstheme="minorBidi"/>
          <w:color w:val="auto"/>
          <w:sz w:val="22"/>
          <w:szCs w:val="22"/>
          <w:lang w:val="tr-TR" w:eastAsia="ko-KR" w:bidi="ar-SA"/>
        </w:rPr>
        <w:t xml:space="preserve">A., </w:t>
      </w:r>
    </w:p>
    <w:p w:rsidR="00E601AC" w:rsidRDefault="00E601AC" w:rsidP="00E601A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Renals, </w:t>
      </w:r>
      <w:r>
        <w:rPr>
          <w:rFonts w:asciiTheme="majorHAnsi" w:eastAsiaTheme="minorHAnsi" w:hAnsiTheme="majorHAnsi" w:cstheme="minorBidi"/>
          <w:color w:val="auto"/>
          <w:sz w:val="22"/>
          <w:szCs w:val="22"/>
          <w:lang w:val="tr-TR" w:eastAsia="ko-KR" w:bidi="ar-SA"/>
        </w:rPr>
        <w:t xml:space="preserve">S., </w:t>
      </w:r>
      <w:r w:rsidR="009E1B49" w:rsidRPr="009E1B49">
        <w:rPr>
          <w:rFonts w:asciiTheme="majorHAnsi" w:eastAsiaTheme="minorHAnsi" w:hAnsiTheme="majorHAnsi" w:cstheme="minorBidi"/>
          <w:color w:val="auto"/>
          <w:sz w:val="22"/>
          <w:szCs w:val="22"/>
          <w:lang w:val="tr-TR" w:eastAsia="ko-KR" w:bidi="ar-SA"/>
        </w:rPr>
        <w:t xml:space="preserve">Riccardi, </w:t>
      </w:r>
      <w:r>
        <w:rPr>
          <w:rFonts w:asciiTheme="majorHAnsi" w:eastAsiaTheme="minorHAnsi" w:hAnsiTheme="majorHAnsi" w:cstheme="minorBidi"/>
          <w:color w:val="auto"/>
          <w:sz w:val="22"/>
          <w:szCs w:val="22"/>
          <w:lang w:val="tr-TR" w:eastAsia="ko-KR" w:bidi="ar-SA"/>
        </w:rPr>
        <w:t xml:space="preserve">G.,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fldChar w:fldCharType="begin"/>
      </w:r>
      <w:r w:rsidR="009E1B49" w:rsidRPr="009E1B49">
        <w:rPr>
          <w:rFonts w:asciiTheme="majorHAnsi" w:eastAsiaTheme="minorHAnsi" w:hAnsiTheme="majorHAnsi" w:cstheme="minorBidi"/>
          <w:color w:val="auto"/>
          <w:sz w:val="22"/>
          <w:szCs w:val="22"/>
          <w:lang w:val="tr-TR" w:eastAsia="ko-KR" w:bidi="ar-SA"/>
        </w:rPr>
        <w:instrText xml:space="preserve"> HYPERLINK "http://link.springer.com/article/10.1007/s12559-015-9326-z" \h </w:instrText>
      </w:r>
      <w:r w:rsidR="009E1B49" w:rsidRPr="009E1B49">
        <w:rPr>
          <w:rFonts w:asciiTheme="majorHAnsi" w:eastAsiaTheme="minorHAnsi" w:hAnsiTheme="majorHAnsi" w:cstheme="minorBidi"/>
          <w:color w:val="auto"/>
          <w:sz w:val="22"/>
          <w:szCs w:val="22"/>
          <w:lang w:val="tr-TR" w:eastAsia="ko-KR" w:bidi="ar-SA"/>
        </w:rPr>
        <w:fldChar w:fldCharType="separate"/>
      </w:r>
      <w:r w:rsidR="009E1B49" w:rsidRPr="009E1B49">
        <w:rPr>
          <w:rFonts w:asciiTheme="majorHAnsi" w:eastAsiaTheme="minorHAnsi" w:hAnsiTheme="majorHAnsi" w:cstheme="minorBidi"/>
          <w:color w:val="auto"/>
          <w:sz w:val="22"/>
          <w:szCs w:val="22"/>
          <w:lang w:val="tr-TR" w:eastAsia="ko-KR" w:bidi="ar-SA"/>
        </w:rPr>
        <w:t>Open Challenges in Modeling, Analysis an</w:t>
      </w:r>
      <w:r>
        <w:rPr>
          <w:rFonts w:asciiTheme="majorHAnsi" w:eastAsiaTheme="minorHAnsi" w:hAnsiTheme="majorHAnsi" w:cstheme="minorBidi"/>
          <w:color w:val="auto"/>
          <w:sz w:val="22"/>
          <w:szCs w:val="22"/>
          <w:lang w:val="tr-TR" w:eastAsia="ko-KR" w:bidi="ar-SA"/>
        </w:rPr>
        <w:t>d Synthesis of</w:t>
      </w:r>
    </w:p>
    <w:p w:rsidR="00E601AC" w:rsidRDefault="00E601AC" w:rsidP="00E601A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Human Behaviour in Human-Human and Human-Machine Interactions</w:t>
      </w:r>
      <w:r w:rsidR="009E1B49" w:rsidRPr="009E1B49">
        <w:rPr>
          <w:rFonts w:asciiTheme="majorHAnsi" w:eastAsiaTheme="minorHAnsi" w:hAnsiTheme="majorHAnsi" w:cstheme="minorBidi"/>
          <w:color w:val="auto"/>
          <w:sz w:val="22"/>
          <w:szCs w:val="22"/>
          <w:lang w:val="tr-TR" w:eastAsia="ko-KR" w:bidi="ar-SA"/>
        </w:rPr>
        <w:fldChar w:fldCharType="end"/>
      </w:r>
      <w:r>
        <w:rPr>
          <w:rFonts w:asciiTheme="majorHAnsi" w:eastAsiaTheme="minorHAnsi" w:hAnsiTheme="majorHAnsi" w:cstheme="minorBidi"/>
          <w:color w:val="auto"/>
          <w:sz w:val="22"/>
          <w:szCs w:val="22"/>
          <w:lang w:val="tr-TR" w:eastAsia="ko-KR" w:bidi="ar-SA"/>
        </w:rPr>
        <w:t>," Cognitive</w:t>
      </w:r>
    </w:p>
    <w:p w:rsidR="009E1B49" w:rsidRDefault="00E601AC" w:rsidP="00E601A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Computation, vol.7, issue 4, pp. 397-413, DOI: 10.1007/s12559-015-9326-z, 2015. </w:t>
      </w:r>
    </w:p>
    <w:p w:rsidR="00E601AC" w:rsidRPr="009E1B49" w:rsidRDefault="00E601AC" w:rsidP="00E601AC">
      <w:pPr>
        <w:pStyle w:val="TextBody"/>
        <w:spacing w:after="0" w:line="240" w:lineRule="auto"/>
        <w:rPr>
          <w:rFonts w:asciiTheme="majorHAnsi" w:eastAsiaTheme="minorHAnsi" w:hAnsiTheme="majorHAnsi" w:cstheme="minorBidi"/>
          <w:color w:val="auto"/>
          <w:sz w:val="22"/>
          <w:szCs w:val="22"/>
          <w:lang w:val="tr-TR" w:eastAsia="ko-KR" w:bidi="ar-SA"/>
        </w:rPr>
      </w:pPr>
    </w:p>
    <w:p w:rsidR="007B3AEC" w:rsidRDefault="009E1B49" w:rsidP="007B3AEC">
      <w:pPr>
        <w:pStyle w:val="TextBody"/>
        <w:spacing w:after="0" w:line="240" w:lineRule="auto"/>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Eryigit, </w:t>
      </w:r>
      <w:r w:rsidR="007B3AEC">
        <w:rPr>
          <w:rFonts w:asciiTheme="majorHAnsi" w:eastAsiaTheme="minorHAnsi" w:hAnsiTheme="majorHAnsi" w:cstheme="minorBidi"/>
          <w:color w:val="auto"/>
          <w:sz w:val="22"/>
          <w:szCs w:val="22"/>
          <w:lang w:val="tr-TR" w:eastAsia="ko-KR" w:bidi="ar-SA"/>
        </w:rPr>
        <w:t xml:space="preserve">S., </w:t>
      </w:r>
      <w:r w:rsidRPr="009E1B49">
        <w:rPr>
          <w:rFonts w:asciiTheme="majorHAnsi" w:eastAsiaTheme="minorHAnsi" w:hAnsiTheme="majorHAnsi" w:cstheme="minorBidi"/>
          <w:color w:val="auto"/>
          <w:sz w:val="22"/>
          <w:szCs w:val="22"/>
          <w:lang w:val="tr-TR" w:eastAsia="ko-KR" w:bidi="ar-SA"/>
        </w:rPr>
        <w:t xml:space="preserve">Bayhan, </w:t>
      </w:r>
      <w:r w:rsidR="007B3AEC">
        <w:rPr>
          <w:rFonts w:asciiTheme="majorHAnsi" w:eastAsiaTheme="minorHAnsi" w:hAnsiTheme="majorHAnsi" w:cstheme="minorBidi"/>
          <w:color w:val="auto"/>
          <w:sz w:val="22"/>
          <w:szCs w:val="22"/>
          <w:lang w:val="tr-TR" w:eastAsia="ko-KR" w:bidi="ar-SA"/>
        </w:rPr>
        <w:t xml:space="preserve">S., </w:t>
      </w:r>
      <w:r w:rsidRPr="009E1B49">
        <w:rPr>
          <w:rFonts w:asciiTheme="majorHAnsi" w:eastAsiaTheme="minorHAnsi" w:hAnsiTheme="majorHAnsi" w:cstheme="minorBidi"/>
          <w:color w:val="auto"/>
          <w:sz w:val="22"/>
          <w:szCs w:val="22"/>
          <w:lang w:val="tr-TR" w:eastAsia="ko-KR" w:bidi="ar-SA"/>
        </w:rPr>
        <w:t xml:space="preserve">Kangasharju, </w:t>
      </w:r>
      <w:r w:rsidR="007B3AEC">
        <w:rPr>
          <w:rFonts w:asciiTheme="majorHAnsi" w:eastAsiaTheme="minorHAnsi" w:hAnsiTheme="majorHAnsi" w:cstheme="minorBidi"/>
          <w:color w:val="auto"/>
          <w:sz w:val="22"/>
          <w:szCs w:val="22"/>
          <w:lang w:val="tr-TR" w:eastAsia="ko-KR" w:bidi="ar-SA"/>
        </w:rPr>
        <w:t>J., Tuğcu, T.</w:t>
      </w:r>
      <w:r w:rsidRPr="009E1B49">
        <w:rPr>
          <w:rFonts w:asciiTheme="majorHAnsi" w:eastAsiaTheme="minorHAnsi" w:hAnsiTheme="majorHAnsi" w:cstheme="minorBidi"/>
          <w:color w:val="auto"/>
          <w:sz w:val="22"/>
          <w:szCs w:val="22"/>
          <w:lang w:val="tr-TR" w:eastAsia="ko-KR" w:bidi="ar-SA"/>
        </w:rPr>
        <w:t xml:space="preserve">, </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Optimal Cooperator Set Selection in Social </w:t>
      </w:r>
    </w:p>
    <w:p w:rsidR="009E1B49"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Cognitive Radio Networks</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accepted to IEEE Transactions on Vehicular Computing.</w:t>
      </w:r>
    </w:p>
    <w:p w:rsidR="007B3AEC" w:rsidRPr="009E1B49"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p>
    <w:p w:rsidR="007B3AEC" w:rsidRDefault="009E1B49" w:rsidP="007B3AEC">
      <w:pPr>
        <w:tabs>
          <w:tab w:val="left" w:pos="-360"/>
        </w:tabs>
        <w:suppressAutoHyphens/>
        <w:spacing w:after="0" w:line="240" w:lineRule="auto"/>
        <w:rPr>
          <w:rFonts w:asciiTheme="majorHAnsi" w:hAnsiTheme="majorHAnsi"/>
          <w:lang w:eastAsia="ko-KR"/>
        </w:rPr>
      </w:pPr>
      <w:r w:rsidRPr="009E1B49">
        <w:rPr>
          <w:rFonts w:asciiTheme="majorHAnsi" w:hAnsiTheme="majorHAnsi"/>
          <w:lang w:eastAsia="ko-KR"/>
        </w:rPr>
        <w:lastRenderedPageBreak/>
        <w:t>Hatipo</w:t>
      </w:r>
      <w:r w:rsidR="007B3AEC">
        <w:rPr>
          <w:rFonts w:asciiTheme="majorHAnsi" w:hAnsiTheme="majorHAnsi"/>
          <w:lang w:eastAsia="ko-KR"/>
        </w:rPr>
        <w:t>ğ</w:t>
      </w:r>
      <w:r w:rsidRPr="009E1B49">
        <w:rPr>
          <w:rFonts w:asciiTheme="majorHAnsi" w:hAnsiTheme="majorHAnsi"/>
          <w:lang w:eastAsia="ko-KR"/>
        </w:rPr>
        <w:t xml:space="preserve">lu, </w:t>
      </w:r>
      <w:r w:rsidR="007B3AEC">
        <w:rPr>
          <w:rFonts w:asciiTheme="majorHAnsi" w:hAnsiTheme="majorHAnsi"/>
          <w:lang w:eastAsia="ko-KR"/>
        </w:rPr>
        <w:t xml:space="preserve">B., Özturan, C., </w:t>
      </w:r>
      <w:r w:rsidRPr="009E1B49">
        <w:rPr>
          <w:rFonts w:asciiTheme="majorHAnsi" w:hAnsiTheme="majorHAnsi"/>
          <w:lang w:eastAsia="ko-KR"/>
        </w:rPr>
        <w:t>"Parallel Triangular Mesh Refin</w:t>
      </w:r>
      <w:r w:rsidR="007B3AEC">
        <w:rPr>
          <w:rFonts w:asciiTheme="majorHAnsi" w:hAnsiTheme="majorHAnsi"/>
          <w:lang w:eastAsia="ko-KR"/>
        </w:rPr>
        <w:t>ement by Longest Edge Bisection</w:t>
      </w:r>
      <w:r w:rsidRPr="009E1B49">
        <w:rPr>
          <w:rFonts w:asciiTheme="majorHAnsi" w:hAnsiTheme="majorHAnsi"/>
          <w:lang w:eastAsia="ko-KR"/>
        </w:rPr>
        <w:t>"</w:t>
      </w:r>
      <w:r w:rsidR="007B3AEC">
        <w:rPr>
          <w:rFonts w:asciiTheme="majorHAnsi" w:hAnsiTheme="majorHAnsi"/>
          <w:lang w:eastAsia="ko-KR"/>
        </w:rPr>
        <w:t>,</w:t>
      </w:r>
      <w:r w:rsidRPr="009E1B49">
        <w:rPr>
          <w:rFonts w:asciiTheme="majorHAnsi" w:hAnsiTheme="majorHAnsi"/>
          <w:lang w:eastAsia="ko-KR"/>
        </w:rPr>
        <w:t xml:space="preserve"> </w:t>
      </w:r>
    </w:p>
    <w:p w:rsidR="009E1B49"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SIAM Journal on Scientific Computing 37.5 (2015): C574-C588.</w:t>
      </w:r>
    </w:p>
    <w:p w:rsidR="007B3AEC" w:rsidRPr="009E1B49" w:rsidRDefault="007B3AEC" w:rsidP="007B3AEC">
      <w:pPr>
        <w:tabs>
          <w:tab w:val="left" w:pos="-360"/>
        </w:tabs>
        <w:suppressAutoHyphens/>
        <w:spacing w:after="0" w:line="240" w:lineRule="auto"/>
        <w:rPr>
          <w:rFonts w:asciiTheme="majorHAnsi" w:hAnsiTheme="majorHAnsi"/>
          <w:lang w:eastAsia="ko-KR"/>
        </w:rPr>
      </w:pPr>
    </w:p>
    <w:p w:rsidR="007B3AEC" w:rsidRDefault="009E1B49" w:rsidP="007B3AEC">
      <w:pPr>
        <w:suppressAutoHyphens/>
        <w:spacing w:after="0" w:line="300" w:lineRule="exact"/>
        <w:rPr>
          <w:rFonts w:asciiTheme="majorHAnsi" w:hAnsiTheme="majorHAnsi"/>
          <w:lang w:eastAsia="ko-KR"/>
        </w:rPr>
      </w:pPr>
      <w:r w:rsidRPr="009E1B49">
        <w:rPr>
          <w:rFonts w:asciiTheme="majorHAnsi" w:hAnsiTheme="majorHAnsi"/>
          <w:lang w:eastAsia="ko-KR"/>
        </w:rPr>
        <w:t>Bayar</w:t>
      </w:r>
      <w:r w:rsidR="007B3AEC">
        <w:rPr>
          <w:rFonts w:asciiTheme="majorHAnsi" w:hAnsiTheme="majorHAnsi"/>
          <w:lang w:eastAsia="ko-KR"/>
        </w:rPr>
        <w:t xml:space="preserve">, S., </w:t>
      </w:r>
      <w:r w:rsidRPr="009E1B49">
        <w:rPr>
          <w:rFonts w:asciiTheme="majorHAnsi" w:hAnsiTheme="majorHAnsi"/>
          <w:lang w:eastAsia="ko-KR"/>
        </w:rPr>
        <w:t xml:space="preserve">Yurdakul, </w:t>
      </w:r>
      <w:r w:rsidR="007B3AEC">
        <w:rPr>
          <w:rFonts w:asciiTheme="majorHAnsi" w:hAnsiTheme="majorHAnsi"/>
          <w:lang w:eastAsia="ko-KR"/>
        </w:rPr>
        <w:t xml:space="preserve">A., </w:t>
      </w:r>
      <w:r w:rsidRPr="009E1B49">
        <w:rPr>
          <w:rFonts w:asciiTheme="majorHAnsi" w:hAnsiTheme="majorHAnsi"/>
          <w:lang w:eastAsia="ko-KR"/>
        </w:rPr>
        <w:t>“PFMAP: Exploitation of Particle Filt</w:t>
      </w:r>
      <w:r w:rsidR="007B3AEC">
        <w:rPr>
          <w:rFonts w:asciiTheme="majorHAnsi" w:hAnsiTheme="majorHAnsi"/>
          <w:lang w:eastAsia="ko-KR"/>
        </w:rPr>
        <w:t>ers for Network-on-chip Mapping</w:t>
      </w:r>
      <w:r w:rsidRPr="009E1B49">
        <w:rPr>
          <w:rFonts w:asciiTheme="majorHAnsi" w:hAnsiTheme="majorHAnsi"/>
          <w:lang w:eastAsia="ko-KR"/>
        </w:rPr>
        <w:t>”</w:t>
      </w:r>
      <w:r w:rsidR="007B3AEC">
        <w:rPr>
          <w:rFonts w:asciiTheme="majorHAnsi" w:hAnsiTheme="majorHAnsi"/>
          <w:lang w:eastAsia="ko-KR"/>
        </w:rPr>
        <w:t>,</w:t>
      </w:r>
      <w:r w:rsidRPr="009E1B49">
        <w:rPr>
          <w:rFonts w:asciiTheme="majorHAnsi" w:hAnsiTheme="majorHAnsi"/>
          <w:lang w:eastAsia="ko-KR"/>
        </w:rPr>
        <w:t xml:space="preserve"> </w:t>
      </w:r>
    </w:p>
    <w:p w:rsidR="009E1B49" w:rsidRPr="009E1B49" w:rsidRDefault="007B3AEC" w:rsidP="007B3AEC">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IEEE Transactions on VLSI Design, vol. 23, no. 10, pp. 2116 - 2127, October 2015.</w:t>
      </w:r>
    </w:p>
    <w:p w:rsidR="006950DA" w:rsidRDefault="006950DA" w:rsidP="007B3AEC">
      <w:pPr>
        <w:tabs>
          <w:tab w:val="left" w:pos="-360"/>
        </w:tabs>
        <w:suppressAutoHyphens/>
        <w:spacing w:after="0" w:line="240" w:lineRule="auto"/>
        <w:rPr>
          <w:rFonts w:asciiTheme="majorHAnsi" w:hAnsiTheme="majorHAnsi"/>
          <w:lang w:eastAsia="ko-KR"/>
        </w:rPr>
      </w:pPr>
    </w:p>
    <w:p w:rsidR="007B3AEC"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Meriçli, T., </w:t>
      </w:r>
      <w:r w:rsidR="009E1B49" w:rsidRPr="009E1B49">
        <w:rPr>
          <w:rFonts w:asciiTheme="majorHAnsi" w:hAnsiTheme="majorHAnsi"/>
          <w:lang w:eastAsia="ko-KR"/>
        </w:rPr>
        <w:t xml:space="preserve">Veloso, </w:t>
      </w:r>
      <w:r>
        <w:rPr>
          <w:rFonts w:asciiTheme="majorHAnsi" w:hAnsiTheme="majorHAnsi"/>
          <w:lang w:eastAsia="ko-KR"/>
        </w:rPr>
        <w:t xml:space="preserve">M., </w:t>
      </w:r>
      <w:r w:rsidR="009E1B49" w:rsidRPr="009E1B49">
        <w:rPr>
          <w:rFonts w:asciiTheme="majorHAnsi" w:hAnsiTheme="majorHAnsi"/>
          <w:lang w:eastAsia="ko-KR"/>
        </w:rPr>
        <w:t xml:space="preserve">Akın, </w:t>
      </w:r>
      <w:r>
        <w:rPr>
          <w:rFonts w:asciiTheme="majorHAnsi" w:hAnsiTheme="majorHAnsi"/>
          <w:lang w:eastAsia="ko-KR"/>
        </w:rPr>
        <w:t xml:space="preserve">H.L., </w:t>
      </w:r>
      <w:r w:rsidR="009E1B49" w:rsidRPr="009E1B49">
        <w:rPr>
          <w:rFonts w:asciiTheme="majorHAnsi" w:hAnsiTheme="majorHAnsi"/>
          <w:lang w:eastAsia="ko-KR"/>
        </w:rPr>
        <w:t xml:space="preserve">"Push-Manipulation of Complex Passive Mobile Objects using </w:t>
      </w:r>
    </w:p>
    <w:p w:rsidR="007B3AEC"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Experimentally Acquired Motion Models", Autonomous Robots, Vol. 38, No.3, pp.317-329, </w:t>
      </w:r>
    </w:p>
    <w:p w:rsidR="009E1B49"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w:t>
      </w:r>
    </w:p>
    <w:p w:rsidR="007B3AEC" w:rsidRPr="009E1B49" w:rsidRDefault="007B3AEC" w:rsidP="007B3AEC">
      <w:pPr>
        <w:tabs>
          <w:tab w:val="left" w:pos="-360"/>
        </w:tabs>
        <w:suppressAutoHyphens/>
        <w:spacing w:after="0" w:line="240" w:lineRule="auto"/>
        <w:rPr>
          <w:rFonts w:asciiTheme="majorHAnsi" w:hAnsiTheme="majorHAnsi"/>
          <w:lang w:eastAsia="ko-KR"/>
        </w:rPr>
      </w:pPr>
    </w:p>
    <w:p w:rsidR="007B3AEC" w:rsidRDefault="009E1B49" w:rsidP="007B3AEC">
      <w:pPr>
        <w:tabs>
          <w:tab w:val="left" w:pos="1980"/>
        </w:tabs>
        <w:suppressAutoHyphens/>
        <w:spacing w:after="0" w:line="240" w:lineRule="auto"/>
        <w:rPr>
          <w:rFonts w:asciiTheme="majorHAnsi" w:hAnsiTheme="majorHAnsi"/>
          <w:lang w:eastAsia="ko-KR"/>
        </w:rPr>
      </w:pPr>
      <w:r w:rsidRPr="009E1B49">
        <w:rPr>
          <w:rFonts w:asciiTheme="majorHAnsi" w:hAnsiTheme="majorHAnsi"/>
          <w:lang w:eastAsia="ko-KR"/>
        </w:rPr>
        <w:t>Yigitel,</w:t>
      </w:r>
      <w:r w:rsidR="007B3AEC">
        <w:rPr>
          <w:rFonts w:asciiTheme="majorHAnsi" w:hAnsiTheme="majorHAnsi"/>
          <w:lang w:eastAsia="ko-KR"/>
        </w:rPr>
        <w:t xml:space="preserve"> A.</w:t>
      </w:r>
      <w:r w:rsidR="007B3AEC" w:rsidRPr="009E1B49">
        <w:rPr>
          <w:rFonts w:asciiTheme="majorHAnsi" w:hAnsiTheme="majorHAnsi"/>
          <w:lang w:eastAsia="ko-KR"/>
        </w:rPr>
        <w:t>M.</w:t>
      </w:r>
      <w:r w:rsidR="007B3AEC">
        <w:rPr>
          <w:rFonts w:asciiTheme="majorHAnsi" w:hAnsiTheme="majorHAnsi"/>
          <w:lang w:eastAsia="ko-KR"/>
        </w:rPr>
        <w:t>,</w:t>
      </w:r>
      <w:r w:rsidR="007B3AEC" w:rsidRPr="009E1B49">
        <w:rPr>
          <w:rFonts w:asciiTheme="majorHAnsi" w:hAnsiTheme="majorHAnsi"/>
          <w:lang w:eastAsia="ko-KR"/>
        </w:rPr>
        <w:t xml:space="preserve"> </w:t>
      </w:r>
      <w:r w:rsidRPr="009E1B49">
        <w:rPr>
          <w:rFonts w:asciiTheme="majorHAnsi" w:hAnsiTheme="majorHAnsi"/>
          <w:lang w:eastAsia="ko-KR"/>
        </w:rPr>
        <w:t>Incel</w:t>
      </w:r>
      <w:r w:rsidR="007B3AEC">
        <w:rPr>
          <w:rFonts w:asciiTheme="majorHAnsi" w:hAnsiTheme="majorHAnsi"/>
          <w:lang w:eastAsia="ko-KR"/>
        </w:rPr>
        <w:t xml:space="preserve">, O.D., </w:t>
      </w:r>
      <w:r w:rsidRPr="009E1B49">
        <w:rPr>
          <w:rFonts w:asciiTheme="majorHAnsi" w:hAnsiTheme="majorHAnsi"/>
          <w:lang w:eastAsia="ko-KR"/>
        </w:rPr>
        <w:t xml:space="preserve">Ersoy, </w:t>
      </w:r>
      <w:r w:rsidR="007B3AEC">
        <w:rPr>
          <w:rFonts w:asciiTheme="majorHAnsi" w:hAnsiTheme="majorHAnsi"/>
          <w:lang w:eastAsia="ko-KR"/>
        </w:rPr>
        <w:t xml:space="preserve">C., </w:t>
      </w:r>
      <w:r w:rsidRPr="009E1B49">
        <w:rPr>
          <w:rFonts w:asciiTheme="majorHAnsi" w:hAnsiTheme="majorHAnsi"/>
          <w:lang w:eastAsia="ko-KR"/>
        </w:rPr>
        <w:t xml:space="preserve">“QoS vs. Energy: A Traffic-Aware Topology Management </w:t>
      </w:r>
    </w:p>
    <w:p w:rsidR="007B3AEC" w:rsidRDefault="007B3AEC" w:rsidP="007B3AEC">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Scheme for Green Heterogeneous Networks”, Computer Networks, Vol. 78, No:26, pp. 130-</w:t>
      </w:r>
    </w:p>
    <w:p w:rsidR="009E1B49" w:rsidRDefault="007B3AEC" w:rsidP="007B3AEC">
      <w:pPr>
        <w:tabs>
          <w:tab w:val="left" w:pos="198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139, February 2015. </w:t>
      </w:r>
    </w:p>
    <w:p w:rsidR="007B3AEC" w:rsidRPr="009E1B49" w:rsidRDefault="007B3AEC" w:rsidP="007B3AEC">
      <w:pPr>
        <w:tabs>
          <w:tab w:val="left" w:pos="1980"/>
        </w:tabs>
        <w:suppressAutoHyphens/>
        <w:spacing w:after="0" w:line="240" w:lineRule="auto"/>
        <w:rPr>
          <w:rFonts w:asciiTheme="majorHAnsi" w:hAnsiTheme="majorHAnsi"/>
          <w:lang w:eastAsia="ko-KR"/>
        </w:rPr>
      </w:pPr>
    </w:p>
    <w:p w:rsidR="007B3AEC"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Kaya, H., </w:t>
      </w:r>
      <w:r w:rsidR="009E1B49" w:rsidRPr="009E1B49">
        <w:rPr>
          <w:rFonts w:asciiTheme="majorHAnsi" w:eastAsiaTheme="minorHAnsi" w:hAnsiTheme="majorHAnsi" w:cstheme="minorBidi"/>
          <w:color w:val="auto"/>
          <w:sz w:val="22"/>
          <w:szCs w:val="22"/>
          <w:lang w:val="tr-TR" w:eastAsia="ko-KR" w:bidi="ar-SA"/>
        </w:rPr>
        <w:t xml:space="preserve">Özkaptan, </w:t>
      </w:r>
      <w:r>
        <w:rPr>
          <w:rFonts w:asciiTheme="majorHAnsi" w:eastAsiaTheme="minorHAnsi" w:hAnsiTheme="majorHAnsi" w:cstheme="minorBidi"/>
          <w:color w:val="auto"/>
          <w:sz w:val="22"/>
          <w:szCs w:val="22"/>
          <w:lang w:val="tr-TR" w:eastAsia="ko-KR" w:bidi="ar-SA"/>
        </w:rPr>
        <w:t xml:space="preserve">T.,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 xml:space="preserve">Gürgen, </w:t>
      </w:r>
      <w:r>
        <w:rPr>
          <w:rFonts w:asciiTheme="majorHAnsi" w:eastAsiaTheme="minorHAnsi" w:hAnsiTheme="majorHAnsi" w:cstheme="minorBidi"/>
          <w:color w:val="auto"/>
          <w:sz w:val="22"/>
          <w:szCs w:val="22"/>
          <w:lang w:val="tr-TR" w:eastAsia="ko-KR" w:bidi="ar-SA"/>
        </w:rPr>
        <w:t xml:space="preserve">S.F., </w:t>
      </w:r>
      <w:r w:rsidR="009E1B49" w:rsidRPr="009E1B49">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fldChar w:fldCharType="begin"/>
      </w:r>
      <w:r w:rsidR="009E1B49" w:rsidRPr="009E1B49">
        <w:rPr>
          <w:rFonts w:asciiTheme="majorHAnsi" w:eastAsiaTheme="minorHAnsi" w:hAnsiTheme="majorHAnsi" w:cstheme="minorBidi"/>
          <w:color w:val="auto"/>
          <w:sz w:val="22"/>
          <w:szCs w:val="22"/>
          <w:lang w:val="tr-TR" w:eastAsia="ko-KR" w:bidi="ar-SA"/>
        </w:rPr>
        <w:instrText xml:space="preserve"> HYPERLINK "http://www.cmpe.boun.edu.tr/~salah/kaya15spl.pdf" \h </w:instrText>
      </w:r>
      <w:r w:rsidR="009E1B49" w:rsidRPr="009E1B49">
        <w:rPr>
          <w:rFonts w:asciiTheme="majorHAnsi" w:eastAsiaTheme="minorHAnsi" w:hAnsiTheme="majorHAnsi" w:cstheme="minorBidi"/>
          <w:color w:val="auto"/>
          <w:sz w:val="22"/>
          <w:szCs w:val="22"/>
          <w:lang w:val="tr-TR" w:eastAsia="ko-KR" w:bidi="ar-SA"/>
        </w:rPr>
        <w:fldChar w:fldCharType="separate"/>
      </w:r>
      <w:r w:rsidR="009E1B49" w:rsidRPr="009E1B49">
        <w:rPr>
          <w:rFonts w:asciiTheme="majorHAnsi" w:eastAsiaTheme="minorHAnsi" w:hAnsiTheme="majorHAnsi" w:cstheme="minorBidi"/>
          <w:color w:val="auto"/>
          <w:sz w:val="22"/>
          <w:szCs w:val="22"/>
          <w:lang w:val="tr-TR" w:eastAsia="ko-KR" w:bidi="ar-SA"/>
        </w:rPr>
        <w:t>Random Discrimi</w:t>
      </w:r>
      <w:r>
        <w:rPr>
          <w:rFonts w:asciiTheme="majorHAnsi" w:eastAsiaTheme="minorHAnsi" w:hAnsiTheme="majorHAnsi" w:cstheme="minorBidi"/>
          <w:color w:val="auto"/>
          <w:sz w:val="22"/>
          <w:szCs w:val="22"/>
          <w:lang w:val="tr-TR" w:eastAsia="ko-KR" w:bidi="ar-SA"/>
        </w:rPr>
        <w:t>native Projection based Feature</w:t>
      </w:r>
    </w:p>
    <w:p w:rsidR="007B3AEC"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Selection for Computational Paralinguistics</w:t>
      </w:r>
      <w:r w:rsidR="009E1B49" w:rsidRPr="009E1B49">
        <w:rPr>
          <w:rFonts w:asciiTheme="majorHAnsi" w:eastAsiaTheme="minorHAnsi" w:hAnsiTheme="majorHAnsi" w:cstheme="minorBidi"/>
          <w:color w:val="auto"/>
          <w:sz w:val="22"/>
          <w:szCs w:val="22"/>
          <w:lang w:val="tr-TR" w:eastAsia="ko-KR" w:bidi="ar-SA"/>
        </w:rPr>
        <w:fldChar w:fldCharType="end"/>
      </w: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IEEE Signal Pr</w:t>
      </w:r>
      <w:r>
        <w:rPr>
          <w:rFonts w:asciiTheme="majorHAnsi" w:eastAsiaTheme="minorHAnsi" w:hAnsiTheme="majorHAnsi" w:cstheme="minorBidi"/>
          <w:color w:val="auto"/>
          <w:sz w:val="22"/>
          <w:szCs w:val="22"/>
          <w:lang w:val="tr-TR" w:eastAsia="ko-KR" w:bidi="ar-SA"/>
        </w:rPr>
        <w:t>ocessing Letters, vol.22, no.6,</w:t>
      </w:r>
    </w:p>
    <w:p w:rsidR="009E1B49"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pp.671-675, 2015. </w:t>
      </w:r>
    </w:p>
    <w:p w:rsidR="007B3AEC" w:rsidRPr="009E1B49"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p>
    <w:p w:rsidR="007B3AEC"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Dibeklioğlu, H.,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 xml:space="preserve">Gevers, </w:t>
      </w:r>
      <w:r>
        <w:rPr>
          <w:rFonts w:asciiTheme="majorHAnsi" w:eastAsiaTheme="minorHAnsi" w:hAnsiTheme="majorHAnsi" w:cstheme="minorBidi"/>
          <w:color w:val="auto"/>
          <w:sz w:val="22"/>
          <w:szCs w:val="22"/>
          <w:lang w:val="tr-TR" w:eastAsia="ko-KR" w:bidi="ar-SA"/>
        </w:rPr>
        <w:t xml:space="preserve">T., </w:t>
      </w:r>
      <w:r w:rsidR="009E1B49" w:rsidRPr="009E1B49">
        <w:rPr>
          <w:rFonts w:asciiTheme="majorHAnsi" w:eastAsiaTheme="minorHAnsi" w:hAnsiTheme="majorHAnsi" w:cstheme="minorBidi"/>
          <w:color w:val="auto"/>
          <w:sz w:val="22"/>
          <w:szCs w:val="22"/>
          <w:lang w:val="tr-TR" w:eastAsia="ko-KR" w:bidi="ar-SA"/>
        </w:rPr>
        <w:t>"</w:t>
      </w:r>
      <w:hyperlink r:id="rId18">
        <w:r w:rsidR="009E1B49" w:rsidRPr="009E1B49">
          <w:rPr>
            <w:rFonts w:asciiTheme="majorHAnsi" w:eastAsiaTheme="minorHAnsi" w:hAnsiTheme="majorHAnsi" w:cstheme="minorBidi"/>
            <w:color w:val="auto"/>
            <w:sz w:val="22"/>
            <w:szCs w:val="22"/>
            <w:lang w:val="tr-TR" w:eastAsia="ko-KR" w:bidi="ar-SA"/>
          </w:rPr>
          <w:t>Recognition of Genuine Smiles</w:t>
        </w:r>
      </w:hyperlink>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IEEE Transactions on </w:t>
      </w:r>
    </w:p>
    <w:p w:rsidR="009E1B49"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Multimedia, vol.17, no.3, pp.279-294, 2015. </w:t>
      </w:r>
    </w:p>
    <w:p w:rsidR="007B3AEC" w:rsidRPr="009E1B49" w:rsidRDefault="007B3AEC" w:rsidP="007B3AEC">
      <w:pPr>
        <w:pStyle w:val="TextBody"/>
        <w:spacing w:after="0" w:line="240" w:lineRule="auto"/>
        <w:rPr>
          <w:rFonts w:asciiTheme="majorHAnsi" w:eastAsiaTheme="minorHAnsi" w:hAnsiTheme="majorHAnsi" w:cstheme="minorBidi"/>
          <w:color w:val="auto"/>
          <w:sz w:val="22"/>
          <w:szCs w:val="22"/>
          <w:lang w:val="tr-TR" w:eastAsia="ko-KR" w:bidi="ar-SA"/>
        </w:rPr>
      </w:pPr>
    </w:p>
    <w:p w:rsidR="007B3AEC" w:rsidRDefault="009E1B49" w:rsidP="007B3AEC">
      <w:pPr>
        <w:tabs>
          <w:tab w:val="left" w:pos="-360"/>
        </w:tabs>
        <w:suppressAutoHyphens/>
        <w:spacing w:after="0" w:line="240" w:lineRule="auto"/>
        <w:rPr>
          <w:rFonts w:asciiTheme="majorHAnsi" w:hAnsiTheme="majorHAnsi"/>
          <w:lang w:eastAsia="ko-KR"/>
        </w:rPr>
      </w:pPr>
      <w:r w:rsidRPr="009E1B49">
        <w:rPr>
          <w:rFonts w:asciiTheme="majorHAnsi" w:hAnsiTheme="majorHAnsi"/>
          <w:lang w:eastAsia="ko-KR"/>
        </w:rPr>
        <w:t xml:space="preserve">Tunca, </w:t>
      </w:r>
      <w:r w:rsidR="007B3AEC">
        <w:rPr>
          <w:rFonts w:asciiTheme="majorHAnsi" w:hAnsiTheme="majorHAnsi"/>
          <w:lang w:eastAsia="ko-KR"/>
        </w:rPr>
        <w:t xml:space="preserve">C., </w:t>
      </w:r>
      <w:r w:rsidRPr="009E1B49">
        <w:rPr>
          <w:rFonts w:asciiTheme="majorHAnsi" w:hAnsiTheme="majorHAnsi"/>
          <w:lang w:eastAsia="ko-KR"/>
        </w:rPr>
        <w:t xml:space="preserve">Işık, </w:t>
      </w:r>
      <w:r w:rsidR="007B3AEC">
        <w:rPr>
          <w:rFonts w:asciiTheme="majorHAnsi" w:hAnsiTheme="majorHAnsi"/>
          <w:lang w:eastAsia="ko-KR"/>
        </w:rPr>
        <w:t xml:space="preserve">S., </w:t>
      </w:r>
      <w:r w:rsidRPr="009E1B49">
        <w:rPr>
          <w:rFonts w:asciiTheme="majorHAnsi" w:hAnsiTheme="majorHAnsi"/>
          <w:lang w:eastAsia="ko-KR"/>
        </w:rPr>
        <w:t xml:space="preserve">Dönmez, </w:t>
      </w:r>
      <w:r w:rsidR="007B3AEC">
        <w:rPr>
          <w:rFonts w:asciiTheme="majorHAnsi" w:hAnsiTheme="majorHAnsi"/>
          <w:lang w:eastAsia="ko-KR"/>
        </w:rPr>
        <w:t xml:space="preserve">M.Y., </w:t>
      </w:r>
      <w:r w:rsidRPr="009E1B49">
        <w:rPr>
          <w:rFonts w:asciiTheme="majorHAnsi" w:hAnsiTheme="majorHAnsi"/>
          <w:lang w:eastAsia="ko-KR"/>
        </w:rPr>
        <w:t xml:space="preserve">Ersoy, </w:t>
      </w:r>
      <w:r w:rsidR="007B3AEC">
        <w:rPr>
          <w:rFonts w:asciiTheme="majorHAnsi" w:hAnsiTheme="majorHAnsi"/>
          <w:lang w:eastAsia="ko-KR"/>
        </w:rPr>
        <w:t xml:space="preserve">C., </w:t>
      </w:r>
      <w:r w:rsidRPr="009E1B49">
        <w:rPr>
          <w:rFonts w:asciiTheme="majorHAnsi" w:hAnsiTheme="majorHAnsi"/>
          <w:lang w:eastAsia="ko-KR"/>
        </w:rPr>
        <w:t xml:space="preserve">“Ring Routing: An Energy-Efficient Routing Protocol </w:t>
      </w:r>
    </w:p>
    <w:p w:rsidR="007B3AEC"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for Wireless Sensor Networks with a Mobile Sink”, IEEE Transactions on Mobile Computing, </w:t>
      </w:r>
    </w:p>
    <w:p w:rsidR="009E1B49"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vol. 14, no. 9, 1947-1960, 2015.</w:t>
      </w:r>
    </w:p>
    <w:p w:rsidR="007B3AEC" w:rsidRPr="009E1B49" w:rsidRDefault="007B3AEC" w:rsidP="007B3AEC">
      <w:pPr>
        <w:tabs>
          <w:tab w:val="left" w:pos="-360"/>
        </w:tabs>
        <w:suppressAutoHyphens/>
        <w:spacing w:after="0" w:line="240" w:lineRule="auto"/>
        <w:rPr>
          <w:rFonts w:asciiTheme="majorHAnsi" w:hAnsiTheme="majorHAnsi"/>
          <w:lang w:eastAsia="ko-KR"/>
        </w:rPr>
      </w:pPr>
    </w:p>
    <w:p w:rsidR="007B3AEC" w:rsidRDefault="009E1B49" w:rsidP="007B3AEC">
      <w:pPr>
        <w:tabs>
          <w:tab w:val="left" w:pos="-360"/>
        </w:tabs>
        <w:suppressAutoHyphens/>
        <w:spacing w:after="0" w:line="240" w:lineRule="auto"/>
        <w:rPr>
          <w:rFonts w:asciiTheme="majorHAnsi" w:hAnsiTheme="majorHAnsi"/>
          <w:lang w:eastAsia="ko-KR"/>
        </w:rPr>
      </w:pPr>
      <w:r w:rsidRPr="009E1B49">
        <w:rPr>
          <w:rFonts w:asciiTheme="majorHAnsi" w:hAnsiTheme="majorHAnsi"/>
          <w:lang w:eastAsia="ko-KR"/>
        </w:rPr>
        <w:t>Kavak, P., Yüksel, B., Aksu, S., Külekçi, O., Güngör, T., Hach, F</w:t>
      </w:r>
      <w:r w:rsidR="007B3AEC">
        <w:rPr>
          <w:rFonts w:asciiTheme="majorHAnsi" w:hAnsiTheme="majorHAnsi"/>
          <w:lang w:eastAsia="ko-KR"/>
        </w:rPr>
        <w:t xml:space="preserve">., Şahinalp, S.C., Alkan, C. </w:t>
      </w:r>
      <w:r w:rsidRPr="009E1B49">
        <w:rPr>
          <w:rFonts w:asciiTheme="majorHAnsi" w:hAnsiTheme="majorHAnsi"/>
          <w:lang w:eastAsia="ko-KR"/>
        </w:rPr>
        <w:t xml:space="preserve">Sağıroğlu, </w:t>
      </w:r>
    </w:p>
    <w:p w:rsidR="009E1B49" w:rsidRDefault="007B3AEC"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M.Ş., </w:t>
      </w:r>
      <w:r>
        <w:rPr>
          <w:rFonts w:asciiTheme="majorHAnsi" w:hAnsiTheme="majorHAnsi"/>
          <w:lang w:eastAsia="ko-KR"/>
        </w:rPr>
        <w:t>‘’</w:t>
      </w:r>
      <w:r w:rsidR="009E1B49" w:rsidRPr="009E1B49">
        <w:rPr>
          <w:rFonts w:asciiTheme="majorHAnsi" w:hAnsiTheme="majorHAnsi"/>
          <w:lang w:eastAsia="ko-KR"/>
        </w:rPr>
        <w:t>Robustness of Massively Parallel Sequencing Platforms</w:t>
      </w:r>
      <w:r>
        <w:rPr>
          <w:rFonts w:asciiTheme="majorHAnsi" w:hAnsiTheme="majorHAnsi"/>
          <w:lang w:eastAsia="ko-KR"/>
        </w:rPr>
        <w:t>’’</w:t>
      </w:r>
      <w:r w:rsidR="009E1B49" w:rsidRPr="009E1B49">
        <w:rPr>
          <w:rFonts w:asciiTheme="majorHAnsi" w:hAnsiTheme="majorHAnsi"/>
          <w:lang w:eastAsia="ko-KR"/>
        </w:rPr>
        <w:t>, PLOS One, Cilt.10(9), 2015.</w:t>
      </w:r>
    </w:p>
    <w:p w:rsidR="007B3AEC" w:rsidRPr="009E1B49" w:rsidRDefault="007B3AEC" w:rsidP="007B3AEC">
      <w:pPr>
        <w:tabs>
          <w:tab w:val="left" w:pos="-360"/>
        </w:tabs>
        <w:suppressAutoHyphens/>
        <w:spacing w:after="0" w:line="240" w:lineRule="auto"/>
        <w:rPr>
          <w:rFonts w:asciiTheme="majorHAnsi" w:hAnsiTheme="majorHAnsi"/>
          <w:lang w:eastAsia="ko-KR"/>
        </w:rPr>
      </w:pPr>
    </w:p>
    <w:p w:rsidR="007B3AEC" w:rsidRDefault="009E1B49" w:rsidP="007B3AEC">
      <w:pPr>
        <w:pStyle w:val="TextBody"/>
        <w:tabs>
          <w:tab w:val="left" w:pos="-360"/>
        </w:tabs>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Larsen J, Carvill</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G</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L</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Gardella</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E</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Kluger</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G</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Schmiedel</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G</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Barisic</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N</w:t>
      </w:r>
      <w:r w:rsidR="007B3AEC">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w:t>
      </w:r>
      <w:r w:rsidR="007B3AEC">
        <w:rPr>
          <w:rFonts w:asciiTheme="majorHAnsi" w:eastAsiaTheme="minorHAnsi" w:hAnsiTheme="majorHAnsi" w:cstheme="minorBidi"/>
          <w:color w:val="auto"/>
          <w:sz w:val="22"/>
          <w:szCs w:val="22"/>
          <w:lang w:val="tr-TR" w:eastAsia="ko-KR" w:bidi="ar-SA"/>
        </w:rPr>
        <w:t xml:space="preserve">‘’EuroEpinomics </w:t>
      </w:r>
    </w:p>
    <w:p w:rsidR="007B3AEC" w:rsidRDefault="007B3AEC" w:rsidP="007B3AEC">
      <w:pPr>
        <w:pStyle w:val="TextBody"/>
        <w:tabs>
          <w:tab w:val="left" w:pos="-360"/>
        </w:tabs>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Consortium’’, </w:t>
      </w:r>
      <w:r w:rsidR="009E1B49" w:rsidRPr="009E1B49">
        <w:rPr>
          <w:rFonts w:asciiTheme="majorHAnsi" w:eastAsiaTheme="minorHAnsi" w:hAnsiTheme="majorHAnsi" w:cstheme="minorBidi"/>
          <w:color w:val="auto"/>
          <w:sz w:val="22"/>
          <w:szCs w:val="22"/>
          <w:lang w:val="tr-TR" w:eastAsia="ko-KR" w:bidi="ar-SA"/>
        </w:rPr>
        <w:t xml:space="preserve"> et al. The phenotypic spectrum of SCN8A encephalopathy. Neurology </w:t>
      </w:r>
    </w:p>
    <w:p w:rsidR="009E1B49" w:rsidRDefault="007B3AEC" w:rsidP="007B3AEC">
      <w:pPr>
        <w:pStyle w:val="TextBody"/>
        <w:tabs>
          <w:tab w:val="left" w:pos="-360"/>
        </w:tabs>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2015;84:480–9.</w:t>
      </w:r>
    </w:p>
    <w:p w:rsidR="007B3AEC" w:rsidRPr="009E1B49" w:rsidRDefault="007B3AEC" w:rsidP="007B3AEC">
      <w:pPr>
        <w:pStyle w:val="TextBody"/>
        <w:tabs>
          <w:tab w:val="left" w:pos="-360"/>
        </w:tabs>
        <w:spacing w:after="0" w:line="300" w:lineRule="exact"/>
        <w:outlineLvl w:val="0"/>
        <w:rPr>
          <w:rFonts w:asciiTheme="majorHAnsi" w:eastAsiaTheme="minorHAnsi" w:hAnsiTheme="majorHAnsi" w:cstheme="minorBidi"/>
          <w:color w:val="auto"/>
          <w:sz w:val="22"/>
          <w:szCs w:val="22"/>
          <w:lang w:val="tr-TR" w:eastAsia="ko-KR" w:bidi="ar-SA"/>
        </w:rPr>
      </w:pPr>
    </w:p>
    <w:p w:rsidR="00D23FA8" w:rsidRDefault="009E1B49" w:rsidP="007B3AEC">
      <w:pPr>
        <w:tabs>
          <w:tab w:val="left" w:pos="-360"/>
        </w:tabs>
        <w:suppressAutoHyphens/>
        <w:spacing w:after="0" w:line="240" w:lineRule="auto"/>
        <w:rPr>
          <w:rFonts w:asciiTheme="majorHAnsi" w:hAnsiTheme="majorHAnsi"/>
          <w:lang w:eastAsia="ko-KR"/>
        </w:rPr>
      </w:pPr>
      <w:r w:rsidRPr="009E1B49">
        <w:rPr>
          <w:rFonts w:asciiTheme="majorHAnsi" w:hAnsiTheme="majorHAnsi"/>
          <w:lang w:eastAsia="ko-KR"/>
        </w:rPr>
        <w:t xml:space="preserve"> Yılmaz, </w:t>
      </w:r>
      <w:r w:rsidR="00D23FA8">
        <w:rPr>
          <w:rFonts w:asciiTheme="majorHAnsi" w:hAnsiTheme="majorHAnsi"/>
          <w:lang w:eastAsia="ko-KR"/>
        </w:rPr>
        <w:t xml:space="preserve">Y., Özturan, C., "Using Sequential NETGEN as a Component for a Parallel Mesh </w:t>
      </w:r>
    </w:p>
    <w:p w:rsidR="009E1B49" w:rsidRPr="009E1B49" w:rsidRDefault="00D23FA8" w:rsidP="007B3AEC">
      <w:pPr>
        <w:tabs>
          <w:tab w:val="left" w:pos="-360"/>
        </w:tabs>
        <w:suppressAutoHyphens/>
        <w:spacing w:after="0" w:line="240" w:lineRule="auto"/>
        <w:rPr>
          <w:rFonts w:asciiTheme="majorHAnsi" w:hAnsiTheme="majorHAnsi"/>
          <w:lang w:eastAsia="ko-KR"/>
        </w:rPr>
      </w:pPr>
      <w:r>
        <w:rPr>
          <w:rFonts w:asciiTheme="majorHAnsi" w:hAnsiTheme="majorHAnsi"/>
          <w:lang w:eastAsia="ko-KR"/>
        </w:rPr>
        <w:t xml:space="preserve">          Generator</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Advances in Engineering Software 84 (2015): 3-12.</w:t>
      </w:r>
    </w:p>
    <w:p w:rsidR="009E1B49" w:rsidRPr="009E1B49" w:rsidRDefault="009E1B49" w:rsidP="009E1B49">
      <w:pPr>
        <w:pStyle w:val="TextBody"/>
        <w:tabs>
          <w:tab w:val="left" w:pos="720"/>
        </w:tabs>
        <w:spacing w:after="0" w:line="240" w:lineRule="auto"/>
        <w:rPr>
          <w:rFonts w:asciiTheme="majorHAnsi" w:eastAsiaTheme="minorHAnsi" w:hAnsiTheme="majorHAnsi" w:cstheme="minorBidi"/>
          <w:color w:val="auto"/>
          <w:sz w:val="22"/>
          <w:szCs w:val="22"/>
          <w:lang w:val="tr-TR" w:eastAsia="ko-KR" w:bidi="ar-SA"/>
        </w:rPr>
      </w:pPr>
    </w:p>
    <w:p w:rsidR="009E1B49" w:rsidRPr="00166F6E" w:rsidRDefault="00166F6E" w:rsidP="009E1B49">
      <w:pPr>
        <w:spacing w:line="240" w:lineRule="auto"/>
        <w:outlineLvl w:val="0"/>
        <w:rPr>
          <w:rFonts w:ascii="Cambria" w:eastAsia="Calibri" w:hAnsi="Cambria" w:cs="Times New Roman"/>
          <w:b/>
          <w:color w:val="365F91" w:themeColor="accent1" w:themeShade="BF"/>
          <w:lang w:eastAsia="tr-TR"/>
        </w:rPr>
      </w:pPr>
      <w:r>
        <w:rPr>
          <w:rFonts w:ascii="Cambria" w:eastAsia="Calibri" w:hAnsi="Cambria" w:cs="Times New Roman"/>
          <w:b/>
          <w:color w:val="365F91" w:themeColor="accent1" w:themeShade="BF"/>
          <w:lang w:eastAsia="tr-TR"/>
        </w:rPr>
        <w:t>Konferans Bildirileri</w:t>
      </w:r>
    </w:p>
    <w:p w:rsidR="00015FE9" w:rsidRDefault="009E1B49" w:rsidP="00015FE9">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Batur, </w:t>
      </w:r>
      <w:r w:rsidR="00015FE9">
        <w:rPr>
          <w:rFonts w:asciiTheme="majorHAnsi" w:hAnsiTheme="majorHAnsi"/>
          <w:lang w:eastAsia="ko-KR"/>
        </w:rPr>
        <w:t xml:space="preserve">O.Z., </w:t>
      </w:r>
      <w:r w:rsidRPr="009E1B49">
        <w:rPr>
          <w:rFonts w:asciiTheme="majorHAnsi" w:hAnsiTheme="majorHAnsi"/>
          <w:lang w:eastAsia="ko-KR"/>
        </w:rPr>
        <w:t xml:space="preserve">Dündar, </w:t>
      </w:r>
      <w:r w:rsidR="00015FE9">
        <w:rPr>
          <w:rFonts w:asciiTheme="majorHAnsi" w:hAnsiTheme="majorHAnsi"/>
          <w:lang w:eastAsia="ko-KR"/>
        </w:rPr>
        <w:t>G.,</w:t>
      </w:r>
      <w:r w:rsidRPr="009E1B49">
        <w:rPr>
          <w:rFonts w:asciiTheme="majorHAnsi" w:hAnsiTheme="majorHAnsi"/>
          <w:lang w:eastAsia="ko-KR"/>
        </w:rPr>
        <w:t xml:space="preserve"> Koca,</w:t>
      </w:r>
      <w:r w:rsidR="00015FE9">
        <w:rPr>
          <w:rFonts w:asciiTheme="majorHAnsi" w:hAnsiTheme="majorHAnsi"/>
          <w:lang w:eastAsia="ko-KR"/>
        </w:rPr>
        <w:t xml:space="preserve"> M.,</w:t>
      </w:r>
      <w:r w:rsidRPr="009E1B49">
        <w:rPr>
          <w:rFonts w:asciiTheme="majorHAnsi" w:hAnsiTheme="majorHAnsi"/>
          <w:lang w:eastAsia="ko-KR"/>
        </w:rPr>
        <w:t xml:space="preserve"> “A </w:t>
      </w:r>
      <w:r w:rsidR="00015FE9">
        <w:rPr>
          <w:rFonts w:asciiTheme="majorHAnsi" w:hAnsiTheme="majorHAnsi"/>
          <w:lang w:eastAsia="ko-KR"/>
        </w:rPr>
        <w:t>C</w:t>
      </w:r>
      <w:r w:rsidRPr="009E1B49">
        <w:rPr>
          <w:rFonts w:asciiTheme="majorHAnsi" w:hAnsiTheme="majorHAnsi"/>
          <w:lang w:eastAsia="ko-KR"/>
        </w:rPr>
        <w:t xml:space="preserve">onfigurable </w:t>
      </w:r>
      <w:r w:rsidR="00015FE9">
        <w:rPr>
          <w:rFonts w:asciiTheme="majorHAnsi" w:hAnsiTheme="majorHAnsi"/>
          <w:lang w:eastAsia="ko-KR"/>
        </w:rPr>
        <w:t>P</w:t>
      </w:r>
      <w:r w:rsidRPr="009E1B49">
        <w:rPr>
          <w:rFonts w:asciiTheme="majorHAnsi" w:hAnsiTheme="majorHAnsi"/>
          <w:lang w:eastAsia="ko-KR"/>
        </w:rPr>
        <w:t xml:space="preserve">ulse </w:t>
      </w:r>
      <w:r w:rsidR="00015FE9">
        <w:rPr>
          <w:rFonts w:asciiTheme="majorHAnsi" w:hAnsiTheme="majorHAnsi"/>
          <w:lang w:eastAsia="ko-KR"/>
        </w:rPr>
        <w:t>G</w:t>
      </w:r>
      <w:r w:rsidRPr="009E1B49">
        <w:rPr>
          <w:rFonts w:asciiTheme="majorHAnsi" w:hAnsiTheme="majorHAnsi"/>
          <w:lang w:eastAsia="ko-KR"/>
        </w:rPr>
        <w:t xml:space="preserve">enerator for </w:t>
      </w:r>
      <w:r w:rsidR="00015FE9">
        <w:rPr>
          <w:rFonts w:asciiTheme="majorHAnsi" w:hAnsiTheme="majorHAnsi"/>
          <w:lang w:eastAsia="ko-KR"/>
        </w:rPr>
        <w:t>I</w:t>
      </w:r>
      <w:r w:rsidRPr="009E1B49">
        <w:rPr>
          <w:rFonts w:asciiTheme="majorHAnsi" w:hAnsiTheme="majorHAnsi"/>
          <w:lang w:eastAsia="ko-KR"/>
        </w:rPr>
        <w:t xml:space="preserve">ntermittent </w:t>
      </w:r>
      <w:r w:rsidR="00015FE9">
        <w:rPr>
          <w:rFonts w:asciiTheme="majorHAnsi" w:hAnsiTheme="majorHAnsi"/>
          <w:lang w:eastAsia="ko-KR"/>
        </w:rPr>
        <w:t>O</w:t>
      </w:r>
      <w:r w:rsidRPr="009E1B49">
        <w:rPr>
          <w:rFonts w:asciiTheme="majorHAnsi" w:hAnsiTheme="majorHAnsi"/>
          <w:lang w:eastAsia="ko-KR"/>
        </w:rPr>
        <w:t xml:space="preserve">peration and </w:t>
      </w:r>
    </w:p>
    <w:p w:rsidR="00015FE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S</w:t>
      </w:r>
      <w:r w:rsidR="009E1B49" w:rsidRPr="009E1B49">
        <w:rPr>
          <w:rFonts w:asciiTheme="majorHAnsi" w:hAnsiTheme="majorHAnsi"/>
          <w:lang w:eastAsia="ko-KR"/>
        </w:rPr>
        <w:t xml:space="preserve">ynchronization of IR-UWB </w:t>
      </w:r>
      <w:r>
        <w:rPr>
          <w:rFonts w:asciiTheme="majorHAnsi" w:hAnsiTheme="majorHAnsi"/>
          <w:lang w:eastAsia="ko-KR"/>
        </w:rPr>
        <w:t>Receivers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SMACD 2015, Sept. 7-9, 2015, </w:t>
      </w:r>
    </w:p>
    <w:p w:rsidR="009E1B4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Istanbul.</w:t>
      </w:r>
    </w:p>
    <w:p w:rsidR="00015FE9" w:rsidRPr="009E1B49" w:rsidRDefault="00015FE9" w:rsidP="00015FE9">
      <w:pPr>
        <w:widowControl w:val="0"/>
        <w:suppressAutoHyphens/>
        <w:spacing w:after="0" w:line="240" w:lineRule="auto"/>
        <w:outlineLvl w:val="0"/>
        <w:rPr>
          <w:rFonts w:asciiTheme="majorHAnsi" w:hAnsiTheme="majorHAnsi"/>
          <w:lang w:eastAsia="ko-KR"/>
        </w:rPr>
      </w:pPr>
    </w:p>
    <w:p w:rsidR="00015FE9" w:rsidRDefault="009E1B49" w:rsidP="00015FE9">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Afacan, </w:t>
      </w:r>
      <w:r w:rsidR="00015FE9">
        <w:rPr>
          <w:rFonts w:asciiTheme="majorHAnsi" w:hAnsiTheme="majorHAnsi"/>
          <w:lang w:eastAsia="ko-KR"/>
        </w:rPr>
        <w:t xml:space="preserve">E., </w:t>
      </w:r>
      <w:r w:rsidRPr="009E1B49">
        <w:rPr>
          <w:rFonts w:asciiTheme="majorHAnsi" w:hAnsiTheme="majorHAnsi"/>
          <w:lang w:eastAsia="ko-KR"/>
        </w:rPr>
        <w:t>Berkol, G.</w:t>
      </w:r>
      <w:r w:rsidR="00015FE9">
        <w:rPr>
          <w:rFonts w:asciiTheme="majorHAnsi" w:hAnsiTheme="majorHAnsi"/>
          <w:lang w:eastAsia="ko-KR"/>
        </w:rPr>
        <w:t>,</w:t>
      </w:r>
      <w:r w:rsidRPr="009E1B49">
        <w:rPr>
          <w:rFonts w:asciiTheme="majorHAnsi" w:hAnsiTheme="majorHAnsi"/>
          <w:lang w:eastAsia="ko-KR"/>
        </w:rPr>
        <w:t xml:space="preserve"> Dündar,</w:t>
      </w:r>
      <w:r w:rsidR="00015FE9">
        <w:rPr>
          <w:rFonts w:asciiTheme="majorHAnsi" w:hAnsiTheme="majorHAnsi"/>
          <w:lang w:eastAsia="ko-KR"/>
        </w:rPr>
        <w:t xml:space="preserve"> G.,</w:t>
      </w:r>
      <w:r w:rsidRPr="009E1B49">
        <w:rPr>
          <w:rFonts w:asciiTheme="majorHAnsi" w:hAnsiTheme="majorHAnsi"/>
          <w:lang w:eastAsia="ko-KR"/>
        </w:rPr>
        <w:t xml:space="preserve"> Pusane, </w:t>
      </w:r>
      <w:r w:rsidR="00015FE9">
        <w:rPr>
          <w:rFonts w:asciiTheme="majorHAnsi" w:hAnsiTheme="majorHAnsi"/>
          <w:lang w:eastAsia="ko-KR"/>
        </w:rPr>
        <w:t>A.E.,</w:t>
      </w:r>
      <w:r w:rsidRPr="009E1B49">
        <w:rPr>
          <w:rFonts w:asciiTheme="majorHAnsi" w:hAnsiTheme="majorHAnsi"/>
          <w:lang w:eastAsia="ko-KR"/>
        </w:rPr>
        <w:t xml:space="preserve"> Başkaya, </w:t>
      </w:r>
      <w:r w:rsidR="00015FE9">
        <w:rPr>
          <w:rFonts w:asciiTheme="majorHAnsi" w:hAnsiTheme="majorHAnsi"/>
          <w:lang w:eastAsia="ko-KR"/>
        </w:rPr>
        <w:t xml:space="preserve">F., </w:t>
      </w:r>
      <w:r w:rsidRPr="009E1B49">
        <w:rPr>
          <w:rFonts w:asciiTheme="majorHAnsi" w:hAnsiTheme="majorHAnsi"/>
          <w:lang w:eastAsia="ko-KR"/>
        </w:rPr>
        <w:t xml:space="preserve">“A </w:t>
      </w:r>
      <w:r w:rsidR="00015FE9">
        <w:rPr>
          <w:rFonts w:asciiTheme="majorHAnsi" w:hAnsiTheme="majorHAnsi"/>
          <w:lang w:eastAsia="ko-KR"/>
        </w:rPr>
        <w:t>D</w:t>
      </w:r>
      <w:r w:rsidRPr="009E1B49">
        <w:rPr>
          <w:rFonts w:asciiTheme="majorHAnsi" w:hAnsiTheme="majorHAnsi"/>
          <w:lang w:eastAsia="ko-KR"/>
        </w:rPr>
        <w:t xml:space="preserve">eterministic </w:t>
      </w:r>
      <w:r w:rsidR="00015FE9">
        <w:rPr>
          <w:rFonts w:asciiTheme="majorHAnsi" w:hAnsiTheme="majorHAnsi"/>
          <w:lang w:eastAsia="ko-KR"/>
        </w:rPr>
        <w:t>A</w:t>
      </w:r>
      <w:r w:rsidRPr="009E1B49">
        <w:rPr>
          <w:rFonts w:asciiTheme="majorHAnsi" w:hAnsiTheme="majorHAnsi"/>
          <w:lang w:eastAsia="ko-KR"/>
        </w:rPr>
        <w:t xml:space="preserve">ging </w:t>
      </w:r>
      <w:r w:rsidR="00015FE9">
        <w:rPr>
          <w:rFonts w:asciiTheme="majorHAnsi" w:hAnsiTheme="majorHAnsi"/>
          <w:lang w:eastAsia="ko-KR"/>
        </w:rPr>
        <w:t xml:space="preserve">Simulator and </w:t>
      </w:r>
    </w:p>
    <w:p w:rsidR="00015FE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an A</w:t>
      </w:r>
      <w:r w:rsidR="009E1B49" w:rsidRPr="009E1B49">
        <w:rPr>
          <w:rFonts w:asciiTheme="majorHAnsi" w:hAnsiTheme="majorHAnsi"/>
          <w:lang w:eastAsia="ko-KR"/>
        </w:rPr>
        <w:t xml:space="preserve">nalog </w:t>
      </w:r>
      <w:r>
        <w:rPr>
          <w:rFonts w:asciiTheme="majorHAnsi" w:hAnsiTheme="majorHAnsi"/>
          <w:lang w:eastAsia="ko-KR"/>
        </w:rPr>
        <w:t>C</w:t>
      </w:r>
      <w:r w:rsidR="009E1B49" w:rsidRPr="009E1B49">
        <w:rPr>
          <w:rFonts w:asciiTheme="majorHAnsi" w:hAnsiTheme="majorHAnsi"/>
          <w:lang w:eastAsia="ko-KR"/>
        </w:rPr>
        <w:t xml:space="preserve">circuit </w:t>
      </w:r>
      <w:r>
        <w:rPr>
          <w:rFonts w:asciiTheme="majorHAnsi" w:hAnsiTheme="majorHAnsi"/>
          <w:lang w:eastAsia="ko-KR"/>
        </w:rPr>
        <w:t>S</w:t>
      </w:r>
      <w:r w:rsidR="009E1B49" w:rsidRPr="009E1B49">
        <w:rPr>
          <w:rFonts w:asciiTheme="majorHAnsi" w:hAnsiTheme="majorHAnsi"/>
          <w:lang w:eastAsia="ko-KR"/>
        </w:rPr>
        <w:t xml:space="preserve">izing </w:t>
      </w:r>
      <w:r>
        <w:rPr>
          <w:rFonts w:asciiTheme="majorHAnsi" w:hAnsiTheme="majorHAnsi"/>
          <w:lang w:eastAsia="ko-KR"/>
        </w:rPr>
        <w:t>T</w:t>
      </w:r>
      <w:r w:rsidR="009E1B49" w:rsidRPr="009E1B49">
        <w:rPr>
          <w:rFonts w:asciiTheme="majorHAnsi" w:hAnsiTheme="majorHAnsi"/>
          <w:lang w:eastAsia="ko-KR"/>
        </w:rPr>
        <w:t xml:space="preserve">ool </w:t>
      </w:r>
      <w:r>
        <w:rPr>
          <w:rFonts w:asciiTheme="majorHAnsi" w:hAnsiTheme="majorHAnsi"/>
          <w:lang w:eastAsia="ko-KR"/>
        </w:rPr>
        <w:t>R</w:t>
      </w:r>
      <w:r w:rsidR="009E1B49" w:rsidRPr="009E1B49">
        <w:rPr>
          <w:rFonts w:asciiTheme="majorHAnsi" w:hAnsiTheme="majorHAnsi"/>
          <w:lang w:eastAsia="ko-KR"/>
        </w:rPr>
        <w:t xml:space="preserve">obust to </w:t>
      </w:r>
      <w:r>
        <w:rPr>
          <w:rFonts w:asciiTheme="majorHAnsi" w:hAnsiTheme="majorHAnsi"/>
          <w:lang w:eastAsia="ko-KR"/>
        </w:rPr>
        <w:t>A</w:t>
      </w:r>
      <w:r w:rsidR="009E1B49" w:rsidRPr="009E1B49">
        <w:rPr>
          <w:rFonts w:asciiTheme="majorHAnsi" w:hAnsiTheme="majorHAnsi"/>
          <w:lang w:eastAsia="ko-KR"/>
        </w:rPr>
        <w:t xml:space="preserve">ging </w:t>
      </w:r>
      <w:r>
        <w:rPr>
          <w:rFonts w:asciiTheme="majorHAnsi" w:hAnsiTheme="majorHAnsi"/>
          <w:lang w:eastAsia="ko-KR"/>
        </w:rPr>
        <w:t>Phenomena</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SMACD 2015, </w:t>
      </w:r>
    </w:p>
    <w:p w:rsidR="009E1B4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Sept. 7-9, 2015, Istanbul.</w:t>
      </w:r>
    </w:p>
    <w:p w:rsidR="00015FE9" w:rsidRPr="009E1B49" w:rsidRDefault="00015FE9" w:rsidP="00015FE9">
      <w:pPr>
        <w:widowControl w:val="0"/>
        <w:suppressAutoHyphens/>
        <w:spacing w:after="0" w:line="240" w:lineRule="auto"/>
        <w:outlineLvl w:val="0"/>
        <w:rPr>
          <w:rFonts w:asciiTheme="majorHAnsi" w:hAnsiTheme="majorHAnsi"/>
          <w:lang w:eastAsia="ko-KR"/>
        </w:rPr>
      </w:pPr>
    </w:p>
    <w:p w:rsidR="00015FE9" w:rsidRDefault="009E1B49" w:rsidP="00015FE9">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Batur, </w:t>
      </w:r>
      <w:r w:rsidR="00015FE9">
        <w:rPr>
          <w:rFonts w:asciiTheme="majorHAnsi" w:hAnsiTheme="majorHAnsi"/>
          <w:lang w:eastAsia="ko-KR"/>
        </w:rPr>
        <w:t xml:space="preserve">O.Z., </w:t>
      </w:r>
      <w:r w:rsidRPr="009E1B49">
        <w:rPr>
          <w:rFonts w:asciiTheme="majorHAnsi" w:hAnsiTheme="majorHAnsi"/>
          <w:lang w:eastAsia="ko-KR"/>
        </w:rPr>
        <w:t xml:space="preserve">Pekçokgüler, </w:t>
      </w:r>
      <w:r w:rsidR="00015FE9">
        <w:rPr>
          <w:rFonts w:asciiTheme="majorHAnsi" w:hAnsiTheme="majorHAnsi"/>
          <w:lang w:eastAsia="ko-KR"/>
        </w:rPr>
        <w:t>N.,</w:t>
      </w:r>
      <w:r w:rsidRPr="009E1B49">
        <w:rPr>
          <w:rFonts w:asciiTheme="majorHAnsi" w:hAnsiTheme="majorHAnsi"/>
          <w:lang w:eastAsia="ko-KR"/>
        </w:rPr>
        <w:t xml:space="preserve">Dündar, </w:t>
      </w:r>
      <w:r w:rsidR="00015FE9">
        <w:rPr>
          <w:rFonts w:asciiTheme="majorHAnsi" w:hAnsiTheme="majorHAnsi"/>
          <w:lang w:eastAsia="ko-KR"/>
        </w:rPr>
        <w:t>G.,</w:t>
      </w:r>
      <w:r w:rsidRPr="009E1B49">
        <w:rPr>
          <w:rFonts w:asciiTheme="majorHAnsi" w:hAnsiTheme="majorHAnsi"/>
          <w:lang w:eastAsia="ko-KR"/>
        </w:rPr>
        <w:t xml:space="preserve"> Koca, </w:t>
      </w:r>
      <w:r w:rsidR="00015FE9">
        <w:rPr>
          <w:rFonts w:asciiTheme="majorHAnsi" w:hAnsiTheme="majorHAnsi"/>
          <w:lang w:eastAsia="ko-KR"/>
        </w:rPr>
        <w:t xml:space="preserve">M., </w:t>
      </w:r>
      <w:r w:rsidRPr="009E1B49">
        <w:rPr>
          <w:rFonts w:asciiTheme="majorHAnsi" w:hAnsiTheme="majorHAnsi"/>
          <w:lang w:eastAsia="ko-KR"/>
        </w:rPr>
        <w:t xml:space="preserve">“A </w:t>
      </w:r>
      <w:r w:rsidR="00015FE9">
        <w:rPr>
          <w:rFonts w:asciiTheme="majorHAnsi" w:hAnsiTheme="majorHAnsi"/>
          <w:lang w:eastAsia="ko-KR"/>
        </w:rPr>
        <w:t>H</w:t>
      </w:r>
      <w:r w:rsidRPr="009E1B49">
        <w:rPr>
          <w:rFonts w:asciiTheme="majorHAnsi" w:hAnsiTheme="majorHAnsi"/>
          <w:lang w:eastAsia="ko-KR"/>
        </w:rPr>
        <w:t xml:space="preserve">igh </w:t>
      </w:r>
      <w:r w:rsidR="00015FE9">
        <w:rPr>
          <w:rFonts w:asciiTheme="majorHAnsi" w:hAnsiTheme="majorHAnsi"/>
          <w:lang w:eastAsia="ko-KR"/>
        </w:rPr>
        <w:t>R</w:t>
      </w:r>
      <w:r w:rsidRPr="009E1B49">
        <w:rPr>
          <w:rFonts w:asciiTheme="majorHAnsi" w:hAnsiTheme="majorHAnsi"/>
          <w:lang w:eastAsia="ko-KR"/>
        </w:rPr>
        <w:t xml:space="preserve">esolution and </w:t>
      </w:r>
      <w:r w:rsidR="00015FE9">
        <w:rPr>
          <w:rFonts w:asciiTheme="majorHAnsi" w:hAnsiTheme="majorHAnsi"/>
          <w:lang w:eastAsia="ko-KR"/>
        </w:rPr>
        <w:t>L</w:t>
      </w:r>
      <w:r w:rsidRPr="009E1B49">
        <w:rPr>
          <w:rFonts w:asciiTheme="majorHAnsi" w:hAnsiTheme="majorHAnsi"/>
          <w:lang w:eastAsia="ko-KR"/>
        </w:rPr>
        <w:t>ow</w:t>
      </w:r>
      <w:r w:rsidR="00015FE9">
        <w:rPr>
          <w:rFonts w:asciiTheme="majorHAnsi" w:hAnsiTheme="majorHAnsi"/>
          <w:lang w:eastAsia="ko-KR"/>
        </w:rPr>
        <w:t xml:space="preserve"> J</w:t>
      </w:r>
      <w:r w:rsidRPr="009E1B49">
        <w:rPr>
          <w:rFonts w:asciiTheme="majorHAnsi" w:hAnsiTheme="majorHAnsi"/>
          <w:lang w:eastAsia="ko-KR"/>
        </w:rPr>
        <w:t xml:space="preserve">itter </w:t>
      </w:r>
      <w:r w:rsidR="00015FE9">
        <w:rPr>
          <w:rFonts w:asciiTheme="majorHAnsi" w:hAnsiTheme="majorHAnsi"/>
          <w:lang w:eastAsia="ko-KR"/>
        </w:rPr>
        <w:t>L</w:t>
      </w:r>
      <w:r w:rsidRPr="009E1B49">
        <w:rPr>
          <w:rFonts w:asciiTheme="majorHAnsi" w:hAnsiTheme="majorHAnsi"/>
          <w:lang w:eastAsia="ko-KR"/>
        </w:rPr>
        <w:t xml:space="preserve">inear </w:t>
      </w:r>
      <w:r w:rsidR="00015FE9">
        <w:rPr>
          <w:rFonts w:asciiTheme="majorHAnsi" w:hAnsiTheme="majorHAnsi"/>
          <w:lang w:eastAsia="ko-KR"/>
        </w:rPr>
        <w:t>D</w:t>
      </w:r>
      <w:r w:rsidRPr="009E1B49">
        <w:rPr>
          <w:rFonts w:asciiTheme="majorHAnsi" w:hAnsiTheme="majorHAnsi"/>
          <w:lang w:eastAsia="ko-KR"/>
        </w:rPr>
        <w:t xml:space="preserve">elay </w:t>
      </w:r>
    </w:p>
    <w:p w:rsidR="00015FE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L</w:t>
      </w:r>
      <w:r w:rsidR="009E1B49" w:rsidRPr="009E1B49">
        <w:rPr>
          <w:rFonts w:asciiTheme="majorHAnsi" w:hAnsiTheme="majorHAnsi"/>
          <w:lang w:eastAsia="ko-KR"/>
        </w:rPr>
        <w:t xml:space="preserve">line for IR-UWB </w:t>
      </w:r>
      <w:r>
        <w:rPr>
          <w:rFonts w:asciiTheme="majorHAnsi" w:hAnsiTheme="majorHAnsi"/>
          <w:lang w:eastAsia="ko-KR"/>
        </w:rPr>
        <w:t>T</w:t>
      </w:r>
      <w:r w:rsidR="009E1B49" w:rsidRPr="009E1B49">
        <w:rPr>
          <w:rFonts w:asciiTheme="majorHAnsi" w:hAnsiTheme="majorHAnsi"/>
          <w:lang w:eastAsia="ko-KR"/>
        </w:rPr>
        <w:t xml:space="preserve">emplate </w:t>
      </w:r>
      <w:r>
        <w:rPr>
          <w:rFonts w:asciiTheme="majorHAnsi" w:hAnsiTheme="majorHAnsi"/>
          <w:lang w:eastAsia="ko-KR"/>
        </w:rPr>
        <w:t>P</w:t>
      </w:r>
      <w:r w:rsidR="009E1B49" w:rsidRPr="009E1B49">
        <w:rPr>
          <w:rFonts w:asciiTheme="majorHAnsi" w:hAnsiTheme="majorHAnsi"/>
          <w:lang w:eastAsia="ko-KR"/>
        </w:rPr>
        <w:t xml:space="preserve">ulse </w:t>
      </w:r>
      <w:r>
        <w:rPr>
          <w:rFonts w:asciiTheme="majorHAnsi" w:hAnsiTheme="majorHAnsi"/>
          <w:lang w:eastAsia="ko-KR"/>
        </w:rPr>
        <w:t>Synchronization</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ECCTD 2015, August </w:t>
      </w:r>
    </w:p>
    <w:p w:rsidR="009E1B4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24 – 26, 2015, Trondheim, Norway.</w:t>
      </w:r>
    </w:p>
    <w:p w:rsidR="00015FE9" w:rsidRPr="009E1B49" w:rsidRDefault="00015FE9" w:rsidP="00015FE9">
      <w:pPr>
        <w:widowControl w:val="0"/>
        <w:suppressAutoHyphens/>
        <w:spacing w:after="0" w:line="240" w:lineRule="auto"/>
        <w:outlineLvl w:val="0"/>
        <w:rPr>
          <w:rFonts w:asciiTheme="majorHAnsi" w:hAnsiTheme="majorHAnsi"/>
          <w:lang w:eastAsia="ko-KR"/>
        </w:rPr>
      </w:pPr>
    </w:p>
    <w:p w:rsidR="00015FE9" w:rsidRDefault="00015FE9" w:rsidP="00015FE9">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Afacan, </w:t>
      </w:r>
      <w:r>
        <w:rPr>
          <w:rFonts w:asciiTheme="majorHAnsi" w:hAnsiTheme="majorHAnsi"/>
          <w:lang w:eastAsia="ko-KR"/>
        </w:rPr>
        <w:t xml:space="preserve">E., </w:t>
      </w:r>
      <w:r w:rsidRPr="009E1B49">
        <w:rPr>
          <w:rFonts w:asciiTheme="majorHAnsi" w:hAnsiTheme="majorHAnsi"/>
          <w:lang w:eastAsia="ko-KR"/>
        </w:rPr>
        <w:t>Berkol, G.</w:t>
      </w:r>
      <w:r>
        <w:rPr>
          <w:rFonts w:asciiTheme="majorHAnsi" w:hAnsiTheme="majorHAnsi"/>
          <w:lang w:eastAsia="ko-KR"/>
        </w:rPr>
        <w:t>,</w:t>
      </w:r>
      <w:r w:rsidRPr="009E1B49">
        <w:rPr>
          <w:rFonts w:asciiTheme="majorHAnsi" w:hAnsiTheme="majorHAnsi"/>
          <w:lang w:eastAsia="ko-KR"/>
        </w:rPr>
        <w:t xml:space="preserve"> Dündar,</w:t>
      </w:r>
      <w:r>
        <w:rPr>
          <w:rFonts w:asciiTheme="majorHAnsi" w:hAnsiTheme="majorHAnsi"/>
          <w:lang w:eastAsia="ko-KR"/>
        </w:rPr>
        <w:t xml:space="preserve"> G.,</w:t>
      </w:r>
      <w:r w:rsidRPr="009E1B49">
        <w:rPr>
          <w:rFonts w:asciiTheme="majorHAnsi" w:hAnsiTheme="majorHAnsi"/>
          <w:lang w:eastAsia="ko-KR"/>
        </w:rPr>
        <w:t xml:space="preserve"> Pusane, </w:t>
      </w:r>
      <w:r>
        <w:rPr>
          <w:rFonts w:asciiTheme="majorHAnsi" w:hAnsiTheme="majorHAnsi"/>
          <w:lang w:eastAsia="ko-KR"/>
        </w:rPr>
        <w:t>A.E.,</w:t>
      </w:r>
      <w:r w:rsidRPr="009E1B49">
        <w:rPr>
          <w:rFonts w:asciiTheme="majorHAnsi" w:hAnsiTheme="majorHAnsi"/>
          <w:lang w:eastAsia="ko-KR"/>
        </w:rPr>
        <w:t xml:space="preserve"> Başkaya, </w:t>
      </w:r>
      <w:r>
        <w:rPr>
          <w:rFonts w:asciiTheme="majorHAnsi" w:hAnsiTheme="majorHAnsi"/>
          <w:lang w:eastAsia="ko-KR"/>
        </w:rPr>
        <w:t xml:space="preserve">F., </w:t>
      </w:r>
      <w:r w:rsidR="009E1B49" w:rsidRPr="009E1B49">
        <w:rPr>
          <w:rFonts w:asciiTheme="majorHAnsi" w:hAnsiTheme="majorHAnsi"/>
          <w:lang w:eastAsia="ko-KR"/>
        </w:rPr>
        <w:t xml:space="preserve">“A </w:t>
      </w:r>
      <w:r>
        <w:rPr>
          <w:rFonts w:asciiTheme="majorHAnsi" w:hAnsiTheme="majorHAnsi"/>
          <w:lang w:eastAsia="ko-KR"/>
        </w:rPr>
        <w:t>H</w:t>
      </w:r>
      <w:r w:rsidR="009E1B49" w:rsidRPr="009E1B49">
        <w:rPr>
          <w:rFonts w:asciiTheme="majorHAnsi" w:hAnsiTheme="majorHAnsi"/>
          <w:lang w:eastAsia="ko-KR"/>
        </w:rPr>
        <w:t xml:space="preserve">ybrid Quasi Monte Carlo </w:t>
      </w:r>
      <w:r>
        <w:rPr>
          <w:rFonts w:asciiTheme="majorHAnsi" w:hAnsiTheme="majorHAnsi"/>
          <w:lang w:eastAsia="ko-KR"/>
        </w:rPr>
        <w:t>M</w:t>
      </w:r>
      <w:r w:rsidR="009E1B49" w:rsidRPr="009E1B49">
        <w:rPr>
          <w:rFonts w:asciiTheme="majorHAnsi" w:hAnsiTheme="majorHAnsi"/>
          <w:lang w:eastAsia="ko-KR"/>
        </w:rPr>
        <w:t xml:space="preserve">ethod </w:t>
      </w:r>
    </w:p>
    <w:p w:rsidR="00015FE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for </w:t>
      </w:r>
      <w:r>
        <w:rPr>
          <w:rFonts w:asciiTheme="majorHAnsi" w:hAnsiTheme="majorHAnsi"/>
          <w:lang w:eastAsia="ko-KR"/>
        </w:rPr>
        <w:t>Y</w:t>
      </w:r>
      <w:r w:rsidR="009E1B49" w:rsidRPr="009E1B49">
        <w:rPr>
          <w:rFonts w:asciiTheme="majorHAnsi" w:hAnsiTheme="majorHAnsi"/>
          <w:lang w:eastAsia="ko-KR"/>
        </w:rPr>
        <w:t xml:space="preserve">ield </w:t>
      </w:r>
      <w:r>
        <w:rPr>
          <w:rFonts w:asciiTheme="majorHAnsi" w:hAnsiTheme="majorHAnsi"/>
          <w:lang w:eastAsia="ko-KR"/>
        </w:rPr>
        <w:t>A</w:t>
      </w:r>
      <w:r w:rsidR="009E1B49" w:rsidRPr="009E1B49">
        <w:rPr>
          <w:rFonts w:asciiTheme="majorHAnsi" w:hAnsiTheme="majorHAnsi"/>
          <w:lang w:eastAsia="ko-KR"/>
        </w:rPr>
        <w:t xml:space="preserve">ware </w:t>
      </w:r>
      <w:r>
        <w:rPr>
          <w:rFonts w:asciiTheme="majorHAnsi" w:hAnsiTheme="majorHAnsi"/>
          <w:lang w:eastAsia="ko-KR"/>
        </w:rPr>
        <w:t>A</w:t>
      </w:r>
      <w:r w:rsidR="009E1B49" w:rsidRPr="009E1B49">
        <w:rPr>
          <w:rFonts w:asciiTheme="majorHAnsi" w:hAnsiTheme="majorHAnsi"/>
          <w:lang w:eastAsia="ko-KR"/>
        </w:rPr>
        <w:t xml:space="preserve">nalog </w:t>
      </w:r>
      <w:r>
        <w:rPr>
          <w:rFonts w:asciiTheme="majorHAnsi" w:hAnsiTheme="majorHAnsi"/>
          <w:lang w:eastAsia="ko-KR"/>
        </w:rPr>
        <w:t>C</w:t>
      </w:r>
      <w:r w:rsidR="009E1B49" w:rsidRPr="009E1B49">
        <w:rPr>
          <w:rFonts w:asciiTheme="majorHAnsi" w:hAnsiTheme="majorHAnsi"/>
          <w:lang w:eastAsia="ko-KR"/>
        </w:rPr>
        <w:t xml:space="preserve">ircuit </w:t>
      </w:r>
      <w:r>
        <w:rPr>
          <w:rFonts w:asciiTheme="majorHAnsi" w:hAnsiTheme="majorHAnsi"/>
          <w:lang w:eastAsia="ko-KR"/>
        </w:rPr>
        <w:t>S</w:t>
      </w:r>
      <w:r w:rsidR="009E1B49" w:rsidRPr="009E1B49">
        <w:rPr>
          <w:rFonts w:asciiTheme="majorHAnsi" w:hAnsiTheme="majorHAnsi"/>
          <w:lang w:eastAsia="ko-KR"/>
        </w:rPr>
        <w:t xml:space="preserve">izing </w:t>
      </w:r>
      <w:r>
        <w:rPr>
          <w:rFonts w:asciiTheme="majorHAnsi" w:hAnsiTheme="majorHAnsi"/>
          <w:lang w:eastAsia="ko-KR"/>
        </w:rPr>
        <w:t>Tool</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DATE 2015, pp. 1225 – 1228, </w:t>
      </w:r>
    </w:p>
    <w:p w:rsidR="009E1B49" w:rsidRDefault="00015FE9"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March 9-13, 2015, Grenoble, France.</w:t>
      </w:r>
    </w:p>
    <w:p w:rsidR="00015FE9" w:rsidRPr="009E1B49" w:rsidRDefault="00015FE9" w:rsidP="00015FE9">
      <w:pPr>
        <w:widowControl w:val="0"/>
        <w:suppressAutoHyphens/>
        <w:spacing w:after="0" w:line="240" w:lineRule="auto"/>
        <w:outlineLvl w:val="0"/>
        <w:rPr>
          <w:rFonts w:asciiTheme="majorHAnsi" w:hAnsiTheme="majorHAnsi"/>
          <w:lang w:eastAsia="ko-KR"/>
        </w:rPr>
      </w:pPr>
    </w:p>
    <w:p w:rsidR="00015FE9" w:rsidRDefault="009E1B49" w:rsidP="00015FE9">
      <w:pPr>
        <w:suppressAutoHyphens/>
        <w:spacing w:after="0" w:line="240" w:lineRule="auto"/>
        <w:outlineLvl w:val="0"/>
        <w:rPr>
          <w:rFonts w:asciiTheme="majorHAnsi" w:hAnsiTheme="majorHAnsi"/>
          <w:lang w:eastAsia="ko-KR"/>
        </w:rPr>
      </w:pPr>
      <w:r w:rsidRPr="009E1B49">
        <w:rPr>
          <w:rFonts w:asciiTheme="majorHAnsi" w:hAnsiTheme="majorHAnsi"/>
          <w:lang w:eastAsia="ko-KR"/>
        </w:rPr>
        <w:lastRenderedPageBreak/>
        <w:t>Tuzer</w:t>
      </w:r>
      <w:r w:rsidR="00015FE9">
        <w:rPr>
          <w:rFonts w:asciiTheme="majorHAnsi" w:hAnsiTheme="majorHAnsi"/>
          <w:lang w:eastAsia="ko-KR"/>
        </w:rPr>
        <w:t>, M., Yazıcı,</w:t>
      </w:r>
      <w:r w:rsidRPr="009E1B49">
        <w:rPr>
          <w:rFonts w:asciiTheme="majorHAnsi" w:hAnsiTheme="majorHAnsi"/>
          <w:lang w:eastAsia="ko-KR"/>
        </w:rPr>
        <w:t xml:space="preserve"> A., Acar</w:t>
      </w:r>
      <w:r w:rsidR="00015FE9">
        <w:rPr>
          <w:rFonts w:asciiTheme="majorHAnsi" w:hAnsiTheme="majorHAnsi"/>
          <w:lang w:eastAsia="ko-KR"/>
        </w:rPr>
        <w:t>,</w:t>
      </w:r>
      <w:r w:rsidRPr="009E1B49">
        <w:rPr>
          <w:rFonts w:asciiTheme="majorHAnsi" w:hAnsiTheme="majorHAnsi"/>
          <w:lang w:eastAsia="ko-KR"/>
        </w:rPr>
        <w:t xml:space="preserve"> B., Boyman</w:t>
      </w:r>
      <w:r w:rsidR="00015FE9">
        <w:rPr>
          <w:rFonts w:asciiTheme="majorHAnsi" w:hAnsiTheme="majorHAnsi"/>
          <w:lang w:eastAsia="ko-KR"/>
        </w:rPr>
        <w:t>,</w:t>
      </w:r>
      <w:r w:rsidRPr="009E1B49">
        <w:rPr>
          <w:rFonts w:asciiTheme="majorHAnsi" w:hAnsiTheme="majorHAnsi"/>
          <w:lang w:eastAsia="ko-KR"/>
        </w:rPr>
        <w:t xml:space="preserve"> M. “A Multiray Approach To Phased Array US Simula</w:t>
      </w:r>
      <w:r w:rsidR="00015FE9">
        <w:rPr>
          <w:rFonts w:asciiTheme="majorHAnsi" w:hAnsiTheme="majorHAnsi"/>
          <w:lang w:eastAsia="ko-KR"/>
        </w:rPr>
        <w:t xml:space="preserve">tion </w:t>
      </w:r>
    </w:p>
    <w:p w:rsidR="00015FE9" w:rsidRDefault="00015FE9" w:rsidP="00015FE9">
      <w:pPr>
        <w:suppressAutoHyphens/>
        <w:spacing w:after="0" w:line="240" w:lineRule="auto"/>
        <w:outlineLvl w:val="0"/>
        <w:rPr>
          <w:rFonts w:asciiTheme="majorHAnsi" w:hAnsiTheme="majorHAnsi"/>
          <w:lang w:eastAsia="ko-KR"/>
        </w:rPr>
      </w:pPr>
      <w:r>
        <w:rPr>
          <w:rFonts w:asciiTheme="majorHAnsi" w:hAnsiTheme="majorHAnsi"/>
          <w:lang w:eastAsia="ko-KR"/>
        </w:rPr>
        <w:t xml:space="preserve">          From CT Images”, </w:t>
      </w:r>
      <w:r w:rsidR="009E1B49" w:rsidRPr="009E1B49">
        <w:rPr>
          <w:rFonts w:asciiTheme="majorHAnsi" w:hAnsiTheme="majorHAnsi"/>
          <w:lang w:eastAsia="ko-KR"/>
        </w:rPr>
        <w:t xml:space="preserve">In Proceedings </w:t>
      </w:r>
      <w:r>
        <w:rPr>
          <w:rFonts w:asciiTheme="majorHAnsi" w:hAnsiTheme="majorHAnsi"/>
          <w:lang w:eastAsia="ko-KR"/>
        </w:rPr>
        <w:t xml:space="preserve">of CARS 2015, Barcelona, Spain, </w:t>
      </w:r>
      <w:r w:rsidR="009E1B49" w:rsidRPr="009E1B49">
        <w:rPr>
          <w:rFonts w:asciiTheme="majorHAnsi" w:hAnsiTheme="majorHAnsi"/>
          <w:lang w:eastAsia="ko-KR"/>
        </w:rPr>
        <w:t xml:space="preserve">International Journal of </w:t>
      </w:r>
    </w:p>
    <w:p w:rsidR="009E1B49" w:rsidRDefault="00015FE9" w:rsidP="00015FE9">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Computer Assisted Radiology and Surgery, vol. S1, p. 215, 2015.</w:t>
      </w:r>
    </w:p>
    <w:p w:rsidR="00015FE9" w:rsidRPr="009E1B49" w:rsidRDefault="00015FE9" w:rsidP="00015FE9">
      <w:pPr>
        <w:suppressAutoHyphens/>
        <w:spacing w:after="0" w:line="240" w:lineRule="auto"/>
        <w:outlineLvl w:val="0"/>
        <w:rPr>
          <w:rFonts w:asciiTheme="majorHAnsi" w:hAnsiTheme="majorHAnsi"/>
          <w:lang w:eastAsia="ko-KR"/>
        </w:rPr>
      </w:pPr>
    </w:p>
    <w:p w:rsidR="008860F1" w:rsidRDefault="009E1B49" w:rsidP="00015FE9">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Berkol, </w:t>
      </w:r>
      <w:r w:rsidR="00015FE9">
        <w:rPr>
          <w:rFonts w:asciiTheme="majorHAnsi" w:hAnsiTheme="majorHAnsi"/>
          <w:lang w:eastAsia="ko-KR"/>
        </w:rPr>
        <w:t xml:space="preserve">G., </w:t>
      </w:r>
      <w:r w:rsidRPr="009E1B49">
        <w:rPr>
          <w:rFonts w:asciiTheme="majorHAnsi" w:hAnsiTheme="majorHAnsi"/>
          <w:lang w:eastAsia="ko-KR"/>
        </w:rPr>
        <w:t xml:space="preserve">Afacan, </w:t>
      </w:r>
      <w:r w:rsidR="00015FE9">
        <w:rPr>
          <w:rFonts w:asciiTheme="majorHAnsi" w:hAnsiTheme="majorHAnsi"/>
          <w:lang w:eastAsia="ko-KR"/>
        </w:rPr>
        <w:t xml:space="preserve">E., </w:t>
      </w:r>
      <w:r w:rsidR="00015FE9" w:rsidRPr="009E1B49">
        <w:rPr>
          <w:rFonts w:asciiTheme="majorHAnsi" w:hAnsiTheme="majorHAnsi"/>
          <w:lang w:eastAsia="ko-KR"/>
        </w:rPr>
        <w:t>Dündar,</w:t>
      </w:r>
      <w:r w:rsidR="00015FE9">
        <w:rPr>
          <w:rFonts w:asciiTheme="majorHAnsi" w:hAnsiTheme="majorHAnsi"/>
          <w:lang w:eastAsia="ko-KR"/>
        </w:rPr>
        <w:t xml:space="preserve"> G.,</w:t>
      </w:r>
      <w:r w:rsidR="00015FE9" w:rsidRPr="009E1B49">
        <w:rPr>
          <w:rFonts w:asciiTheme="majorHAnsi" w:hAnsiTheme="majorHAnsi"/>
          <w:lang w:eastAsia="ko-KR"/>
        </w:rPr>
        <w:t xml:space="preserve"> Pusane, </w:t>
      </w:r>
      <w:r w:rsidR="00015FE9">
        <w:rPr>
          <w:rFonts w:asciiTheme="majorHAnsi" w:hAnsiTheme="majorHAnsi"/>
          <w:lang w:eastAsia="ko-KR"/>
        </w:rPr>
        <w:t>A.E.,</w:t>
      </w:r>
      <w:r w:rsidR="00015FE9" w:rsidRPr="009E1B49">
        <w:rPr>
          <w:rFonts w:asciiTheme="majorHAnsi" w:hAnsiTheme="majorHAnsi"/>
          <w:lang w:eastAsia="ko-KR"/>
        </w:rPr>
        <w:t xml:space="preserve"> Başkaya, </w:t>
      </w:r>
      <w:r w:rsidR="00015FE9">
        <w:rPr>
          <w:rFonts w:asciiTheme="majorHAnsi" w:hAnsiTheme="majorHAnsi"/>
          <w:lang w:eastAsia="ko-KR"/>
        </w:rPr>
        <w:t>F.</w:t>
      </w:r>
      <w:r w:rsidRPr="009E1B49">
        <w:rPr>
          <w:rFonts w:asciiTheme="majorHAnsi" w:hAnsiTheme="majorHAnsi"/>
          <w:lang w:eastAsia="ko-KR"/>
        </w:rPr>
        <w:t xml:space="preserve">, “A </w:t>
      </w:r>
      <w:r w:rsidR="008860F1">
        <w:rPr>
          <w:rFonts w:asciiTheme="majorHAnsi" w:hAnsiTheme="majorHAnsi"/>
          <w:lang w:eastAsia="ko-KR"/>
        </w:rPr>
        <w:t>N</w:t>
      </w:r>
      <w:r w:rsidRPr="009E1B49">
        <w:rPr>
          <w:rFonts w:asciiTheme="majorHAnsi" w:hAnsiTheme="majorHAnsi"/>
          <w:lang w:eastAsia="ko-KR"/>
        </w:rPr>
        <w:t xml:space="preserve">ovel </w:t>
      </w:r>
      <w:r w:rsidR="008860F1">
        <w:rPr>
          <w:rFonts w:asciiTheme="majorHAnsi" w:hAnsiTheme="majorHAnsi"/>
          <w:lang w:eastAsia="ko-KR"/>
        </w:rPr>
        <w:t>Y</w:t>
      </w:r>
      <w:r w:rsidRPr="009E1B49">
        <w:rPr>
          <w:rFonts w:asciiTheme="majorHAnsi" w:hAnsiTheme="majorHAnsi"/>
          <w:lang w:eastAsia="ko-KR"/>
        </w:rPr>
        <w:t xml:space="preserve">ield </w:t>
      </w:r>
      <w:r w:rsidR="008860F1">
        <w:rPr>
          <w:rFonts w:asciiTheme="majorHAnsi" w:hAnsiTheme="majorHAnsi"/>
          <w:lang w:eastAsia="ko-KR"/>
        </w:rPr>
        <w:t>A</w:t>
      </w:r>
      <w:r w:rsidRPr="009E1B49">
        <w:rPr>
          <w:rFonts w:asciiTheme="majorHAnsi" w:hAnsiTheme="majorHAnsi"/>
          <w:lang w:eastAsia="ko-KR"/>
        </w:rPr>
        <w:t xml:space="preserve">ware </w:t>
      </w:r>
      <w:r w:rsidR="008860F1">
        <w:rPr>
          <w:rFonts w:asciiTheme="majorHAnsi" w:hAnsiTheme="majorHAnsi"/>
          <w:lang w:eastAsia="ko-KR"/>
        </w:rPr>
        <w:t>M</w:t>
      </w:r>
      <w:r w:rsidRPr="009E1B49">
        <w:rPr>
          <w:rFonts w:asciiTheme="majorHAnsi" w:hAnsiTheme="majorHAnsi"/>
          <w:lang w:eastAsia="ko-KR"/>
        </w:rPr>
        <w:t>ulti-</w:t>
      </w:r>
      <w:r w:rsidR="008860F1">
        <w:rPr>
          <w:rFonts w:asciiTheme="majorHAnsi" w:hAnsiTheme="majorHAnsi"/>
          <w:lang w:eastAsia="ko-KR"/>
        </w:rPr>
        <w:t>O</w:t>
      </w:r>
      <w:r w:rsidRPr="009E1B49">
        <w:rPr>
          <w:rFonts w:asciiTheme="majorHAnsi" w:hAnsiTheme="majorHAnsi"/>
          <w:lang w:eastAsia="ko-KR"/>
        </w:rPr>
        <w:t xml:space="preserve">bjective </w:t>
      </w:r>
    </w:p>
    <w:p w:rsidR="008860F1" w:rsidRDefault="008860F1"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A</w:t>
      </w:r>
      <w:r w:rsidR="009E1B49" w:rsidRPr="009E1B49">
        <w:rPr>
          <w:rFonts w:asciiTheme="majorHAnsi" w:hAnsiTheme="majorHAnsi"/>
          <w:lang w:eastAsia="ko-KR"/>
        </w:rPr>
        <w:t xml:space="preserve">nalog </w:t>
      </w:r>
      <w:r>
        <w:rPr>
          <w:rFonts w:asciiTheme="majorHAnsi" w:hAnsiTheme="majorHAnsi"/>
          <w:lang w:eastAsia="ko-KR"/>
        </w:rPr>
        <w:t>C</w:t>
      </w:r>
      <w:r w:rsidR="009E1B49" w:rsidRPr="009E1B49">
        <w:rPr>
          <w:rFonts w:asciiTheme="majorHAnsi" w:hAnsiTheme="majorHAnsi"/>
          <w:lang w:eastAsia="ko-KR"/>
        </w:rPr>
        <w:t xml:space="preserve">ircuit </w:t>
      </w:r>
      <w:r>
        <w:rPr>
          <w:rFonts w:asciiTheme="majorHAnsi" w:hAnsiTheme="majorHAnsi"/>
          <w:lang w:eastAsia="ko-KR"/>
        </w:rPr>
        <w:t>O</w:t>
      </w:r>
      <w:r w:rsidR="009E1B49" w:rsidRPr="009E1B49">
        <w:rPr>
          <w:rFonts w:asciiTheme="majorHAnsi" w:hAnsiTheme="majorHAnsi"/>
          <w:lang w:eastAsia="ko-KR"/>
        </w:rPr>
        <w:t xml:space="preserve">ptimization </w:t>
      </w:r>
      <w:r>
        <w:rPr>
          <w:rFonts w:asciiTheme="majorHAnsi" w:hAnsiTheme="majorHAnsi"/>
          <w:lang w:eastAsia="ko-KR"/>
        </w:rPr>
        <w:t>Tool</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ISCAS 2015, pp. 2652 – 2655, May 24-27 </w:t>
      </w:r>
    </w:p>
    <w:p w:rsidR="009E1B49" w:rsidRDefault="008860F1" w:rsidP="00015FE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 Lisbon, Portugal.</w:t>
      </w:r>
    </w:p>
    <w:p w:rsidR="008860F1" w:rsidRPr="009E1B49" w:rsidRDefault="008860F1" w:rsidP="00015FE9">
      <w:pPr>
        <w:widowControl w:val="0"/>
        <w:suppressAutoHyphens/>
        <w:spacing w:after="0" w:line="240" w:lineRule="auto"/>
        <w:outlineLvl w:val="0"/>
        <w:rPr>
          <w:rFonts w:asciiTheme="majorHAnsi" w:hAnsiTheme="majorHAnsi"/>
          <w:lang w:eastAsia="ko-KR"/>
        </w:rPr>
      </w:pPr>
    </w:p>
    <w:p w:rsidR="00C8510F" w:rsidRDefault="009E1B49" w:rsidP="00C8510F">
      <w:pPr>
        <w:widowControl w:val="0"/>
        <w:suppressAutoHyphens/>
        <w:spacing w:after="0" w:line="240" w:lineRule="auto"/>
        <w:rPr>
          <w:rFonts w:asciiTheme="majorHAnsi" w:hAnsiTheme="majorHAnsi"/>
          <w:lang w:eastAsia="ko-KR"/>
        </w:rPr>
      </w:pPr>
      <w:r w:rsidRPr="009E1B49">
        <w:rPr>
          <w:rFonts w:asciiTheme="majorHAnsi" w:hAnsiTheme="majorHAnsi"/>
          <w:lang w:eastAsia="ko-KR"/>
        </w:rPr>
        <w:t>Balcıoğlu</w:t>
      </w:r>
      <w:r w:rsidR="00C8510F">
        <w:rPr>
          <w:rFonts w:asciiTheme="majorHAnsi" w:hAnsiTheme="majorHAnsi"/>
          <w:lang w:eastAsia="ko-KR"/>
        </w:rPr>
        <w:t>, Y.,</w:t>
      </w:r>
      <w:r w:rsidRPr="009E1B49">
        <w:rPr>
          <w:rFonts w:asciiTheme="majorHAnsi" w:hAnsiTheme="majorHAnsi"/>
          <w:lang w:eastAsia="ko-KR"/>
        </w:rPr>
        <w:t xml:space="preserve"> Dündar, </w:t>
      </w:r>
      <w:r w:rsidR="00C8510F">
        <w:rPr>
          <w:rFonts w:asciiTheme="majorHAnsi" w:hAnsiTheme="majorHAnsi"/>
          <w:lang w:eastAsia="ko-KR"/>
        </w:rPr>
        <w:t>G.,</w:t>
      </w:r>
      <w:r w:rsidRPr="009E1B49">
        <w:rPr>
          <w:rFonts w:asciiTheme="majorHAnsi" w:hAnsiTheme="majorHAnsi"/>
          <w:lang w:eastAsia="ko-KR"/>
        </w:rPr>
        <w:t xml:space="preserve">“A </w:t>
      </w:r>
      <w:r w:rsidR="00C8510F">
        <w:rPr>
          <w:rFonts w:asciiTheme="majorHAnsi" w:hAnsiTheme="majorHAnsi"/>
          <w:lang w:eastAsia="ko-KR"/>
        </w:rPr>
        <w:t>S</w:t>
      </w:r>
      <w:r w:rsidRPr="009E1B49">
        <w:rPr>
          <w:rFonts w:asciiTheme="majorHAnsi" w:hAnsiTheme="majorHAnsi"/>
          <w:lang w:eastAsia="ko-KR"/>
        </w:rPr>
        <w:t xml:space="preserve">ynthesizable Time to Digital Converter (TDC) with MIMO </w:t>
      </w:r>
      <w:r w:rsidR="00C8510F">
        <w:rPr>
          <w:rFonts w:asciiTheme="majorHAnsi" w:hAnsiTheme="majorHAnsi"/>
          <w:lang w:eastAsia="ko-KR"/>
        </w:rPr>
        <w:t>S</w:t>
      </w:r>
      <w:r w:rsidRPr="009E1B49">
        <w:rPr>
          <w:rFonts w:asciiTheme="majorHAnsi" w:hAnsiTheme="majorHAnsi"/>
          <w:lang w:eastAsia="ko-KR"/>
        </w:rPr>
        <w:t xml:space="preserve">patial </w:t>
      </w:r>
    </w:p>
    <w:p w:rsidR="009E1B49" w:rsidRDefault="00C8510F" w:rsidP="00C8510F">
      <w:pPr>
        <w:widowControl w:val="0"/>
        <w:suppressAutoHyphens/>
        <w:spacing w:after="0" w:line="240" w:lineRule="auto"/>
        <w:rPr>
          <w:rFonts w:asciiTheme="majorHAnsi" w:hAnsiTheme="majorHAnsi"/>
          <w:lang w:eastAsia="ko-KR"/>
        </w:rPr>
      </w:pPr>
      <w:r>
        <w:rPr>
          <w:rFonts w:asciiTheme="majorHAnsi" w:hAnsiTheme="majorHAnsi"/>
          <w:lang w:eastAsia="ko-KR"/>
        </w:rPr>
        <w:t xml:space="preserve">          O</w:t>
      </w:r>
      <w:r w:rsidR="009E1B49" w:rsidRPr="009E1B49">
        <w:rPr>
          <w:rFonts w:asciiTheme="majorHAnsi" w:hAnsiTheme="majorHAnsi"/>
          <w:lang w:eastAsia="ko-KR"/>
        </w:rPr>
        <w:t xml:space="preserve">versampling </w:t>
      </w:r>
      <w:r>
        <w:rPr>
          <w:rFonts w:asciiTheme="majorHAnsi" w:hAnsiTheme="majorHAnsi"/>
          <w:lang w:eastAsia="ko-KR"/>
        </w:rPr>
        <w:t>Method</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NEWCAS 2015, June 7-10, 2015, Grenoble, France.</w:t>
      </w:r>
    </w:p>
    <w:p w:rsidR="00C8510F" w:rsidRPr="009E1B49" w:rsidRDefault="00C8510F" w:rsidP="00C8510F">
      <w:pPr>
        <w:widowControl w:val="0"/>
        <w:suppressAutoHyphens/>
        <w:spacing w:after="0" w:line="240" w:lineRule="auto"/>
        <w:rPr>
          <w:rFonts w:asciiTheme="majorHAnsi" w:hAnsiTheme="majorHAnsi"/>
          <w:lang w:eastAsia="ko-KR"/>
        </w:rPr>
      </w:pPr>
    </w:p>
    <w:p w:rsidR="00C409F9" w:rsidRDefault="009E1B49" w:rsidP="00C409F9">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Berkol, </w:t>
      </w:r>
      <w:r w:rsidR="00C409F9">
        <w:rPr>
          <w:rFonts w:asciiTheme="majorHAnsi" w:hAnsiTheme="majorHAnsi"/>
          <w:lang w:eastAsia="ko-KR"/>
        </w:rPr>
        <w:t xml:space="preserve">C., </w:t>
      </w:r>
      <w:r w:rsidRPr="009E1B49">
        <w:rPr>
          <w:rFonts w:asciiTheme="majorHAnsi" w:hAnsiTheme="majorHAnsi"/>
          <w:lang w:eastAsia="ko-KR"/>
        </w:rPr>
        <w:t xml:space="preserve">Unutulmaz, </w:t>
      </w:r>
      <w:r w:rsidR="00C409F9">
        <w:rPr>
          <w:rFonts w:asciiTheme="majorHAnsi" w:hAnsiTheme="majorHAnsi"/>
          <w:lang w:eastAsia="ko-KR"/>
        </w:rPr>
        <w:t xml:space="preserve">A., </w:t>
      </w:r>
      <w:r w:rsidRPr="009E1B49">
        <w:rPr>
          <w:rFonts w:asciiTheme="majorHAnsi" w:hAnsiTheme="majorHAnsi"/>
          <w:lang w:eastAsia="ko-KR"/>
        </w:rPr>
        <w:t xml:space="preserve">Afacan, </w:t>
      </w:r>
      <w:r w:rsidR="00C409F9">
        <w:rPr>
          <w:rFonts w:asciiTheme="majorHAnsi" w:hAnsiTheme="majorHAnsi"/>
          <w:lang w:eastAsia="ko-KR"/>
        </w:rPr>
        <w:t>E.,</w:t>
      </w:r>
      <w:r w:rsidRPr="009E1B49">
        <w:rPr>
          <w:rFonts w:asciiTheme="majorHAnsi" w:hAnsiTheme="majorHAnsi"/>
          <w:lang w:eastAsia="ko-KR"/>
        </w:rPr>
        <w:t xml:space="preserve">Dündar, </w:t>
      </w:r>
      <w:r w:rsidR="00C409F9">
        <w:rPr>
          <w:rFonts w:asciiTheme="majorHAnsi" w:hAnsiTheme="majorHAnsi"/>
          <w:lang w:eastAsia="ko-KR"/>
        </w:rPr>
        <w:t xml:space="preserve">G., </w:t>
      </w:r>
      <w:r w:rsidRPr="009E1B49">
        <w:rPr>
          <w:rFonts w:asciiTheme="majorHAnsi" w:hAnsiTheme="majorHAnsi"/>
          <w:lang w:eastAsia="ko-KR"/>
        </w:rPr>
        <w:t xml:space="preserve">Fernandez, </w:t>
      </w:r>
      <w:r w:rsidR="00C409F9">
        <w:rPr>
          <w:rFonts w:asciiTheme="majorHAnsi" w:hAnsiTheme="majorHAnsi"/>
          <w:lang w:eastAsia="ko-KR"/>
        </w:rPr>
        <w:t xml:space="preserve">F.V., </w:t>
      </w:r>
      <w:r w:rsidRPr="009E1B49">
        <w:rPr>
          <w:rFonts w:asciiTheme="majorHAnsi" w:hAnsiTheme="majorHAnsi"/>
          <w:lang w:eastAsia="ko-KR"/>
        </w:rPr>
        <w:t xml:space="preserve">Pusane, </w:t>
      </w:r>
      <w:r w:rsidR="00C409F9">
        <w:rPr>
          <w:rFonts w:asciiTheme="majorHAnsi" w:hAnsiTheme="majorHAnsi"/>
          <w:lang w:eastAsia="ko-KR"/>
        </w:rPr>
        <w:t xml:space="preserve">A.E., </w:t>
      </w:r>
      <w:r w:rsidRPr="009E1B49">
        <w:rPr>
          <w:rFonts w:asciiTheme="majorHAnsi" w:hAnsiTheme="majorHAnsi"/>
          <w:lang w:eastAsia="ko-KR"/>
        </w:rPr>
        <w:t xml:space="preserve">Başkaya, </w:t>
      </w:r>
      <w:r w:rsidR="00C409F9">
        <w:rPr>
          <w:rFonts w:asciiTheme="majorHAnsi" w:hAnsiTheme="majorHAnsi"/>
          <w:lang w:eastAsia="ko-KR"/>
        </w:rPr>
        <w:t xml:space="preserve">F., </w:t>
      </w:r>
      <w:r w:rsidRPr="009E1B49">
        <w:rPr>
          <w:rFonts w:asciiTheme="majorHAnsi" w:hAnsiTheme="majorHAnsi"/>
          <w:lang w:eastAsia="ko-KR"/>
        </w:rPr>
        <w:t xml:space="preserve">“A </w:t>
      </w:r>
      <w:r w:rsidR="00C409F9">
        <w:rPr>
          <w:rFonts w:asciiTheme="majorHAnsi" w:hAnsiTheme="majorHAnsi"/>
          <w:lang w:eastAsia="ko-KR"/>
        </w:rPr>
        <w:t>T</w:t>
      </w:r>
      <w:r w:rsidRPr="009E1B49">
        <w:rPr>
          <w:rFonts w:asciiTheme="majorHAnsi" w:hAnsiTheme="majorHAnsi"/>
          <w:lang w:eastAsia="ko-KR"/>
        </w:rPr>
        <w:t>wo-</w:t>
      </w:r>
    </w:p>
    <w:p w:rsidR="00C409F9" w:rsidRDefault="00C409F9" w:rsidP="00C409F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S</w:t>
      </w:r>
      <w:r w:rsidR="009E1B49" w:rsidRPr="009E1B49">
        <w:rPr>
          <w:rFonts w:asciiTheme="majorHAnsi" w:hAnsiTheme="majorHAnsi"/>
          <w:lang w:eastAsia="ko-KR"/>
        </w:rPr>
        <w:t xml:space="preserve">tep </w:t>
      </w:r>
      <w:r>
        <w:rPr>
          <w:rFonts w:asciiTheme="majorHAnsi" w:hAnsiTheme="majorHAnsi"/>
          <w:lang w:eastAsia="ko-KR"/>
        </w:rPr>
        <w:t>L</w:t>
      </w:r>
      <w:r w:rsidR="009E1B49" w:rsidRPr="009E1B49">
        <w:rPr>
          <w:rFonts w:asciiTheme="majorHAnsi" w:hAnsiTheme="majorHAnsi"/>
          <w:lang w:eastAsia="ko-KR"/>
        </w:rPr>
        <w:t>ayout-in-the-</w:t>
      </w:r>
      <w:r>
        <w:rPr>
          <w:rFonts w:asciiTheme="majorHAnsi" w:hAnsiTheme="majorHAnsi"/>
          <w:lang w:eastAsia="ko-KR"/>
        </w:rPr>
        <w:t>L</w:t>
      </w:r>
      <w:r w:rsidR="009E1B49" w:rsidRPr="009E1B49">
        <w:rPr>
          <w:rFonts w:asciiTheme="majorHAnsi" w:hAnsiTheme="majorHAnsi"/>
          <w:lang w:eastAsia="ko-KR"/>
        </w:rPr>
        <w:t xml:space="preserve">oop </w:t>
      </w:r>
      <w:r>
        <w:rPr>
          <w:rFonts w:asciiTheme="majorHAnsi" w:hAnsiTheme="majorHAnsi"/>
          <w:lang w:eastAsia="ko-KR"/>
        </w:rPr>
        <w:t>D</w:t>
      </w:r>
      <w:r w:rsidR="009E1B49" w:rsidRPr="009E1B49">
        <w:rPr>
          <w:rFonts w:asciiTheme="majorHAnsi" w:hAnsiTheme="majorHAnsi"/>
          <w:lang w:eastAsia="ko-KR"/>
        </w:rPr>
        <w:t xml:space="preserve">esign </w:t>
      </w:r>
      <w:r>
        <w:rPr>
          <w:rFonts w:asciiTheme="majorHAnsi" w:hAnsiTheme="majorHAnsi"/>
          <w:lang w:eastAsia="ko-KR"/>
        </w:rPr>
        <w:t>A</w:t>
      </w:r>
      <w:r w:rsidR="009E1B49" w:rsidRPr="009E1B49">
        <w:rPr>
          <w:rFonts w:asciiTheme="majorHAnsi" w:hAnsiTheme="majorHAnsi"/>
          <w:lang w:eastAsia="ko-KR"/>
        </w:rPr>
        <w:t xml:space="preserve">utomation </w:t>
      </w:r>
      <w:r>
        <w:rPr>
          <w:rFonts w:asciiTheme="majorHAnsi" w:hAnsiTheme="majorHAnsi"/>
          <w:lang w:eastAsia="ko-KR"/>
        </w:rPr>
        <w:t>Tool</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NEWCAS 2015, June 7-</w:t>
      </w:r>
    </w:p>
    <w:p w:rsidR="009E1B49" w:rsidRDefault="00C409F9" w:rsidP="00C409F9">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10, 2015, Grenoble, France.</w:t>
      </w:r>
    </w:p>
    <w:p w:rsidR="008A6845" w:rsidRDefault="008A6845" w:rsidP="008A6845">
      <w:pPr>
        <w:suppressAutoHyphens/>
        <w:spacing w:after="0" w:line="240" w:lineRule="auto"/>
        <w:outlineLvl w:val="0"/>
        <w:rPr>
          <w:rFonts w:asciiTheme="majorHAnsi" w:hAnsiTheme="majorHAnsi"/>
          <w:lang w:eastAsia="ko-KR"/>
        </w:rPr>
      </w:pPr>
    </w:p>
    <w:p w:rsidR="008A6845" w:rsidRDefault="009E1B49" w:rsidP="008A6845">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Arınık, </w:t>
      </w:r>
      <w:r w:rsidR="008A6845">
        <w:rPr>
          <w:rFonts w:asciiTheme="majorHAnsi" w:hAnsiTheme="majorHAnsi"/>
          <w:lang w:eastAsia="ko-KR"/>
        </w:rPr>
        <w:t>N.,</w:t>
      </w:r>
      <w:r w:rsidRPr="009E1B49">
        <w:rPr>
          <w:rFonts w:asciiTheme="majorHAnsi" w:hAnsiTheme="majorHAnsi"/>
          <w:lang w:eastAsia="ko-KR"/>
        </w:rPr>
        <w:t>Günce</w:t>
      </w:r>
      <w:r w:rsidR="008A6845">
        <w:rPr>
          <w:rFonts w:asciiTheme="majorHAnsi" w:hAnsiTheme="majorHAnsi"/>
          <w:lang w:eastAsia="ko-KR"/>
        </w:rPr>
        <w:t>,</w:t>
      </w:r>
      <w:r w:rsidRPr="009E1B49">
        <w:rPr>
          <w:rFonts w:asciiTheme="majorHAnsi" w:hAnsiTheme="majorHAnsi"/>
          <w:lang w:eastAsia="ko-KR"/>
        </w:rPr>
        <w:t xml:space="preserve"> K.</w:t>
      </w:r>
      <w:r w:rsidR="008A6845">
        <w:rPr>
          <w:rFonts w:asciiTheme="majorHAnsi" w:hAnsiTheme="majorHAnsi"/>
          <w:lang w:eastAsia="ko-KR"/>
        </w:rPr>
        <w:t xml:space="preserve">, Orman, Ö., </w:t>
      </w:r>
      <w:r w:rsidRPr="009E1B49">
        <w:rPr>
          <w:rFonts w:asciiTheme="majorHAnsi" w:hAnsiTheme="majorHAnsi"/>
          <w:lang w:eastAsia="ko-KR"/>
        </w:rPr>
        <w:t xml:space="preserve">Incel, </w:t>
      </w:r>
      <w:r w:rsidR="008A6845">
        <w:rPr>
          <w:rFonts w:asciiTheme="majorHAnsi" w:hAnsiTheme="majorHAnsi"/>
          <w:lang w:eastAsia="ko-KR"/>
        </w:rPr>
        <w:t>D., ‘’</w:t>
      </w:r>
      <w:r w:rsidRPr="009E1B49">
        <w:rPr>
          <w:rFonts w:asciiTheme="majorHAnsi" w:hAnsiTheme="majorHAnsi"/>
          <w:lang w:eastAsia="ko-KR"/>
        </w:rPr>
        <w:t xml:space="preserve">An Outlook on Detecting Communities by using Mobile </w:t>
      </w:r>
    </w:p>
    <w:p w:rsidR="008A6845" w:rsidRDefault="008A6845" w:rsidP="008A684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Connections and the Methods (Mobil İletişim Verisi Kullanarak Kararlı Topluluk Bulma </w:t>
      </w:r>
    </w:p>
    <w:p w:rsidR="009E1B49" w:rsidRDefault="008A6845" w:rsidP="008A684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Konusuna Genel Bakış ve Yöntemler)</w:t>
      </w:r>
      <w:r>
        <w:rPr>
          <w:rFonts w:asciiTheme="majorHAnsi" w:hAnsiTheme="majorHAnsi"/>
          <w:lang w:eastAsia="ko-KR"/>
        </w:rPr>
        <w:t>’’</w:t>
      </w:r>
      <w:r w:rsidR="009E1B49" w:rsidRPr="009E1B49">
        <w:rPr>
          <w:rFonts w:asciiTheme="majorHAnsi" w:hAnsiTheme="majorHAnsi"/>
          <w:lang w:eastAsia="ko-KR"/>
        </w:rPr>
        <w:t>, Akademik Bilişim 2015, Eskişehir, February 2015.</w:t>
      </w:r>
    </w:p>
    <w:p w:rsidR="008A6845" w:rsidRPr="009E1B49" w:rsidRDefault="008A6845" w:rsidP="008A6845">
      <w:pPr>
        <w:suppressAutoHyphens/>
        <w:spacing w:after="0" w:line="240" w:lineRule="auto"/>
        <w:outlineLvl w:val="0"/>
        <w:rPr>
          <w:rFonts w:asciiTheme="majorHAnsi" w:hAnsiTheme="majorHAnsi"/>
          <w:lang w:eastAsia="ko-KR"/>
        </w:rPr>
      </w:pPr>
    </w:p>
    <w:p w:rsidR="008A6845" w:rsidRDefault="009E1B49" w:rsidP="008A684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Malazgirt, </w:t>
      </w:r>
      <w:r w:rsidR="008A6845">
        <w:rPr>
          <w:rFonts w:asciiTheme="majorHAnsi" w:eastAsiaTheme="minorHAnsi" w:hAnsiTheme="majorHAnsi" w:cstheme="minorBidi"/>
          <w:color w:val="auto"/>
          <w:sz w:val="22"/>
          <w:szCs w:val="22"/>
          <w:lang w:val="tr-TR" w:eastAsia="ko-KR" w:bidi="ar-SA"/>
        </w:rPr>
        <w:t>G.A.,</w:t>
      </w:r>
      <w:r w:rsidRPr="009E1B49">
        <w:rPr>
          <w:rFonts w:asciiTheme="majorHAnsi" w:eastAsiaTheme="minorHAnsi" w:hAnsiTheme="majorHAnsi" w:cstheme="minorBidi"/>
          <w:color w:val="auto"/>
          <w:sz w:val="22"/>
          <w:szCs w:val="22"/>
          <w:lang w:val="tr-TR" w:eastAsia="ko-KR" w:bidi="ar-SA"/>
        </w:rPr>
        <w:t xml:space="preserve"> Sönmez, </w:t>
      </w:r>
      <w:r w:rsidR="008A6845">
        <w:rPr>
          <w:rFonts w:asciiTheme="majorHAnsi" w:eastAsiaTheme="minorHAnsi" w:hAnsiTheme="majorHAnsi" w:cstheme="minorBidi"/>
          <w:color w:val="auto"/>
          <w:sz w:val="22"/>
          <w:szCs w:val="22"/>
          <w:lang w:val="tr-TR" w:eastAsia="ko-KR" w:bidi="ar-SA"/>
        </w:rPr>
        <w:t xml:space="preserve">N., </w:t>
      </w:r>
      <w:r w:rsidRPr="009E1B49">
        <w:rPr>
          <w:rFonts w:asciiTheme="majorHAnsi" w:eastAsiaTheme="minorHAnsi" w:hAnsiTheme="majorHAnsi" w:cstheme="minorBidi"/>
          <w:color w:val="auto"/>
          <w:sz w:val="22"/>
          <w:szCs w:val="22"/>
          <w:lang w:val="tr-TR" w:eastAsia="ko-KR" w:bidi="ar-SA"/>
        </w:rPr>
        <w:t xml:space="preserve">Yurdakul, </w:t>
      </w:r>
      <w:r w:rsidR="008A6845">
        <w:rPr>
          <w:rFonts w:asciiTheme="majorHAnsi" w:eastAsiaTheme="minorHAnsi" w:hAnsiTheme="majorHAnsi" w:cstheme="minorBidi"/>
          <w:color w:val="auto"/>
          <w:sz w:val="22"/>
          <w:szCs w:val="22"/>
          <w:lang w:val="tr-TR" w:eastAsia="ko-KR" w:bidi="ar-SA"/>
        </w:rPr>
        <w:t xml:space="preserve">A.,Ünsal, O., </w:t>
      </w:r>
      <w:r w:rsidRPr="009E1B49">
        <w:rPr>
          <w:rFonts w:asciiTheme="majorHAnsi" w:eastAsiaTheme="minorHAnsi" w:hAnsiTheme="majorHAnsi" w:cstheme="minorBidi"/>
          <w:color w:val="auto"/>
          <w:sz w:val="22"/>
          <w:szCs w:val="22"/>
          <w:lang w:val="tr-TR" w:eastAsia="ko-KR" w:bidi="ar-SA"/>
        </w:rPr>
        <w:t xml:space="preserve">Cristal, </w:t>
      </w:r>
      <w:r w:rsidR="008A6845">
        <w:rPr>
          <w:rFonts w:asciiTheme="majorHAnsi" w:eastAsiaTheme="minorHAnsi" w:hAnsiTheme="majorHAnsi" w:cstheme="minorBidi"/>
          <w:color w:val="auto"/>
          <w:sz w:val="22"/>
          <w:szCs w:val="22"/>
          <w:lang w:val="tr-TR" w:eastAsia="ko-KR" w:bidi="ar-SA"/>
        </w:rPr>
        <w:t xml:space="preserve">A., </w:t>
      </w:r>
      <w:r w:rsidRPr="009E1B49">
        <w:rPr>
          <w:rFonts w:asciiTheme="majorHAnsi" w:eastAsiaTheme="minorHAnsi" w:hAnsiTheme="majorHAnsi" w:cstheme="minorBidi"/>
          <w:color w:val="auto"/>
          <w:sz w:val="22"/>
          <w:szCs w:val="22"/>
          <w:lang w:val="tr-TR" w:eastAsia="ko-KR" w:bidi="ar-SA"/>
        </w:rPr>
        <w:t xml:space="preserve">“Accelerating Complete Decision </w:t>
      </w:r>
      <w:r w:rsidR="008A6845">
        <w:rPr>
          <w:rFonts w:asciiTheme="majorHAnsi" w:eastAsiaTheme="minorHAnsi" w:hAnsiTheme="majorHAnsi" w:cstheme="minorBidi"/>
          <w:color w:val="auto"/>
          <w:sz w:val="22"/>
          <w:szCs w:val="22"/>
          <w:lang w:val="tr-TR" w:eastAsia="ko-KR" w:bidi="ar-SA"/>
        </w:rPr>
        <w:t xml:space="preserve"> </w:t>
      </w:r>
    </w:p>
    <w:p w:rsidR="008A6845" w:rsidRDefault="008A6845" w:rsidP="008A684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Support Queries Through </w:t>
      </w:r>
      <w:r>
        <w:rPr>
          <w:rFonts w:asciiTheme="majorHAnsi" w:eastAsiaTheme="minorHAnsi" w:hAnsiTheme="majorHAnsi" w:cstheme="minorBidi"/>
          <w:color w:val="auto"/>
          <w:sz w:val="22"/>
          <w:szCs w:val="22"/>
          <w:lang w:val="tr-TR" w:eastAsia="ko-KR" w:bidi="ar-SA"/>
        </w:rPr>
        <w:t>High-Level Synthesis Technology</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23</w:t>
      </w:r>
      <w:r w:rsidR="009E1B49" w:rsidRPr="008A6845">
        <w:rPr>
          <w:rFonts w:asciiTheme="majorHAnsi" w:eastAsiaTheme="minorHAnsi" w:hAnsiTheme="majorHAnsi" w:cstheme="minorBidi"/>
          <w:color w:val="auto"/>
          <w:sz w:val="22"/>
          <w:szCs w:val="22"/>
          <w:vertAlign w:val="superscript"/>
          <w:lang w:val="tr-TR" w:eastAsia="ko-KR" w:bidi="ar-SA"/>
        </w:rPr>
        <w:t>rd</w:t>
      </w:r>
      <w:r w:rsidR="009E1B49" w:rsidRPr="009E1B49">
        <w:rPr>
          <w:rFonts w:asciiTheme="majorHAnsi" w:eastAsiaTheme="minorHAnsi" w:hAnsiTheme="majorHAnsi" w:cstheme="minorBidi"/>
          <w:color w:val="auto"/>
          <w:sz w:val="22"/>
          <w:szCs w:val="22"/>
          <w:lang w:val="tr-TR" w:eastAsia="ko-KR" w:bidi="ar-SA"/>
        </w:rPr>
        <w:t xml:space="preserve"> ACM/SIGDA International </w:t>
      </w:r>
    </w:p>
    <w:p w:rsidR="008A6845" w:rsidRDefault="008A6845" w:rsidP="008A684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Symposium on Field-Programmable Gate Arrays (FPGA’15), February 22-25, 2015, </w:t>
      </w:r>
    </w:p>
    <w:p w:rsidR="009E1B49" w:rsidRDefault="008A6845" w:rsidP="008A684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Monterey, California, USA</w:t>
      </w:r>
      <w:r>
        <w:rPr>
          <w:rFonts w:asciiTheme="majorHAnsi" w:eastAsiaTheme="minorHAnsi" w:hAnsiTheme="majorHAnsi" w:cstheme="minorBidi"/>
          <w:color w:val="auto"/>
          <w:sz w:val="22"/>
          <w:szCs w:val="22"/>
          <w:lang w:val="tr-TR" w:eastAsia="ko-KR" w:bidi="ar-SA"/>
        </w:rPr>
        <w:t>.</w:t>
      </w:r>
    </w:p>
    <w:p w:rsidR="008A6845" w:rsidRPr="008A6845" w:rsidRDefault="008A6845" w:rsidP="008A6845">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D80B81" w:rsidRDefault="00D80B81" w:rsidP="008A6845">
      <w:pPr>
        <w:widowControl w:val="0"/>
        <w:suppressAutoHyphens/>
        <w:spacing w:after="0" w:line="300" w:lineRule="exact"/>
        <w:outlineLvl w:val="0"/>
        <w:rPr>
          <w:rFonts w:asciiTheme="majorHAnsi" w:hAnsiTheme="majorHAnsi"/>
          <w:lang w:eastAsia="ko-KR"/>
        </w:rPr>
      </w:pPr>
      <w:r>
        <w:rPr>
          <w:rFonts w:asciiTheme="majorHAnsi" w:hAnsiTheme="majorHAnsi"/>
          <w:lang w:eastAsia="ko-KR"/>
        </w:rPr>
        <w:t>Balkan, S., Baydogan, M.G., Sanjay, A.</w:t>
      </w:r>
      <w:r w:rsidR="009E1B49" w:rsidRPr="009E1B49">
        <w:rPr>
          <w:rFonts w:asciiTheme="majorHAnsi" w:hAnsiTheme="majorHAnsi"/>
          <w:lang w:eastAsia="ko-KR"/>
        </w:rPr>
        <w:t xml:space="preserve">V., 2015, "Adaptive Advertisement Recommender Systems </w:t>
      </w:r>
    </w:p>
    <w:p w:rsidR="00D80B81" w:rsidRDefault="00D80B81" w:rsidP="008A6845">
      <w:pPr>
        <w:widowControl w:val="0"/>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for Digital Signage", 2015 Americas Conference on Information Systems (AMCIS), Fajardo, </w:t>
      </w:r>
    </w:p>
    <w:p w:rsidR="009E1B49" w:rsidRDefault="00D80B81" w:rsidP="008A6845">
      <w:pPr>
        <w:widowControl w:val="0"/>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Puerto Rico.</w:t>
      </w:r>
    </w:p>
    <w:p w:rsidR="00D80B81" w:rsidRPr="009E1B49" w:rsidRDefault="00D80B81" w:rsidP="008A6845">
      <w:pPr>
        <w:widowControl w:val="0"/>
        <w:suppressAutoHyphens/>
        <w:spacing w:after="0" w:line="300" w:lineRule="exact"/>
        <w:outlineLvl w:val="0"/>
        <w:rPr>
          <w:rFonts w:asciiTheme="majorHAnsi" w:hAnsiTheme="majorHAnsi"/>
          <w:lang w:eastAsia="ko-KR"/>
        </w:rPr>
      </w:pPr>
    </w:p>
    <w:p w:rsidR="00E04F2A" w:rsidRDefault="009E1B49" w:rsidP="00D80B81">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Karadeniz, </w:t>
      </w:r>
      <w:r w:rsidR="00E04F2A">
        <w:rPr>
          <w:rFonts w:asciiTheme="majorHAnsi" w:hAnsiTheme="majorHAnsi"/>
          <w:lang w:eastAsia="ko-KR"/>
        </w:rPr>
        <w:t>G.,</w:t>
      </w:r>
      <w:r w:rsidRPr="009E1B49">
        <w:rPr>
          <w:rFonts w:asciiTheme="majorHAnsi" w:hAnsiTheme="majorHAnsi"/>
          <w:lang w:eastAsia="ko-KR"/>
        </w:rPr>
        <w:t xml:space="preserve"> Tunca, </w:t>
      </w:r>
      <w:r w:rsidR="00E04F2A">
        <w:rPr>
          <w:rFonts w:asciiTheme="majorHAnsi" w:hAnsiTheme="majorHAnsi"/>
          <w:lang w:eastAsia="ko-KR"/>
        </w:rPr>
        <w:t>C., Işık, S.,</w:t>
      </w:r>
      <w:r w:rsidRPr="009E1B49">
        <w:rPr>
          <w:rFonts w:asciiTheme="majorHAnsi" w:hAnsiTheme="majorHAnsi"/>
          <w:lang w:eastAsia="ko-KR"/>
        </w:rPr>
        <w:t xml:space="preserve"> Ersoy, </w:t>
      </w:r>
      <w:r w:rsidR="00E04F2A">
        <w:rPr>
          <w:rFonts w:asciiTheme="majorHAnsi" w:hAnsiTheme="majorHAnsi"/>
          <w:lang w:eastAsia="ko-KR"/>
        </w:rPr>
        <w:t xml:space="preserve">C., </w:t>
      </w:r>
      <w:r w:rsidRPr="009E1B49">
        <w:rPr>
          <w:rFonts w:asciiTheme="majorHAnsi" w:hAnsiTheme="majorHAnsi"/>
          <w:lang w:eastAsia="ko-KR"/>
        </w:rPr>
        <w:t xml:space="preserve">"Afet Senaryoları için Akıllı Telefon Tabanlı Altyapısız </w:t>
      </w:r>
    </w:p>
    <w:p w:rsidR="009E1B49" w:rsidRDefault="00E04F2A" w:rsidP="00D80B81">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İletişim"</w:t>
      </w:r>
      <w:r>
        <w:rPr>
          <w:rFonts w:asciiTheme="majorHAnsi" w:hAnsiTheme="majorHAnsi"/>
          <w:lang w:eastAsia="ko-KR"/>
        </w:rPr>
        <w:t>,</w:t>
      </w:r>
      <w:r w:rsidR="009E1B49" w:rsidRPr="009E1B49">
        <w:rPr>
          <w:rFonts w:asciiTheme="majorHAnsi" w:hAnsiTheme="majorHAnsi"/>
          <w:lang w:eastAsia="ko-KR"/>
        </w:rPr>
        <w:t xml:space="preserve"> Akademik Bilişim 2015, Eskişehir, Şubat 2015.</w:t>
      </w:r>
    </w:p>
    <w:p w:rsidR="00D80B81" w:rsidRPr="009E1B49" w:rsidRDefault="00D80B81" w:rsidP="00D80B81">
      <w:pPr>
        <w:suppressAutoHyphens/>
        <w:spacing w:after="0" w:line="240" w:lineRule="auto"/>
        <w:outlineLvl w:val="0"/>
        <w:rPr>
          <w:rFonts w:asciiTheme="majorHAnsi" w:hAnsiTheme="majorHAnsi"/>
          <w:lang w:eastAsia="ko-KR"/>
        </w:rPr>
      </w:pPr>
    </w:p>
    <w:p w:rsidR="00D372A8" w:rsidRDefault="009E1B49" w:rsidP="00D372A8">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Pehlivan, </w:t>
      </w:r>
      <w:r w:rsidR="00D372A8">
        <w:rPr>
          <w:rFonts w:asciiTheme="majorHAnsi" w:hAnsiTheme="majorHAnsi"/>
          <w:lang w:eastAsia="ko-KR"/>
        </w:rPr>
        <w:t xml:space="preserve">N., </w:t>
      </w:r>
      <w:r w:rsidRPr="009E1B49">
        <w:rPr>
          <w:rFonts w:asciiTheme="majorHAnsi" w:hAnsiTheme="majorHAnsi"/>
          <w:lang w:eastAsia="ko-KR"/>
        </w:rPr>
        <w:t>H. Alemdar,</w:t>
      </w:r>
      <w:r w:rsidR="00D372A8">
        <w:rPr>
          <w:rFonts w:asciiTheme="majorHAnsi" w:hAnsiTheme="majorHAnsi"/>
          <w:lang w:eastAsia="ko-KR"/>
        </w:rPr>
        <w:t xml:space="preserve"> H.,</w:t>
      </w:r>
      <w:r w:rsidRPr="009E1B49">
        <w:rPr>
          <w:rFonts w:asciiTheme="majorHAnsi" w:hAnsiTheme="majorHAnsi"/>
          <w:lang w:eastAsia="ko-KR"/>
        </w:rPr>
        <w:t xml:space="preserve"> Tunca </w:t>
      </w:r>
      <w:r w:rsidR="00D372A8">
        <w:rPr>
          <w:rFonts w:asciiTheme="majorHAnsi" w:hAnsiTheme="majorHAnsi"/>
          <w:lang w:eastAsia="ko-KR"/>
        </w:rPr>
        <w:t>C.,</w:t>
      </w:r>
      <w:r w:rsidRPr="009E1B49">
        <w:rPr>
          <w:rFonts w:asciiTheme="majorHAnsi" w:hAnsiTheme="majorHAnsi"/>
          <w:lang w:eastAsia="ko-KR"/>
        </w:rPr>
        <w:t xml:space="preserve"> Ersoy, </w:t>
      </w:r>
      <w:r w:rsidR="00D372A8">
        <w:rPr>
          <w:rFonts w:asciiTheme="majorHAnsi" w:hAnsiTheme="majorHAnsi"/>
          <w:lang w:eastAsia="ko-KR"/>
        </w:rPr>
        <w:t xml:space="preserve">C., </w:t>
      </w:r>
      <w:r w:rsidRPr="009E1B49">
        <w:rPr>
          <w:rFonts w:asciiTheme="majorHAnsi" w:hAnsiTheme="majorHAnsi"/>
          <w:lang w:eastAsia="ko-KR"/>
        </w:rPr>
        <w:t>"Akıllı Evde İ</w:t>
      </w:r>
      <w:r w:rsidR="00D372A8">
        <w:rPr>
          <w:rFonts w:asciiTheme="majorHAnsi" w:hAnsiTheme="majorHAnsi"/>
          <w:lang w:eastAsia="ko-KR"/>
        </w:rPr>
        <w:t>nsan Eylemi Tanıma ve Yorumlama</w:t>
      </w:r>
      <w:r w:rsidRPr="009E1B49">
        <w:rPr>
          <w:rFonts w:asciiTheme="majorHAnsi" w:hAnsiTheme="majorHAnsi"/>
          <w:lang w:eastAsia="ko-KR"/>
        </w:rPr>
        <w:t xml:space="preserve">: </w:t>
      </w:r>
    </w:p>
    <w:p w:rsidR="00D372A8" w:rsidRDefault="00D372A8" w:rsidP="00D372A8">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Bir Etiket Toplama ve Veri Görselleştirme Uygulaması", Akademik Bilişim 2015, Eskişehir, </w:t>
      </w:r>
    </w:p>
    <w:p w:rsidR="009E1B49" w:rsidRDefault="00D372A8" w:rsidP="00D372A8">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Şubat 2015.</w:t>
      </w:r>
    </w:p>
    <w:p w:rsidR="00D372A8" w:rsidRPr="009E1B49" w:rsidRDefault="00D372A8" w:rsidP="00D372A8">
      <w:pPr>
        <w:suppressAutoHyphens/>
        <w:spacing w:after="0" w:line="240" w:lineRule="auto"/>
        <w:outlineLvl w:val="0"/>
        <w:rPr>
          <w:rFonts w:asciiTheme="majorHAnsi" w:hAnsiTheme="majorHAnsi"/>
          <w:lang w:eastAsia="ko-KR"/>
        </w:rPr>
      </w:pPr>
    </w:p>
    <w:p w:rsidR="00DB7852" w:rsidRDefault="009E1B49" w:rsidP="00DB7852">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Erışık, </w:t>
      </w:r>
      <w:r w:rsidR="00DB7852">
        <w:rPr>
          <w:rFonts w:asciiTheme="majorHAnsi" w:hAnsiTheme="majorHAnsi"/>
          <w:lang w:eastAsia="ko-KR"/>
        </w:rPr>
        <w:t>D.,</w:t>
      </w:r>
      <w:r w:rsidRPr="009E1B49">
        <w:rPr>
          <w:rFonts w:asciiTheme="majorHAnsi" w:hAnsiTheme="majorHAnsi"/>
          <w:lang w:eastAsia="ko-KR"/>
        </w:rPr>
        <w:t xml:space="preserve"> Karaman, </w:t>
      </w:r>
      <w:r w:rsidR="00DB7852">
        <w:rPr>
          <w:rFonts w:asciiTheme="majorHAnsi" w:hAnsiTheme="majorHAnsi"/>
          <w:lang w:eastAsia="ko-KR"/>
        </w:rPr>
        <w:t>A.,</w:t>
      </w:r>
      <w:r w:rsidRPr="009E1B49">
        <w:rPr>
          <w:rFonts w:asciiTheme="majorHAnsi" w:hAnsiTheme="majorHAnsi"/>
          <w:lang w:eastAsia="ko-KR"/>
        </w:rPr>
        <w:t xml:space="preserve">Işıklar Alptekin, </w:t>
      </w:r>
      <w:r w:rsidR="00DB7852">
        <w:rPr>
          <w:rFonts w:asciiTheme="majorHAnsi" w:hAnsiTheme="majorHAnsi"/>
          <w:lang w:eastAsia="ko-KR"/>
        </w:rPr>
        <w:t xml:space="preserve">G., </w:t>
      </w:r>
      <w:r w:rsidRPr="009E1B49">
        <w:rPr>
          <w:rFonts w:asciiTheme="majorHAnsi" w:hAnsiTheme="majorHAnsi"/>
          <w:lang w:eastAsia="ko-KR"/>
        </w:rPr>
        <w:t xml:space="preserve">ÖDurmaz İncel, </w:t>
      </w:r>
      <w:r w:rsidR="00DB7852">
        <w:rPr>
          <w:rFonts w:asciiTheme="majorHAnsi" w:hAnsiTheme="majorHAnsi"/>
          <w:lang w:eastAsia="ko-KR"/>
        </w:rPr>
        <w:t>Ö.,</w:t>
      </w:r>
      <w:r w:rsidRPr="009E1B49">
        <w:rPr>
          <w:rFonts w:asciiTheme="majorHAnsi" w:hAnsiTheme="majorHAnsi"/>
          <w:lang w:eastAsia="ko-KR"/>
        </w:rPr>
        <w:t xml:space="preserve">Burçak, </w:t>
      </w:r>
      <w:r w:rsidR="00DB7852">
        <w:rPr>
          <w:rFonts w:asciiTheme="majorHAnsi" w:hAnsiTheme="majorHAnsi"/>
          <w:lang w:eastAsia="ko-KR"/>
        </w:rPr>
        <w:t>O.,</w:t>
      </w:r>
      <w:r w:rsidRPr="009E1B49">
        <w:rPr>
          <w:rFonts w:asciiTheme="majorHAnsi" w:hAnsiTheme="majorHAnsi"/>
          <w:lang w:eastAsia="ko-KR"/>
        </w:rPr>
        <w:t xml:space="preserve">İşbilen, </w:t>
      </w:r>
      <w:r w:rsidR="00DB7852">
        <w:rPr>
          <w:rFonts w:asciiTheme="majorHAnsi" w:hAnsiTheme="majorHAnsi"/>
          <w:lang w:eastAsia="ko-KR"/>
        </w:rPr>
        <w:t>M., ‘’</w:t>
      </w:r>
      <w:r w:rsidRPr="009E1B49">
        <w:rPr>
          <w:rFonts w:asciiTheme="majorHAnsi" w:hAnsiTheme="majorHAnsi"/>
          <w:lang w:eastAsia="ko-KR"/>
        </w:rPr>
        <w:t xml:space="preserve">Algılayıcı </w:t>
      </w:r>
    </w:p>
    <w:p w:rsidR="00DB7852" w:rsidRDefault="00DB7852" w:rsidP="00DB7852">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Esaslı Arttırılmış Gerçeklik Uygulaması</w:t>
      </w:r>
      <w:r>
        <w:rPr>
          <w:rFonts w:asciiTheme="majorHAnsi" w:hAnsiTheme="majorHAnsi"/>
          <w:lang w:eastAsia="ko-KR"/>
        </w:rPr>
        <w:t>’’</w:t>
      </w:r>
      <w:r w:rsidR="009E1B49" w:rsidRPr="009E1B49">
        <w:rPr>
          <w:rFonts w:asciiTheme="majorHAnsi" w:hAnsiTheme="majorHAnsi"/>
          <w:lang w:eastAsia="ko-KR"/>
        </w:rPr>
        <w:t>, 23</w:t>
      </w:r>
      <w:r w:rsidR="009E1B49" w:rsidRPr="00DB7852">
        <w:rPr>
          <w:rFonts w:asciiTheme="majorHAnsi" w:hAnsiTheme="majorHAnsi"/>
          <w:vertAlign w:val="superscript"/>
          <w:lang w:eastAsia="ko-KR"/>
        </w:rPr>
        <w:t>rd</w:t>
      </w:r>
      <w:r w:rsidR="009E1B49" w:rsidRPr="009E1B49">
        <w:rPr>
          <w:rFonts w:asciiTheme="majorHAnsi" w:hAnsiTheme="majorHAnsi"/>
          <w:lang w:eastAsia="ko-KR"/>
        </w:rPr>
        <w:t xml:space="preserve"> Signal Processing and Communication </w:t>
      </w:r>
    </w:p>
    <w:p w:rsidR="009E1B49" w:rsidRDefault="00DB7852" w:rsidP="00DB7852">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Applications Symposium, SIU, Mayıs 2015.</w:t>
      </w:r>
    </w:p>
    <w:p w:rsidR="00DB7852" w:rsidRPr="009E1B49" w:rsidRDefault="00DB7852" w:rsidP="00DB7852">
      <w:pPr>
        <w:suppressAutoHyphens/>
        <w:spacing w:after="0" w:line="240" w:lineRule="auto"/>
        <w:outlineLvl w:val="0"/>
        <w:rPr>
          <w:rFonts w:asciiTheme="majorHAnsi" w:hAnsiTheme="majorHAnsi"/>
          <w:lang w:eastAsia="ko-KR"/>
        </w:rPr>
      </w:pPr>
    </w:p>
    <w:p w:rsidR="007C1C85" w:rsidRDefault="009E1B49" w:rsidP="007C1C85">
      <w:pPr>
        <w:widowControl w:val="0"/>
        <w:suppressAutoHyphens/>
        <w:spacing w:after="0" w:line="240" w:lineRule="auto"/>
        <w:rPr>
          <w:rFonts w:asciiTheme="majorHAnsi" w:hAnsiTheme="majorHAnsi"/>
          <w:lang w:eastAsia="ko-KR"/>
        </w:rPr>
      </w:pPr>
      <w:r w:rsidRPr="009E1B49">
        <w:rPr>
          <w:rFonts w:asciiTheme="majorHAnsi" w:hAnsiTheme="majorHAnsi"/>
          <w:lang w:eastAsia="ko-KR"/>
        </w:rPr>
        <w:t>Balcıoğlu</w:t>
      </w:r>
      <w:r w:rsidR="007C1C85">
        <w:rPr>
          <w:rFonts w:asciiTheme="majorHAnsi" w:hAnsiTheme="majorHAnsi"/>
          <w:lang w:eastAsia="ko-KR"/>
        </w:rPr>
        <w:t xml:space="preserve">, Y., </w:t>
      </w:r>
      <w:r w:rsidRPr="009E1B49">
        <w:rPr>
          <w:rFonts w:asciiTheme="majorHAnsi" w:hAnsiTheme="majorHAnsi"/>
          <w:lang w:eastAsia="ko-KR"/>
        </w:rPr>
        <w:t xml:space="preserve">Dündar, </w:t>
      </w:r>
      <w:r w:rsidR="007C1C85">
        <w:rPr>
          <w:rFonts w:asciiTheme="majorHAnsi" w:hAnsiTheme="majorHAnsi"/>
          <w:lang w:eastAsia="ko-KR"/>
        </w:rPr>
        <w:t>G.,</w:t>
      </w:r>
      <w:r w:rsidRPr="009E1B49">
        <w:rPr>
          <w:rFonts w:asciiTheme="majorHAnsi" w:hAnsiTheme="majorHAnsi"/>
          <w:lang w:eastAsia="ko-KR"/>
        </w:rPr>
        <w:t>“All-</w:t>
      </w:r>
      <w:r w:rsidR="007C1C85">
        <w:rPr>
          <w:rFonts w:asciiTheme="majorHAnsi" w:hAnsiTheme="majorHAnsi"/>
          <w:lang w:eastAsia="ko-KR"/>
        </w:rPr>
        <w:t>D</w:t>
      </w:r>
      <w:r w:rsidRPr="009E1B49">
        <w:rPr>
          <w:rFonts w:asciiTheme="majorHAnsi" w:hAnsiTheme="majorHAnsi"/>
          <w:lang w:eastAsia="ko-KR"/>
        </w:rPr>
        <w:t xml:space="preserve">igital </w:t>
      </w:r>
      <w:r w:rsidR="007C1C85">
        <w:rPr>
          <w:rFonts w:asciiTheme="majorHAnsi" w:hAnsiTheme="majorHAnsi"/>
          <w:lang w:eastAsia="ko-KR"/>
        </w:rPr>
        <w:t>P</w:t>
      </w:r>
      <w:r w:rsidRPr="009E1B49">
        <w:rPr>
          <w:rFonts w:asciiTheme="majorHAnsi" w:hAnsiTheme="majorHAnsi"/>
          <w:lang w:eastAsia="ko-KR"/>
        </w:rPr>
        <w:t xml:space="preserve">hase </w:t>
      </w:r>
      <w:r w:rsidR="007C1C85">
        <w:rPr>
          <w:rFonts w:asciiTheme="majorHAnsi" w:hAnsiTheme="majorHAnsi"/>
          <w:lang w:eastAsia="ko-KR"/>
        </w:rPr>
        <w:t>L</w:t>
      </w:r>
      <w:r w:rsidRPr="009E1B49">
        <w:rPr>
          <w:rFonts w:asciiTheme="majorHAnsi" w:hAnsiTheme="majorHAnsi"/>
          <w:lang w:eastAsia="ko-KR"/>
        </w:rPr>
        <w:t xml:space="preserve">ocked </w:t>
      </w:r>
      <w:r w:rsidR="007C1C85">
        <w:rPr>
          <w:rFonts w:asciiTheme="majorHAnsi" w:hAnsiTheme="majorHAnsi"/>
          <w:lang w:eastAsia="ko-KR"/>
        </w:rPr>
        <w:t>L</w:t>
      </w:r>
      <w:r w:rsidRPr="009E1B49">
        <w:rPr>
          <w:rFonts w:asciiTheme="majorHAnsi" w:hAnsiTheme="majorHAnsi"/>
          <w:lang w:eastAsia="ko-KR"/>
        </w:rPr>
        <w:t xml:space="preserve">oop </w:t>
      </w:r>
      <w:r w:rsidR="007C1C85">
        <w:rPr>
          <w:rFonts w:asciiTheme="majorHAnsi" w:hAnsiTheme="majorHAnsi"/>
          <w:lang w:eastAsia="ko-KR"/>
        </w:rPr>
        <w:t>D</w:t>
      </w:r>
      <w:r w:rsidRPr="009E1B49">
        <w:rPr>
          <w:rFonts w:asciiTheme="majorHAnsi" w:hAnsiTheme="majorHAnsi"/>
          <w:lang w:eastAsia="ko-KR"/>
        </w:rPr>
        <w:t xml:space="preserve">esign </w:t>
      </w:r>
      <w:r w:rsidR="007C1C85">
        <w:rPr>
          <w:rFonts w:asciiTheme="majorHAnsi" w:hAnsiTheme="majorHAnsi"/>
          <w:lang w:eastAsia="ko-KR"/>
        </w:rPr>
        <w:t>Assistant</w:t>
      </w:r>
      <w:r w:rsidRPr="009E1B49">
        <w:rPr>
          <w:rFonts w:asciiTheme="majorHAnsi" w:hAnsiTheme="majorHAnsi"/>
          <w:lang w:eastAsia="ko-KR"/>
        </w:rPr>
        <w:t>”</w:t>
      </w:r>
      <w:r w:rsidR="007C1C85">
        <w:rPr>
          <w:rFonts w:asciiTheme="majorHAnsi" w:hAnsiTheme="majorHAnsi"/>
          <w:lang w:eastAsia="ko-KR"/>
        </w:rPr>
        <w:t>,</w:t>
      </w:r>
      <w:r w:rsidRPr="009E1B49">
        <w:rPr>
          <w:rFonts w:asciiTheme="majorHAnsi" w:hAnsiTheme="majorHAnsi"/>
          <w:lang w:eastAsia="ko-KR"/>
        </w:rPr>
        <w:t xml:space="preserve"> Proceedings of SMACD </w:t>
      </w:r>
    </w:p>
    <w:p w:rsidR="009E1B49" w:rsidRDefault="007C1C85" w:rsidP="007C1C85">
      <w:pPr>
        <w:widowControl w:val="0"/>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 Sept. 7-9, 2015, Istanbul.</w:t>
      </w:r>
    </w:p>
    <w:p w:rsidR="007C1C85" w:rsidRPr="009E1B49" w:rsidRDefault="007C1C85" w:rsidP="007C1C85">
      <w:pPr>
        <w:widowControl w:val="0"/>
        <w:suppressAutoHyphens/>
        <w:spacing w:after="0" w:line="240" w:lineRule="auto"/>
        <w:rPr>
          <w:rFonts w:asciiTheme="majorHAnsi" w:hAnsiTheme="majorHAnsi"/>
          <w:lang w:eastAsia="ko-KR"/>
        </w:rPr>
      </w:pPr>
    </w:p>
    <w:p w:rsidR="008A5E60" w:rsidRDefault="009E1B49" w:rsidP="007C1C85">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Sağlamdemir, </w:t>
      </w:r>
      <w:r w:rsidR="007C1C85">
        <w:rPr>
          <w:rFonts w:asciiTheme="majorHAnsi" w:hAnsiTheme="majorHAnsi"/>
          <w:lang w:eastAsia="ko-KR"/>
        </w:rPr>
        <w:t>M.O.,</w:t>
      </w:r>
      <w:r w:rsidRPr="009E1B49">
        <w:rPr>
          <w:rFonts w:asciiTheme="majorHAnsi" w:hAnsiTheme="majorHAnsi"/>
          <w:lang w:eastAsia="ko-KR"/>
        </w:rPr>
        <w:t xml:space="preserve"> Dündar, </w:t>
      </w:r>
      <w:r w:rsidR="007C1C85">
        <w:rPr>
          <w:rFonts w:asciiTheme="majorHAnsi" w:hAnsiTheme="majorHAnsi"/>
          <w:lang w:eastAsia="ko-KR"/>
        </w:rPr>
        <w:t>G.,</w:t>
      </w:r>
      <w:r w:rsidRPr="009E1B49">
        <w:rPr>
          <w:rFonts w:asciiTheme="majorHAnsi" w:hAnsiTheme="majorHAnsi"/>
          <w:lang w:eastAsia="ko-KR"/>
        </w:rPr>
        <w:t xml:space="preserve"> Şen, </w:t>
      </w:r>
      <w:r w:rsidR="007C1C85">
        <w:rPr>
          <w:rFonts w:asciiTheme="majorHAnsi" w:hAnsiTheme="majorHAnsi"/>
          <w:lang w:eastAsia="ko-KR"/>
        </w:rPr>
        <w:t xml:space="preserve">A., </w:t>
      </w:r>
      <w:r w:rsidRPr="009E1B49">
        <w:rPr>
          <w:rFonts w:asciiTheme="majorHAnsi" w:hAnsiTheme="majorHAnsi"/>
          <w:lang w:eastAsia="ko-KR"/>
        </w:rPr>
        <w:t xml:space="preserve">“An </w:t>
      </w:r>
      <w:r w:rsidR="008A5E60">
        <w:rPr>
          <w:rFonts w:asciiTheme="majorHAnsi" w:hAnsiTheme="majorHAnsi"/>
          <w:lang w:eastAsia="ko-KR"/>
        </w:rPr>
        <w:t>A</w:t>
      </w:r>
      <w:r w:rsidRPr="009E1B49">
        <w:rPr>
          <w:rFonts w:asciiTheme="majorHAnsi" w:hAnsiTheme="majorHAnsi"/>
          <w:lang w:eastAsia="ko-KR"/>
        </w:rPr>
        <w:t xml:space="preserve">nalog </w:t>
      </w:r>
      <w:r w:rsidR="008A5E60">
        <w:rPr>
          <w:rFonts w:asciiTheme="majorHAnsi" w:hAnsiTheme="majorHAnsi"/>
          <w:lang w:eastAsia="ko-KR"/>
        </w:rPr>
        <w:t>B</w:t>
      </w:r>
      <w:r w:rsidRPr="009E1B49">
        <w:rPr>
          <w:rFonts w:asciiTheme="majorHAnsi" w:hAnsiTheme="majorHAnsi"/>
          <w:lang w:eastAsia="ko-KR"/>
        </w:rPr>
        <w:t xml:space="preserve">ehavioral </w:t>
      </w:r>
      <w:r w:rsidR="008A5E60">
        <w:rPr>
          <w:rFonts w:asciiTheme="majorHAnsi" w:hAnsiTheme="majorHAnsi"/>
          <w:lang w:eastAsia="ko-KR"/>
        </w:rPr>
        <w:t>E</w:t>
      </w:r>
      <w:r w:rsidRPr="009E1B49">
        <w:rPr>
          <w:rFonts w:asciiTheme="majorHAnsi" w:hAnsiTheme="majorHAnsi"/>
          <w:lang w:eastAsia="ko-KR"/>
        </w:rPr>
        <w:t xml:space="preserve">quivalence </w:t>
      </w:r>
      <w:r w:rsidR="008A5E60">
        <w:rPr>
          <w:rFonts w:asciiTheme="majorHAnsi" w:hAnsiTheme="majorHAnsi"/>
          <w:lang w:eastAsia="ko-KR"/>
        </w:rPr>
        <w:t>C</w:t>
      </w:r>
      <w:r w:rsidRPr="009E1B49">
        <w:rPr>
          <w:rFonts w:asciiTheme="majorHAnsi" w:hAnsiTheme="majorHAnsi"/>
          <w:lang w:eastAsia="ko-KR"/>
        </w:rPr>
        <w:t xml:space="preserve">hecking </w:t>
      </w:r>
    </w:p>
    <w:p w:rsidR="008A5E60" w:rsidRDefault="008A5E60" w:rsidP="007C1C85">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M</w:t>
      </w:r>
      <w:r w:rsidR="009E1B49" w:rsidRPr="009E1B49">
        <w:rPr>
          <w:rFonts w:asciiTheme="majorHAnsi" w:hAnsiTheme="majorHAnsi"/>
          <w:lang w:eastAsia="ko-KR"/>
        </w:rPr>
        <w:t xml:space="preserve">ethodology for </w:t>
      </w:r>
      <w:r>
        <w:rPr>
          <w:rFonts w:asciiTheme="majorHAnsi" w:hAnsiTheme="majorHAnsi"/>
          <w:lang w:eastAsia="ko-KR"/>
        </w:rPr>
        <w:t>S</w:t>
      </w:r>
      <w:r w:rsidR="009E1B49" w:rsidRPr="009E1B49">
        <w:rPr>
          <w:rFonts w:asciiTheme="majorHAnsi" w:hAnsiTheme="majorHAnsi"/>
          <w:lang w:eastAsia="ko-KR"/>
        </w:rPr>
        <w:t xml:space="preserve">imulink </w:t>
      </w:r>
      <w:r>
        <w:rPr>
          <w:rFonts w:asciiTheme="majorHAnsi" w:hAnsiTheme="majorHAnsi"/>
          <w:lang w:eastAsia="ko-KR"/>
        </w:rPr>
        <w:t>M</w:t>
      </w:r>
      <w:r w:rsidR="009E1B49" w:rsidRPr="009E1B49">
        <w:rPr>
          <w:rFonts w:asciiTheme="majorHAnsi" w:hAnsiTheme="majorHAnsi"/>
          <w:lang w:eastAsia="ko-KR"/>
        </w:rPr>
        <w:t xml:space="preserve">odels and </w:t>
      </w:r>
      <w:r>
        <w:rPr>
          <w:rFonts w:asciiTheme="majorHAnsi" w:hAnsiTheme="majorHAnsi"/>
          <w:lang w:eastAsia="ko-KR"/>
        </w:rPr>
        <w:t>Circuit Level Designs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SMACD 2015, </w:t>
      </w:r>
    </w:p>
    <w:p w:rsidR="009E1B49" w:rsidRDefault="008A5E60" w:rsidP="007C1C85">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Sept. 7-9, 2015, Istanbul.</w:t>
      </w:r>
    </w:p>
    <w:p w:rsidR="008A5E60" w:rsidRPr="009E1B49" w:rsidRDefault="008A5E60" w:rsidP="007C1C85">
      <w:pPr>
        <w:widowControl w:val="0"/>
        <w:suppressAutoHyphens/>
        <w:spacing w:after="0" w:line="240" w:lineRule="auto"/>
        <w:outlineLvl w:val="0"/>
        <w:rPr>
          <w:rFonts w:asciiTheme="majorHAnsi" w:hAnsiTheme="majorHAnsi"/>
          <w:lang w:eastAsia="ko-KR"/>
        </w:rPr>
      </w:pPr>
    </w:p>
    <w:p w:rsidR="00330582"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Pınarer, Ö.</w:t>
      </w:r>
      <w:r w:rsidR="009E1B49"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Özgövde, A., "Application Specific Dynamic Sleep Scheduling</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Signal Processing and </w:t>
      </w:r>
    </w:p>
    <w:p w:rsidR="009E1B49"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Communications Applications Conference (SIU), 2015 23</w:t>
      </w:r>
      <w:r w:rsidR="009E1B49" w:rsidRPr="00330582">
        <w:rPr>
          <w:rFonts w:asciiTheme="majorHAnsi" w:eastAsiaTheme="minorHAnsi" w:hAnsiTheme="majorHAnsi" w:cstheme="minorBidi"/>
          <w:color w:val="auto"/>
          <w:sz w:val="22"/>
          <w:szCs w:val="22"/>
          <w:vertAlign w:val="superscript"/>
          <w:lang w:val="tr-TR" w:eastAsia="ko-KR" w:bidi="ar-SA"/>
        </w:rPr>
        <w:t>th</w:t>
      </w:r>
      <w:r w:rsidR="009E1B49" w:rsidRPr="009E1B49">
        <w:rPr>
          <w:rFonts w:asciiTheme="majorHAnsi" w:eastAsiaTheme="minorHAnsi" w:hAnsiTheme="majorHAnsi" w:cstheme="minorBidi"/>
          <w:color w:val="auto"/>
          <w:sz w:val="22"/>
          <w:szCs w:val="22"/>
          <w:lang w:val="tr-TR" w:eastAsia="ko-KR" w:bidi="ar-SA"/>
        </w:rPr>
        <w:t>. IEEE, 2015.</w:t>
      </w:r>
    </w:p>
    <w:p w:rsidR="00330582" w:rsidRPr="009E1B49"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330582"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Aydın Oktay, E., </w:t>
      </w:r>
      <w:r w:rsidR="009E1B49" w:rsidRPr="009E1B49">
        <w:rPr>
          <w:rFonts w:asciiTheme="majorHAnsi" w:eastAsiaTheme="minorHAnsi" w:hAnsiTheme="majorHAnsi" w:cstheme="minorBidi"/>
          <w:color w:val="auto"/>
          <w:sz w:val="22"/>
          <w:szCs w:val="22"/>
          <w:lang w:val="tr-TR" w:eastAsia="ko-KR" w:bidi="ar-SA"/>
        </w:rPr>
        <w:t xml:space="preserve">Balcı, </w:t>
      </w:r>
      <w:r>
        <w:rPr>
          <w:rFonts w:asciiTheme="majorHAnsi" w:eastAsiaTheme="minorHAnsi" w:hAnsiTheme="majorHAnsi" w:cstheme="minorBidi"/>
          <w:color w:val="auto"/>
          <w:sz w:val="22"/>
          <w:szCs w:val="22"/>
          <w:lang w:val="tr-TR" w:eastAsia="ko-KR" w:bidi="ar-SA"/>
        </w:rPr>
        <w:t>K.,</w:t>
      </w:r>
      <w:r w:rsidR="009E1B49" w:rsidRPr="009E1B49">
        <w:rPr>
          <w:rFonts w:asciiTheme="majorHAnsi" w:eastAsiaTheme="minorHAnsi" w:hAnsiTheme="majorHAnsi" w:cstheme="minorBidi"/>
          <w:color w:val="auto"/>
          <w:sz w:val="22"/>
          <w:szCs w:val="22"/>
          <w:lang w:val="tr-TR" w:eastAsia="ko-KR" w:bidi="ar-SA"/>
        </w:rPr>
        <w:t xml:space="preserve"> 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 xml:space="preserve">"Automatic </w:t>
      </w:r>
      <w:r>
        <w:rPr>
          <w:rFonts w:asciiTheme="majorHAnsi" w:eastAsiaTheme="minorHAnsi" w:hAnsiTheme="majorHAnsi" w:cstheme="minorBidi"/>
          <w:color w:val="auto"/>
          <w:sz w:val="22"/>
          <w:szCs w:val="22"/>
          <w:lang w:val="tr-TR" w:eastAsia="ko-KR" w:bidi="ar-SA"/>
        </w:rPr>
        <w:t>A</w:t>
      </w:r>
      <w:r w:rsidR="009E1B49" w:rsidRPr="009E1B49">
        <w:rPr>
          <w:rFonts w:asciiTheme="majorHAnsi" w:eastAsiaTheme="minorHAnsi" w:hAnsiTheme="majorHAnsi" w:cstheme="minorBidi"/>
          <w:color w:val="auto"/>
          <w:sz w:val="22"/>
          <w:szCs w:val="22"/>
          <w:lang w:val="tr-TR" w:eastAsia="ko-KR" w:bidi="ar-SA"/>
        </w:rPr>
        <w:t xml:space="preserve">ssessment of </w:t>
      </w:r>
      <w:r>
        <w:rPr>
          <w:rFonts w:asciiTheme="majorHAnsi" w:eastAsiaTheme="minorHAnsi" w:hAnsiTheme="majorHAnsi" w:cstheme="minorBidi"/>
          <w:color w:val="auto"/>
          <w:sz w:val="22"/>
          <w:szCs w:val="22"/>
          <w:lang w:val="tr-TR" w:eastAsia="ko-KR" w:bidi="ar-SA"/>
        </w:rPr>
        <w:t>D</w:t>
      </w:r>
      <w:r w:rsidR="009E1B49" w:rsidRPr="009E1B49">
        <w:rPr>
          <w:rFonts w:asciiTheme="majorHAnsi" w:eastAsiaTheme="minorHAnsi" w:hAnsiTheme="majorHAnsi" w:cstheme="minorBidi"/>
          <w:color w:val="auto"/>
          <w:sz w:val="22"/>
          <w:szCs w:val="22"/>
          <w:lang w:val="tr-TR" w:eastAsia="ko-KR" w:bidi="ar-SA"/>
        </w:rPr>
        <w:t xml:space="preserve">imensional </w:t>
      </w:r>
      <w:r>
        <w:rPr>
          <w:rFonts w:asciiTheme="majorHAnsi" w:eastAsiaTheme="minorHAnsi" w:hAnsiTheme="majorHAnsi" w:cstheme="minorBidi"/>
          <w:color w:val="auto"/>
          <w:sz w:val="22"/>
          <w:szCs w:val="22"/>
          <w:lang w:val="tr-TR" w:eastAsia="ko-KR" w:bidi="ar-SA"/>
        </w:rPr>
        <w:t xml:space="preserve">Affective Content in </w:t>
      </w:r>
    </w:p>
    <w:p w:rsidR="00330582"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Turkish Multi-Party Chat Messages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w:t>
      </w:r>
      <w:r w:rsidR="008A6845">
        <w:fldChar w:fldCharType="begin"/>
      </w:r>
      <w:r w:rsidR="008A6845">
        <w:instrText xml:space="preserve"> HYPERLINK "http://www.erm4ct.cogsy.de/" \h </w:instrText>
      </w:r>
      <w:r w:rsidR="008A6845">
        <w:fldChar w:fldCharType="separate"/>
      </w:r>
      <w:r w:rsidR="009E1B49" w:rsidRPr="009E1B49">
        <w:rPr>
          <w:rFonts w:asciiTheme="majorHAnsi" w:eastAsiaTheme="minorHAnsi" w:hAnsiTheme="majorHAnsi" w:cstheme="minorBidi"/>
          <w:color w:val="auto"/>
          <w:sz w:val="22"/>
          <w:szCs w:val="22"/>
          <w:lang w:val="tr-TR" w:eastAsia="ko-KR" w:bidi="ar-SA"/>
        </w:rPr>
        <w:t>Int. Workshop on Emotion Representations and</w:t>
      </w:r>
    </w:p>
    <w:p w:rsidR="009E1B49"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Modelling for Companion Systems (ERM4CT)</w:t>
      </w:r>
      <w:r w:rsidR="008A6845">
        <w:rPr>
          <w:rFonts w:asciiTheme="majorHAnsi" w:eastAsiaTheme="minorHAnsi" w:hAnsiTheme="majorHAnsi" w:cstheme="minorBidi"/>
          <w:color w:val="auto"/>
          <w:sz w:val="22"/>
          <w:szCs w:val="22"/>
          <w:lang w:val="tr-TR" w:eastAsia="ko-KR" w:bidi="ar-SA"/>
        </w:rPr>
        <w:fldChar w:fldCharType="end"/>
      </w:r>
      <w:r w:rsidR="009E1B49" w:rsidRPr="009E1B49">
        <w:rPr>
          <w:rFonts w:asciiTheme="majorHAnsi" w:eastAsiaTheme="minorHAnsi" w:hAnsiTheme="majorHAnsi" w:cstheme="minorBidi"/>
          <w:color w:val="auto"/>
          <w:sz w:val="22"/>
          <w:szCs w:val="22"/>
          <w:lang w:val="tr-TR" w:eastAsia="ko-KR" w:bidi="ar-SA"/>
        </w:rPr>
        <w:t xml:space="preserve">, Seattle, November 2015. </w:t>
      </w:r>
    </w:p>
    <w:p w:rsidR="00330582" w:rsidRDefault="009E1B49"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lastRenderedPageBreak/>
        <w:t>K</w:t>
      </w:r>
      <w:r w:rsidR="00330582">
        <w:rPr>
          <w:rFonts w:asciiTheme="majorHAnsi" w:eastAsiaTheme="minorHAnsi" w:hAnsiTheme="majorHAnsi" w:cstheme="minorBidi"/>
          <w:color w:val="auto"/>
          <w:sz w:val="22"/>
          <w:szCs w:val="22"/>
          <w:lang w:val="tr-TR" w:eastAsia="ko-KR" w:bidi="ar-SA"/>
        </w:rPr>
        <w:t xml:space="preserve">adron, İ.B., Sofuoğlu, Ç., </w:t>
      </w:r>
      <w:r w:rsidRPr="009E1B49">
        <w:rPr>
          <w:rFonts w:asciiTheme="majorHAnsi" w:eastAsiaTheme="minorHAnsi" w:hAnsiTheme="majorHAnsi" w:cstheme="minorBidi"/>
          <w:color w:val="auto"/>
          <w:sz w:val="22"/>
          <w:szCs w:val="22"/>
          <w:lang w:val="tr-TR" w:eastAsia="ko-KR" w:bidi="ar-SA"/>
        </w:rPr>
        <w:t xml:space="preserve">Salah, </w:t>
      </w:r>
      <w:r w:rsidR="00330582">
        <w:rPr>
          <w:rFonts w:asciiTheme="majorHAnsi" w:eastAsiaTheme="minorHAnsi" w:hAnsiTheme="majorHAnsi" w:cstheme="minorBidi"/>
          <w:color w:val="auto"/>
          <w:sz w:val="22"/>
          <w:szCs w:val="22"/>
          <w:lang w:val="tr-TR" w:eastAsia="ko-KR" w:bidi="ar-SA"/>
        </w:rPr>
        <w:t>A.A.,</w:t>
      </w:r>
      <w:r w:rsidRPr="009E1B49">
        <w:rPr>
          <w:rFonts w:asciiTheme="majorHAnsi" w:eastAsiaTheme="minorHAnsi" w:hAnsiTheme="majorHAnsi" w:cstheme="minorBidi"/>
          <w:color w:val="auto"/>
          <w:sz w:val="22"/>
          <w:szCs w:val="22"/>
          <w:lang w:val="tr-TR" w:eastAsia="ko-KR" w:bidi="ar-SA"/>
        </w:rPr>
        <w:t>“Automatic Tracking of R</w:t>
      </w:r>
      <w:r w:rsidR="00330582">
        <w:rPr>
          <w:rFonts w:asciiTheme="majorHAnsi" w:eastAsiaTheme="minorHAnsi" w:hAnsiTheme="majorHAnsi" w:cstheme="minorBidi"/>
          <w:color w:val="auto"/>
          <w:sz w:val="22"/>
          <w:szCs w:val="22"/>
          <w:lang w:val="tr-TR" w:eastAsia="ko-KR" w:bidi="ar-SA"/>
        </w:rPr>
        <w:t>at Behaviour Using RGB-D Camera</w:t>
      </w:r>
      <w:r w:rsidRPr="009E1B49">
        <w:rPr>
          <w:rFonts w:asciiTheme="majorHAnsi" w:eastAsiaTheme="minorHAnsi" w:hAnsiTheme="majorHAnsi" w:cstheme="minorBidi"/>
          <w:color w:val="auto"/>
          <w:sz w:val="22"/>
          <w:szCs w:val="22"/>
          <w:lang w:val="tr-TR" w:eastAsia="ko-KR" w:bidi="ar-SA"/>
        </w:rPr>
        <w:t>”</w:t>
      </w:r>
      <w:r w:rsidR="00330582">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w:t>
      </w:r>
    </w:p>
    <w:p w:rsidR="009E1B49"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Akademik Bilişim, Eskişehir, 2015. </w:t>
      </w:r>
    </w:p>
    <w:p w:rsidR="00330582" w:rsidRPr="009E1B49" w:rsidRDefault="00330582" w:rsidP="00330582">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330582" w:rsidRDefault="00330582" w:rsidP="00330582">
      <w:pPr>
        <w:suppressAutoHyphens/>
        <w:spacing w:after="0" w:line="240" w:lineRule="auto"/>
        <w:outlineLvl w:val="0"/>
        <w:rPr>
          <w:rFonts w:asciiTheme="majorHAnsi" w:hAnsiTheme="majorHAnsi"/>
          <w:lang w:eastAsia="ko-KR"/>
        </w:rPr>
      </w:pPr>
      <w:r>
        <w:rPr>
          <w:rFonts w:asciiTheme="majorHAnsi" w:hAnsiTheme="majorHAnsi"/>
          <w:lang w:eastAsia="ko-KR"/>
        </w:rPr>
        <w:t>Büyük, O.</w:t>
      </w:r>
      <w:r w:rsidR="009E1B49" w:rsidRPr="009E1B49">
        <w:rPr>
          <w:rFonts w:asciiTheme="majorHAnsi" w:hAnsiTheme="majorHAnsi"/>
          <w:lang w:eastAsia="ko-KR"/>
        </w:rPr>
        <w:t xml:space="preserve">, Arslan, </w:t>
      </w:r>
      <w:r>
        <w:rPr>
          <w:rFonts w:asciiTheme="majorHAnsi" w:hAnsiTheme="majorHAnsi"/>
          <w:lang w:eastAsia="ko-KR"/>
        </w:rPr>
        <w:t>L.M.,“Combining S</w:t>
      </w:r>
      <w:r w:rsidR="009E1B49" w:rsidRPr="009E1B49">
        <w:rPr>
          <w:rFonts w:asciiTheme="majorHAnsi" w:hAnsiTheme="majorHAnsi"/>
          <w:lang w:eastAsia="ko-KR"/>
        </w:rPr>
        <w:t xml:space="preserve">pectral and </w:t>
      </w:r>
      <w:r>
        <w:rPr>
          <w:rFonts w:asciiTheme="majorHAnsi" w:hAnsiTheme="majorHAnsi"/>
          <w:lang w:eastAsia="ko-KR"/>
        </w:rPr>
        <w:t xml:space="preserve">Prosodic Features in HMM-Based Single </w:t>
      </w:r>
    </w:p>
    <w:p w:rsidR="00330582" w:rsidRDefault="00330582" w:rsidP="00330582">
      <w:pPr>
        <w:suppressAutoHyphens/>
        <w:spacing w:after="0" w:line="240" w:lineRule="auto"/>
        <w:outlineLvl w:val="0"/>
        <w:rPr>
          <w:rFonts w:asciiTheme="majorHAnsi" w:hAnsiTheme="majorHAnsi"/>
          <w:lang w:eastAsia="ko-KR"/>
        </w:rPr>
      </w:pPr>
      <w:r>
        <w:rPr>
          <w:rFonts w:asciiTheme="majorHAnsi" w:hAnsiTheme="majorHAnsi"/>
          <w:lang w:eastAsia="ko-KR"/>
        </w:rPr>
        <w:t xml:space="preserve">          Utterance Speaker V</w:t>
      </w:r>
      <w:r w:rsidR="009E1B49" w:rsidRPr="009E1B49">
        <w:rPr>
          <w:rFonts w:asciiTheme="majorHAnsi" w:hAnsiTheme="majorHAnsi"/>
          <w:lang w:eastAsia="ko-KR"/>
        </w:rPr>
        <w:t xml:space="preserve">erification”, International Conference on Bio-Inspired Systems and </w:t>
      </w:r>
    </w:p>
    <w:p w:rsidR="009E1B49" w:rsidRDefault="00330582" w:rsidP="00330582">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Signal Processing, January 2015 (BIOSIGNALS 2015), Lisbon, Portugal.</w:t>
      </w:r>
    </w:p>
    <w:p w:rsidR="00330582" w:rsidRPr="009E1B49" w:rsidRDefault="00330582" w:rsidP="00330582">
      <w:pPr>
        <w:suppressAutoHyphens/>
        <w:spacing w:after="0" w:line="240" w:lineRule="auto"/>
        <w:outlineLvl w:val="0"/>
        <w:rPr>
          <w:rFonts w:asciiTheme="majorHAnsi" w:hAnsiTheme="majorHAnsi"/>
          <w:lang w:eastAsia="ko-KR"/>
        </w:rPr>
      </w:pPr>
    </w:p>
    <w:p w:rsidR="000628E2" w:rsidRDefault="009E1B49" w:rsidP="00330582">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Acar</w:t>
      </w:r>
      <w:r w:rsidR="000628E2">
        <w:rPr>
          <w:rFonts w:asciiTheme="majorHAnsi" w:hAnsiTheme="majorHAnsi"/>
          <w:lang w:eastAsia="ko-KR"/>
        </w:rPr>
        <w:t>,</w:t>
      </w:r>
      <w:r w:rsidRPr="009E1B49">
        <w:rPr>
          <w:rFonts w:asciiTheme="majorHAnsi" w:hAnsiTheme="majorHAnsi"/>
          <w:lang w:eastAsia="ko-KR"/>
        </w:rPr>
        <w:t xml:space="preserve"> Ö</w:t>
      </w:r>
      <w:r w:rsidR="000628E2">
        <w:rPr>
          <w:rFonts w:asciiTheme="majorHAnsi" w:hAnsiTheme="majorHAnsi"/>
          <w:lang w:eastAsia="ko-KR"/>
        </w:rPr>
        <w:t>., Öztürk-Işı</w:t>
      </w:r>
      <w:r w:rsidRPr="009E1B49">
        <w:rPr>
          <w:rFonts w:asciiTheme="majorHAnsi" w:hAnsiTheme="majorHAnsi"/>
          <w:lang w:eastAsia="ko-KR"/>
        </w:rPr>
        <w:t>k</w:t>
      </w:r>
      <w:r w:rsidR="000628E2">
        <w:rPr>
          <w:rFonts w:asciiTheme="majorHAnsi" w:hAnsiTheme="majorHAnsi"/>
          <w:lang w:eastAsia="ko-KR"/>
        </w:rPr>
        <w:t>,</w:t>
      </w:r>
      <w:r w:rsidRPr="009E1B49">
        <w:rPr>
          <w:rFonts w:asciiTheme="majorHAnsi" w:hAnsiTheme="majorHAnsi"/>
          <w:lang w:eastAsia="ko-KR"/>
        </w:rPr>
        <w:t xml:space="preserve"> E</w:t>
      </w:r>
      <w:r w:rsidR="000628E2">
        <w:rPr>
          <w:rFonts w:asciiTheme="majorHAnsi" w:hAnsiTheme="majorHAnsi"/>
          <w:lang w:eastAsia="ko-KR"/>
        </w:rPr>
        <w:t>.</w:t>
      </w:r>
      <w:r w:rsidRPr="009E1B49">
        <w:rPr>
          <w:rFonts w:asciiTheme="majorHAnsi" w:hAnsiTheme="majorHAnsi"/>
          <w:lang w:eastAsia="ko-KR"/>
        </w:rPr>
        <w:t>, Mut</w:t>
      </w:r>
      <w:r w:rsidR="000628E2">
        <w:rPr>
          <w:rFonts w:asciiTheme="majorHAnsi" w:hAnsiTheme="majorHAnsi"/>
          <w:lang w:eastAsia="ko-KR"/>
        </w:rPr>
        <w:t>,</w:t>
      </w:r>
      <w:r w:rsidRPr="009E1B49">
        <w:rPr>
          <w:rFonts w:asciiTheme="majorHAnsi" w:hAnsiTheme="majorHAnsi"/>
          <w:lang w:eastAsia="ko-KR"/>
        </w:rPr>
        <w:t xml:space="preserve"> T</w:t>
      </w:r>
      <w:r w:rsidR="000628E2">
        <w:rPr>
          <w:rFonts w:asciiTheme="majorHAnsi" w:hAnsiTheme="majorHAnsi"/>
          <w:lang w:eastAsia="ko-KR"/>
        </w:rPr>
        <w:t>.</w:t>
      </w:r>
      <w:r w:rsidRPr="009E1B49">
        <w:rPr>
          <w:rFonts w:asciiTheme="majorHAnsi" w:hAnsiTheme="majorHAnsi"/>
          <w:lang w:eastAsia="ko-KR"/>
        </w:rPr>
        <w:t>, Sağlıcan</w:t>
      </w:r>
      <w:r w:rsidR="000628E2">
        <w:rPr>
          <w:rFonts w:asciiTheme="majorHAnsi" w:hAnsiTheme="majorHAnsi"/>
          <w:lang w:eastAsia="ko-KR"/>
        </w:rPr>
        <w:t>,</w:t>
      </w:r>
      <w:r w:rsidRPr="009E1B49">
        <w:rPr>
          <w:rFonts w:asciiTheme="majorHAnsi" w:hAnsiTheme="majorHAnsi"/>
          <w:lang w:eastAsia="ko-KR"/>
        </w:rPr>
        <w:t xml:space="preserve"> Y, Onay</w:t>
      </w:r>
      <w:r w:rsidR="000628E2">
        <w:rPr>
          <w:rFonts w:asciiTheme="majorHAnsi" w:hAnsiTheme="majorHAnsi"/>
          <w:lang w:eastAsia="ko-KR"/>
        </w:rPr>
        <w:t>,</w:t>
      </w:r>
      <w:r w:rsidRPr="009E1B49">
        <w:rPr>
          <w:rFonts w:asciiTheme="majorHAnsi" w:hAnsiTheme="majorHAnsi"/>
          <w:lang w:eastAsia="ko-KR"/>
        </w:rPr>
        <w:t xml:space="preserve"> A</w:t>
      </w:r>
      <w:r w:rsidR="000628E2">
        <w:rPr>
          <w:rFonts w:asciiTheme="majorHAnsi" w:hAnsiTheme="majorHAnsi"/>
          <w:lang w:eastAsia="ko-KR"/>
        </w:rPr>
        <w:t>.</w:t>
      </w:r>
      <w:r w:rsidRPr="009E1B49">
        <w:rPr>
          <w:rFonts w:asciiTheme="majorHAnsi" w:hAnsiTheme="majorHAnsi"/>
          <w:lang w:eastAsia="ko-KR"/>
        </w:rPr>
        <w:t>, Vural</w:t>
      </w:r>
      <w:r w:rsidR="000628E2">
        <w:rPr>
          <w:rFonts w:asciiTheme="majorHAnsi" w:hAnsiTheme="majorHAnsi"/>
          <w:lang w:eastAsia="ko-KR"/>
        </w:rPr>
        <w:t>,</w:t>
      </w:r>
      <w:r w:rsidRPr="009E1B49">
        <w:rPr>
          <w:rFonts w:asciiTheme="majorHAnsi" w:hAnsiTheme="majorHAnsi"/>
          <w:lang w:eastAsia="ko-KR"/>
        </w:rPr>
        <w:t xml:space="preserve"> M</w:t>
      </w:r>
      <w:r w:rsidR="000628E2">
        <w:rPr>
          <w:rFonts w:asciiTheme="majorHAnsi" w:hAnsiTheme="majorHAnsi"/>
          <w:lang w:eastAsia="ko-KR"/>
        </w:rPr>
        <w:t>.</w:t>
      </w:r>
      <w:r w:rsidRPr="009E1B49">
        <w:rPr>
          <w:rFonts w:asciiTheme="majorHAnsi" w:hAnsiTheme="majorHAnsi"/>
          <w:lang w:eastAsia="ko-KR"/>
        </w:rPr>
        <w:t>, Musaoğlu</w:t>
      </w:r>
      <w:r w:rsidR="000628E2">
        <w:rPr>
          <w:rFonts w:asciiTheme="majorHAnsi" w:hAnsiTheme="majorHAnsi"/>
          <w:lang w:eastAsia="ko-KR"/>
        </w:rPr>
        <w:t>,</w:t>
      </w:r>
      <w:r w:rsidRPr="009E1B49">
        <w:rPr>
          <w:rFonts w:asciiTheme="majorHAnsi" w:hAnsiTheme="majorHAnsi"/>
          <w:lang w:eastAsia="ko-KR"/>
        </w:rPr>
        <w:t xml:space="preserve"> A</w:t>
      </w:r>
      <w:r w:rsidR="000628E2">
        <w:rPr>
          <w:rFonts w:asciiTheme="majorHAnsi" w:hAnsiTheme="majorHAnsi"/>
          <w:lang w:eastAsia="ko-KR"/>
        </w:rPr>
        <w:t>.</w:t>
      </w:r>
      <w:r w:rsidRPr="009E1B49">
        <w:rPr>
          <w:rFonts w:asciiTheme="majorHAnsi" w:hAnsiTheme="majorHAnsi"/>
          <w:lang w:eastAsia="ko-KR"/>
        </w:rPr>
        <w:t>, Esen</w:t>
      </w:r>
      <w:r w:rsidR="000628E2">
        <w:rPr>
          <w:rFonts w:asciiTheme="majorHAnsi" w:hAnsiTheme="majorHAnsi"/>
          <w:lang w:eastAsia="ko-KR"/>
        </w:rPr>
        <w:t>,</w:t>
      </w:r>
      <w:r w:rsidRPr="009E1B49">
        <w:rPr>
          <w:rFonts w:asciiTheme="majorHAnsi" w:hAnsiTheme="majorHAnsi"/>
          <w:lang w:eastAsia="ko-KR"/>
        </w:rPr>
        <w:t xml:space="preserve"> T., </w:t>
      </w:r>
    </w:p>
    <w:p w:rsidR="000628E2" w:rsidRDefault="000628E2" w:rsidP="00330582">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‘’Comparison of the Trifecta Outcomes of Robotic and Open Nephron Sparing Surgeries </w:t>
      </w:r>
    </w:p>
    <w:p w:rsidR="000628E2" w:rsidRDefault="000628E2" w:rsidP="00330582">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D</w:t>
      </w:r>
      <w:r w:rsidR="009E1B49" w:rsidRPr="009E1B49">
        <w:rPr>
          <w:rFonts w:asciiTheme="majorHAnsi" w:hAnsiTheme="majorHAnsi"/>
          <w:lang w:eastAsia="ko-KR"/>
        </w:rPr>
        <w:t xml:space="preserve">one </w:t>
      </w:r>
      <w:r>
        <w:rPr>
          <w:rFonts w:asciiTheme="majorHAnsi" w:hAnsiTheme="majorHAnsi"/>
          <w:lang w:eastAsia="ko-KR"/>
        </w:rPr>
        <w:t xml:space="preserve">in the Robotic Era of a Single Institution’’, </w:t>
      </w:r>
      <w:r w:rsidR="009E1B49" w:rsidRPr="00330582">
        <w:rPr>
          <w:rFonts w:asciiTheme="majorHAnsi" w:hAnsiTheme="majorHAnsi"/>
          <w:bCs/>
          <w:lang w:eastAsia="ko-KR"/>
        </w:rPr>
        <w:t>Challenges in Laparoscopy and Robotics</w:t>
      </w:r>
      <w:r w:rsidR="009E1B49" w:rsidRPr="009E1B49">
        <w:rPr>
          <w:rFonts w:asciiTheme="majorHAnsi" w:hAnsiTheme="majorHAnsi"/>
          <w:lang w:eastAsia="ko-KR"/>
        </w:rPr>
        <w:t xml:space="preserve">, </w:t>
      </w:r>
    </w:p>
    <w:p w:rsidR="009E1B49" w:rsidRDefault="000628E2" w:rsidP="00330582">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İstanbul, 2015.</w:t>
      </w:r>
    </w:p>
    <w:p w:rsidR="00330582" w:rsidRPr="009E1B49" w:rsidRDefault="00330582" w:rsidP="00330582">
      <w:pPr>
        <w:widowControl w:val="0"/>
        <w:suppressAutoHyphens/>
        <w:spacing w:after="0" w:line="240" w:lineRule="auto"/>
        <w:outlineLvl w:val="0"/>
        <w:rPr>
          <w:rFonts w:asciiTheme="majorHAnsi" w:hAnsiTheme="majorHAnsi"/>
          <w:lang w:eastAsia="ko-KR"/>
        </w:rPr>
      </w:pPr>
    </w:p>
    <w:p w:rsidR="000628E2" w:rsidRDefault="000628E2"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Kaya, H., </w:t>
      </w:r>
      <w:r w:rsidR="009E1B49" w:rsidRPr="009E1B49">
        <w:rPr>
          <w:rFonts w:asciiTheme="majorHAnsi" w:eastAsiaTheme="minorHAnsi" w:hAnsiTheme="majorHAnsi" w:cstheme="minorBidi"/>
          <w:color w:val="auto"/>
          <w:sz w:val="22"/>
          <w:szCs w:val="22"/>
          <w:lang w:val="tr-TR" w:eastAsia="ko-KR" w:bidi="ar-SA"/>
        </w:rPr>
        <w:t xml:space="preserve">Gürpınar, </w:t>
      </w:r>
      <w:r>
        <w:rPr>
          <w:rFonts w:asciiTheme="majorHAnsi" w:eastAsiaTheme="minorHAnsi" w:hAnsiTheme="majorHAnsi" w:cstheme="minorBidi"/>
          <w:color w:val="auto"/>
          <w:sz w:val="22"/>
          <w:szCs w:val="22"/>
          <w:lang w:val="tr-TR" w:eastAsia="ko-KR" w:bidi="ar-SA"/>
        </w:rPr>
        <w:t xml:space="preserve">F., </w:t>
      </w:r>
      <w:r w:rsidR="009E1B49" w:rsidRPr="009E1B49">
        <w:rPr>
          <w:rFonts w:asciiTheme="majorHAnsi" w:eastAsiaTheme="minorHAnsi" w:hAnsiTheme="majorHAnsi" w:cstheme="minorBidi"/>
          <w:color w:val="auto"/>
          <w:sz w:val="22"/>
          <w:szCs w:val="22"/>
          <w:lang w:val="tr-TR" w:eastAsia="ko-KR" w:bidi="ar-SA"/>
        </w:rPr>
        <w:t xml:space="preserve">Afshar, </w:t>
      </w:r>
      <w:r>
        <w:rPr>
          <w:rFonts w:asciiTheme="majorHAnsi" w:eastAsiaTheme="minorHAnsi" w:hAnsiTheme="majorHAnsi" w:cstheme="minorBidi"/>
          <w:color w:val="auto"/>
          <w:sz w:val="22"/>
          <w:szCs w:val="22"/>
          <w:lang w:val="tr-TR" w:eastAsia="ko-KR" w:bidi="ar-SA"/>
        </w:rPr>
        <w:t xml:space="preserve">S., </w:t>
      </w:r>
      <w:r w:rsidR="009E1B49" w:rsidRPr="009E1B49">
        <w:rPr>
          <w:rFonts w:asciiTheme="majorHAnsi" w:eastAsiaTheme="minorHAnsi" w:hAnsiTheme="majorHAnsi" w:cstheme="minorBidi"/>
          <w:color w:val="auto"/>
          <w:sz w:val="22"/>
          <w:szCs w:val="22"/>
          <w:lang w:val="tr-TR" w:eastAsia="ko-KR" w:bidi="ar-SA"/>
        </w:rPr>
        <w:t>Salah,</w:t>
      </w:r>
      <w:r>
        <w:rPr>
          <w:rFonts w:asciiTheme="majorHAnsi" w:eastAsiaTheme="minorHAnsi" w:hAnsiTheme="majorHAnsi" w:cstheme="minorBidi"/>
          <w:color w:val="auto"/>
          <w:sz w:val="22"/>
          <w:szCs w:val="22"/>
          <w:lang w:val="tr-TR" w:eastAsia="ko-KR" w:bidi="ar-SA"/>
        </w:rPr>
        <w:t xml:space="preserve"> A.A., </w:t>
      </w:r>
      <w:r w:rsidR="009E1B49" w:rsidRPr="009E1B49">
        <w:rPr>
          <w:rFonts w:asciiTheme="majorHAnsi" w:eastAsiaTheme="minorHAnsi" w:hAnsiTheme="majorHAnsi" w:cstheme="minorBidi"/>
          <w:color w:val="auto"/>
          <w:sz w:val="22"/>
          <w:szCs w:val="22"/>
          <w:lang w:val="tr-TR" w:eastAsia="ko-KR" w:bidi="ar-SA"/>
        </w:rPr>
        <w:t xml:space="preserve">"Contrasting and Combining Least Squares Based </w:t>
      </w:r>
    </w:p>
    <w:p w:rsidR="000628E2" w:rsidRDefault="000628E2"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Learners for </w:t>
      </w:r>
      <w:r>
        <w:rPr>
          <w:rFonts w:asciiTheme="majorHAnsi" w:eastAsiaTheme="minorHAnsi" w:hAnsiTheme="majorHAnsi" w:cstheme="minorBidi"/>
          <w:color w:val="auto"/>
          <w:sz w:val="22"/>
          <w:szCs w:val="22"/>
          <w:lang w:val="tr-TR" w:eastAsia="ko-KR" w:bidi="ar-SA"/>
        </w:rPr>
        <w:t>Emotion Recognition in the Wild</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ICMI, Seattle, November 2015</w:t>
      </w:r>
      <w:r>
        <w:rPr>
          <w:rFonts w:asciiTheme="majorHAnsi" w:eastAsiaTheme="minorHAnsi" w:hAnsiTheme="majorHAnsi" w:cstheme="minorBidi"/>
          <w:color w:val="auto"/>
          <w:sz w:val="22"/>
          <w:szCs w:val="22"/>
          <w:lang w:val="tr-TR" w:eastAsia="ko-KR" w:bidi="ar-SA"/>
        </w:rPr>
        <w:t>.</w:t>
      </w:r>
    </w:p>
    <w:p w:rsidR="009E1B49" w:rsidRPr="009E1B49" w:rsidRDefault="009E1B49"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 </w:t>
      </w:r>
    </w:p>
    <w:p w:rsidR="000628E2" w:rsidRDefault="000628E2"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Ertü</w:t>
      </w:r>
      <w:r w:rsidR="009E1B49" w:rsidRPr="009E1B49">
        <w:rPr>
          <w:rFonts w:asciiTheme="majorHAnsi" w:eastAsiaTheme="minorHAnsi" w:hAnsiTheme="majorHAnsi" w:cstheme="minorBidi"/>
          <w:color w:val="auto"/>
          <w:sz w:val="22"/>
          <w:szCs w:val="22"/>
          <w:lang w:val="tr-TR" w:eastAsia="ko-KR" w:bidi="ar-SA"/>
        </w:rPr>
        <w:t>rk</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H</w:t>
      </w: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“Cooling Capacity Increase of CPU Liquid Cooling Systems using hBN </w:t>
      </w:r>
    </w:p>
    <w:p w:rsidR="000628E2" w:rsidRDefault="000628E2"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Nanofluids”, ASTFE First Thermal and Fluid Engineering Summer Conference, August 9-12, </w:t>
      </w:r>
    </w:p>
    <w:p w:rsidR="000628E2" w:rsidRDefault="000628E2"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 New York, NY, USA.</w:t>
      </w:r>
    </w:p>
    <w:p w:rsidR="009E1B49" w:rsidRPr="009E1B49" w:rsidRDefault="009E1B49" w:rsidP="000628E2">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 </w:t>
      </w:r>
    </w:p>
    <w:p w:rsidR="00C243DA" w:rsidRDefault="009E1B49" w:rsidP="000628E2">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Emre, </w:t>
      </w:r>
      <w:r w:rsidR="00C243DA">
        <w:rPr>
          <w:rFonts w:asciiTheme="majorHAnsi" w:hAnsiTheme="majorHAnsi"/>
          <w:lang w:eastAsia="ko-KR"/>
        </w:rPr>
        <w:t>M.,</w:t>
      </w:r>
      <w:r w:rsidRPr="009E1B49">
        <w:rPr>
          <w:rFonts w:asciiTheme="majorHAnsi" w:hAnsiTheme="majorHAnsi"/>
          <w:lang w:eastAsia="ko-KR"/>
        </w:rPr>
        <w:t xml:space="preserve">Bayhan, </w:t>
      </w:r>
      <w:r w:rsidR="00C243DA">
        <w:rPr>
          <w:rFonts w:asciiTheme="majorHAnsi" w:hAnsiTheme="majorHAnsi"/>
          <w:lang w:eastAsia="ko-KR"/>
        </w:rPr>
        <w:t>S., Gü</w:t>
      </w:r>
      <w:r w:rsidRPr="009E1B49">
        <w:rPr>
          <w:rFonts w:asciiTheme="majorHAnsi" w:hAnsiTheme="majorHAnsi"/>
          <w:lang w:eastAsia="ko-KR"/>
        </w:rPr>
        <w:t xml:space="preserve">r, </w:t>
      </w:r>
      <w:r w:rsidR="00C243DA">
        <w:rPr>
          <w:rFonts w:asciiTheme="majorHAnsi" w:hAnsiTheme="majorHAnsi"/>
          <w:lang w:eastAsia="ko-KR"/>
        </w:rPr>
        <w:t>G.,</w:t>
      </w:r>
      <w:r w:rsidRPr="009E1B49">
        <w:rPr>
          <w:rFonts w:asciiTheme="majorHAnsi" w:hAnsiTheme="majorHAnsi"/>
          <w:lang w:eastAsia="ko-KR"/>
        </w:rPr>
        <w:t xml:space="preserve"> </w:t>
      </w:r>
      <w:r w:rsidR="00C243DA">
        <w:rPr>
          <w:rFonts w:asciiTheme="majorHAnsi" w:hAnsiTheme="majorHAnsi"/>
          <w:lang w:eastAsia="ko-KR"/>
        </w:rPr>
        <w:t>Alagö</w:t>
      </w:r>
      <w:r w:rsidRPr="009E1B49">
        <w:rPr>
          <w:rFonts w:asciiTheme="majorHAnsi" w:hAnsiTheme="majorHAnsi"/>
          <w:lang w:eastAsia="ko-KR"/>
        </w:rPr>
        <w:t xml:space="preserve">z, </w:t>
      </w:r>
      <w:r w:rsidR="00C243DA">
        <w:rPr>
          <w:rFonts w:asciiTheme="majorHAnsi" w:hAnsiTheme="majorHAnsi"/>
          <w:lang w:eastAsia="ko-KR"/>
        </w:rPr>
        <w:t xml:space="preserve">F., </w:t>
      </w:r>
      <w:r w:rsidRPr="009E1B49">
        <w:rPr>
          <w:rFonts w:asciiTheme="majorHAnsi" w:hAnsiTheme="majorHAnsi"/>
          <w:lang w:eastAsia="ko-KR"/>
        </w:rPr>
        <w:t xml:space="preserve">"CooperativeQ: Energy-Efficient Channel Access Based on </w:t>
      </w:r>
    </w:p>
    <w:p w:rsidR="00C243DA" w:rsidRDefault="00C243DA" w:rsidP="000628E2">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Coo</w:t>
      </w:r>
      <w:r>
        <w:rPr>
          <w:rFonts w:asciiTheme="majorHAnsi" w:hAnsiTheme="majorHAnsi"/>
          <w:lang w:eastAsia="ko-KR"/>
        </w:rPr>
        <w:t>perative Reinforcement Learning</w:t>
      </w:r>
      <w:r w:rsidR="009E1B49" w:rsidRPr="009E1B49">
        <w:rPr>
          <w:rFonts w:asciiTheme="majorHAnsi" w:hAnsiTheme="majorHAnsi"/>
          <w:lang w:eastAsia="ko-KR"/>
        </w:rPr>
        <w:t xml:space="preserve">" IEEE ICC 2015, Workshop on Next Generation Green </w:t>
      </w:r>
    </w:p>
    <w:p w:rsidR="009E1B49" w:rsidRDefault="00C243DA" w:rsidP="000628E2">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ICT, London, UK, June 2015.</w:t>
      </w:r>
    </w:p>
    <w:p w:rsidR="00C243DA" w:rsidRPr="009E1B49" w:rsidRDefault="00C243DA" w:rsidP="000628E2">
      <w:pPr>
        <w:suppressAutoHyphens/>
        <w:spacing w:after="0" w:line="240" w:lineRule="auto"/>
        <w:outlineLvl w:val="0"/>
        <w:rPr>
          <w:rFonts w:asciiTheme="majorHAnsi" w:hAnsiTheme="majorHAnsi"/>
          <w:lang w:eastAsia="ko-KR"/>
        </w:rPr>
      </w:pPr>
    </w:p>
    <w:p w:rsidR="00C243DA" w:rsidRDefault="009E1B49" w:rsidP="00C243DA">
      <w:pPr>
        <w:suppressAutoHyphens/>
        <w:spacing w:after="0" w:line="240" w:lineRule="auto"/>
        <w:outlineLvl w:val="0"/>
        <w:rPr>
          <w:rFonts w:asciiTheme="majorHAnsi" w:hAnsiTheme="majorHAnsi"/>
          <w:lang w:eastAsia="ko-KR"/>
        </w:rPr>
      </w:pPr>
      <w:r w:rsidRPr="009E1B49">
        <w:rPr>
          <w:rFonts w:asciiTheme="majorHAnsi" w:hAnsiTheme="majorHAnsi"/>
          <w:lang w:eastAsia="ko-KR"/>
        </w:rPr>
        <w:t>Kahveci,</w:t>
      </w:r>
      <w:r w:rsidR="00C243DA">
        <w:rPr>
          <w:rFonts w:asciiTheme="majorHAnsi" w:hAnsiTheme="majorHAnsi"/>
          <w:lang w:eastAsia="ko-KR"/>
        </w:rPr>
        <w:t xml:space="preserve"> A.</w:t>
      </w:r>
      <w:r w:rsidR="00C243DA" w:rsidRPr="009E1B49">
        <w:rPr>
          <w:rFonts w:asciiTheme="majorHAnsi" w:hAnsiTheme="majorHAnsi"/>
          <w:lang w:eastAsia="ko-KR"/>
        </w:rPr>
        <w:t>Y.</w:t>
      </w:r>
      <w:r w:rsidR="00C243DA">
        <w:rPr>
          <w:rFonts w:asciiTheme="majorHAnsi" w:hAnsiTheme="majorHAnsi"/>
          <w:lang w:eastAsia="ko-KR"/>
        </w:rPr>
        <w:t>,</w:t>
      </w:r>
      <w:r w:rsidR="00C243DA" w:rsidRPr="009E1B49">
        <w:rPr>
          <w:rFonts w:asciiTheme="majorHAnsi" w:hAnsiTheme="majorHAnsi"/>
          <w:lang w:eastAsia="ko-KR"/>
        </w:rPr>
        <w:t xml:space="preserve"> </w:t>
      </w:r>
      <w:r w:rsidRPr="009E1B49">
        <w:rPr>
          <w:rFonts w:asciiTheme="majorHAnsi" w:hAnsiTheme="majorHAnsi"/>
          <w:lang w:eastAsia="ko-KR"/>
        </w:rPr>
        <w:t>Alemdar</w:t>
      </w:r>
      <w:r w:rsidR="00C243DA">
        <w:rPr>
          <w:rFonts w:asciiTheme="majorHAnsi" w:hAnsiTheme="majorHAnsi"/>
          <w:lang w:eastAsia="ko-KR"/>
        </w:rPr>
        <w:t>, H.,</w:t>
      </w:r>
      <w:r w:rsidRPr="009E1B49">
        <w:rPr>
          <w:rFonts w:asciiTheme="majorHAnsi" w:hAnsiTheme="majorHAnsi"/>
          <w:lang w:eastAsia="ko-KR"/>
        </w:rPr>
        <w:t xml:space="preserve"> Ersoy, </w:t>
      </w:r>
      <w:r w:rsidR="00C243DA">
        <w:rPr>
          <w:rFonts w:asciiTheme="majorHAnsi" w:hAnsiTheme="majorHAnsi"/>
          <w:lang w:eastAsia="ko-KR"/>
        </w:rPr>
        <w:t xml:space="preserve">C., </w:t>
      </w:r>
      <w:r w:rsidRPr="009E1B49">
        <w:rPr>
          <w:rFonts w:asciiTheme="majorHAnsi" w:hAnsiTheme="majorHAnsi"/>
          <w:lang w:eastAsia="ko-KR"/>
        </w:rPr>
        <w:t xml:space="preserve">“Çevresel ve Mobil Algılama ile Uyku Kalitesi Takibi”, Sinyal </w:t>
      </w:r>
    </w:p>
    <w:p w:rsidR="009E1B49"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İşleme ve İletişim Uygulamaları Kurultayı (SİU), Malatya, Nisan 2015.</w:t>
      </w:r>
    </w:p>
    <w:p w:rsidR="00C243DA" w:rsidRPr="009E1B49" w:rsidRDefault="00C243DA" w:rsidP="00C243DA">
      <w:pPr>
        <w:suppressAutoHyphens/>
        <w:spacing w:after="0" w:line="240" w:lineRule="auto"/>
        <w:outlineLvl w:val="0"/>
        <w:rPr>
          <w:rFonts w:asciiTheme="majorHAnsi" w:hAnsiTheme="majorHAnsi"/>
          <w:lang w:eastAsia="ko-KR"/>
        </w:rPr>
      </w:pPr>
    </w:p>
    <w:p w:rsidR="00C243DA" w:rsidRDefault="009E1B49" w:rsidP="00C243DA">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Shoaib, </w:t>
      </w:r>
      <w:r w:rsidR="00C243DA">
        <w:rPr>
          <w:rFonts w:asciiTheme="majorHAnsi" w:hAnsiTheme="majorHAnsi"/>
          <w:lang w:eastAsia="ko-KR"/>
        </w:rPr>
        <w:t>M.,</w:t>
      </w:r>
      <w:r w:rsidRPr="009E1B49">
        <w:rPr>
          <w:rFonts w:asciiTheme="majorHAnsi" w:hAnsiTheme="majorHAnsi"/>
          <w:lang w:eastAsia="ko-KR"/>
        </w:rPr>
        <w:t>Bosch,</w:t>
      </w:r>
      <w:r w:rsidR="00C243DA">
        <w:rPr>
          <w:rFonts w:asciiTheme="majorHAnsi" w:hAnsiTheme="majorHAnsi"/>
          <w:lang w:eastAsia="ko-KR"/>
        </w:rPr>
        <w:t xml:space="preserve"> S., </w:t>
      </w:r>
      <w:r w:rsidRPr="009E1B49">
        <w:rPr>
          <w:rFonts w:asciiTheme="majorHAnsi" w:hAnsiTheme="majorHAnsi"/>
          <w:lang w:eastAsia="ko-KR"/>
        </w:rPr>
        <w:t xml:space="preserve">Durmaz Incel, </w:t>
      </w:r>
      <w:r w:rsidR="00C243DA">
        <w:rPr>
          <w:rFonts w:asciiTheme="majorHAnsi" w:hAnsiTheme="majorHAnsi"/>
          <w:lang w:eastAsia="ko-KR"/>
        </w:rPr>
        <w:t xml:space="preserve">Ö., </w:t>
      </w:r>
      <w:r w:rsidRPr="009E1B49">
        <w:rPr>
          <w:rFonts w:asciiTheme="majorHAnsi" w:hAnsiTheme="majorHAnsi"/>
          <w:lang w:eastAsia="ko-KR"/>
        </w:rPr>
        <w:t xml:space="preserve">Scholten, </w:t>
      </w:r>
      <w:r w:rsidR="00C243DA">
        <w:rPr>
          <w:rFonts w:asciiTheme="majorHAnsi" w:hAnsiTheme="majorHAnsi"/>
          <w:lang w:eastAsia="ko-KR"/>
        </w:rPr>
        <w:t>H.,</w:t>
      </w:r>
      <w:r w:rsidRPr="009E1B49">
        <w:rPr>
          <w:rFonts w:asciiTheme="majorHAnsi" w:hAnsiTheme="majorHAnsi"/>
          <w:lang w:eastAsia="ko-KR"/>
        </w:rPr>
        <w:t xml:space="preserve"> Havinga, </w:t>
      </w:r>
      <w:r w:rsidR="00C243DA">
        <w:rPr>
          <w:rFonts w:asciiTheme="majorHAnsi" w:hAnsiTheme="majorHAnsi"/>
          <w:lang w:eastAsia="ko-KR"/>
        </w:rPr>
        <w:t>P.J.M., ‘’</w:t>
      </w:r>
      <w:r w:rsidRPr="009E1B49">
        <w:rPr>
          <w:rFonts w:asciiTheme="majorHAnsi" w:hAnsiTheme="majorHAnsi"/>
          <w:lang w:eastAsia="ko-KR"/>
        </w:rPr>
        <w:t xml:space="preserve">Defining a Roadmap towards </w:t>
      </w:r>
    </w:p>
    <w:p w:rsidR="00C243DA"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Comparative Research in Online Activity Recognition on Mobile Phones, PECCS 2015, 5</w:t>
      </w:r>
      <w:r w:rsidRPr="00C243DA">
        <w:rPr>
          <w:rFonts w:asciiTheme="majorHAnsi" w:hAnsiTheme="majorHAnsi"/>
          <w:vertAlign w:val="superscript"/>
          <w:lang w:eastAsia="ko-KR"/>
        </w:rPr>
        <w:t>th</w:t>
      </w:r>
      <w:r w:rsidR="009E1B49" w:rsidRPr="009E1B49">
        <w:rPr>
          <w:rFonts w:asciiTheme="majorHAnsi" w:hAnsiTheme="majorHAnsi"/>
          <w:lang w:eastAsia="ko-KR"/>
        </w:rPr>
        <w:t xml:space="preserve"> </w:t>
      </w:r>
    </w:p>
    <w:p w:rsidR="00C243DA"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Iternational Conference on Pervasive and Embedded Computing and Communication </w:t>
      </w:r>
    </w:p>
    <w:p w:rsidR="009E1B49"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Systems, February 2015.</w:t>
      </w:r>
    </w:p>
    <w:p w:rsidR="00C243DA" w:rsidRPr="009E1B49" w:rsidRDefault="00C243DA" w:rsidP="00C243DA">
      <w:pPr>
        <w:suppressAutoHyphens/>
        <w:spacing w:after="0" w:line="240" w:lineRule="auto"/>
        <w:outlineLvl w:val="0"/>
        <w:rPr>
          <w:rFonts w:asciiTheme="majorHAnsi" w:hAnsiTheme="majorHAnsi"/>
          <w:lang w:eastAsia="ko-KR"/>
        </w:rPr>
      </w:pPr>
    </w:p>
    <w:p w:rsidR="00C243DA" w:rsidRDefault="009E1B49" w:rsidP="00C243DA">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Tekeli, </w:t>
      </w:r>
      <w:r w:rsidR="00C243DA">
        <w:rPr>
          <w:rFonts w:asciiTheme="majorHAnsi" w:hAnsiTheme="majorHAnsi"/>
          <w:lang w:eastAsia="ko-KR"/>
        </w:rPr>
        <w:t xml:space="preserve">M., </w:t>
      </w:r>
      <w:r w:rsidRPr="009E1B49">
        <w:rPr>
          <w:rFonts w:asciiTheme="majorHAnsi" w:hAnsiTheme="majorHAnsi"/>
          <w:lang w:eastAsia="ko-KR"/>
        </w:rPr>
        <w:t xml:space="preserve">Durmaz Incel, </w:t>
      </w:r>
      <w:r w:rsidR="00C243DA">
        <w:rPr>
          <w:rFonts w:asciiTheme="majorHAnsi" w:hAnsiTheme="majorHAnsi"/>
          <w:lang w:eastAsia="ko-KR"/>
        </w:rPr>
        <w:t>Ö., ‘’</w:t>
      </w:r>
      <w:r w:rsidRPr="009E1B49">
        <w:rPr>
          <w:rFonts w:asciiTheme="majorHAnsi" w:hAnsiTheme="majorHAnsi"/>
          <w:lang w:eastAsia="ko-KR"/>
        </w:rPr>
        <w:t xml:space="preserve">Detection Of Road Defects With Smart Phones: A Crowd- Sensing </w:t>
      </w:r>
    </w:p>
    <w:p w:rsidR="00C243DA"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Solution (Akıllı Telefonlar ile Yol Bozukluklarinin Takibi: Kitle Kaynakli Alternatif Çözüm)</w:t>
      </w:r>
      <w:r>
        <w:rPr>
          <w:rFonts w:asciiTheme="majorHAnsi" w:hAnsiTheme="majorHAnsi"/>
          <w:lang w:eastAsia="ko-KR"/>
        </w:rPr>
        <w:t>’’</w:t>
      </w:r>
      <w:r w:rsidR="009E1B49" w:rsidRPr="009E1B49">
        <w:rPr>
          <w:rFonts w:asciiTheme="majorHAnsi" w:hAnsiTheme="majorHAnsi"/>
          <w:lang w:eastAsia="ko-KR"/>
        </w:rPr>
        <w:t xml:space="preserve">, </w:t>
      </w:r>
    </w:p>
    <w:p w:rsidR="009E1B49"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Akademik Bilişim 2015, Eskişehir, February 2015.</w:t>
      </w:r>
    </w:p>
    <w:p w:rsidR="00C243DA" w:rsidRPr="009E1B49" w:rsidRDefault="00C243DA" w:rsidP="00C243DA">
      <w:pPr>
        <w:suppressAutoHyphens/>
        <w:spacing w:after="0" w:line="240" w:lineRule="auto"/>
        <w:outlineLvl w:val="0"/>
        <w:rPr>
          <w:rFonts w:asciiTheme="majorHAnsi" w:hAnsiTheme="majorHAnsi"/>
          <w:lang w:eastAsia="ko-KR"/>
        </w:rPr>
      </w:pPr>
    </w:p>
    <w:p w:rsidR="00C243DA"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Güngör, O.</w:t>
      </w:r>
      <w:r w:rsidR="009E1B49" w:rsidRPr="009E1B49">
        <w:rPr>
          <w:rFonts w:asciiTheme="majorHAnsi" w:hAnsiTheme="majorHAnsi"/>
          <w:lang w:eastAsia="ko-KR"/>
        </w:rPr>
        <w:t xml:space="preserve">, </w:t>
      </w:r>
      <w:r>
        <w:rPr>
          <w:rFonts w:asciiTheme="majorHAnsi" w:hAnsiTheme="majorHAnsi"/>
          <w:lang w:eastAsia="ko-KR"/>
        </w:rPr>
        <w:t>Üsküdarlı, S.,</w:t>
      </w:r>
      <w:r w:rsidR="009E1B49" w:rsidRPr="009E1B49">
        <w:rPr>
          <w:rFonts w:asciiTheme="majorHAnsi" w:hAnsiTheme="majorHAnsi"/>
          <w:lang w:eastAsia="ko-KR"/>
        </w:rPr>
        <w:t xml:space="preserve">, </w:t>
      </w:r>
      <w:r>
        <w:rPr>
          <w:rFonts w:asciiTheme="majorHAnsi" w:hAnsiTheme="majorHAnsi"/>
          <w:lang w:eastAsia="ko-KR"/>
        </w:rPr>
        <w:t xml:space="preserve">Cemgil, A.T.,"DRENAJ: Distributed Social Media Data Collection </w:t>
      </w:r>
    </w:p>
    <w:p w:rsidR="00C243DA"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System</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Signal Processing and Communications Applications Conference (SIU), 2015 23</w:t>
      </w:r>
      <w:r w:rsidR="009E1B49" w:rsidRPr="00C243DA">
        <w:rPr>
          <w:rFonts w:asciiTheme="majorHAnsi" w:hAnsiTheme="majorHAnsi"/>
          <w:vertAlign w:val="superscript"/>
          <w:lang w:eastAsia="ko-KR"/>
        </w:rPr>
        <w:t>th</w:t>
      </w:r>
      <w:r w:rsidR="009E1B49" w:rsidRPr="009E1B49">
        <w:rPr>
          <w:rFonts w:asciiTheme="majorHAnsi" w:hAnsiTheme="majorHAnsi"/>
          <w:lang w:eastAsia="ko-KR"/>
        </w:rPr>
        <w:t xml:space="preserve"> </w:t>
      </w:r>
    </w:p>
    <w:p w:rsidR="009E1B49" w:rsidRDefault="00C243DA" w:rsidP="00C243DA">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IEEE, 2015.</w:t>
      </w:r>
    </w:p>
    <w:p w:rsidR="00C243DA" w:rsidRPr="009E1B49" w:rsidRDefault="00C243DA" w:rsidP="00C243DA">
      <w:pPr>
        <w:suppressAutoHyphens/>
        <w:spacing w:after="0" w:line="240" w:lineRule="auto"/>
        <w:outlineLvl w:val="0"/>
        <w:rPr>
          <w:rFonts w:asciiTheme="majorHAnsi" w:hAnsiTheme="majorHAnsi"/>
          <w:lang w:eastAsia="ko-KR"/>
        </w:rPr>
      </w:pPr>
    </w:p>
    <w:p w:rsidR="00BA357E" w:rsidRDefault="009E1B49" w:rsidP="00165224">
      <w:pPr>
        <w:widowControl w:val="0"/>
        <w:suppressAutoHyphens/>
        <w:spacing w:after="0" w:line="280" w:lineRule="exact"/>
        <w:outlineLvl w:val="0"/>
        <w:rPr>
          <w:rFonts w:asciiTheme="majorHAnsi" w:hAnsiTheme="majorHAnsi"/>
          <w:lang w:eastAsia="ko-KR"/>
        </w:rPr>
      </w:pPr>
      <w:r w:rsidRPr="009E1B49">
        <w:rPr>
          <w:rFonts w:asciiTheme="majorHAnsi" w:hAnsiTheme="majorHAnsi"/>
          <w:lang w:eastAsia="ko-KR"/>
        </w:rPr>
        <w:t>Onay</w:t>
      </w:r>
      <w:r w:rsidR="00BA357E">
        <w:rPr>
          <w:rFonts w:asciiTheme="majorHAnsi" w:hAnsiTheme="majorHAnsi"/>
          <w:lang w:eastAsia="ko-KR"/>
        </w:rPr>
        <w:t>,</w:t>
      </w:r>
      <w:r w:rsidRPr="009E1B49">
        <w:rPr>
          <w:rFonts w:asciiTheme="majorHAnsi" w:hAnsiTheme="majorHAnsi"/>
          <w:lang w:eastAsia="ko-KR"/>
        </w:rPr>
        <w:t xml:space="preserve"> A</w:t>
      </w:r>
      <w:r w:rsidR="00BA357E">
        <w:rPr>
          <w:rFonts w:asciiTheme="majorHAnsi" w:hAnsiTheme="majorHAnsi"/>
          <w:lang w:eastAsia="ko-KR"/>
        </w:rPr>
        <w:t>.</w:t>
      </w:r>
      <w:r w:rsidRPr="009E1B49">
        <w:rPr>
          <w:rFonts w:asciiTheme="majorHAnsi" w:hAnsiTheme="majorHAnsi"/>
          <w:lang w:eastAsia="ko-KR"/>
        </w:rPr>
        <w:t>, Böge</w:t>
      </w:r>
      <w:r w:rsidR="00BA357E">
        <w:rPr>
          <w:rFonts w:asciiTheme="majorHAnsi" w:hAnsiTheme="majorHAnsi"/>
          <w:lang w:eastAsia="ko-KR"/>
        </w:rPr>
        <w:t>,</w:t>
      </w:r>
      <w:r w:rsidRPr="009E1B49">
        <w:rPr>
          <w:rFonts w:asciiTheme="majorHAnsi" w:hAnsiTheme="majorHAnsi"/>
          <w:lang w:eastAsia="ko-KR"/>
        </w:rPr>
        <w:t xml:space="preserve"> M</w:t>
      </w:r>
      <w:r w:rsidR="00BA357E">
        <w:rPr>
          <w:rFonts w:asciiTheme="majorHAnsi" w:hAnsiTheme="majorHAnsi"/>
          <w:lang w:eastAsia="ko-KR"/>
        </w:rPr>
        <w:t>.</w:t>
      </w:r>
      <w:r w:rsidRPr="009E1B49">
        <w:rPr>
          <w:rFonts w:asciiTheme="majorHAnsi" w:hAnsiTheme="majorHAnsi"/>
          <w:lang w:eastAsia="ko-KR"/>
        </w:rPr>
        <w:t>, Vura</w:t>
      </w:r>
      <w:r w:rsidR="00BA357E">
        <w:rPr>
          <w:rFonts w:asciiTheme="majorHAnsi" w:hAnsiTheme="majorHAnsi"/>
          <w:lang w:eastAsia="ko-KR"/>
        </w:rPr>
        <w:t>,</w:t>
      </w:r>
      <w:r w:rsidRPr="009E1B49">
        <w:rPr>
          <w:rFonts w:asciiTheme="majorHAnsi" w:hAnsiTheme="majorHAnsi"/>
          <w:lang w:eastAsia="ko-KR"/>
        </w:rPr>
        <w:t>l M</w:t>
      </w:r>
      <w:r w:rsidR="00BA357E">
        <w:rPr>
          <w:rFonts w:asciiTheme="majorHAnsi" w:hAnsiTheme="majorHAnsi"/>
          <w:lang w:eastAsia="ko-KR"/>
        </w:rPr>
        <w:t>.</w:t>
      </w:r>
      <w:r w:rsidRPr="009E1B49">
        <w:rPr>
          <w:rFonts w:asciiTheme="majorHAnsi" w:hAnsiTheme="majorHAnsi"/>
          <w:lang w:eastAsia="ko-KR"/>
        </w:rPr>
        <w:t>, Öztürk Işık</w:t>
      </w:r>
      <w:r w:rsidR="00BA357E">
        <w:rPr>
          <w:rFonts w:asciiTheme="majorHAnsi" w:hAnsiTheme="majorHAnsi"/>
          <w:lang w:eastAsia="ko-KR"/>
        </w:rPr>
        <w:t>,</w:t>
      </w:r>
      <w:r w:rsidRPr="009E1B49">
        <w:rPr>
          <w:rFonts w:asciiTheme="majorHAnsi" w:hAnsiTheme="majorHAnsi"/>
          <w:lang w:eastAsia="ko-KR"/>
        </w:rPr>
        <w:t xml:space="preserve"> E</w:t>
      </w:r>
      <w:r w:rsidR="00BA357E">
        <w:rPr>
          <w:rFonts w:asciiTheme="majorHAnsi" w:hAnsiTheme="majorHAnsi"/>
          <w:lang w:eastAsia="ko-KR"/>
        </w:rPr>
        <w:t>.</w:t>
      </w:r>
      <w:r w:rsidRPr="009E1B49">
        <w:rPr>
          <w:rFonts w:asciiTheme="majorHAnsi" w:hAnsiTheme="majorHAnsi"/>
          <w:lang w:eastAsia="ko-KR"/>
        </w:rPr>
        <w:t>, Acar</w:t>
      </w:r>
      <w:r w:rsidR="00BA357E">
        <w:rPr>
          <w:rFonts w:asciiTheme="majorHAnsi" w:hAnsiTheme="majorHAnsi"/>
          <w:lang w:eastAsia="ko-KR"/>
        </w:rPr>
        <w:t>,</w:t>
      </w:r>
      <w:r w:rsidRPr="009E1B49">
        <w:rPr>
          <w:rFonts w:asciiTheme="majorHAnsi" w:hAnsiTheme="majorHAnsi"/>
          <w:lang w:eastAsia="ko-KR"/>
        </w:rPr>
        <w:t xml:space="preserve"> Ö</w:t>
      </w:r>
      <w:r w:rsidR="00BA357E">
        <w:rPr>
          <w:rFonts w:asciiTheme="majorHAnsi" w:hAnsiTheme="majorHAnsi"/>
          <w:lang w:eastAsia="ko-KR"/>
        </w:rPr>
        <w:t>.</w:t>
      </w:r>
      <w:r w:rsidRPr="009E1B49">
        <w:rPr>
          <w:rFonts w:asciiTheme="majorHAnsi" w:hAnsiTheme="majorHAnsi"/>
          <w:lang w:eastAsia="ko-KR"/>
        </w:rPr>
        <w:t>, Mut</w:t>
      </w:r>
      <w:r w:rsidR="00BA357E">
        <w:rPr>
          <w:rFonts w:asciiTheme="majorHAnsi" w:hAnsiTheme="majorHAnsi"/>
          <w:lang w:eastAsia="ko-KR"/>
        </w:rPr>
        <w:t>,</w:t>
      </w:r>
      <w:r w:rsidRPr="009E1B49">
        <w:rPr>
          <w:rFonts w:asciiTheme="majorHAnsi" w:hAnsiTheme="majorHAnsi"/>
          <w:lang w:eastAsia="ko-KR"/>
        </w:rPr>
        <w:t xml:space="preserve"> T</w:t>
      </w:r>
      <w:r w:rsidR="00BA357E">
        <w:rPr>
          <w:rFonts w:asciiTheme="majorHAnsi" w:hAnsiTheme="majorHAnsi"/>
          <w:lang w:eastAsia="ko-KR"/>
        </w:rPr>
        <w:t>.</w:t>
      </w:r>
      <w:r w:rsidRPr="009E1B49">
        <w:rPr>
          <w:rFonts w:asciiTheme="majorHAnsi" w:hAnsiTheme="majorHAnsi"/>
          <w:lang w:eastAsia="ko-KR"/>
        </w:rPr>
        <w:t>, Gümüş</w:t>
      </w:r>
      <w:r w:rsidR="00BA357E">
        <w:rPr>
          <w:rFonts w:asciiTheme="majorHAnsi" w:hAnsiTheme="majorHAnsi"/>
          <w:lang w:eastAsia="ko-KR"/>
        </w:rPr>
        <w:t>,</w:t>
      </w:r>
      <w:r w:rsidRPr="009E1B49">
        <w:rPr>
          <w:rFonts w:asciiTheme="majorHAnsi" w:hAnsiTheme="majorHAnsi"/>
          <w:lang w:eastAsia="ko-KR"/>
        </w:rPr>
        <w:t xml:space="preserve"> T</w:t>
      </w:r>
      <w:r w:rsidR="00BA357E">
        <w:rPr>
          <w:rFonts w:asciiTheme="majorHAnsi" w:hAnsiTheme="majorHAnsi"/>
          <w:lang w:eastAsia="ko-KR"/>
        </w:rPr>
        <w:t>.</w:t>
      </w:r>
      <w:r w:rsidRPr="009E1B49">
        <w:rPr>
          <w:rFonts w:asciiTheme="majorHAnsi" w:hAnsiTheme="majorHAnsi"/>
          <w:lang w:eastAsia="ko-KR"/>
        </w:rPr>
        <w:t>, Esen</w:t>
      </w:r>
      <w:r w:rsidR="00BA357E">
        <w:rPr>
          <w:rFonts w:asciiTheme="majorHAnsi" w:hAnsiTheme="majorHAnsi"/>
          <w:lang w:eastAsia="ko-KR"/>
        </w:rPr>
        <w:t>,</w:t>
      </w:r>
      <w:r w:rsidRPr="009E1B49">
        <w:rPr>
          <w:rFonts w:asciiTheme="majorHAnsi" w:hAnsiTheme="majorHAnsi"/>
          <w:lang w:eastAsia="ko-KR"/>
        </w:rPr>
        <w:t xml:space="preserve"> T., </w:t>
      </w:r>
      <w:r w:rsidR="00BA357E">
        <w:rPr>
          <w:rFonts w:asciiTheme="majorHAnsi" w:hAnsiTheme="majorHAnsi"/>
          <w:lang w:eastAsia="ko-KR"/>
        </w:rPr>
        <w:t>‘’</w:t>
      </w:r>
      <w:r w:rsidRPr="009E1B49">
        <w:rPr>
          <w:rFonts w:asciiTheme="majorHAnsi" w:hAnsiTheme="majorHAnsi"/>
          <w:lang w:eastAsia="ko-KR"/>
        </w:rPr>
        <w:t xml:space="preserve">Düşük ve </w:t>
      </w:r>
    </w:p>
    <w:p w:rsidR="00BA357E" w:rsidRDefault="00BA357E" w:rsidP="00165224">
      <w:pPr>
        <w:widowControl w:val="0"/>
        <w:suppressAutoHyphens/>
        <w:spacing w:after="0" w:line="280" w:lineRule="exact"/>
        <w:outlineLvl w:val="0"/>
        <w:rPr>
          <w:rFonts w:asciiTheme="majorHAnsi" w:hAnsiTheme="majorHAnsi"/>
          <w:lang w:eastAsia="ko-KR"/>
        </w:rPr>
      </w:pPr>
      <w:r>
        <w:rPr>
          <w:rFonts w:asciiTheme="majorHAnsi" w:hAnsiTheme="majorHAnsi"/>
          <w:lang w:eastAsia="ko-KR"/>
        </w:rPr>
        <w:t xml:space="preserve">          Y</w:t>
      </w:r>
      <w:r w:rsidR="009E1B49" w:rsidRPr="009E1B49">
        <w:rPr>
          <w:rFonts w:asciiTheme="majorHAnsi" w:hAnsiTheme="majorHAnsi"/>
          <w:lang w:eastAsia="ko-KR"/>
        </w:rPr>
        <w:t xml:space="preserve">üksek </w:t>
      </w:r>
      <w:r>
        <w:rPr>
          <w:rFonts w:asciiTheme="majorHAnsi" w:hAnsiTheme="majorHAnsi"/>
          <w:lang w:eastAsia="ko-KR"/>
        </w:rPr>
        <w:t>Gradeli Prostat Karsinom Ayırımında Fraksiyonel Anisotropi Oranı’’,</w:t>
      </w:r>
      <w:r w:rsidR="009E1B49" w:rsidRPr="009E1B49">
        <w:rPr>
          <w:rFonts w:asciiTheme="majorHAnsi" w:hAnsiTheme="majorHAnsi"/>
          <w:lang w:eastAsia="ko-KR"/>
        </w:rPr>
        <w:t xml:space="preserve"> Türk Radyoloji </w:t>
      </w:r>
    </w:p>
    <w:p w:rsidR="009E1B49" w:rsidRDefault="00BA357E" w:rsidP="00165224">
      <w:pPr>
        <w:widowControl w:val="0"/>
        <w:suppressAutoHyphens/>
        <w:spacing w:after="0" w:line="28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Derneği Kongresi, Antalya, 2015.</w:t>
      </w:r>
    </w:p>
    <w:p w:rsidR="00BA357E" w:rsidRPr="009E1B49" w:rsidRDefault="00BA357E" w:rsidP="00165224">
      <w:pPr>
        <w:widowControl w:val="0"/>
        <w:suppressAutoHyphens/>
        <w:spacing w:after="0" w:line="280" w:lineRule="exact"/>
        <w:outlineLvl w:val="0"/>
        <w:rPr>
          <w:rFonts w:asciiTheme="majorHAnsi" w:hAnsiTheme="majorHAnsi"/>
          <w:lang w:eastAsia="ko-KR"/>
        </w:rPr>
      </w:pPr>
    </w:p>
    <w:p w:rsidR="00BA357E" w:rsidRDefault="009E1B49"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Lyakso, E</w:t>
      </w:r>
      <w:r w:rsidR="00BA357E">
        <w:rPr>
          <w:rFonts w:asciiTheme="majorHAnsi" w:eastAsiaTheme="minorHAnsi" w:hAnsiTheme="majorHAnsi" w:cstheme="minorBidi"/>
          <w:color w:val="auto"/>
          <w:sz w:val="22"/>
          <w:szCs w:val="22"/>
          <w:lang w:val="tr-TR" w:eastAsia="ko-KR" w:bidi="ar-SA"/>
        </w:rPr>
        <w:t xml:space="preserve">., </w:t>
      </w:r>
      <w:r w:rsidRPr="009E1B49">
        <w:rPr>
          <w:rFonts w:asciiTheme="majorHAnsi" w:eastAsiaTheme="minorHAnsi" w:hAnsiTheme="majorHAnsi" w:cstheme="minorBidi"/>
          <w:color w:val="auto"/>
          <w:sz w:val="22"/>
          <w:szCs w:val="22"/>
          <w:lang w:val="tr-TR" w:eastAsia="ko-KR" w:bidi="ar-SA"/>
        </w:rPr>
        <w:t xml:space="preserve">Frolova, </w:t>
      </w:r>
      <w:r w:rsidR="00BA357E">
        <w:rPr>
          <w:rFonts w:asciiTheme="majorHAnsi" w:eastAsiaTheme="minorHAnsi" w:hAnsiTheme="majorHAnsi" w:cstheme="minorBidi"/>
          <w:color w:val="auto"/>
          <w:sz w:val="22"/>
          <w:szCs w:val="22"/>
          <w:lang w:val="tr-TR" w:eastAsia="ko-KR" w:bidi="ar-SA"/>
        </w:rPr>
        <w:t>O.,</w:t>
      </w:r>
      <w:r w:rsidRPr="009E1B49">
        <w:rPr>
          <w:rFonts w:asciiTheme="majorHAnsi" w:eastAsiaTheme="minorHAnsi" w:hAnsiTheme="majorHAnsi" w:cstheme="minorBidi"/>
          <w:color w:val="auto"/>
          <w:sz w:val="22"/>
          <w:szCs w:val="22"/>
          <w:lang w:val="tr-TR" w:eastAsia="ko-KR" w:bidi="ar-SA"/>
        </w:rPr>
        <w:t xml:space="preserve">Dmitrieva, </w:t>
      </w:r>
      <w:r w:rsidR="00BA357E">
        <w:rPr>
          <w:rFonts w:asciiTheme="majorHAnsi" w:eastAsiaTheme="minorHAnsi" w:hAnsiTheme="majorHAnsi" w:cstheme="minorBidi"/>
          <w:color w:val="auto"/>
          <w:sz w:val="22"/>
          <w:szCs w:val="22"/>
          <w:lang w:val="tr-TR" w:eastAsia="ko-KR" w:bidi="ar-SA"/>
        </w:rPr>
        <w:t>E.,</w:t>
      </w:r>
      <w:r w:rsidRPr="009E1B49">
        <w:rPr>
          <w:rFonts w:asciiTheme="majorHAnsi" w:eastAsiaTheme="minorHAnsi" w:hAnsiTheme="majorHAnsi" w:cstheme="minorBidi"/>
          <w:color w:val="auto"/>
          <w:sz w:val="22"/>
          <w:szCs w:val="22"/>
          <w:lang w:val="tr-TR" w:eastAsia="ko-KR" w:bidi="ar-SA"/>
        </w:rPr>
        <w:t xml:space="preserve">Grigorev, </w:t>
      </w:r>
      <w:r w:rsidR="00BA357E">
        <w:rPr>
          <w:rFonts w:asciiTheme="majorHAnsi" w:eastAsiaTheme="minorHAnsi" w:hAnsiTheme="majorHAnsi" w:cstheme="minorBidi"/>
          <w:color w:val="auto"/>
          <w:sz w:val="22"/>
          <w:szCs w:val="22"/>
          <w:lang w:val="tr-TR" w:eastAsia="ko-KR" w:bidi="ar-SA"/>
        </w:rPr>
        <w:t>A.,</w:t>
      </w:r>
      <w:r w:rsidRPr="009E1B49">
        <w:rPr>
          <w:rFonts w:asciiTheme="majorHAnsi" w:eastAsiaTheme="minorHAnsi" w:hAnsiTheme="majorHAnsi" w:cstheme="minorBidi"/>
          <w:color w:val="auto"/>
          <w:sz w:val="22"/>
          <w:szCs w:val="22"/>
          <w:lang w:val="tr-TR" w:eastAsia="ko-KR" w:bidi="ar-SA"/>
        </w:rPr>
        <w:t xml:space="preserve">Kaya, </w:t>
      </w:r>
      <w:r w:rsidR="00BA357E">
        <w:rPr>
          <w:rFonts w:asciiTheme="majorHAnsi" w:eastAsiaTheme="minorHAnsi" w:hAnsiTheme="majorHAnsi" w:cstheme="minorBidi"/>
          <w:color w:val="auto"/>
          <w:sz w:val="22"/>
          <w:szCs w:val="22"/>
          <w:lang w:val="tr-TR" w:eastAsia="ko-KR" w:bidi="ar-SA"/>
        </w:rPr>
        <w:t>H.,</w:t>
      </w:r>
      <w:r w:rsidRPr="009E1B49">
        <w:rPr>
          <w:rFonts w:asciiTheme="majorHAnsi" w:eastAsiaTheme="minorHAnsi" w:hAnsiTheme="majorHAnsi" w:cstheme="minorBidi"/>
          <w:color w:val="auto"/>
          <w:sz w:val="22"/>
          <w:szCs w:val="22"/>
          <w:lang w:val="tr-TR" w:eastAsia="ko-KR" w:bidi="ar-SA"/>
        </w:rPr>
        <w:t>Salah,</w:t>
      </w:r>
      <w:r w:rsidR="00BA357E">
        <w:rPr>
          <w:rFonts w:asciiTheme="majorHAnsi" w:eastAsiaTheme="minorHAnsi" w:hAnsiTheme="majorHAnsi" w:cstheme="minorBidi"/>
          <w:color w:val="auto"/>
          <w:sz w:val="22"/>
          <w:szCs w:val="22"/>
          <w:lang w:val="tr-TR" w:eastAsia="ko-KR" w:bidi="ar-SA"/>
        </w:rPr>
        <w:t>A., Karpov, A.,</w:t>
      </w:r>
      <w:r w:rsidRPr="009E1B49">
        <w:rPr>
          <w:rFonts w:asciiTheme="majorHAnsi" w:eastAsiaTheme="minorHAnsi" w:hAnsiTheme="majorHAnsi" w:cstheme="minorBidi"/>
          <w:color w:val="auto"/>
          <w:sz w:val="22"/>
          <w:szCs w:val="22"/>
          <w:lang w:val="tr-TR" w:eastAsia="ko-KR" w:bidi="ar-SA"/>
        </w:rPr>
        <w:t> </w:t>
      </w:r>
      <w:r w:rsidR="00BA357E">
        <w:rPr>
          <w:rFonts w:asciiTheme="majorHAnsi" w:eastAsiaTheme="minorHAnsi" w:hAnsiTheme="majorHAnsi" w:cstheme="minorBidi"/>
          <w:color w:val="auto"/>
          <w:sz w:val="22"/>
          <w:szCs w:val="22"/>
          <w:lang w:val="tr-TR" w:eastAsia="ko-KR" w:bidi="ar-SA"/>
        </w:rPr>
        <w:t>‘’</w:t>
      </w:r>
      <w:r w:rsidR="008A6845">
        <w:fldChar w:fldCharType="begin"/>
      </w:r>
      <w:r w:rsidR="008A6845">
        <w:instrText xml:space="preserve"> HYPERLINK "http://www.cmpe.boun.edu.tr/~salah/lyakso15emochildru" \h </w:instrText>
      </w:r>
      <w:r w:rsidR="008A6845">
        <w:fldChar w:fldCharType="separate"/>
      </w:r>
      <w:r w:rsidR="00BA357E">
        <w:rPr>
          <w:rFonts w:asciiTheme="majorHAnsi" w:eastAsiaTheme="minorHAnsi" w:hAnsiTheme="majorHAnsi" w:cstheme="minorBidi"/>
          <w:color w:val="auto"/>
          <w:sz w:val="22"/>
          <w:szCs w:val="22"/>
          <w:lang w:val="tr-TR" w:eastAsia="ko-KR" w:bidi="ar-SA"/>
        </w:rPr>
        <w:t>EmoChildRu:</w:t>
      </w:r>
    </w:p>
    <w:p w:rsidR="00BA357E"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Emotional Child Russian Speech Corpus</w:t>
      </w:r>
      <w:r w:rsidR="008A6845">
        <w:rPr>
          <w:rFonts w:asciiTheme="majorHAnsi" w:eastAsiaTheme="minorHAnsi" w:hAnsiTheme="majorHAnsi" w:cstheme="minorBidi"/>
          <w:color w:val="auto"/>
          <w:sz w:val="22"/>
          <w:szCs w:val="22"/>
          <w:lang w:val="tr-TR" w:eastAsia="ko-KR" w:bidi="ar-SA"/>
        </w:rPr>
        <w:fldChar w:fldCharType="end"/>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In Proc. Interna</w:t>
      </w:r>
      <w:r>
        <w:rPr>
          <w:rFonts w:asciiTheme="majorHAnsi" w:eastAsiaTheme="minorHAnsi" w:hAnsiTheme="majorHAnsi" w:cstheme="minorBidi"/>
          <w:color w:val="auto"/>
          <w:sz w:val="22"/>
          <w:szCs w:val="22"/>
          <w:lang w:val="tr-TR" w:eastAsia="ko-KR" w:bidi="ar-SA"/>
        </w:rPr>
        <w:t>tional Conference on Speech and</w:t>
      </w:r>
    </w:p>
    <w:p w:rsidR="009E1B49"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Computer SPECOM-2015, Athens, Greece, Springer LNAI 9319, pp. 134-141, 2015. </w:t>
      </w:r>
    </w:p>
    <w:p w:rsidR="00BA357E" w:rsidRPr="009E1B49"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p>
    <w:p w:rsidR="00BA357E"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Sartori, A., </w:t>
      </w:r>
      <w:r w:rsidR="009E1B49" w:rsidRPr="009E1B49">
        <w:rPr>
          <w:rFonts w:asciiTheme="majorHAnsi" w:eastAsiaTheme="minorHAnsi" w:hAnsiTheme="majorHAnsi" w:cstheme="minorBidi"/>
          <w:color w:val="auto"/>
          <w:sz w:val="22"/>
          <w:szCs w:val="22"/>
          <w:lang w:val="tr-TR" w:eastAsia="ko-KR" w:bidi="ar-SA"/>
        </w:rPr>
        <w:t xml:space="preserve">Şenyazar, </w:t>
      </w:r>
      <w:r>
        <w:rPr>
          <w:rFonts w:asciiTheme="majorHAnsi" w:eastAsiaTheme="minorHAnsi" w:hAnsiTheme="majorHAnsi" w:cstheme="minorBidi"/>
          <w:color w:val="auto"/>
          <w:sz w:val="22"/>
          <w:szCs w:val="22"/>
          <w:lang w:val="tr-TR" w:eastAsia="ko-KR" w:bidi="ar-SA"/>
        </w:rPr>
        <w:t>B.,</w:t>
      </w:r>
      <w:r w:rsidR="009E1B49" w:rsidRPr="009E1B49">
        <w:rPr>
          <w:rFonts w:asciiTheme="majorHAnsi" w:eastAsiaTheme="minorHAnsi" w:hAnsiTheme="majorHAnsi" w:cstheme="minorBidi"/>
          <w:color w:val="auto"/>
          <w:sz w:val="22"/>
          <w:szCs w:val="22"/>
          <w:lang w:val="tr-TR" w:eastAsia="ko-KR" w:bidi="ar-SA"/>
        </w:rPr>
        <w:t xml:space="preserve">Akdag 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 xml:space="preserve">Sebe, </w:t>
      </w:r>
      <w:r>
        <w:rPr>
          <w:rFonts w:asciiTheme="majorHAnsi" w:eastAsiaTheme="minorHAnsi" w:hAnsiTheme="majorHAnsi" w:cstheme="minorBidi"/>
          <w:color w:val="auto"/>
          <w:sz w:val="22"/>
          <w:szCs w:val="22"/>
          <w:lang w:val="tr-TR" w:eastAsia="ko-KR" w:bidi="ar-SA"/>
        </w:rPr>
        <w:t xml:space="preserve">N.,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A.A.,</w:t>
      </w:r>
      <w:r w:rsidR="009E1B49" w:rsidRPr="009E1B49">
        <w:rPr>
          <w:rFonts w:asciiTheme="majorHAnsi" w:eastAsiaTheme="minorHAnsi" w:hAnsiTheme="majorHAnsi" w:cstheme="minorBidi"/>
          <w:color w:val="auto"/>
          <w:sz w:val="22"/>
          <w:szCs w:val="22"/>
          <w:lang w:val="tr-TR" w:eastAsia="ko-KR" w:bidi="ar-SA"/>
        </w:rPr>
        <w:t>"Emotions in Abs</w:t>
      </w:r>
      <w:r>
        <w:rPr>
          <w:rFonts w:asciiTheme="majorHAnsi" w:eastAsiaTheme="minorHAnsi" w:hAnsiTheme="majorHAnsi" w:cstheme="minorBidi"/>
          <w:color w:val="auto"/>
          <w:sz w:val="22"/>
          <w:szCs w:val="22"/>
          <w:lang w:val="tr-TR" w:eastAsia="ko-KR" w:bidi="ar-SA"/>
        </w:rPr>
        <w:t xml:space="preserve">tract Art: Does </w:t>
      </w:r>
    </w:p>
    <w:p w:rsidR="00BA357E"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Texture Matter?</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18</w:t>
      </w:r>
      <w:r w:rsidR="009E1B49" w:rsidRPr="00BA357E">
        <w:rPr>
          <w:rFonts w:asciiTheme="majorHAnsi" w:eastAsiaTheme="minorHAnsi" w:hAnsiTheme="majorHAnsi" w:cstheme="minorBidi"/>
          <w:color w:val="auto"/>
          <w:sz w:val="22"/>
          <w:szCs w:val="22"/>
          <w:vertAlign w:val="superscript"/>
          <w:lang w:val="tr-TR" w:eastAsia="ko-KR" w:bidi="ar-SA"/>
        </w:rPr>
        <w:t>th</w:t>
      </w:r>
      <w:r w:rsidR="009E1B49" w:rsidRPr="009E1B49">
        <w:rPr>
          <w:rFonts w:asciiTheme="majorHAnsi" w:eastAsiaTheme="minorHAnsi" w:hAnsiTheme="majorHAnsi" w:cstheme="minorBidi"/>
          <w:color w:val="auto"/>
          <w:sz w:val="22"/>
          <w:szCs w:val="22"/>
          <w:lang w:val="tr-TR" w:eastAsia="ko-KR" w:bidi="ar-SA"/>
        </w:rPr>
        <w:t xml:space="preserve"> Int. Conf. on Image Analysis and Processing (ICIAP), Genova, </w:t>
      </w:r>
    </w:p>
    <w:p w:rsidR="009E1B49"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September 7-11, 2015. </w:t>
      </w:r>
    </w:p>
    <w:p w:rsidR="00BA357E" w:rsidRPr="009E1B49" w:rsidRDefault="00BA357E" w:rsidP="00165224">
      <w:pPr>
        <w:pStyle w:val="TextBody"/>
        <w:spacing w:after="0" w:line="280" w:lineRule="exact"/>
        <w:outlineLvl w:val="0"/>
        <w:rPr>
          <w:rFonts w:asciiTheme="majorHAnsi" w:eastAsiaTheme="minorHAnsi" w:hAnsiTheme="majorHAnsi" w:cstheme="minorBidi"/>
          <w:color w:val="auto"/>
          <w:sz w:val="22"/>
          <w:szCs w:val="22"/>
          <w:lang w:val="tr-TR" w:eastAsia="ko-KR" w:bidi="ar-SA"/>
        </w:rPr>
      </w:pPr>
    </w:p>
    <w:p w:rsidR="00165224" w:rsidRDefault="00165224" w:rsidP="00165224">
      <w:pPr>
        <w:widowControl w:val="0"/>
        <w:suppressAutoHyphens/>
        <w:spacing w:after="0" w:line="280" w:lineRule="exact"/>
        <w:outlineLvl w:val="0"/>
        <w:rPr>
          <w:rFonts w:asciiTheme="majorHAnsi" w:hAnsiTheme="majorHAnsi"/>
          <w:lang w:eastAsia="ko-KR"/>
        </w:rPr>
      </w:pPr>
    </w:p>
    <w:p w:rsidR="00336658" w:rsidRDefault="009E1B49" w:rsidP="00165224">
      <w:pPr>
        <w:widowControl w:val="0"/>
        <w:suppressAutoHyphens/>
        <w:spacing w:after="0" w:line="280" w:lineRule="exact"/>
        <w:outlineLvl w:val="0"/>
        <w:rPr>
          <w:rFonts w:asciiTheme="majorHAnsi" w:hAnsiTheme="majorHAnsi"/>
          <w:lang w:eastAsia="ko-KR"/>
        </w:rPr>
      </w:pPr>
      <w:r w:rsidRPr="009E1B49">
        <w:rPr>
          <w:rFonts w:asciiTheme="majorHAnsi" w:hAnsiTheme="majorHAnsi"/>
          <w:lang w:eastAsia="ko-KR"/>
        </w:rPr>
        <w:lastRenderedPageBreak/>
        <w:t xml:space="preserve">Heren, </w:t>
      </w:r>
      <w:r w:rsidR="00336658">
        <w:rPr>
          <w:rFonts w:asciiTheme="majorHAnsi" w:hAnsiTheme="majorHAnsi"/>
          <w:lang w:eastAsia="ko-KR"/>
        </w:rPr>
        <w:t>A.C., Yılmaz, H.B.,, Tuğ</w:t>
      </w:r>
      <w:r w:rsidRPr="009E1B49">
        <w:rPr>
          <w:rFonts w:asciiTheme="majorHAnsi" w:hAnsiTheme="majorHAnsi"/>
          <w:lang w:eastAsia="ko-KR"/>
        </w:rPr>
        <w:t xml:space="preserve">cu, </w:t>
      </w:r>
      <w:r w:rsidR="00336658">
        <w:rPr>
          <w:rFonts w:asciiTheme="majorHAnsi" w:hAnsiTheme="majorHAnsi"/>
          <w:lang w:eastAsia="ko-KR"/>
        </w:rPr>
        <w:t xml:space="preserve">T., </w:t>
      </w:r>
      <w:r w:rsidRPr="009E1B49">
        <w:rPr>
          <w:rFonts w:asciiTheme="majorHAnsi" w:hAnsiTheme="majorHAnsi"/>
          <w:lang w:eastAsia="ko-KR"/>
        </w:rPr>
        <w:t xml:space="preserve">"Energy Efficient MAC Protocol for Cluster Formation in </w:t>
      </w:r>
    </w:p>
    <w:p w:rsidR="00336658" w:rsidRDefault="00336658" w:rsidP="00165224">
      <w:pPr>
        <w:widowControl w:val="0"/>
        <w:suppressAutoHyphens/>
        <w:spacing w:after="0" w:line="28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Mobi</w:t>
      </w:r>
      <w:r>
        <w:rPr>
          <w:rFonts w:asciiTheme="majorHAnsi" w:hAnsiTheme="majorHAnsi"/>
          <w:lang w:eastAsia="ko-KR"/>
        </w:rPr>
        <w:t>le Cooperative Spectrum Sensing</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International Workshop on Smart Spectrum (in </w:t>
      </w:r>
    </w:p>
    <w:p w:rsidR="00336658" w:rsidRDefault="00336658" w:rsidP="00165224">
      <w:pPr>
        <w:widowControl w:val="0"/>
        <w:suppressAutoHyphens/>
        <w:spacing w:after="0" w:line="28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conjunction with IEEE Wireless Communications and Networking Conference-WCNC), Las </w:t>
      </w:r>
    </w:p>
    <w:p w:rsidR="009E1B49" w:rsidRDefault="00336658" w:rsidP="00165224">
      <w:pPr>
        <w:widowControl w:val="0"/>
        <w:suppressAutoHyphens/>
        <w:spacing w:after="0" w:line="28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Vegas, 2015.</w:t>
      </w:r>
    </w:p>
    <w:p w:rsidR="00336658" w:rsidRPr="009E1B49" w:rsidRDefault="00336658" w:rsidP="00336658">
      <w:pPr>
        <w:widowControl w:val="0"/>
        <w:suppressAutoHyphens/>
        <w:spacing w:after="0" w:line="240" w:lineRule="auto"/>
        <w:outlineLvl w:val="0"/>
        <w:rPr>
          <w:rFonts w:asciiTheme="majorHAnsi" w:hAnsiTheme="majorHAnsi"/>
          <w:lang w:eastAsia="ko-KR"/>
        </w:rPr>
      </w:pPr>
    </w:p>
    <w:p w:rsidR="00701F18" w:rsidRDefault="009E1B49" w:rsidP="00701F18">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Malazgirt, </w:t>
      </w:r>
      <w:r w:rsidR="00E92214">
        <w:rPr>
          <w:rFonts w:asciiTheme="majorHAnsi" w:eastAsiaTheme="minorHAnsi" w:hAnsiTheme="majorHAnsi" w:cstheme="minorBidi"/>
          <w:color w:val="auto"/>
          <w:sz w:val="22"/>
          <w:szCs w:val="22"/>
          <w:lang w:val="tr-TR" w:eastAsia="ko-KR" w:bidi="ar-SA"/>
        </w:rPr>
        <w:t xml:space="preserve">G.A., </w:t>
      </w:r>
      <w:r w:rsidRPr="009E1B49">
        <w:rPr>
          <w:rFonts w:asciiTheme="majorHAnsi" w:eastAsiaTheme="minorHAnsi" w:hAnsiTheme="majorHAnsi" w:cstheme="minorBidi"/>
          <w:color w:val="auto"/>
          <w:sz w:val="22"/>
          <w:szCs w:val="22"/>
          <w:lang w:val="tr-TR" w:eastAsia="ko-KR" w:bidi="ar-SA"/>
        </w:rPr>
        <w:t xml:space="preserve">Kıyan, </w:t>
      </w:r>
      <w:r w:rsidR="00E92214">
        <w:rPr>
          <w:rFonts w:asciiTheme="majorHAnsi" w:eastAsiaTheme="minorHAnsi" w:hAnsiTheme="majorHAnsi" w:cstheme="minorBidi"/>
          <w:color w:val="auto"/>
          <w:sz w:val="22"/>
          <w:szCs w:val="22"/>
          <w:lang w:val="tr-TR" w:eastAsia="ko-KR" w:bidi="ar-SA"/>
        </w:rPr>
        <w:t xml:space="preserve">B., </w:t>
      </w:r>
      <w:r w:rsidRPr="009E1B49">
        <w:rPr>
          <w:rFonts w:asciiTheme="majorHAnsi" w:eastAsiaTheme="minorHAnsi" w:hAnsiTheme="majorHAnsi" w:cstheme="minorBidi"/>
          <w:color w:val="auto"/>
          <w:sz w:val="22"/>
          <w:szCs w:val="22"/>
          <w:lang w:val="tr-TR" w:eastAsia="ko-KR" w:bidi="ar-SA"/>
        </w:rPr>
        <w:t xml:space="preserve">Candaş, </w:t>
      </w:r>
      <w:r w:rsidR="00E92214">
        <w:rPr>
          <w:rFonts w:asciiTheme="majorHAnsi" w:eastAsiaTheme="minorHAnsi" w:hAnsiTheme="majorHAnsi" w:cstheme="minorBidi"/>
          <w:color w:val="auto"/>
          <w:sz w:val="22"/>
          <w:szCs w:val="22"/>
          <w:lang w:val="tr-TR" w:eastAsia="ko-KR" w:bidi="ar-SA"/>
        </w:rPr>
        <w:t xml:space="preserve">D., </w:t>
      </w:r>
      <w:r w:rsidRPr="009E1B49">
        <w:rPr>
          <w:rFonts w:asciiTheme="majorHAnsi" w:eastAsiaTheme="minorHAnsi" w:hAnsiTheme="majorHAnsi" w:cstheme="minorBidi"/>
          <w:color w:val="auto"/>
          <w:sz w:val="22"/>
          <w:szCs w:val="22"/>
          <w:lang w:val="tr-TR" w:eastAsia="ko-KR" w:bidi="ar-SA"/>
        </w:rPr>
        <w:t>Erdayandı</w:t>
      </w:r>
      <w:r w:rsidR="00E92214">
        <w:rPr>
          <w:rFonts w:asciiTheme="majorHAnsi" w:eastAsiaTheme="minorHAnsi" w:hAnsiTheme="majorHAnsi" w:cstheme="minorBidi"/>
          <w:color w:val="auto"/>
          <w:sz w:val="22"/>
          <w:szCs w:val="22"/>
          <w:lang w:val="tr-TR" w:eastAsia="ko-KR" w:bidi="ar-SA"/>
        </w:rPr>
        <w:t xml:space="preserve">, K., </w:t>
      </w:r>
      <w:r w:rsidRPr="009E1B49">
        <w:rPr>
          <w:rFonts w:asciiTheme="majorHAnsi" w:eastAsiaTheme="minorHAnsi" w:hAnsiTheme="majorHAnsi" w:cstheme="minorBidi"/>
          <w:color w:val="auto"/>
          <w:sz w:val="22"/>
          <w:szCs w:val="22"/>
          <w:lang w:val="tr-TR" w:eastAsia="ko-KR" w:bidi="ar-SA"/>
        </w:rPr>
        <w:t xml:space="preserve">Yurdakul, </w:t>
      </w:r>
      <w:r w:rsidR="00E92214">
        <w:rPr>
          <w:rFonts w:asciiTheme="majorHAnsi" w:eastAsiaTheme="minorHAnsi" w:hAnsiTheme="majorHAnsi" w:cstheme="minorBidi"/>
          <w:color w:val="auto"/>
          <w:sz w:val="22"/>
          <w:szCs w:val="22"/>
          <w:lang w:val="tr-TR" w:eastAsia="ko-KR" w:bidi="ar-SA"/>
        </w:rPr>
        <w:t xml:space="preserve">A., </w:t>
      </w:r>
      <w:r w:rsidRPr="009E1B49">
        <w:rPr>
          <w:rFonts w:asciiTheme="majorHAnsi" w:eastAsiaTheme="minorHAnsi" w:hAnsiTheme="majorHAnsi" w:cstheme="minorBidi"/>
          <w:color w:val="auto"/>
          <w:sz w:val="22"/>
          <w:szCs w:val="22"/>
          <w:lang w:val="tr-TR" w:eastAsia="ko-KR" w:bidi="ar-SA"/>
        </w:rPr>
        <w:t xml:space="preserve">“Exploring Embedded </w:t>
      </w:r>
    </w:p>
    <w:p w:rsidR="00701F18" w:rsidRDefault="00701F18" w:rsidP="00701F18">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Symmetric Multiprocessing wit</w:t>
      </w:r>
      <w:r>
        <w:rPr>
          <w:rFonts w:asciiTheme="majorHAnsi" w:eastAsiaTheme="minorHAnsi" w:hAnsiTheme="majorHAnsi" w:cstheme="minorBidi"/>
          <w:color w:val="auto"/>
          <w:sz w:val="22"/>
          <w:szCs w:val="22"/>
          <w:lang w:val="tr-TR" w:eastAsia="ko-KR" w:bidi="ar-SA"/>
        </w:rPr>
        <w:t>h Various On-chip Architectures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13</w:t>
      </w:r>
      <w:r w:rsidR="009E1B49" w:rsidRPr="00701F18">
        <w:rPr>
          <w:rFonts w:asciiTheme="majorHAnsi" w:eastAsiaTheme="minorHAnsi" w:hAnsiTheme="majorHAnsi" w:cstheme="minorBidi"/>
          <w:color w:val="auto"/>
          <w:sz w:val="22"/>
          <w:szCs w:val="22"/>
          <w:vertAlign w:val="superscript"/>
          <w:lang w:val="tr-TR" w:eastAsia="ko-KR" w:bidi="ar-SA"/>
        </w:rPr>
        <w:t>th</w:t>
      </w:r>
      <w:r w:rsidR="009E1B49" w:rsidRPr="009E1B49">
        <w:rPr>
          <w:rFonts w:asciiTheme="majorHAnsi" w:eastAsiaTheme="minorHAnsi" w:hAnsiTheme="majorHAnsi" w:cstheme="minorBidi"/>
          <w:color w:val="auto"/>
          <w:sz w:val="22"/>
          <w:szCs w:val="22"/>
          <w:lang w:val="tr-TR" w:eastAsia="ko-KR" w:bidi="ar-SA"/>
        </w:rPr>
        <w:t xml:space="preserve"> International </w:t>
      </w:r>
    </w:p>
    <w:p w:rsidR="00701F18" w:rsidRDefault="00701F18" w:rsidP="00701F18">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Conference on Embedded and Ubiquitous Computing (EUC’15), October 21-23, 2015, Porto, </w:t>
      </w:r>
    </w:p>
    <w:p w:rsidR="009E1B49" w:rsidRDefault="00701F18" w:rsidP="00701F18">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Portugal.</w:t>
      </w:r>
    </w:p>
    <w:p w:rsidR="00701F18" w:rsidRPr="009E1B49" w:rsidRDefault="00701F18" w:rsidP="00701F18">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A60F05"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Özgür, A., </w:t>
      </w:r>
      <w:r w:rsidR="009E1B49" w:rsidRPr="009E1B49">
        <w:rPr>
          <w:rFonts w:asciiTheme="majorHAnsi" w:hAnsiTheme="majorHAnsi"/>
          <w:lang w:eastAsia="ko-KR"/>
        </w:rPr>
        <w:t xml:space="preserve">Hur, </w:t>
      </w:r>
      <w:r>
        <w:rPr>
          <w:rFonts w:asciiTheme="majorHAnsi" w:hAnsiTheme="majorHAnsi"/>
          <w:lang w:eastAsia="ko-KR"/>
        </w:rPr>
        <w:t>J., He, Y.,</w:t>
      </w:r>
      <w:r w:rsidR="009E1B49" w:rsidRPr="009E1B49">
        <w:rPr>
          <w:rFonts w:asciiTheme="majorHAnsi" w:hAnsiTheme="majorHAnsi"/>
          <w:lang w:eastAsia="ko-KR"/>
        </w:rPr>
        <w:t xml:space="preserve"> </w:t>
      </w:r>
      <w:r>
        <w:rPr>
          <w:rFonts w:asciiTheme="majorHAnsi" w:hAnsiTheme="majorHAnsi"/>
          <w:lang w:eastAsia="ko-KR"/>
        </w:rPr>
        <w:t>‘’</w:t>
      </w:r>
      <w:r w:rsidR="009E1B49" w:rsidRPr="009E1B49">
        <w:rPr>
          <w:rFonts w:asciiTheme="majorHAnsi" w:hAnsiTheme="majorHAnsi"/>
          <w:lang w:eastAsia="ko-KR"/>
        </w:rPr>
        <w:t>Extension of the In</w:t>
      </w:r>
      <w:r>
        <w:rPr>
          <w:rFonts w:asciiTheme="majorHAnsi" w:hAnsiTheme="majorHAnsi"/>
          <w:lang w:eastAsia="ko-KR"/>
        </w:rPr>
        <w:t>teraction Network Ontology for Literature M</w:t>
      </w:r>
      <w:r w:rsidR="009E1B49" w:rsidRPr="009E1B49">
        <w:rPr>
          <w:rFonts w:asciiTheme="majorHAnsi" w:hAnsiTheme="majorHAnsi"/>
          <w:lang w:eastAsia="ko-KR"/>
        </w:rPr>
        <w:t xml:space="preserve">ining of </w:t>
      </w:r>
    </w:p>
    <w:p w:rsidR="00A60F05"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Gene-Gene Interaction Networks From S</w:t>
      </w:r>
      <w:r w:rsidR="009E1B49" w:rsidRPr="009E1B49">
        <w:rPr>
          <w:rFonts w:asciiTheme="majorHAnsi" w:hAnsiTheme="majorHAnsi"/>
          <w:lang w:eastAsia="ko-KR"/>
        </w:rPr>
        <w:t>entences wit</w:t>
      </w:r>
      <w:r>
        <w:rPr>
          <w:rFonts w:asciiTheme="majorHAnsi" w:hAnsiTheme="majorHAnsi"/>
          <w:lang w:eastAsia="ko-KR"/>
        </w:rPr>
        <w:t>h Multiple Interaction Keywords’’,</w:t>
      </w:r>
      <w:r w:rsidR="009E1B49" w:rsidRPr="009E1B49">
        <w:rPr>
          <w:rFonts w:asciiTheme="majorHAnsi" w:hAnsiTheme="majorHAnsi"/>
          <w:lang w:eastAsia="ko-KR"/>
        </w:rPr>
        <w:t xml:space="preserve"> </w:t>
      </w:r>
    </w:p>
    <w:p w:rsidR="00A60F05"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Proceedings of International Workshop on Biomedical Data Mining, Modeling, and </w:t>
      </w:r>
    </w:p>
    <w:p w:rsidR="00A60F05"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Semantic Integration: A Promising Approach to Solving Unmet Medical Needs (BDM2I </w:t>
      </w:r>
    </w:p>
    <w:p w:rsidR="00A60F05"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2015), The International Semantic Web Conference (ISWC 2015), Bethlehem, PA, USA, </w:t>
      </w:r>
    </w:p>
    <w:p w:rsidR="009E1B49"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October 11-15, 2015.</w:t>
      </w:r>
    </w:p>
    <w:p w:rsidR="00A60F05" w:rsidRPr="009E1B49" w:rsidRDefault="00A60F05" w:rsidP="00A60F05">
      <w:pPr>
        <w:suppressAutoHyphens/>
        <w:spacing w:after="0" w:line="240" w:lineRule="auto"/>
        <w:outlineLvl w:val="0"/>
        <w:rPr>
          <w:rFonts w:asciiTheme="majorHAnsi" w:hAnsiTheme="majorHAnsi"/>
          <w:lang w:eastAsia="ko-KR"/>
        </w:rPr>
      </w:pPr>
    </w:p>
    <w:p w:rsidR="00A60F05" w:rsidRDefault="009E1B49" w:rsidP="00A60F05">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Camgöz, </w:t>
      </w:r>
      <w:r w:rsidR="00A60F05">
        <w:rPr>
          <w:rFonts w:asciiTheme="majorHAnsi" w:hAnsiTheme="majorHAnsi"/>
          <w:lang w:eastAsia="ko-KR"/>
        </w:rPr>
        <w:t xml:space="preserve">N.C., </w:t>
      </w:r>
      <w:r w:rsidRPr="009E1B49">
        <w:rPr>
          <w:rFonts w:asciiTheme="majorHAnsi" w:hAnsiTheme="majorHAnsi"/>
          <w:lang w:eastAsia="ko-KR"/>
        </w:rPr>
        <w:t xml:space="preserve">Struc, </w:t>
      </w:r>
      <w:r w:rsidR="00A60F05">
        <w:rPr>
          <w:rFonts w:asciiTheme="majorHAnsi" w:hAnsiTheme="majorHAnsi"/>
          <w:lang w:eastAsia="ko-KR"/>
        </w:rPr>
        <w:t xml:space="preserve">V., </w:t>
      </w:r>
      <w:r w:rsidRPr="009E1B49">
        <w:rPr>
          <w:rFonts w:asciiTheme="majorHAnsi" w:hAnsiTheme="majorHAnsi"/>
          <w:lang w:eastAsia="ko-KR"/>
        </w:rPr>
        <w:t>Gökberk,</w:t>
      </w:r>
      <w:r w:rsidR="00A60F05">
        <w:rPr>
          <w:rFonts w:asciiTheme="majorHAnsi" w:hAnsiTheme="majorHAnsi"/>
          <w:lang w:eastAsia="ko-KR"/>
        </w:rPr>
        <w:t xml:space="preserve"> B., </w:t>
      </w:r>
      <w:r w:rsidRPr="009E1B49">
        <w:rPr>
          <w:rFonts w:asciiTheme="majorHAnsi" w:hAnsiTheme="majorHAnsi"/>
          <w:lang w:eastAsia="ko-KR"/>
        </w:rPr>
        <w:t xml:space="preserve">Akarun, </w:t>
      </w:r>
      <w:r w:rsidR="00A60F05">
        <w:rPr>
          <w:rFonts w:asciiTheme="majorHAnsi" w:hAnsiTheme="majorHAnsi"/>
          <w:lang w:eastAsia="ko-KR"/>
        </w:rPr>
        <w:t xml:space="preserve">L., </w:t>
      </w:r>
      <w:r w:rsidRPr="009E1B49">
        <w:rPr>
          <w:rFonts w:asciiTheme="majorHAnsi" w:hAnsiTheme="majorHAnsi"/>
          <w:lang w:eastAsia="ko-KR"/>
        </w:rPr>
        <w:t xml:space="preserve">"Facial Landmark Localization in Depth Images </w:t>
      </w:r>
    </w:p>
    <w:p w:rsidR="00A60F05" w:rsidRDefault="00A60F0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using Supervised Ridge Descent", International Conference on Computer Vision, Chalearn </w:t>
      </w:r>
    </w:p>
    <w:p w:rsidR="009E1B49" w:rsidRDefault="00A60F05" w:rsidP="00A60F05">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Workshop, Santiago Chile, December 2015.</w:t>
      </w:r>
    </w:p>
    <w:p w:rsidR="00A60F05" w:rsidRPr="009E1B49" w:rsidRDefault="00A60F05" w:rsidP="00A60F05">
      <w:pPr>
        <w:suppressAutoHyphens/>
        <w:spacing w:after="0" w:line="300" w:lineRule="exact"/>
        <w:outlineLvl w:val="0"/>
        <w:rPr>
          <w:rFonts w:asciiTheme="majorHAnsi" w:hAnsiTheme="majorHAnsi"/>
          <w:lang w:eastAsia="ko-KR"/>
        </w:rPr>
      </w:pPr>
    </w:p>
    <w:p w:rsidR="00A60F05" w:rsidRDefault="00A60F05" w:rsidP="00A60F0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A60F05">
        <w:rPr>
          <w:rFonts w:asciiTheme="majorHAnsi" w:hAnsiTheme="majorHAnsi"/>
          <w:sz w:val="22"/>
          <w:szCs w:val="22"/>
          <w:lang w:eastAsia="ko-KR"/>
        </w:rPr>
        <w:t xml:space="preserve">Camgöz, N.C., Gökberk, B., Akarun, L., </w:t>
      </w:r>
      <w:r w:rsidR="009E1B49" w:rsidRPr="00A60F05">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Facial Landmark Localization in Depth Images using </w:t>
      </w:r>
    </w:p>
    <w:p w:rsidR="00A60F05" w:rsidRDefault="00A60F05" w:rsidP="00A60F0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Supervised Descent Method”, Signal Processing and Communications Applications </w:t>
      </w:r>
    </w:p>
    <w:p w:rsidR="009E1B49" w:rsidRDefault="00A60F05" w:rsidP="00A60F05">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Conference (SIU), 2015.</w:t>
      </w:r>
    </w:p>
    <w:p w:rsidR="00A60F05" w:rsidRPr="009E1B49" w:rsidRDefault="00A60F05" w:rsidP="00A60F05">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A60F05" w:rsidRDefault="009E1B49" w:rsidP="00A60F05">
      <w:pPr>
        <w:widowControl w:val="0"/>
        <w:suppressAutoHyphens/>
        <w:spacing w:after="0" w:line="300" w:lineRule="exact"/>
        <w:outlineLvl w:val="0"/>
        <w:rPr>
          <w:rFonts w:asciiTheme="majorHAnsi" w:hAnsiTheme="majorHAnsi"/>
          <w:lang w:eastAsia="ko-KR"/>
        </w:rPr>
      </w:pPr>
      <w:r w:rsidRPr="009E1B49">
        <w:rPr>
          <w:rFonts w:asciiTheme="majorHAnsi" w:hAnsiTheme="majorHAnsi"/>
          <w:lang w:eastAsia="ko-KR"/>
        </w:rPr>
        <w:t xml:space="preserve">Öztürk Işık, </w:t>
      </w:r>
      <w:r w:rsidR="00A60F05">
        <w:rPr>
          <w:rFonts w:asciiTheme="majorHAnsi" w:hAnsiTheme="majorHAnsi"/>
          <w:lang w:eastAsia="ko-KR"/>
        </w:rPr>
        <w:t>E., ‘’</w:t>
      </w:r>
      <w:r w:rsidRPr="009E1B49">
        <w:rPr>
          <w:rFonts w:asciiTheme="majorHAnsi" w:hAnsiTheme="majorHAnsi"/>
          <w:lang w:eastAsia="ko-KR"/>
        </w:rPr>
        <w:t>Fast Multi Nuclei MR Spectros</w:t>
      </w:r>
      <w:r w:rsidR="00A60F05">
        <w:rPr>
          <w:rFonts w:asciiTheme="majorHAnsi" w:hAnsiTheme="majorHAnsi"/>
          <w:lang w:eastAsia="ko-KR"/>
        </w:rPr>
        <w:t xml:space="preserve">copic Imaging of Brain Lesions’’, </w:t>
      </w:r>
      <w:r w:rsidRPr="009E1B49">
        <w:rPr>
          <w:rFonts w:asciiTheme="majorHAnsi" w:hAnsiTheme="majorHAnsi"/>
          <w:lang w:eastAsia="ko-KR"/>
        </w:rPr>
        <w:t xml:space="preserve">Emerging </w:t>
      </w:r>
    </w:p>
    <w:p w:rsidR="009E1B49" w:rsidRDefault="00A60F05" w:rsidP="00A60F05">
      <w:pPr>
        <w:widowControl w:val="0"/>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Concepts in Advanced Imaging of Neurodegenerative Diseases Workshop, İstanbul, 2015.</w:t>
      </w:r>
    </w:p>
    <w:p w:rsidR="00A60F05" w:rsidRPr="009E1B49" w:rsidRDefault="00A60F05" w:rsidP="00A60F05">
      <w:pPr>
        <w:widowControl w:val="0"/>
        <w:suppressAutoHyphens/>
        <w:spacing w:after="0" w:line="300" w:lineRule="exact"/>
        <w:outlineLvl w:val="0"/>
        <w:rPr>
          <w:rFonts w:asciiTheme="majorHAnsi" w:hAnsiTheme="majorHAnsi"/>
          <w:lang w:eastAsia="ko-KR"/>
        </w:rPr>
      </w:pPr>
    </w:p>
    <w:p w:rsidR="00200FF5" w:rsidRDefault="009E1B49" w:rsidP="00A60F05">
      <w:pPr>
        <w:suppressAutoHyphens/>
        <w:spacing w:after="0" w:line="240" w:lineRule="auto"/>
        <w:outlineLvl w:val="0"/>
        <w:rPr>
          <w:rFonts w:asciiTheme="majorHAnsi" w:hAnsiTheme="majorHAnsi"/>
          <w:lang w:eastAsia="ko-KR"/>
        </w:rPr>
      </w:pPr>
      <w:r w:rsidRPr="009E1B49">
        <w:rPr>
          <w:rFonts w:asciiTheme="majorHAnsi" w:hAnsiTheme="majorHAnsi"/>
          <w:lang w:eastAsia="ko-KR"/>
        </w:rPr>
        <w:t>Okeer</w:t>
      </w:r>
      <w:r w:rsidR="00945244">
        <w:rPr>
          <w:rFonts w:asciiTheme="majorHAnsi" w:hAnsiTheme="majorHAnsi"/>
          <w:lang w:eastAsia="ko-KR"/>
        </w:rPr>
        <w:t>,</w:t>
      </w:r>
      <w:r w:rsidRPr="009E1B49">
        <w:rPr>
          <w:rFonts w:asciiTheme="majorHAnsi" w:hAnsiTheme="majorHAnsi"/>
          <w:lang w:eastAsia="ko-KR"/>
        </w:rPr>
        <w:t xml:space="preserve"> E</w:t>
      </w:r>
      <w:r w:rsidR="00945244">
        <w:rPr>
          <w:rFonts w:asciiTheme="majorHAnsi" w:hAnsiTheme="majorHAnsi"/>
          <w:lang w:eastAsia="ko-KR"/>
        </w:rPr>
        <w:t>.</w:t>
      </w:r>
      <w:r w:rsidRPr="009E1B49">
        <w:rPr>
          <w:rFonts w:asciiTheme="majorHAnsi" w:hAnsiTheme="majorHAnsi"/>
          <w:lang w:eastAsia="ko-KR"/>
        </w:rPr>
        <w:t>, Hatay</w:t>
      </w:r>
      <w:r w:rsidR="00945244">
        <w:rPr>
          <w:rFonts w:asciiTheme="majorHAnsi" w:hAnsiTheme="majorHAnsi"/>
          <w:lang w:eastAsia="ko-KR"/>
        </w:rPr>
        <w:t>,</w:t>
      </w:r>
      <w:r w:rsidRPr="009E1B49">
        <w:rPr>
          <w:rFonts w:asciiTheme="majorHAnsi" w:hAnsiTheme="majorHAnsi"/>
          <w:lang w:eastAsia="ko-KR"/>
        </w:rPr>
        <w:t xml:space="preserve"> G</w:t>
      </w:r>
      <w:r w:rsidR="00945244">
        <w:rPr>
          <w:rFonts w:asciiTheme="majorHAnsi" w:hAnsiTheme="majorHAnsi"/>
          <w:lang w:eastAsia="ko-KR"/>
        </w:rPr>
        <w:t>.</w:t>
      </w:r>
      <w:r w:rsidRPr="009E1B49">
        <w:rPr>
          <w:rFonts w:asciiTheme="majorHAnsi" w:hAnsiTheme="majorHAnsi"/>
          <w:lang w:eastAsia="ko-KR"/>
        </w:rPr>
        <w:t>H</w:t>
      </w:r>
      <w:r w:rsidR="00945244">
        <w:rPr>
          <w:rFonts w:asciiTheme="majorHAnsi" w:hAnsiTheme="majorHAnsi"/>
          <w:lang w:eastAsia="ko-KR"/>
        </w:rPr>
        <w:t>.</w:t>
      </w:r>
      <w:r w:rsidRPr="009E1B49">
        <w:rPr>
          <w:rFonts w:asciiTheme="majorHAnsi" w:hAnsiTheme="majorHAnsi"/>
          <w:lang w:eastAsia="ko-KR"/>
        </w:rPr>
        <w:t>, Y</w:t>
      </w:r>
      <w:r w:rsidR="00945244">
        <w:rPr>
          <w:rFonts w:asciiTheme="majorHAnsi" w:hAnsiTheme="majorHAnsi"/>
          <w:lang w:eastAsia="ko-KR"/>
        </w:rPr>
        <w:t xml:space="preserve">ıldırım, </w:t>
      </w:r>
      <w:r w:rsidRPr="009E1B49">
        <w:rPr>
          <w:rFonts w:asciiTheme="majorHAnsi" w:hAnsiTheme="majorHAnsi"/>
          <w:lang w:eastAsia="ko-KR"/>
        </w:rPr>
        <w:t>M</w:t>
      </w:r>
      <w:r w:rsidR="00945244">
        <w:rPr>
          <w:rFonts w:asciiTheme="majorHAnsi" w:hAnsiTheme="majorHAnsi"/>
          <w:lang w:eastAsia="ko-KR"/>
        </w:rPr>
        <w:t>., Öztürk-Işı</w:t>
      </w:r>
      <w:r w:rsidRPr="009E1B49">
        <w:rPr>
          <w:rFonts w:asciiTheme="majorHAnsi" w:hAnsiTheme="majorHAnsi"/>
          <w:lang w:eastAsia="ko-KR"/>
        </w:rPr>
        <w:t>k</w:t>
      </w:r>
      <w:r w:rsidR="00945244">
        <w:rPr>
          <w:rFonts w:asciiTheme="majorHAnsi" w:hAnsiTheme="majorHAnsi"/>
          <w:lang w:eastAsia="ko-KR"/>
        </w:rPr>
        <w:t>,</w:t>
      </w:r>
      <w:r w:rsidRPr="009E1B49">
        <w:rPr>
          <w:rFonts w:asciiTheme="majorHAnsi" w:hAnsiTheme="majorHAnsi"/>
          <w:lang w:eastAsia="ko-KR"/>
        </w:rPr>
        <w:t xml:space="preserve"> E</w:t>
      </w:r>
      <w:r w:rsidR="00945244">
        <w:rPr>
          <w:rFonts w:asciiTheme="majorHAnsi" w:hAnsiTheme="majorHAnsi"/>
          <w:lang w:eastAsia="ko-KR"/>
        </w:rPr>
        <w:t>.</w:t>
      </w:r>
      <w:r w:rsidRPr="009E1B49">
        <w:rPr>
          <w:rFonts w:asciiTheme="majorHAnsi" w:hAnsiTheme="majorHAnsi"/>
          <w:lang w:eastAsia="ko-KR"/>
        </w:rPr>
        <w:t>, Hakyemez</w:t>
      </w:r>
      <w:r w:rsidR="00945244">
        <w:rPr>
          <w:rFonts w:asciiTheme="majorHAnsi" w:hAnsiTheme="majorHAnsi"/>
          <w:lang w:eastAsia="ko-KR"/>
        </w:rPr>
        <w:t>,</w:t>
      </w:r>
      <w:r w:rsidRPr="009E1B49">
        <w:rPr>
          <w:rFonts w:asciiTheme="majorHAnsi" w:hAnsiTheme="majorHAnsi"/>
          <w:lang w:eastAsia="ko-KR"/>
        </w:rPr>
        <w:t xml:space="preserve"> B., </w:t>
      </w:r>
      <w:r w:rsidR="00945244">
        <w:rPr>
          <w:rFonts w:asciiTheme="majorHAnsi" w:hAnsiTheme="majorHAnsi"/>
          <w:lang w:eastAsia="ko-KR"/>
        </w:rPr>
        <w:t>‘’</w:t>
      </w:r>
      <w:r w:rsidRPr="009E1B49">
        <w:rPr>
          <w:rFonts w:asciiTheme="majorHAnsi" w:hAnsiTheme="majorHAnsi"/>
          <w:lang w:eastAsia="ko-KR"/>
        </w:rPr>
        <w:t xml:space="preserve">Fast Phosphorus MR </w:t>
      </w:r>
    </w:p>
    <w:p w:rsidR="00200FF5" w:rsidRDefault="00200FF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Spectroscopic Imaging of Brain Tumors in vivo with Five Fold Scan Time Reduction Using </w:t>
      </w:r>
    </w:p>
    <w:p w:rsidR="00200FF5" w:rsidRDefault="00200FF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w:t>
      </w:r>
      <w:r w:rsidR="00945244">
        <w:rPr>
          <w:rFonts w:asciiTheme="majorHAnsi" w:hAnsiTheme="majorHAnsi"/>
          <w:lang w:eastAsia="ko-KR"/>
        </w:rPr>
        <w:t>mpressed Sensing at 3T’’,</w:t>
      </w:r>
      <w:r w:rsidR="009E1B49" w:rsidRPr="009E1B49">
        <w:rPr>
          <w:rFonts w:asciiTheme="majorHAnsi" w:hAnsiTheme="majorHAnsi"/>
          <w:lang w:eastAsia="ko-KR"/>
        </w:rPr>
        <w:t xml:space="preserve"> European Society of Magnetic Resonance in Medicine and </w:t>
      </w:r>
    </w:p>
    <w:p w:rsidR="009E1B49" w:rsidRDefault="00200FF5" w:rsidP="00A60F05">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Biology 2015 Congress, Edinburgh, UK, 2015.</w:t>
      </w:r>
    </w:p>
    <w:p w:rsidR="00945244" w:rsidRPr="009E1B49" w:rsidRDefault="00945244" w:rsidP="00A60F05">
      <w:pPr>
        <w:suppressAutoHyphens/>
        <w:spacing w:after="0" w:line="240" w:lineRule="auto"/>
        <w:outlineLvl w:val="0"/>
        <w:rPr>
          <w:rFonts w:asciiTheme="majorHAnsi" w:hAnsiTheme="majorHAnsi"/>
          <w:lang w:eastAsia="ko-KR"/>
        </w:rPr>
      </w:pPr>
    </w:p>
    <w:p w:rsidR="00200FF5" w:rsidRDefault="00200FF5" w:rsidP="00200FF5">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Kaya, H., Karpov, A.,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"Fisher Vectors with Cascaded Normalizat</w:t>
      </w:r>
      <w:r>
        <w:rPr>
          <w:rFonts w:asciiTheme="majorHAnsi" w:eastAsiaTheme="minorHAnsi" w:hAnsiTheme="majorHAnsi" w:cstheme="minorBidi"/>
          <w:color w:val="auto"/>
          <w:sz w:val="22"/>
          <w:szCs w:val="22"/>
          <w:lang w:val="tr-TR" w:eastAsia="ko-KR" w:bidi="ar-SA"/>
        </w:rPr>
        <w:t xml:space="preserve">ion for Paralinguistic </w:t>
      </w:r>
    </w:p>
    <w:p w:rsidR="00200FF5" w:rsidRDefault="00200FF5" w:rsidP="00200FF5">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Analysis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INTERSPEECH, Dresden, 2015.</w:t>
      </w:r>
    </w:p>
    <w:p w:rsidR="009E1B49" w:rsidRPr="009E1B49" w:rsidRDefault="009E1B49" w:rsidP="00200FF5">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  </w:t>
      </w:r>
    </w:p>
    <w:p w:rsidR="00FE7826" w:rsidRDefault="009E1B49" w:rsidP="00200FF5">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Onay</w:t>
      </w:r>
      <w:r w:rsidR="0043657E">
        <w:rPr>
          <w:rFonts w:asciiTheme="majorHAnsi" w:hAnsiTheme="majorHAnsi"/>
          <w:lang w:eastAsia="ko-KR"/>
        </w:rPr>
        <w:t>,</w:t>
      </w:r>
      <w:r w:rsidRPr="009E1B49">
        <w:rPr>
          <w:rFonts w:asciiTheme="majorHAnsi" w:hAnsiTheme="majorHAnsi"/>
          <w:lang w:eastAsia="ko-KR"/>
        </w:rPr>
        <w:t xml:space="preserve"> A</w:t>
      </w:r>
      <w:r w:rsidR="0043657E">
        <w:rPr>
          <w:rFonts w:asciiTheme="majorHAnsi" w:hAnsiTheme="majorHAnsi"/>
          <w:lang w:eastAsia="ko-KR"/>
        </w:rPr>
        <w:t>.</w:t>
      </w:r>
      <w:r w:rsidRPr="009E1B49">
        <w:rPr>
          <w:rFonts w:asciiTheme="majorHAnsi" w:hAnsiTheme="majorHAnsi"/>
          <w:lang w:eastAsia="ko-KR"/>
        </w:rPr>
        <w:t>, Vural</w:t>
      </w:r>
      <w:r w:rsidR="0043657E">
        <w:rPr>
          <w:rFonts w:asciiTheme="majorHAnsi" w:hAnsiTheme="majorHAnsi"/>
          <w:lang w:eastAsia="ko-KR"/>
        </w:rPr>
        <w:t>,</w:t>
      </w:r>
      <w:r w:rsidRPr="009E1B49">
        <w:rPr>
          <w:rFonts w:asciiTheme="majorHAnsi" w:hAnsiTheme="majorHAnsi"/>
          <w:lang w:eastAsia="ko-KR"/>
        </w:rPr>
        <w:t xml:space="preserve"> M</w:t>
      </w:r>
      <w:r w:rsidR="0043657E">
        <w:rPr>
          <w:rFonts w:asciiTheme="majorHAnsi" w:hAnsiTheme="majorHAnsi"/>
          <w:lang w:eastAsia="ko-KR"/>
        </w:rPr>
        <w:t>., Öztürk-Işı</w:t>
      </w:r>
      <w:r w:rsidRPr="009E1B49">
        <w:rPr>
          <w:rFonts w:asciiTheme="majorHAnsi" w:hAnsiTheme="majorHAnsi"/>
          <w:lang w:eastAsia="ko-KR"/>
        </w:rPr>
        <w:t>k</w:t>
      </w:r>
      <w:r w:rsidR="0043657E">
        <w:rPr>
          <w:rFonts w:asciiTheme="majorHAnsi" w:hAnsiTheme="majorHAnsi"/>
          <w:lang w:eastAsia="ko-KR"/>
        </w:rPr>
        <w:t>,</w:t>
      </w:r>
      <w:r w:rsidRPr="009E1B49">
        <w:rPr>
          <w:rFonts w:asciiTheme="majorHAnsi" w:hAnsiTheme="majorHAnsi"/>
          <w:lang w:eastAsia="ko-KR"/>
        </w:rPr>
        <w:t xml:space="preserve"> E</w:t>
      </w:r>
      <w:r w:rsidR="0043657E">
        <w:rPr>
          <w:rFonts w:asciiTheme="majorHAnsi" w:hAnsiTheme="majorHAnsi"/>
          <w:lang w:eastAsia="ko-KR"/>
        </w:rPr>
        <w:t>.</w:t>
      </w:r>
      <w:r w:rsidRPr="009E1B49">
        <w:rPr>
          <w:rFonts w:asciiTheme="majorHAnsi" w:hAnsiTheme="majorHAnsi"/>
          <w:lang w:eastAsia="ko-KR"/>
        </w:rPr>
        <w:t>, Acar</w:t>
      </w:r>
      <w:r w:rsidR="0043657E">
        <w:rPr>
          <w:rFonts w:asciiTheme="majorHAnsi" w:hAnsiTheme="majorHAnsi"/>
          <w:lang w:eastAsia="ko-KR"/>
        </w:rPr>
        <w:t>,</w:t>
      </w:r>
      <w:r w:rsidRPr="009E1B49">
        <w:rPr>
          <w:rFonts w:asciiTheme="majorHAnsi" w:hAnsiTheme="majorHAnsi"/>
          <w:lang w:eastAsia="ko-KR"/>
        </w:rPr>
        <w:t xml:space="preserve"> Ö</w:t>
      </w:r>
      <w:r w:rsidR="0043657E">
        <w:rPr>
          <w:rFonts w:asciiTheme="majorHAnsi" w:hAnsiTheme="majorHAnsi"/>
          <w:lang w:eastAsia="ko-KR"/>
        </w:rPr>
        <w:t>.</w:t>
      </w:r>
      <w:r w:rsidRPr="009E1B49">
        <w:rPr>
          <w:rFonts w:asciiTheme="majorHAnsi" w:hAnsiTheme="majorHAnsi"/>
          <w:lang w:eastAsia="ko-KR"/>
        </w:rPr>
        <w:t>, Boge</w:t>
      </w:r>
      <w:r w:rsidR="0043657E">
        <w:rPr>
          <w:rFonts w:asciiTheme="majorHAnsi" w:hAnsiTheme="majorHAnsi"/>
          <w:lang w:eastAsia="ko-KR"/>
        </w:rPr>
        <w:t>,</w:t>
      </w:r>
      <w:r w:rsidRPr="009E1B49">
        <w:rPr>
          <w:rFonts w:asciiTheme="majorHAnsi" w:hAnsiTheme="majorHAnsi"/>
          <w:lang w:eastAsia="ko-KR"/>
        </w:rPr>
        <w:t xml:space="preserve"> M</w:t>
      </w:r>
      <w:r w:rsidR="0043657E">
        <w:rPr>
          <w:rFonts w:asciiTheme="majorHAnsi" w:hAnsiTheme="majorHAnsi"/>
          <w:lang w:eastAsia="ko-KR"/>
        </w:rPr>
        <w:t>.</w:t>
      </w:r>
      <w:r w:rsidRPr="009E1B49">
        <w:rPr>
          <w:rFonts w:asciiTheme="majorHAnsi" w:hAnsiTheme="majorHAnsi"/>
          <w:lang w:eastAsia="ko-KR"/>
        </w:rPr>
        <w:t>, Mut</w:t>
      </w:r>
      <w:r w:rsidR="0043657E">
        <w:rPr>
          <w:rFonts w:asciiTheme="majorHAnsi" w:hAnsiTheme="majorHAnsi"/>
          <w:lang w:eastAsia="ko-KR"/>
        </w:rPr>
        <w:t>,</w:t>
      </w:r>
      <w:r w:rsidRPr="009E1B49">
        <w:rPr>
          <w:rFonts w:asciiTheme="majorHAnsi" w:hAnsiTheme="majorHAnsi"/>
          <w:lang w:eastAsia="ko-KR"/>
        </w:rPr>
        <w:t xml:space="preserve"> T</w:t>
      </w:r>
      <w:r w:rsidR="0043657E">
        <w:rPr>
          <w:rFonts w:asciiTheme="majorHAnsi" w:hAnsiTheme="majorHAnsi"/>
          <w:lang w:eastAsia="ko-KR"/>
        </w:rPr>
        <w:t>.</w:t>
      </w:r>
      <w:r w:rsidRPr="009E1B49">
        <w:rPr>
          <w:rFonts w:asciiTheme="majorHAnsi" w:hAnsiTheme="majorHAnsi"/>
          <w:lang w:eastAsia="ko-KR"/>
        </w:rPr>
        <w:t>, Gümüş</w:t>
      </w:r>
      <w:r w:rsidR="0043657E">
        <w:rPr>
          <w:rFonts w:asciiTheme="majorHAnsi" w:hAnsiTheme="majorHAnsi"/>
          <w:lang w:eastAsia="ko-KR"/>
        </w:rPr>
        <w:t>,</w:t>
      </w:r>
      <w:r w:rsidRPr="009E1B49">
        <w:rPr>
          <w:rFonts w:asciiTheme="majorHAnsi" w:hAnsiTheme="majorHAnsi"/>
          <w:lang w:eastAsia="ko-KR"/>
        </w:rPr>
        <w:t xml:space="preserve"> </w:t>
      </w:r>
      <w:r w:rsidR="0043657E">
        <w:rPr>
          <w:rFonts w:asciiTheme="majorHAnsi" w:hAnsiTheme="majorHAnsi"/>
          <w:lang w:eastAsia="ko-KR"/>
        </w:rPr>
        <w:t>T.</w:t>
      </w:r>
      <w:r w:rsidRPr="009E1B49">
        <w:rPr>
          <w:rFonts w:asciiTheme="majorHAnsi" w:hAnsiTheme="majorHAnsi"/>
          <w:lang w:eastAsia="ko-KR"/>
        </w:rPr>
        <w:t xml:space="preserve">, </w:t>
      </w:r>
      <w:r w:rsidRPr="0043657E">
        <w:rPr>
          <w:rFonts w:asciiTheme="majorHAnsi" w:hAnsiTheme="majorHAnsi"/>
          <w:bCs/>
          <w:lang w:eastAsia="ko-KR"/>
        </w:rPr>
        <w:t>Esen</w:t>
      </w:r>
      <w:r w:rsidR="0043657E">
        <w:rPr>
          <w:rFonts w:asciiTheme="majorHAnsi" w:hAnsiTheme="majorHAnsi"/>
          <w:bCs/>
          <w:lang w:eastAsia="ko-KR"/>
        </w:rPr>
        <w:t>,</w:t>
      </w:r>
      <w:r w:rsidRPr="0043657E">
        <w:rPr>
          <w:rFonts w:asciiTheme="majorHAnsi" w:hAnsiTheme="majorHAnsi"/>
          <w:bCs/>
          <w:lang w:eastAsia="ko-KR"/>
        </w:rPr>
        <w:t xml:space="preserve"> T</w:t>
      </w:r>
      <w:r w:rsidRPr="009E1B49">
        <w:rPr>
          <w:rFonts w:asciiTheme="majorHAnsi" w:hAnsiTheme="majorHAnsi"/>
          <w:lang w:eastAsia="ko-KR"/>
        </w:rPr>
        <w:t xml:space="preserve">., </w:t>
      </w:r>
      <w:r w:rsidR="0043657E">
        <w:rPr>
          <w:rFonts w:asciiTheme="majorHAnsi" w:hAnsiTheme="majorHAnsi"/>
          <w:lang w:eastAsia="ko-KR"/>
        </w:rPr>
        <w:t xml:space="preserve">‘’Fractional </w:t>
      </w:r>
    </w:p>
    <w:p w:rsidR="00FE7826" w:rsidRDefault="00FE7826" w:rsidP="00200FF5">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43657E">
        <w:rPr>
          <w:rFonts w:asciiTheme="majorHAnsi" w:hAnsiTheme="majorHAnsi"/>
          <w:lang w:eastAsia="ko-KR"/>
        </w:rPr>
        <w:t>Anisotrophy Ratio for Discriminating Low Grade From High Grade Prostate Cancer’’,</w:t>
      </w:r>
      <w:r w:rsidR="009E1B49" w:rsidRPr="009E1B49">
        <w:rPr>
          <w:rFonts w:asciiTheme="majorHAnsi" w:hAnsiTheme="majorHAnsi"/>
          <w:lang w:eastAsia="ko-KR"/>
        </w:rPr>
        <w:t xml:space="preserve"> </w:t>
      </w:r>
    </w:p>
    <w:p w:rsidR="009E1B49" w:rsidRDefault="00FE7826" w:rsidP="00200FF5">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European Society of Urogenital Radiology Annual Meeting, Kopenhag, Danimarka, 2015.</w:t>
      </w:r>
    </w:p>
    <w:p w:rsidR="0043657E" w:rsidRPr="009E1B49" w:rsidRDefault="0043657E" w:rsidP="00200FF5">
      <w:pPr>
        <w:widowControl w:val="0"/>
        <w:suppressAutoHyphens/>
        <w:spacing w:after="0" w:line="240" w:lineRule="auto"/>
        <w:outlineLvl w:val="0"/>
        <w:rPr>
          <w:rFonts w:asciiTheme="majorHAnsi" w:hAnsiTheme="majorHAnsi"/>
          <w:lang w:eastAsia="ko-KR"/>
        </w:rPr>
      </w:pPr>
    </w:p>
    <w:p w:rsidR="00B84C06" w:rsidRDefault="009E1B49" w:rsidP="00FE782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Wang</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J</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Mikolajczyk</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K</w:t>
      </w:r>
      <w:r w:rsidR="00FE7826">
        <w:rPr>
          <w:rFonts w:asciiTheme="majorHAnsi" w:eastAsiaTheme="minorHAnsi" w:hAnsiTheme="majorHAnsi" w:cstheme="minorBidi"/>
          <w:color w:val="auto"/>
          <w:sz w:val="22"/>
          <w:szCs w:val="22"/>
          <w:lang w:val="tr-TR" w:eastAsia="ko-KR" w:bidi="ar-SA"/>
        </w:rPr>
        <w:t xml:space="preserve">., </w:t>
      </w:r>
      <w:r w:rsidRPr="009E1B49">
        <w:rPr>
          <w:rFonts w:asciiTheme="majorHAnsi" w:eastAsiaTheme="minorHAnsi" w:hAnsiTheme="majorHAnsi" w:cstheme="minorBidi"/>
          <w:color w:val="auto"/>
          <w:sz w:val="22"/>
          <w:szCs w:val="22"/>
          <w:lang w:val="tr-TR" w:eastAsia="ko-KR" w:bidi="ar-SA"/>
        </w:rPr>
        <w:t>Herrera</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A</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G</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Bromuri</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w:t>
      </w:r>
      <w:r w:rsidR="00FE7826">
        <w:rPr>
          <w:rFonts w:asciiTheme="majorHAnsi" w:eastAsiaTheme="minorHAnsi" w:hAnsiTheme="majorHAnsi" w:cstheme="minorBidi"/>
          <w:color w:val="auto"/>
          <w:sz w:val="22"/>
          <w:szCs w:val="22"/>
          <w:lang w:val="tr-TR" w:eastAsia="ko-KR" w:bidi="ar-SA"/>
        </w:rPr>
        <w:t>S.</w:t>
      </w:r>
      <w:r w:rsidRPr="009E1B49">
        <w:rPr>
          <w:rFonts w:asciiTheme="majorHAnsi" w:eastAsiaTheme="minorHAnsi" w:hAnsiTheme="majorHAnsi" w:cstheme="minorBidi"/>
          <w:color w:val="auto"/>
          <w:sz w:val="22"/>
          <w:szCs w:val="22"/>
          <w:lang w:val="tr-TR" w:eastAsia="ko-KR" w:bidi="ar-SA"/>
        </w:rPr>
        <w:t>, Amin</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M</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A</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Mohammed</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M</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K</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Acar</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B</w:t>
      </w:r>
      <w:r w:rsidR="00FE7826">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w:t>
      </w:r>
    </w:p>
    <w:p w:rsidR="00B84C06" w:rsidRDefault="00B84C06" w:rsidP="00FE782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FE7826">
        <w:rPr>
          <w:rFonts w:asciiTheme="majorHAnsi" w:eastAsiaTheme="minorHAnsi" w:hAnsiTheme="majorHAnsi" w:cstheme="minorBidi"/>
          <w:color w:val="auto"/>
          <w:sz w:val="22"/>
          <w:szCs w:val="22"/>
          <w:lang w:val="tr-TR" w:eastAsia="ko-KR" w:bidi="ar-SA"/>
        </w:rPr>
        <w:t>Üsküdarlı, S.,</w:t>
      </w:r>
      <w:r w:rsidR="009E1B49" w:rsidRPr="009E1B49">
        <w:rPr>
          <w:rFonts w:asciiTheme="majorHAnsi" w:eastAsiaTheme="minorHAnsi" w:hAnsiTheme="majorHAnsi" w:cstheme="minorBidi"/>
          <w:color w:val="auto"/>
          <w:sz w:val="22"/>
          <w:szCs w:val="22"/>
          <w:lang w:val="tr-TR" w:eastAsia="ko-KR" w:bidi="ar-SA"/>
        </w:rPr>
        <w:t>, Marvasti</w:t>
      </w:r>
      <w:r w:rsidR="00FE7826">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N</w:t>
      </w:r>
      <w:r w:rsidR="00FE7826">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B</w:t>
      </w:r>
      <w:r w:rsidR="00FE7826">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Aldana</w:t>
      </w:r>
      <w:r w:rsidR="00FE7826">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J</w:t>
      </w:r>
      <w:r w:rsidR="00FE7826">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F</w:t>
      </w:r>
      <w:r w:rsidR="00FE7826">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Garcıa</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M</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D.</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General Overview of ImageCLEF at </w:t>
      </w:r>
    </w:p>
    <w:p w:rsidR="00B84C06" w:rsidRDefault="00B84C06" w:rsidP="00FE782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the CLEF 2015 Labs. InExperimental IR Meets Multilinguality</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Multimodality, and </w:t>
      </w:r>
    </w:p>
    <w:p w:rsidR="00B84C06" w:rsidRDefault="00B84C06" w:rsidP="00FE782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Interaction: 6</w:t>
      </w:r>
      <w:r w:rsidR="009E1B49" w:rsidRPr="00B84C06">
        <w:rPr>
          <w:rFonts w:asciiTheme="majorHAnsi" w:eastAsiaTheme="minorHAnsi" w:hAnsiTheme="majorHAnsi" w:cstheme="minorBidi"/>
          <w:color w:val="auto"/>
          <w:sz w:val="22"/>
          <w:szCs w:val="22"/>
          <w:vertAlign w:val="superscript"/>
          <w:lang w:val="tr-TR" w:eastAsia="ko-KR" w:bidi="ar-SA"/>
        </w:rPr>
        <w:t>th</w:t>
      </w:r>
      <w:r w:rsidR="009E1B49" w:rsidRPr="009E1B49">
        <w:rPr>
          <w:rFonts w:asciiTheme="majorHAnsi" w:eastAsiaTheme="minorHAnsi" w:hAnsiTheme="majorHAnsi" w:cstheme="minorBidi"/>
          <w:color w:val="auto"/>
          <w:sz w:val="22"/>
          <w:szCs w:val="22"/>
          <w:lang w:val="tr-TR" w:eastAsia="ko-KR" w:bidi="ar-SA"/>
        </w:rPr>
        <w:t xml:space="preserve"> International Conference of the CLEF Association, CLEF'15, Toulouse, </w:t>
      </w:r>
    </w:p>
    <w:p w:rsidR="009E1B49" w:rsidRDefault="00B84C06" w:rsidP="00FE7826">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France, September 8-11, 2015, Proceedings 2015 Aug 31 (Vol. 9283, p. 444). Springer.</w:t>
      </w:r>
    </w:p>
    <w:p w:rsidR="00FE7826" w:rsidRPr="009E1B49" w:rsidRDefault="00FE7826" w:rsidP="00FE7826">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11307D" w:rsidRDefault="009E1B49" w:rsidP="0011307D">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Güzel, </w:t>
      </w:r>
      <w:r w:rsidR="0011307D">
        <w:rPr>
          <w:rFonts w:asciiTheme="majorHAnsi" w:hAnsiTheme="majorHAnsi"/>
          <w:lang w:eastAsia="ko-KR"/>
        </w:rPr>
        <w:t xml:space="preserve">T., </w:t>
      </w:r>
      <w:r w:rsidRPr="009E1B49">
        <w:rPr>
          <w:rFonts w:asciiTheme="majorHAnsi" w:hAnsiTheme="majorHAnsi"/>
          <w:lang w:eastAsia="ko-KR"/>
        </w:rPr>
        <w:t>Pusane</w:t>
      </w:r>
      <w:r w:rsidR="0011307D">
        <w:rPr>
          <w:rFonts w:asciiTheme="majorHAnsi" w:hAnsiTheme="majorHAnsi"/>
          <w:lang w:eastAsia="ko-KR"/>
        </w:rPr>
        <w:t xml:space="preserve">, A.E., </w:t>
      </w:r>
      <w:r w:rsidRPr="009E1B49">
        <w:rPr>
          <w:rFonts w:asciiTheme="majorHAnsi" w:hAnsiTheme="majorHAnsi"/>
          <w:lang w:eastAsia="ko-KR"/>
        </w:rPr>
        <w:t xml:space="preserve">Deliç, </w:t>
      </w:r>
      <w:r w:rsidR="0011307D">
        <w:rPr>
          <w:rFonts w:asciiTheme="majorHAnsi" w:hAnsiTheme="majorHAnsi"/>
          <w:lang w:eastAsia="ko-KR"/>
        </w:rPr>
        <w:t xml:space="preserve">H., </w:t>
      </w:r>
      <w:r w:rsidRPr="009E1B49">
        <w:rPr>
          <w:rFonts w:asciiTheme="majorHAnsi" w:hAnsiTheme="majorHAnsi"/>
          <w:lang w:eastAsia="ko-KR"/>
        </w:rPr>
        <w:t xml:space="preserve">“Generalized Gaussian Distribution-Based LDPC Receiver for </w:t>
      </w:r>
    </w:p>
    <w:p w:rsidR="0011307D" w:rsidRDefault="0011307D" w:rsidP="0011307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Power-Line Communications”, IEEE AFRICON, Addis Ababa, Ethiopia, September 14-17, </w:t>
      </w:r>
    </w:p>
    <w:p w:rsidR="009E1B49" w:rsidRDefault="0011307D" w:rsidP="0011307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w:t>
      </w:r>
    </w:p>
    <w:p w:rsidR="0011307D" w:rsidRPr="009E1B49" w:rsidRDefault="0011307D" w:rsidP="0011307D">
      <w:pPr>
        <w:suppressAutoHyphens/>
        <w:spacing w:after="0" w:line="240" w:lineRule="auto"/>
        <w:outlineLvl w:val="0"/>
        <w:rPr>
          <w:rFonts w:asciiTheme="majorHAnsi" w:hAnsiTheme="majorHAnsi"/>
          <w:lang w:eastAsia="ko-KR"/>
        </w:rPr>
      </w:pPr>
    </w:p>
    <w:p w:rsidR="008027EF" w:rsidRDefault="008027EF" w:rsidP="0011307D">
      <w:pPr>
        <w:suppressAutoHyphens/>
        <w:spacing w:after="0" w:line="240" w:lineRule="auto"/>
        <w:outlineLvl w:val="0"/>
        <w:rPr>
          <w:rFonts w:asciiTheme="majorHAnsi" w:hAnsiTheme="majorHAnsi"/>
          <w:lang w:eastAsia="ko-KR"/>
        </w:rPr>
      </w:pPr>
    </w:p>
    <w:p w:rsidR="0011307D" w:rsidRDefault="009E1B49" w:rsidP="0011307D">
      <w:pPr>
        <w:suppressAutoHyphens/>
        <w:spacing w:after="0" w:line="240" w:lineRule="auto"/>
        <w:outlineLvl w:val="0"/>
        <w:rPr>
          <w:rFonts w:asciiTheme="majorHAnsi" w:hAnsiTheme="majorHAnsi"/>
          <w:lang w:eastAsia="ko-KR"/>
        </w:rPr>
      </w:pPr>
      <w:r w:rsidRPr="009E1B49">
        <w:rPr>
          <w:rFonts w:asciiTheme="majorHAnsi" w:hAnsiTheme="majorHAnsi"/>
          <w:lang w:eastAsia="ko-KR"/>
        </w:rPr>
        <w:lastRenderedPageBreak/>
        <w:t xml:space="preserve">Alp, </w:t>
      </w:r>
      <w:r w:rsidR="0011307D">
        <w:rPr>
          <w:rFonts w:asciiTheme="majorHAnsi" w:hAnsiTheme="majorHAnsi"/>
          <w:lang w:eastAsia="ko-KR"/>
        </w:rPr>
        <w:t xml:space="preserve">C., Işık, S., </w:t>
      </w:r>
      <w:r w:rsidRPr="009E1B49">
        <w:rPr>
          <w:rFonts w:asciiTheme="majorHAnsi" w:hAnsiTheme="majorHAnsi"/>
          <w:lang w:eastAsia="ko-KR"/>
        </w:rPr>
        <w:t xml:space="preserve">Ersoy, </w:t>
      </w:r>
      <w:r w:rsidR="0011307D">
        <w:rPr>
          <w:rFonts w:asciiTheme="majorHAnsi" w:hAnsiTheme="majorHAnsi"/>
          <w:lang w:eastAsia="ko-KR"/>
        </w:rPr>
        <w:t xml:space="preserve">C., </w:t>
      </w:r>
      <w:r w:rsidRPr="009E1B49">
        <w:rPr>
          <w:rFonts w:asciiTheme="majorHAnsi" w:hAnsiTheme="majorHAnsi"/>
          <w:lang w:eastAsia="ko-KR"/>
        </w:rPr>
        <w:t xml:space="preserve">"Gözetleme ve Akış-Kuralı Zamanaşımı Sürelerinin Yazılım Tanımlı </w:t>
      </w:r>
    </w:p>
    <w:p w:rsidR="0011307D" w:rsidRDefault="0011307D" w:rsidP="0011307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Ağlarda Yük Dengelemesine Etkilerinin İncelenmesi", Sinyal İşleme ve İletişim </w:t>
      </w:r>
    </w:p>
    <w:p w:rsidR="009E1B49" w:rsidRDefault="0011307D" w:rsidP="0011307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Uygulamaları Kurultayı (SİU), Malatya, Nisan 2015.</w:t>
      </w:r>
    </w:p>
    <w:p w:rsidR="0011307D" w:rsidRPr="009E1B49" w:rsidRDefault="0011307D" w:rsidP="0011307D">
      <w:pPr>
        <w:suppressAutoHyphens/>
        <w:spacing w:after="0" w:line="240" w:lineRule="auto"/>
        <w:outlineLvl w:val="0"/>
        <w:rPr>
          <w:rFonts w:asciiTheme="majorHAnsi" w:hAnsiTheme="majorHAnsi"/>
          <w:lang w:eastAsia="ko-KR"/>
        </w:rPr>
      </w:pPr>
    </w:p>
    <w:p w:rsidR="0011307D" w:rsidRDefault="009E1B49" w:rsidP="0011307D">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Talebi Moghaddan</w:t>
      </w:r>
      <w:r w:rsidR="0011307D">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S</w:t>
      </w:r>
      <w:r w:rsidR="0011307D">
        <w:rPr>
          <w:rFonts w:asciiTheme="majorHAnsi" w:eastAsiaTheme="minorHAnsi" w:hAnsiTheme="majorHAnsi" w:cstheme="minorBidi"/>
          <w:color w:val="auto"/>
          <w:sz w:val="22"/>
          <w:szCs w:val="22"/>
          <w:lang w:val="tr-TR" w:eastAsia="ko-KR" w:bidi="ar-SA"/>
        </w:rPr>
        <w:t>., Ertü</w:t>
      </w:r>
      <w:r w:rsidRPr="009E1B49">
        <w:rPr>
          <w:rFonts w:asciiTheme="majorHAnsi" w:eastAsiaTheme="minorHAnsi" w:hAnsiTheme="majorHAnsi" w:cstheme="minorBidi"/>
          <w:color w:val="auto"/>
          <w:sz w:val="22"/>
          <w:szCs w:val="22"/>
          <w:lang w:val="tr-TR" w:eastAsia="ko-KR" w:bidi="ar-SA"/>
        </w:rPr>
        <w:t>rk</w:t>
      </w:r>
      <w:r w:rsidR="0011307D">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H</w:t>
      </w:r>
      <w:r w:rsidR="0011307D">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Menguc</w:t>
      </w:r>
      <w:r w:rsidR="0011307D">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M</w:t>
      </w:r>
      <w:r w:rsidR="0011307D">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P</w:t>
      </w:r>
      <w:r w:rsidR="0011307D">
        <w:rPr>
          <w:rFonts w:asciiTheme="majorHAnsi" w:eastAsiaTheme="minorHAnsi" w:hAnsiTheme="majorHAnsi" w:cstheme="minorBidi"/>
          <w:color w:val="auto"/>
          <w:sz w:val="22"/>
          <w:szCs w:val="22"/>
          <w:lang w:val="tr-TR" w:eastAsia="ko-KR" w:bidi="ar-SA"/>
        </w:rPr>
        <w:t xml:space="preserve">., </w:t>
      </w:r>
      <w:r w:rsidRPr="009E1B49">
        <w:rPr>
          <w:rFonts w:asciiTheme="majorHAnsi" w:eastAsiaTheme="minorHAnsi" w:hAnsiTheme="majorHAnsi" w:cstheme="minorBidi"/>
          <w:color w:val="auto"/>
          <w:sz w:val="22"/>
          <w:szCs w:val="22"/>
          <w:lang w:val="tr-TR" w:eastAsia="ko-KR" w:bidi="ar-SA"/>
        </w:rPr>
        <w:t>“Heating of N</w:t>
      </w:r>
      <w:r w:rsidR="0011307D">
        <w:rPr>
          <w:rFonts w:asciiTheme="majorHAnsi" w:eastAsiaTheme="minorHAnsi" w:hAnsiTheme="majorHAnsi" w:cstheme="minorBidi"/>
          <w:color w:val="auto"/>
          <w:sz w:val="22"/>
          <w:szCs w:val="22"/>
          <w:lang w:val="tr-TR" w:eastAsia="ko-KR" w:bidi="ar-SA"/>
        </w:rPr>
        <w:t xml:space="preserve">oble metal Nanostructures on a </w:t>
      </w:r>
    </w:p>
    <w:p w:rsidR="0011307D" w:rsidRDefault="0011307D" w:rsidP="0011307D">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Dielectric Surface Due to Plasmonic Resonances and the Effect of a P</w:t>
      </w:r>
      <w:r w:rsidR="009E1B49" w:rsidRPr="009E1B49">
        <w:rPr>
          <w:rFonts w:asciiTheme="majorHAnsi" w:eastAsiaTheme="minorHAnsi" w:hAnsiTheme="majorHAnsi" w:cstheme="minorBidi"/>
          <w:color w:val="auto"/>
          <w:sz w:val="22"/>
          <w:szCs w:val="22"/>
          <w:lang w:val="tr-TR" w:eastAsia="ko-KR" w:bidi="ar-SA"/>
        </w:rPr>
        <w:t xml:space="preserve">robe”, ASTFE First </w:t>
      </w:r>
    </w:p>
    <w:p w:rsidR="0011307D" w:rsidRDefault="0011307D" w:rsidP="0011307D">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Thermal and Fluid Engineering Summer Conference, August 9-12, 2015, New York, NY, </w:t>
      </w:r>
    </w:p>
    <w:p w:rsidR="009E1B49" w:rsidRDefault="0011307D" w:rsidP="0011307D">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USA.</w:t>
      </w:r>
    </w:p>
    <w:p w:rsidR="0011307D" w:rsidRPr="009E1B49" w:rsidRDefault="0011307D" w:rsidP="0011307D">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2B4FC3" w:rsidRDefault="009E1B49" w:rsidP="002B4FC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Malazgirt, </w:t>
      </w:r>
      <w:r w:rsidR="002B4FC3">
        <w:rPr>
          <w:rFonts w:asciiTheme="majorHAnsi" w:eastAsiaTheme="minorHAnsi" w:hAnsiTheme="majorHAnsi" w:cstheme="minorBidi"/>
          <w:color w:val="auto"/>
          <w:sz w:val="22"/>
          <w:szCs w:val="22"/>
          <w:lang w:val="tr-TR" w:eastAsia="ko-KR" w:bidi="ar-SA"/>
        </w:rPr>
        <w:t>G.</w:t>
      </w:r>
      <w:r w:rsidR="002B4FC3" w:rsidRPr="009E1B49">
        <w:rPr>
          <w:rFonts w:asciiTheme="majorHAnsi" w:eastAsiaTheme="minorHAnsi" w:hAnsiTheme="majorHAnsi" w:cstheme="minorBidi"/>
          <w:color w:val="auto"/>
          <w:sz w:val="22"/>
          <w:szCs w:val="22"/>
          <w:lang w:val="tr-TR" w:eastAsia="ko-KR" w:bidi="ar-SA"/>
        </w:rPr>
        <w:t>A.</w:t>
      </w:r>
      <w:r w:rsidR="002B4FC3">
        <w:rPr>
          <w:rFonts w:asciiTheme="majorHAnsi" w:eastAsiaTheme="minorHAnsi" w:hAnsiTheme="majorHAnsi" w:cstheme="minorBidi"/>
          <w:color w:val="auto"/>
          <w:sz w:val="22"/>
          <w:szCs w:val="22"/>
          <w:lang w:val="tr-TR" w:eastAsia="ko-KR" w:bidi="ar-SA"/>
        </w:rPr>
        <w:t>,</w:t>
      </w:r>
      <w:r w:rsidR="002B4FC3" w:rsidRPr="009E1B49">
        <w:rPr>
          <w:rFonts w:asciiTheme="majorHAnsi" w:eastAsiaTheme="minorHAnsi" w:hAnsiTheme="majorHAnsi" w:cstheme="minorBidi"/>
          <w:color w:val="auto"/>
          <w:sz w:val="22"/>
          <w:szCs w:val="22"/>
          <w:lang w:val="tr-TR" w:eastAsia="ko-KR" w:bidi="ar-SA"/>
        </w:rPr>
        <w:t xml:space="preserve"> </w:t>
      </w:r>
      <w:r w:rsidRPr="009E1B49">
        <w:rPr>
          <w:rFonts w:asciiTheme="majorHAnsi" w:eastAsiaTheme="minorHAnsi" w:hAnsiTheme="majorHAnsi" w:cstheme="minorBidi"/>
          <w:color w:val="auto"/>
          <w:sz w:val="22"/>
          <w:szCs w:val="22"/>
          <w:lang w:val="tr-TR" w:eastAsia="ko-KR" w:bidi="ar-SA"/>
        </w:rPr>
        <w:t xml:space="preserve">Sönmez, </w:t>
      </w:r>
      <w:r w:rsidR="002B4FC3">
        <w:rPr>
          <w:rFonts w:asciiTheme="majorHAnsi" w:eastAsiaTheme="minorHAnsi" w:hAnsiTheme="majorHAnsi" w:cstheme="minorBidi"/>
          <w:color w:val="auto"/>
          <w:sz w:val="22"/>
          <w:szCs w:val="22"/>
          <w:lang w:val="tr-TR" w:eastAsia="ko-KR" w:bidi="ar-SA"/>
        </w:rPr>
        <w:t xml:space="preserve">N., </w:t>
      </w:r>
      <w:r w:rsidRPr="009E1B49">
        <w:rPr>
          <w:rFonts w:asciiTheme="majorHAnsi" w:eastAsiaTheme="minorHAnsi" w:hAnsiTheme="majorHAnsi" w:cstheme="minorBidi"/>
          <w:color w:val="auto"/>
          <w:sz w:val="22"/>
          <w:szCs w:val="22"/>
          <w:lang w:val="tr-TR" w:eastAsia="ko-KR" w:bidi="ar-SA"/>
        </w:rPr>
        <w:t xml:space="preserve">Yurdakul, </w:t>
      </w:r>
      <w:r w:rsidR="002B4FC3">
        <w:rPr>
          <w:rFonts w:asciiTheme="majorHAnsi" w:eastAsiaTheme="minorHAnsi" w:hAnsiTheme="majorHAnsi" w:cstheme="minorBidi"/>
          <w:color w:val="auto"/>
          <w:sz w:val="22"/>
          <w:szCs w:val="22"/>
          <w:lang w:val="tr-TR" w:eastAsia="ko-KR" w:bidi="ar-SA"/>
        </w:rPr>
        <w:t>A., Ü</w:t>
      </w:r>
      <w:r w:rsidRPr="009E1B49">
        <w:rPr>
          <w:rFonts w:asciiTheme="majorHAnsi" w:eastAsiaTheme="minorHAnsi" w:hAnsiTheme="majorHAnsi" w:cstheme="minorBidi"/>
          <w:color w:val="auto"/>
          <w:sz w:val="22"/>
          <w:szCs w:val="22"/>
          <w:lang w:val="tr-TR" w:eastAsia="ko-KR" w:bidi="ar-SA"/>
        </w:rPr>
        <w:t>nsal</w:t>
      </w:r>
      <w:r w:rsidR="002B4FC3">
        <w:rPr>
          <w:rFonts w:asciiTheme="majorHAnsi" w:eastAsiaTheme="minorHAnsi" w:hAnsiTheme="majorHAnsi" w:cstheme="minorBidi"/>
          <w:color w:val="auto"/>
          <w:sz w:val="22"/>
          <w:szCs w:val="22"/>
          <w:lang w:val="tr-TR" w:eastAsia="ko-KR" w:bidi="ar-SA"/>
        </w:rPr>
        <w:t xml:space="preserve">, O., </w:t>
      </w:r>
      <w:r w:rsidRPr="009E1B49">
        <w:rPr>
          <w:rFonts w:asciiTheme="majorHAnsi" w:eastAsiaTheme="minorHAnsi" w:hAnsiTheme="majorHAnsi" w:cstheme="minorBidi"/>
          <w:color w:val="auto"/>
          <w:sz w:val="22"/>
          <w:szCs w:val="22"/>
          <w:lang w:val="tr-TR" w:eastAsia="ko-KR" w:bidi="ar-SA"/>
        </w:rPr>
        <w:t>Cristal,</w:t>
      </w:r>
      <w:r w:rsidR="002B4FC3">
        <w:rPr>
          <w:rFonts w:asciiTheme="majorHAnsi" w:eastAsiaTheme="minorHAnsi" w:hAnsiTheme="majorHAnsi" w:cstheme="minorBidi"/>
          <w:color w:val="auto"/>
          <w:sz w:val="22"/>
          <w:szCs w:val="22"/>
          <w:lang w:val="tr-TR" w:eastAsia="ko-KR" w:bidi="ar-SA"/>
        </w:rPr>
        <w:t xml:space="preserve"> A.,</w:t>
      </w:r>
      <w:r w:rsidRPr="009E1B49">
        <w:rPr>
          <w:rFonts w:asciiTheme="majorHAnsi" w:eastAsiaTheme="minorHAnsi" w:hAnsiTheme="majorHAnsi" w:cstheme="minorBidi"/>
          <w:color w:val="auto"/>
          <w:sz w:val="22"/>
          <w:szCs w:val="22"/>
          <w:lang w:val="tr-TR" w:eastAsia="ko-KR" w:bidi="ar-SA"/>
        </w:rPr>
        <w:t xml:space="preserve"> “High Level Synthesis Based </w:t>
      </w:r>
    </w:p>
    <w:p w:rsidR="002B4FC3" w:rsidRDefault="002B4FC3" w:rsidP="002B4FC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Hardware Accelator De</w:t>
      </w:r>
      <w:r>
        <w:rPr>
          <w:rFonts w:asciiTheme="majorHAnsi" w:eastAsiaTheme="minorHAnsi" w:hAnsiTheme="majorHAnsi" w:cstheme="minorBidi"/>
          <w:color w:val="auto"/>
          <w:sz w:val="22"/>
          <w:szCs w:val="22"/>
          <w:lang w:val="tr-TR" w:eastAsia="ko-KR" w:bidi="ar-SA"/>
        </w:rPr>
        <w:t>sign for Processing SQL Queries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12</w:t>
      </w:r>
      <w:r w:rsidR="009E1B49" w:rsidRPr="002B4FC3">
        <w:rPr>
          <w:rFonts w:asciiTheme="majorHAnsi" w:eastAsiaTheme="minorHAnsi" w:hAnsiTheme="majorHAnsi" w:cstheme="minorBidi"/>
          <w:color w:val="auto"/>
          <w:sz w:val="22"/>
          <w:szCs w:val="22"/>
          <w:vertAlign w:val="superscript"/>
          <w:lang w:val="tr-TR" w:eastAsia="ko-KR" w:bidi="ar-SA"/>
        </w:rPr>
        <w:t>th</w:t>
      </w:r>
      <w:r w:rsidR="009E1B49" w:rsidRPr="009E1B49">
        <w:rPr>
          <w:rFonts w:asciiTheme="majorHAnsi" w:eastAsiaTheme="minorHAnsi" w:hAnsiTheme="majorHAnsi" w:cstheme="minorBidi"/>
          <w:color w:val="auto"/>
          <w:sz w:val="22"/>
          <w:szCs w:val="22"/>
          <w:lang w:val="tr-TR" w:eastAsia="ko-KR" w:bidi="ar-SA"/>
        </w:rPr>
        <w:t xml:space="preserve"> FPGA World Conference </w:t>
      </w:r>
    </w:p>
    <w:p w:rsidR="002B4FC3" w:rsidRDefault="002B4FC3" w:rsidP="002B4FC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(FPGAWORLD’15), September 8-10, 2015, Stockholm-Copenhag, Sweden-Denmark.</w:t>
      </w:r>
    </w:p>
    <w:p w:rsidR="009E1B49" w:rsidRPr="009E1B49" w:rsidRDefault="009E1B49" w:rsidP="002B4FC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 </w:t>
      </w:r>
    </w:p>
    <w:p w:rsidR="00B01BE3" w:rsidRDefault="009E1B49" w:rsidP="00B01BE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Süzgün, </w:t>
      </w:r>
      <w:r w:rsidR="00B01BE3">
        <w:rPr>
          <w:rFonts w:asciiTheme="majorHAnsi" w:eastAsiaTheme="minorHAnsi" w:hAnsiTheme="majorHAnsi" w:cstheme="minorBidi"/>
          <w:color w:val="auto"/>
          <w:sz w:val="22"/>
          <w:szCs w:val="22"/>
          <w:lang w:val="tr-TR" w:eastAsia="ko-KR" w:bidi="ar-SA"/>
        </w:rPr>
        <w:t xml:space="preserve">M.M., </w:t>
      </w:r>
      <w:r w:rsidRPr="009E1B49">
        <w:rPr>
          <w:rFonts w:asciiTheme="majorHAnsi" w:eastAsiaTheme="minorHAnsi" w:hAnsiTheme="majorHAnsi" w:cstheme="minorBidi"/>
          <w:color w:val="auto"/>
          <w:sz w:val="22"/>
          <w:szCs w:val="22"/>
          <w:lang w:val="tr-TR" w:eastAsia="ko-KR" w:bidi="ar-SA"/>
        </w:rPr>
        <w:t xml:space="preserve">Özdemir, </w:t>
      </w:r>
      <w:r w:rsidR="00B01BE3">
        <w:rPr>
          <w:rFonts w:asciiTheme="majorHAnsi" w:eastAsiaTheme="minorHAnsi" w:hAnsiTheme="majorHAnsi" w:cstheme="minorBidi"/>
          <w:color w:val="auto"/>
          <w:sz w:val="22"/>
          <w:szCs w:val="22"/>
          <w:lang w:val="tr-TR" w:eastAsia="ko-KR" w:bidi="ar-SA"/>
        </w:rPr>
        <w:t xml:space="preserve">H., </w:t>
      </w:r>
      <w:r w:rsidRPr="009E1B49">
        <w:rPr>
          <w:rFonts w:asciiTheme="majorHAnsi" w:eastAsiaTheme="minorHAnsi" w:hAnsiTheme="majorHAnsi" w:cstheme="minorBidi"/>
          <w:color w:val="auto"/>
          <w:sz w:val="22"/>
          <w:szCs w:val="22"/>
          <w:lang w:val="tr-TR" w:eastAsia="ko-KR" w:bidi="ar-SA"/>
        </w:rPr>
        <w:t xml:space="preserve">Camgöz, </w:t>
      </w:r>
      <w:r w:rsidR="00B01BE3">
        <w:rPr>
          <w:rFonts w:asciiTheme="majorHAnsi" w:eastAsiaTheme="minorHAnsi" w:hAnsiTheme="majorHAnsi" w:cstheme="minorBidi"/>
          <w:color w:val="auto"/>
          <w:sz w:val="22"/>
          <w:szCs w:val="22"/>
          <w:lang w:val="tr-TR" w:eastAsia="ko-KR" w:bidi="ar-SA"/>
        </w:rPr>
        <w:t xml:space="preserve">N.C., </w:t>
      </w:r>
      <w:r w:rsidRPr="009E1B49">
        <w:rPr>
          <w:rFonts w:asciiTheme="majorHAnsi" w:eastAsiaTheme="minorHAnsi" w:hAnsiTheme="majorHAnsi" w:cstheme="minorBidi"/>
          <w:color w:val="auto"/>
          <w:sz w:val="22"/>
          <w:szCs w:val="22"/>
          <w:lang w:val="tr-TR" w:eastAsia="ko-KR" w:bidi="ar-SA"/>
        </w:rPr>
        <w:t xml:space="preserve">Kındıroğlu, </w:t>
      </w:r>
      <w:r w:rsidR="00B01BE3">
        <w:rPr>
          <w:rFonts w:asciiTheme="majorHAnsi" w:eastAsiaTheme="minorHAnsi" w:hAnsiTheme="majorHAnsi" w:cstheme="minorBidi"/>
          <w:color w:val="auto"/>
          <w:sz w:val="22"/>
          <w:szCs w:val="22"/>
          <w:lang w:val="tr-TR" w:eastAsia="ko-KR" w:bidi="ar-SA"/>
        </w:rPr>
        <w:t>A.A., Baş</w:t>
      </w:r>
      <w:r w:rsidRPr="009E1B49">
        <w:rPr>
          <w:rFonts w:asciiTheme="majorHAnsi" w:eastAsiaTheme="minorHAnsi" w:hAnsiTheme="majorHAnsi" w:cstheme="minorBidi"/>
          <w:color w:val="auto"/>
          <w:sz w:val="22"/>
          <w:szCs w:val="22"/>
          <w:lang w:val="tr-TR" w:eastAsia="ko-KR" w:bidi="ar-SA"/>
        </w:rPr>
        <w:t xml:space="preserve">aran, </w:t>
      </w:r>
      <w:r w:rsidR="00B01BE3">
        <w:rPr>
          <w:rFonts w:asciiTheme="majorHAnsi" w:eastAsiaTheme="minorHAnsi" w:hAnsiTheme="majorHAnsi" w:cstheme="minorBidi"/>
          <w:color w:val="auto"/>
          <w:sz w:val="22"/>
          <w:szCs w:val="22"/>
          <w:lang w:val="tr-TR" w:eastAsia="ko-KR" w:bidi="ar-SA"/>
        </w:rPr>
        <w:t>D.,</w:t>
      </w:r>
      <w:r w:rsidRPr="009E1B49">
        <w:rPr>
          <w:rFonts w:asciiTheme="majorHAnsi" w:eastAsiaTheme="minorHAnsi" w:hAnsiTheme="majorHAnsi" w:cstheme="minorBidi"/>
          <w:color w:val="auto"/>
          <w:sz w:val="22"/>
          <w:szCs w:val="22"/>
          <w:lang w:val="tr-TR" w:eastAsia="ko-KR" w:bidi="ar-SA"/>
        </w:rPr>
        <w:t xml:space="preserve">Togay, </w:t>
      </w:r>
      <w:r w:rsidR="00B01BE3">
        <w:rPr>
          <w:rFonts w:asciiTheme="majorHAnsi" w:eastAsiaTheme="minorHAnsi" w:hAnsiTheme="majorHAnsi" w:cstheme="minorBidi"/>
          <w:color w:val="auto"/>
          <w:sz w:val="22"/>
          <w:szCs w:val="22"/>
          <w:lang w:val="tr-TR" w:eastAsia="ko-KR" w:bidi="ar-SA"/>
        </w:rPr>
        <w:t xml:space="preserve">C., </w:t>
      </w:r>
      <w:r w:rsidRPr="009E1B49">
        <w:rPr>
          <w:rFonts w:asciiTheme="majorHAnsi" w:eastAsiaTheme="minorHAnsi" w:hAnsiTheme="majorHAnsi" w:cstheme="minorBidi"/>
          <w:color w:val="auto"/>
          <w:sz w:val="22"/>
          <w:szCs w:val="22"/>
          <w:lang w:val="tr-TR" w:eastAsia="ko-KR" w:bidi="ar-SA"/>
        </w:rPr>
        <w:t xml:space="preserve">Akarun, </w:t>
      </w:r>
      <w:r w:rsidR="00B01BE3">
        <w:rPr>
          <w:rFonts w:asciiTheme="majorHAnsi" w:eastAsiaTheme="minorHAnsi" w:hAnsiTheme="majorHAnsi" w:cstheme="minorBidi"/>
          <w:color w:val="auto"/>
          <w:sz w:val="22"/>
          <w:szCs w:val="22"/>
          <w:lang w:val="tr-TR" w:eastAsia="ko-KR" w:bidi="ar-SA"/>
        </w:rPr>
        <w:t xml:space="preserve">L., </w:t>
      </w:r>
    </w:p>
    <w:p w:rsidR="00B01BE3" w:rsidRDefault="00B01BE3" w:rsidP="00B01BE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“HospiSign: An Interactive Sign Language Platform for Hearing Impaired”, Eurasia Graphics </w:t>
      </w:r>
    </w:p>
    <w:p w:rsidR="009E1B49" w:rsidRPr="009E1B49" w:rsidRDefault="00B01BE3" w:rsidP="00B01BE3">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w:t>
      </w:r>
    </w:p>
    <w:p w:rsidR="00B01BE3" w:rsidRDefault="00B01BE3" w:rsidP="00B01BE3">
      <w:pPr>
        <w:widowControl w:val="0"/>
        <w:suppressAutoHyphens/>
        <w:spacing w:after="0" w:line="240" w:lineRule="auto"/>
        <w:outlineLvl w:val="0"/>
        <w:rPr>
          <w:rFonts w:asciiTheme="majorHAnsi" w:hAnsiTheme="majorHAnsi"/>
          <w:lang w:eastAsia="ko-KR"/>
        </w:rPr>
      </w:pPr>
    </w:p>
    <w:p w:rsidR="00A3219D" w:rsidRDefault="00A3219D" w:rsidP="00B01BE3">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Balcıoğlu, Y., </w:t>
      </w:r>
      <w:r w:rsidR="009E1B49" w:rsidRPr="009E1B49">
        <w:rPr>
          <w:rFonts w:asciiTheme="majorHAnsi" w:hAnsiTheme="majorHAnsi"/>
          <w:lang w:eastAsia="ko-KR"/>
        </w:rPr>
        <w:t xml:space="preserve">Dündar, </w:t>
      </w:r>
      <w:r>
        <w:rPr>
          <w:rFonts w:asciiTheme="majorHAnsi" w:hAnsiTheme="majorHAnsi"/>
          <w:lang w:eastAsia="ko-KR"/>
        </w:rPr>
        <w:t>G., “Improved Standard Cell S</w:t>
      </w:r>
      <w:r w:rsidR="009E1B49" w:rsidRPr="009E1B49">
        <w:rPr>
          <w:rFonts w:asciiTheme="majorHAnsi" w:hAnsiTheme="majorHAnsi"/>
          <w:lang w:eastAsia="ko-KR"/>
        </w:rPr>
        <w:t xml:space="preserve">ynthesizable </w:t>
      </w:r>
      <w:r>
        <w:rPr>
          <w:rFonts w:asciiTheme="majorHAnsi" w:hAnsiTheme="majorHAnsi"/>
          <w:lang w:eastAsia="ko-KR"/>
        </w:rPr>
        <w:t>Digitally Controlled Oscillator</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w:t>
      </w:r>
    </w:p>
    <w:p w:rsidR="009E1B49" w:rsidRDefault="00A3219D" w:rsidP="00B01BE3">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Proceedings of SIU 2015, pp. 355 – 358, May 16 – 19, 2015, Malatya, Turkey (in Turkish).</w:t>
      </w:r>
    </w:p>
    <w:p w:rsidR="00A3219D" w:rsidRPr="009E1B49" w:rsidRDefault="00A3219D" w:rsidP="00B01BE3">
      <w:pPr>
        <w:widowControl w:val="0"/>
        <w:suppressAutoHyphens/>
        <w:spacing w:after="0" w:line="240" w:lineRule="auto"/>
        <w:outlineLvl w:val="0"/>
        <w:rPr>
          <w:rFonts w:asciiTheme="majorHAnsi" w:hAnsiTheme="majorHAnsi"/>
          <w:lang w:eastAsia="ko-KR"/>
        </w:rPr>
      </w:pPr>
    </w:p>
    <w:p w:rsidR="00A3219D" w:rsidRDefault="009E1B49" w:rsidP="00A3219D">
      <w:pPr>
        <w:suppressAutoHyphens/>
        <w:spacing w:after="0" w:line="240" w:lineRule="auto"/>
        <w:outlineLvl w:val="0"/>
        <w:rPr>
          <w:rFonts w:asciiTheme="majorHAnsi" w:hAnsiTheme="majorHAnsi"/>
          <w:lang w:eastAsia="ko-KR"/>
        </w:rPr>
      </w:pPr>
      <w:r w:rsidRPr="009E1B49">
        <w:rPr>
          <w:rFonts w:asciiTheme="majorHAnsi" w:hAnsiTheme="majorHAnsi"/>
          <w:lang w:eastAsia="ko-KR"/>
        </w:rPr>
        <w:t>Kavak, P., Ergüner, B., Üstek, D., Yüksel, B., Sağıroğ</w:t>
      </w:r>
      <w:r w:rsidR="00A3219D">
        <w:rPr>
          <w:rFonts w:asciiTheme="majorHAnsi" w:hAnsiTheme="majorHAnsi"/>
          <w:lang w:eastAsia="ko-KR"/>
        </w:rPr>
        <w:t xml:space="preserve">lu, M.Ş., Güngör, T., </w:t>
      </w:r>
      <w:r w:rsidRPr="009E1B49">
        <w:rPr>
          <w:rFonts w:asciiTheme="majorHAnsi" w:hAnsiTheme="majorHAnsi"/>
          <w:lang w:eastAsia="ko-KR"/>
        </w:rPr>
        <w:t xml:space="preserve">Alkan, C., </w:t>
      </w:r>
      <w:r w:rsidR="00A3219D">
        <w:rPr>
          <w:rFonts w:asciiTheme="majorHAnsi" w:hAnsiTheme="majorHAnsi"/>
          <w:lang w:eastAsia="ko-KR"/>
        </w:rPr>
        <w:t>‘’</w:t>
      </w:r>
      <w:r w:rsidRPr="009E1B49">
        <w:rPr>
          <w:rFonts w:asciiTheme="majorHAnsi" w:hAnsiTheme="majorHAnsi"/>
          <w:lang w:eastAsia="ko-KR"/>
        </w:rPr>
        <w:t xml:space="preserve">Improving </w:t>
      </w:r>
    </w:p>
    <w:p w:rsidR="00A3219D" w:rsidRDefault="00A3219D" w:rsidP="00A3219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Genome Assemblies Using Multi-Platform Sequence Data</w:t>
      </w:r>
      <w:r>
        <w:rPr>
          <w:rFonts w:asciiTheme="majorHAnsi" w:hAnsiTheme="majorHAnsi"/>
          <w:lang w:eastAsia="ko-KR"/>
        </w:rPr>
        <w:t>’’</w:t>
      </w:r>
      <w:r w:rsidR="009E1B49" w:rsidRPr="009E1B49">
        <w:rPr>
          <w:rFonts w:asciiTheme="majorHAnsi" w:hAnsiTheme="majorHAnsi"/>
          <w:lang w:eastAsia="ko-KR"/>
        </w:rPr>
        <w:t>, 12</w:t>
      </w:r>
      <w:r w:rsidR="009E1B49" w:rsidRPr="00A3219D">
        <w:rPr>
          <w:rFonts w:asciiTheme="majorHAnsi" w:hAnsiTheme="majorHAnsi"/>
          <w:vertAlign w:val="superscript"/>
          <w:lang w:eastAsia="ko-KR"/>
        </w:rPr>
        <w:t>th</w:t>
      </w:r>
      <w:r w:rsidR="009E1B49" w:rsidRPr="009E1B49">
        <w:rPr>
          <w:rFonts w:asciiTheme="majorHAnsi" w:hAnsiTheme="majorHAnsi"/>
          <w:lang w:eastAsia="ko-KR"/>
        </w:rPr>
        <w:t xml:space="preserve"> International Meeting on </w:t>
      </w:r>
    </w:p>
    <w:p w:rsidR="00A3219D" w:rsidRDefault="00A3219D" w:rsidP="00A3219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Computational Intelligence Methods for Bioinformatics and Biostatistics (CIBB 2015), Eylül </w:t>
      </w:r>
    </w:p>
    <w:p w:rsidR="009E1B49" w:rsidRDefault="00A3219D" w:rsidP="00A3219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 İtalya.</w:t>
      </w:r>
    </w:p>
    <w:p w:rsidR="00A3219D" w:rsidRPr="009E1B49" w:rsidRDefault="00A3219D" w:rsidP="00A3219D">
      <w:pPr>
        <w:suppressAutoHyphens/>
        <w:spacing w:after="0" w:line="240" w:lineRule="auto"/>
        <w:outlineLvl w:val="0"/>
        <w:rPr>
          <w:rFonts w:asciiTheme="majorHAnsi" w:hAnsiTheme="majorHAnsi"/>
          <w:lang w:eastAsia="ko-KR"/>
        </w:rPr>
      </w:pPr>
    </w:p>
    <w:p w:rsidR="00A3219D" w:rsidRDefault="009E1B49" w:rsidP="00A3219D">
      <w:pPr>
        <w:suppressAutoHyphens/>
        <w:spacing w:after="0" w:line="240" w:lineRule="auto"/>
        <w:outlineLvl w:val="0"/>
        <w:rPr>
          <w:rFonts w:asciiTheme="majorHAnsi" w:hAnsiTheme="majorHAnsi"/>
          <w:lang w:eastAsia="ko-KR"/>
        </w:rPr>
      </w:pPr>
      <w:r w:rsidRPr="009E1B49">
        <w:rPr>
          <w:rFonts w:asciiTheme="majorHAnsi" w:hAnsiTheme="majorHAnsi"/>
          <w:lang w:eastAsia="ko-KR"/>
        </w:rPr>
        <w:t>Demirkol</w:t>
      </w:r>
      <w:r w:rsidR="00A3219D">
        <w:rPr>
          <w:rFonts w:asciiTheme="majorHAnsi" w:hAnsiTheme="majorHAnsi"/>
          <w:lang w:eastAsia="ko-KR"/>
        </w:rPr>
        <w:t xml:space="preserve">, A., </w:t>
      </w:r>
      <w:r w:rsidRPr="009E1B49">
        <w:rPr>
          <w:rFonts w:asciiTheme="majorHAnsi" w:hAnsiTheme="majorHAnsi"/>
          <w:lang w:eastAsia="ko-KR"/>
        </w:rPr>
        <w:t>Tu</w:t>
      </w:r>
      <w:r w:rsidR="00A3219D">
        <w:rPr>
          <w:rFonts w:asciiTheme="majorHAnsi" w:hAnsiTheme="majorHAnsi"/>
          <w:lang w:eastAsia="ko-KR"/>
        </w:rPr>
        <w:t>ğ</w:t>
      </w:r>
      <w:r w:rsidRPr="009E1B49">
        <w:rPr>
          <w:rFonts w:asciiTheme="majorHAnsi" w:hAnsiTheme="majorHAnsi"/>
          <w:lang w:eastAsia="ko-KR"/>
        </w:rPr>
        <w:t>cu,</w:t>
      </w:r>
      <w:r w:rsidR="00A3219D">
        <w:rPr>
          <w:rFonts w:asciiTheme="majorHAnsi" w:hAnsiTheme="majorHAnsi"/>
          <w:lang w:eastAsia="ko-KR"/>
        </w:rPr>
        <w:t xml:space="preserve"> T.,</w:t>
      </w:r>
      <w:r w:rsidRPr="009E1B49">
        <w:rPr>
          <w:rFonts w:asciiTheme="majorHAnsi" w:hAnsiTheme="majorHAnsi"/>
          <w:lang w:eastAsia="ko-KR"/>
        </w:rPr>
        <w:t xml:space="preserve"> “Incentive for Cooperation in Cognitive Radio </w:t>
      </w:r>
      <w:r w:rsidR="00A3219D">
        <w:rPr>
          <w:rFonts w:asciiTheme="majorHAnsi" w:hAnsiTheme="majorHAnsi"/>
          <w:lang w:eastAsia="ko-KR"/>
        </w:rPr>
        <w:t xml:space="preserve">Networks with Group </w:t>
      </w:r>
    </w:p>
    <w:p w:rsidR="00A3219D" w:rsidRDefault="00A3219D" w:rsidP="00A3219D">
      <w:pPr>
        <w:suppressAutoHyphens/>
        <w:spacing w:after="0" w:line="240" w:lineRule="auto"/>
        <w:outlineLvl w:val="0"/>
        <w:rPr>
          <w:rFonts w:asciiTheme="majorHAnsi" w:hAnsiTheme="majorHAnsi"/>
          <w:lang w:eastAsia="ko-KR"/>
        </w:rPr>
      </w:pPr>
      <w:r>
        <w:rPr>
          <w:rFonts w:asciiTheme="majorHAnsi" w:hAnsiTheme="majorHAnsi"/>
          <w:lang w:eastAsia="ko-KR"/>
        </w:rPr>
        <w:t xml:space="preserve">          Communities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Accepted for publication in International Wireless Communications &amp; </w:t>
      </w:r>
    </w:p>
    <w:p w:rsidR="009E1B49" w:rsidRDefault="00A3219D" w:rsidP="00A3219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Mobile Computing Conference (IWCMC 2015), Dubrovnik, Croatia, August 2015.</w:t>
      </w:r>
    </w:p>
    <w:p w:rsidR="00A3219D" w:rsidRPr="009E1B49" w:rsidRDefault="00A3219D" w:rsidP="00A3219D">
      <w:pPr>
        <w:suppressAutoHyphens/>
        <w:spacing w:after="0" w:line="240" w:lineRule="auto"/>
        <w:outlineLvl w:val="0"/>
        <w:rPr>
          <w:rFonts w:asciiTheme="majorHAnsi" w:hAnsiTheme="majorHAnsi"/>
          <w:lang w:eastAsia="ko-KR"/>
        </w:rPr>
      </w:pPr>
    </w:p>
    <w:p w:rsidR="00605697" w:rsidRDefault="00605697" w:rsidP="00125087">
      <w:pPr>
        <w:widowControl w:val="0"/>
        <w:suppressAutoHyphens/>
        <w:spacing w:after="0" w:line="240" w:lineRule="auto"/>
        <w:outlineLvl w:val="0"/>
        <w:rPr>
          <w:rFonts w:asciiTheme="majorHAnsi" w:hAnsiTheme="majorHAnsi"/>
          <w:lang w:eastAsia="ko-KR"/>
        </w:rPr>
      </w:pPr>
      <w:r>
        <w:rPr>
          <w:rFonts w:asciiTheme="majorHAnsi" w:hAnsiTheme="majorHAnsi"/>
          <w:lang w:eastAsia="ko-KR"/>
        </w:rPr>
        <w:t>Usluer, S., Türkdoğ</w:t>
      </w:r>
      <w:r w:rsidR="009E1B49" w:rsidRPr="009E1B49">
        <w:rPr>
          <w:rFonts w:asciiTheme="majorHAnsi" w:hAnsiTheme="majorHAnsi"/>
          <w:lang w:eastAsia="ko-KR"/>
        </w:rPr>
        <w:t xml:space="preserve">an, </w:t>
      </w:r>
      <w:r>
        <w:rPr>
          <w:rFonts w:asciiTheme="majorHAnsi" w:hAnsiTheme="majorHAnsi"/>
          <w:lang w:eastAsia="ko-KR"/>
        </w:rPr>
        <w:t>D., Çağlayan, H.S.</w:t>
      </w:r>
      <w:r w:rsidR="009E1B49" w:rsidRPr="009E1B49">
        <w:rPr>
          <w:rFonts w:asciiTheme="majorHAnsi" w:hAnsiTheme="majorHAnsi"/>
          <w:lang w:eastAsia="ko-KR"/>
        </w:rPr>
        <w:t xml:space="preserve"> "Inherited KCNQ2 Duplication In 3 Patient</w:t>
      </w:r>
      <w:r>
        <w:rPr>
          <w:rFonts w:asciiTheme="majorHAnsi" w:hAnsiTheme="majorHAnsi"/>
          <w:lang w:eastAsia="ko-KR"/>
        </w:rPr>
        <w:t xml:space="preserve">s With Benign </w:t>
      </w:r>
    </w:p>
    <w:p w:rsidR="009E1B49" w:rsidRDefault="00605697" w:rsidP="00125087">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Neonatal Seizures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EPILEPSIA. Vol. 56., 2015.</w:t>
      </w:r>
    </w:p>
    <w:p w:rsidR="00605697" w:rsidRPr="009E1B49" w:rsidRDefault="00605697" w:rsidP="00125087">
      <w:pPr>
        <w:widowControl w:val="0"/>
        <w:suppressAutoHyphens/>
        <w:spacing w:after="0" w:line="240" w:lineRule="auto"/>
        <w:outlineLvl w:val="0"/>
        <w:rPr>
          <w:rFonts w:asciiTheme="majorHAnsi" w:hAnsiTheme="majorHAnsi"/>
          <w:lang w:eastAsia="ko-KR"/>
        </w:rPr>
      </w:pPr>
    </w:p>
    <w:p w:rsidR="00170566" w:rsidRDefault="009E1B49" w:rsidP="00170566">
      <w:pPr>
        <w:widowControl w:val="0"/>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Pak, </w:t>
      </w:r>
      <w:r w:rsidR="00170566">
        <w:rPr>
          <w:rFonts w:asciiTheme="majorHAnsi" w:hAnsiTheme="majorHAnsi"/>
          <w:lang w:eastAsia="ko-KR"/>
        </w:rPr>
        <w:t xml:space="preserve">M., </w:t>
      </w:r>
      <w:r w:rsidRPr="009E1B49">
        <w:rPr>
          <w:rFonts w:asciiTheme="majorHAnsi" w:hAnsiTheme="majorHAnsi"/>
          <w:lang w:eastAsia="ko-KR"/>
        </w:rPr>
        <w:t xml:space="preserve">Fernandez, </w:t>
      </w:r>
      <w:r w:rsidR="00170566" w:rsidRPr="009E1B49">
        <w:rPr>
          <w:rFonts w:asciiTheme="majorHAnsi" w:hAnsiTheme="majorHAnsi"/>
          <w:lang w:eastAsia="ko-KR"/>
        </w:rPr>
        <w:t xml:space="preserve">F.V. </w:t>
      </w:r>
      <w:r w:rsidR="00170566">
        <w:rPr>
          <w:rFonts w:asciiTheme="majorHAnsi" w:hAnsiTheme="majorHAnsi"/>
          <w:lang w:eastAsia="ko-KR"/>
        </w:rPr>
        <w:t>,</w:t>
      </w:r>
      <w:r w:rsidRPr="009E1B49">
        <w:rPr>
          <w:rFonts w:asciiTheme="majorHAnsi" w:hAnsiTheme="majorHAnsi"/>
          <w:lang w:eastAsia="ko-KR"/>
        </w:rPr>
        <w:t xml:space="preserve"> Dündar, </w:t>
      </w:r>
      <w:r w:rsidR="00170566">
        <w:rPr>
          <w:rFonts w:asciiTheme="majorHAnsi" w:hAnsiTheme="majorHAnsi"/>
          <w:lang w:eastAsia="ko-KR"/>
        </w:rPr>
        <w:t xml:space="preserve">G., “Integration of QMC Based Yield-Aware Pareto Front </w:t>
      </w:r>
    </w:p>
    <w:p w:rsidR="00170566" w:rsidRDefault="00170566" w:rsidP="00170566">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Techniques on MOEA/D for Robust Analog S</w:t>
      </w:r>
      <w:r w:rsidR="009E1B49" w:rsidRPr="009E1B49">
        <w:rPr>
          <w:rFonts w:asciiTheme="majorHAnsi" w:hAnsiTheme="majorHAnsi"/>
          <w:lang w:eastAsia="ko-KR"/>
        </w:rPr>
        <w:t>ynth</w:t>
      </w:r>
      <w:r>
        <w:rPr>
          <w:rFonts w:asciiTheme="majorHAnsi" w:hAnsiTheme="majorHAnsi"/>
          <w:lang w:eastAsia="ko-KR"/>
        </w:rPr>
        <w:t>esis</w:t>
      </w:r>
      <w:r w:rsidR="009E1B49" w:rsidRPr="009E1B49">
        <w:rPr>
          <w:rFonts w:asciiTheme="majorHAnsi" w:hAnsiTheme="majorHAnsi"/>
          <w:lang w:eastAsia="ko-KR"/>
        </w:rPr>
        <w:t>”</w:t>
      </w:r>
      <w:r>
        <w:rPr>
          <w:rFonts w:asciiTheme="majorHAnsi" w:hAnsiTheme="majorHAnsi"/>
          <w:lang w:eastAsia="ko-KR"/>
        </w:rPr>
        <w:t>,</w:t>
      </w:r>
      <w:r w:rsidR="009E1B49" w:rsidRPr="009E1B49">
        <w:rPr>
          <w:rFonts w:asciiTheme="majorHAnsi" w:hAnsiTheme="majorHAnsi"/>
          <w:lang w:eastAsia="ko-KR"/>
        </w:rPr>
        <w:t xml:space="preserve"> Proceedings of SMACD 2015, Sept. 7-</w:t>
      </w:r>
    </w:p>
    <w:p w:rsidR="009E1B49" w:rsidRDefault="00170566" w:rsidP="00170566">
      <w:pPr>
        <w:widowControl w:val="0"/>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9, 2015, Istanbul.</w:t>
      </w:r>
    </w:p>
    <w:p w:rsidR="00170566" w:rsidRPr="009E1B49" w:rsidRDefault="00170566" w:rsidP="00170566">
      <w:pPr>
        <w:widowControl w:val="0"/>
        <w:suppressAutoHyphens/>
        <w:spacing w:after="0" w:line="240" w:lineRule="auto"/>
        <w:outlineLvl w:val="0"/>
        <w:rPr>
          <w:rFonts w:asciiTheme="majorHAnsi" w:hAnsiTheme="majorHAnsi"/>
          <w:lang w:eastAsia="ko-KR"/>
        </w:rPr>
      </w:pPr>
    </w:p>
    <w:p w:rsidR="00170566" w:rsidRDefault="009E1B49" w:rsidP="00170566">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Erdem, </w:t>
      </w:r>
      <w:r w:rsidR="00170566">
        <w:rPr>
          <w:rFonts w:asciiTheme="majorHAnsi" w:hAnsiTheme="majorHAnsi"/>
          <w:lang w:eastAsia="ko-KR"/>
        </w:rPr>
        <w:t>M.</w:t>
      </w:r>
      <w:r w:rsidR="00170566" w:rsidRPr="009E1B49">
        <w:rPr>
          <w:rFonts w:asciiTheme="majorHAnsi" w:hAnsiTheme="majorHAnsi"/>
          <w:lang w:eastAsia="ko-KR"/>
        </w:rPr>
        <w:t>D.</w:t>
      </w:r>
      <w:r w:rsidR="00170566">
        <w:rPr>
          <w:rFonts w:asciiTheme="majorHAnsi" w:hAnsiTheme="majorHAnsi"/>
          <w:lang w:eastAsia="ko-KR"/>
        </w:rPr>
        <w:t>,</w:t>
      </w:r>
      <w:r w:rsidR="00170566" w:rsidRPr="009E1B49">
        <w:rPr>
          <w:rFonts w:asciiTheme="majorHAnsi" w:hAnsiTheme="majorHAnsi"/>
          <w:lang w:eastAsia="ko-KR"/>
        </w:rPr>
        <w:t xml:space="preserve"> </w:t>
      </w:r>
      <w:r w:rsidRPr="009E1B49">
        <w:rPr>
          <w:rFonts w:asciiTheme="majorHAnsi" w:hAnsiTheme="majorHAnsi"/>
          <w:lang w:eastAsia="ko-KR"/>
        </w:rPr>
        <w:t xml:space="preserve">Ermiş, </w:t>
      </w:r>
      <w:r w:rsidR="00170566">
        <w:rPr>
          <w:rFonts w:asciiTheme="majorHAnsi" w:hAnsiTheme="majorHAnsi"/>
          <w:lang w:eastAsia="ko-KR"/>
        </w:rPr>
        <w:t xml:space="preserve">O., </w:t>
      </w:r>
      <w:r w:rsidRPr="009E1B49">
        <w:rPr>
          <w:rFonts w:asciiTheme="majorHAnsi" w:hAnsiTheme="majorHAnsi"/>
          <w:lang w:eastAsia="ko-KR"/>
        </w:rPr>
        <w:t xml:space="preserve">Tunca, </w:t>
      </w:r>
      <w:r w:rsidR="00170566">
        <w:rPr>
          <w:rFonts w:asciiTheme="majorHAnsi" w:hAnsiTheme="majorHAnsi"/>
          <w:lang w:eastAsia="ko-KR"/>
        </w:rPr>
        <w:t xml:space="preserve">C., </w:t>
      </w:r>
      <w:r w:rsidRPr="009E1B49">
        <w:rPr>
          <w:rFonts w:asciiTheme="majorHAnsi" w:hAnsiTheme="majorHAnsi"/>
          <w:lang w:eastAsia="ko-KR"/>
        </w:rPr>
        <w:t xml:space="preserve">Işık, </w:t>
      </w:r>
      <w:r w:rsidR="00170566">
        <w:rPr>
          <w:rFonts w:asciiTheme="majorHAnsi" w:hAnsiTheme="majorHAnsi"/>
          <w:lang w:eastAsia="ko-KR"/>
        </w:rPr>
        <w:t xml:space="preserve">S., Çağlayan, M.U., </w:t>
      </w:r>
      <w:r w:rsidRPr="009E1B49">
        <w:rPr>
          <w:rFonts w:asciiTheme="majorHAnsi" w:hAnsiTheme="majorHAnsi"/>
          <w:lang w:eastAsia="ko-KR"/>
        </w:rPr>
        <w:t xml:space="preserve">Ersoy, </w:t>
      </w:r>
      <w:r w:rsidR="00170566">
        <w:rPr>
          <w:rFonts w:asciiTheme="majorHAnsi" w:hAnsiTheme="majorHAnsi"/>
          <w:lang w:eastAsia="ko-KR"/>
        </w:rPr>
        <w:t xml:space="preserve">C., </w:t>
      </w:r>
      <w:r w:rsidRPr="009E1B49">
        <w:rPr>
          <w:rFonts w:asciiTheme="majorHAnsi" w:hAnsiTheme="majorHAnsi"/>
          <w:lang w:eastAsia="ko-KR"/>
        </w:rPr>
        <w:t xml:space="preserve">"Kablosuz Algılayıcı Ağlarında </w:t>
      </w:r>
    </w:p>
    <w:p w:rsidR="00170566" w:rsidRDefault="00170566" w:rsidP="00170566">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Grup Anahtarı Yönetim Protokollerinin Başarım Değerlendirmesi", Akademik Bilişim 2015, </w:t>
      </w:r>
    </w:p>
    <w:p w:rsidR="009E1B49" w:rsidRDefault="00170566" w:rsidP="00170566">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Eskişehir, Şubat 2015.</w:t>
      </w:r>
    </w:p>
    <w:p w:rsidR="00170566" w:rsidRPr="009E1B49" w:rsidRDefault="00170566" w:rsidP="00170566">
      <w:pPr>
        <w:suppressAutoHyphens/>
        <w:spacing w:after="0" w:line="240" w:lineRule="auto"/>
        <w:outlineLvl w:val="0"/>
        <w:rPr>
          <w:rFonts w:asciiTheme="majorHAnsi" w:hAnsiTheme="majorHAnsi"/>
          <w:lang w:eastAsia="ko-KR"/>
        </w:rPr>
      </w:pPr>
    </w:p>
    <w:p w:rsidR="004D23DC" w:rsidRDefault="004D23DC" w:rsidP="004D23D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Gürpınar, F., </w:t>
      </w:r>
      <w:r w:rsidR="009E1B49" w:rsidRPr="009E1B49">
        <w:rPr>
          <w:rFonts w:asciiTheme="majorHAnsi" w:eastAsiaTheme="minorHAnsi" w:hAnsiTheme="majorHAnsi" w:cstheme="minorBidi"/>
          <w:color w:val="auto"/>
          <w:sz w:val="22"/>
          <w:szCs w:val="22"/>
          <w:lang w:val="tr-TR" w:eastAsia="ko-KR" w:bidi="ar-SA"/>
        </w:rPr>
        <w:t xml:space="preserve">Kaya, </w:t>
      </w:r>
      <w:r>
        <w:rPr>
          <w:rFonts w:asciiTheme="majorHAnsi" w:eastAsiaTheme="minorHAnsi" w:hAnsiTheme="majorHAnsi" w:cstheme="minorBidi"/>
          <w:color w:val="auto"/>
          <w:sz w:val="22"/>
          <w:szCs w:val="22"/>
          <w:lang w:val="tr-TR" w:eastAsia="ko-KR" w:bidi="ar-SA"/>
        </w:rPr>
        <w:t xml:space="preserve">H., </w:t>
      </w:r>
      <w:r w:rsidR="009E1B49" w:rsidRPr="009E1B49">
        <w:rPr>
          <w:rFonts w:asciiTheme="majorHAnsi" w:eastAsiaTheme="minorHAnsi" w:hAnsiTheme="majorHAnsi" w:cstheme="minorBidi"/>
          <w:color w:val="auto"/>
          <w:sz w:val="22"/>
          <w:szCs w:val="22"/>
          <w:lang w:val="tr-TR" w:eastAsia="ko-KR" w:bidi="ar-SA"/>
        </w:rPr>
        <w:t xml:space="preserve">Afshar, </w:t>
      </w:r>
      <w:r>
        <w:rPr>
          <w:rFonts w:asciiTheme="majorHAnsi" w:eastAsiaTheme="minorHAnsi" w:hAnsiTheme="majorHAnsi" w:cstheme="minorBidi"/>
          <w:color w:val="auto"/>
          <w:sz w:val="22"/>
          <w:szCs w:val="22"/>
          <w:lang w:val="tr-TR" w:eastAsia="ko-KR" w:bidi="ar-SA"/>
        </w:rPr>
        <w:t xml:space="preserve">S., </w:t>
      </w:r>
      <w:r w:rsidR="009E1B49" w:rsidRPr="009E1B49">
        <w:rPr>
          <w:rFonts w:asciiTheme="majorHAnsi" w:eastAsiaTheme="minorHAnsi" w:hAnsiTheme="majorHAnsi" w:cstheme="minorBidi"/>
          <w:color w:val="auto"/>
          <w:sz w:val="22"/>
          <w:szCs w:val="22"/>
          <w:lang w:val="tr-TR" w:eastAsia="ko-KR" w:bidi="ar-SA"/>
        </w:rPr>
        <w:t xml:space="preserve">Dibeklioğlu, </w:t>
      </w:r>
      <w:r>
        <w:rPr>
          <w:rFonts w:asciiTheme="majorHAnsi" w:eastAsiaTheme="minorHAnsi" w:hAnsiTheme="majorHAnsi" w:cstheme="minorBidi"/>
          <w:color w:val="auto"/>
          <w:sz w:val="22"/>
          <w:szCs w:val="22"/>
          <w:lang w:val="tr-TR" w:eastAsia="ko-KR" w:bidi="ar-SA"/>
        </w:rPr>
        <w:t xml:space="preserve">H.,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A.A., "Kernel ELM Based Age Estimation</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w:t>
      </w:r>
    </w:p>
    <w:p w:rsidR="004D23DC" w:rsidRDefault="004D23DC" w:rsidP="004D23D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Int. Conf. on Computer Graphics, Animation and Gaming Technologies (Eurasia Graphics), </w:t>
      </w:r>
    </w:p>
    <w:p w:rsidR="009E1B49" w:rsidRDefault="004D23DC" w:rsidP="004D23D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Istanbul, November 2015.</w:t>
      </w:r>
    </w:p>
    <w:p w:rsidR="004D23DC" w:rsidRPr="009E1B49" w:rsidRDefault="004D23DC" w:rsidP="004D23DC">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246A95" w:rsidRDefault="009E1B49" w:rsidP="0088779F">
      <w:pPr>
        <w:suppressAutoHyphens/>
        <w:spacing w:after="0" w:line="300" w:lineRule="exact"/>
        <w:rPr>
          <w:rFonts w:asciiTheme="majorHAnsi" w:hAnsiTheme="majorHAnsi"/>
          <w:lang w:eastAsia="ko-KR"/>
        </w:rPr>
      </w:pPr>
      <w:r w:rsidRPr="009E1B49">
        <w:rPr>
          <w:rFonts w:asciiTheme="majorHAnsi" w:hAnsiTheme="majorHAnsi"/>
          <w:lang w:eastAsia="ko-KR"/>
        </w:rPr>
        <w:t xml:space="preserve">Kuzucu, </w:t>
      </w:r>
      <w:r w:rsidR="00246A95">
        <w:rPr>
          <w:rFonts w:asciiTheme="majorHAnsi" w:hAnsiTheme="majorHAnsi"/>
          <w:lang w:eastAsia="ko-KR"/>
        </w:rPr>
        <w:t xml:space="preserve">S., </w:t>
      </w:r>
      <w:r w:rsidRPr="009E1B49">
        <w:rPr>
          <w:rFonts w:asciiTheme="majorHAnsi" w:hAnsiTheme="majorHAnsi"/>
          <w:lang w:eastAsia="ko-KR"/>
        </w:rPr>
        <w:t xml:space="preserve">Özmen, </w:t>
      </w:r>
      <w:r w:rsidR="00246A95">
        <w:rPr>
          <w:rFonts w:asciiTheme="majorHAnsi" w:hAnsiTheme="majorHAnsi"/>
          <w:lang w:eastAsia="ko-KR"/>
        </w:rPr>
        <w:t xml:space="preserve">H.A., </w:t>
      </w:r>
      <w:r w:rsidRPr="009E1B49">
        <w:rPr>
          <w:rFonts w:asciiTheme="majorHAnsi" w:hAnsiTheme="majorHAnsi"/>
          <w:lang w:eastAsia="ko-KR"/>
        </w:rPr>
        <w:t>Koşu</w:t>
      </w:r>
      <w:r w:rsidR="00246A95">
        <w:rPr>
          <w:rFonts w:asciiTheme="majorHAnsi" w:hAnsiTheme="majorHAnsi"/>
          <w:lang w:eastAsia="ko-KR"/>
        </w:rPr>
        <w:t xml:space="preserve">cu, B., </w:t>
      </w:r>
      <w:r w:rsidRPr="009E1B49">
        <w:rPr>
          <w:rFonts w:asciiTheme="majorHAnsi" w:hAnsiTheme="majorHAnsi"/>
          <w:lang w:eastAsia="ko-KR"/>
        </w:rPr>
        <w:t>Arnrich</w:t>
      </w:r>
      <w:r w:rsidR="00246A95">
        <w:rPr>
          <w:rFonts w:asciiTheme="majorHAnsi" w:hAnsiTheme="majorHAnsi"/>
          <w:lang w:eastAsia="ko-KR"/>
        </w:rPr>
        <w:t xml:space="preserve">, B., </w:t>
      </w:r>
      <w:r w:rsidRPr="009E1B49">
        <w:rPr>
          <w:rFonts w:asciiTheme="majorHAnsi" w:hAnsiTheme="majorHAnsi"/>
          <w:lang w:eastAsia="ko-KR"/>
        </w:rPr>
        <w:t xml:space="preserve">Ersoy, </w:t>
      </w:r>
      <w:r w:rsidR="00246A95">
        <w:rPr>
          <w:rFonts w:asciiTheme="majorHAnsi" w:hAnsiTheme="majorHAnsi"/>
          <w:lang w:eastAsia="ko-KR"/>
        </w:rPr>
        <w:t xml:space="preserve">C., </w:t>
      </w:r>
      <w:r w:rsidRPr="009E1B49">
        <w:rPr>
          <w:rFonts w:asciiTheme="majorHAnsi" w:hAnsiTheme="majorHAnsi"/>
          <w:lang w:eastAsia="ko-KR"/>
        </w:rPr>
        <w:t xml:space="preserve">"Kitle Kaynaklı Algılama ile WiFi Ağı </w:t>
      </w:r>
    </w:p>
    <w:p w:rsidR="009E1B49" w:rsidRPr="009E1B49" w:rsidRDefault="00246A95" w:rsidP="0088779F">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Değerlendirmesi", Akademik Bilişim 2015, Eskişehir, Şubat 2015.</w:t>
      </w:r>
    </w:p>
    <w:p w:rsidR="009E1B49" w:rsidRPr="009E1B49" w:rsidRDefault="009E1B49" w:rsidP="0088779F">
      <w:pPr>
        <w:suppressAutoHyphens/>
        <w:spacing w:after="0" w:line="300" w:lineRule="exact"/>
        <w:ind w:left="720"/>
        <w:rPr>
          <w:rFonts w:asciiTheme="majorHAnsi" w:hAnsiTheme="majorHAnsi"/>
          <w:lang w:eastAsia="ko-KR"/>
        </w:rPr>
      </w:pPr>
    </w:p>
    <w:p w:rsidR="0088779F" w:rsidRDefault="0088779F" w:rsidP="0088779F">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Çantalı, G.,, Ermiş</w:t>
      </w:r>
      <w:r w:rsidR="009E1B49"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 xml:space="preserve">O., Gür, G.,, </w:t>
      </w:r>
      <w:r w:rsidR="009E1B49" w:rsidRPr="009E1B49">
        <w:rPr>
          <w:rFonts w:asciiTheme="majorHAnsi" w:eastAsiaTheme="minorHAnsi" w:hAnsiTheme="majorHAnsi" w:cstheme="minorBidi"/>
          <w:color w:val="auto"/>
          <w:sz w:val="22"/>
          <w:szCs w:val="22"/>
          <w:lang w:val="tr-TR" w:eastAsia="ko-KR" w:bidi="ar-SA"/>
        </w:rPr>
        <w:t xml:space="preserve">Alagöz, </w:t>
      </w:r>
      <w:r>
        <w:rPr>
          <w:rFonts w:asciiTheme="majorHAnsi" w:eastAsiaTheme="minorHAnsi" w:hAnsiTheme="majorHAnsi" w:cstheme="minorBidi"/>
          <w:color w:val="auto"/>
          <w:sz w:val="22"/>
          <w:szCs w:val="22"/>
          <w:lang w:val="tr-TR" w:eastAsia="ko-KR" w:bidi="ar-SA"/>
        </w:rPr>
        <w:t>F., Çağ</w:t>
      </w:r>
      <w:r w:rsidR="009E1B49" w:rsidRPr="009E1B49">
        <w:rPr>
          <w:rFonts w:asciiTheme="majorHAnsi" w:eastAsiaTheme="minorHAnsi" w:hAnsiTheme="majorHAnsi" w:cstheme="minorBidi"/>
          <w:color w:val="auto"/>
          <w:sz w:val="22"/>
          <w:szCs w:val="22"/>
          <w:lang w:val="tr-TR" w:eastAsia="ko-KR" w:bidi="ar-SA"/>
        </w:rPr>
        <w:t xml:space="preserve">layan, </w:t>
      </w:r>
      <w:r>
        <w:rPr>
          <w:rFonts w:asciiTheme="majorHAnsi" w:eastAsiaTheme="minorHAnsi" w:hAnsiTheme="majorHAnsi" w:cstheme="minorBidi"/>
          <w:color w:val="auto"/>
          <w:sz w:val="22"/>
          <w:szCs w:val="22"/>
          <w:lang w:val="tr-TR" w:eastAsia="ko-KR" w:bidi="ar-SA"/>
        </w:rPr>
        <w:t xml:space="preserve">M.U., </w:t>
      </w:r>
      <w:r w:rsidR="009E1B49" w:rsidRPr="009E1B49">
        <w:rPr>
          <w:rFonts w:asciiTheme="majorHAnsi" w:eastAsiaTheme="minorHAnsi" w:hAnsiTheme="majorHAnsi" w:cstheme="minorBidi"/>
          <w:color w:val="auto"/>
          <w:sz w:val="22"/>
          <w:szCs w:val="22"/>
          <w:lang w:val="tr-TR" w:eastAsia="ko-KR" w:bidi="ar-SA"/>
        </w:rPr>
        <w:t xml:space="preserve">"Lightweight Context-Aware Security </w:t>
      </w:r>
    </w:p>
    <w:p w:rsidR="0088779F" w:rsidRDefault="0088779F" w:rsidP="0088779F">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Syst</w:t>
      </w:r>
      <w:r>
        <w:rPr>
          <w:rFonts w:asciiTheme="majorHAnsi" w:eastAsiaTheme="minorHAnsi" w:hAnsiTheme="majorHAnsi" w:cstheme="minorBidi"/>
          <w:color w:val="auto"/>
          <w:sz w:val="22"/>
          <w:szCs w:val="22"/>
          <w:lang w:val="tr-TR" w:eastAsia="ko-KR" w:bidi="ar-SA"/>
        </w:rPr>
        <w:t>em for Wireless Internet Access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poster at 2015 IEEE Conference on Communications </w:t>
      </w:r>
    </w:p>
    <w:p w:rsidR="009E1B49" w:rsidRDefault="0088779F" w:rsidP="0088779F">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and Network Security (CNS), Florence, Italy, Sept. 2015.</w:t>
      </w:r>
    </w:p>
    <w:p w:rsidR="0088779F" w:rsidRPr="009E1B49" w:rsidRDefault="0088779F" w:rsidP="0088779F">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15012C" w:rsidRDefault="0015012C" w:rsidP="0015012C">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lastRenderedPageBreak/>
        <w:t xml:space="preserve">Sartori, A., </w:t>
      </w:r>
      <w:r w:rsidR="009E1B49" w:rsidRPr="009E1B49">
        <w:rPr>
          <w:rFonts w:asciiTheme="majorHAnsi" w:eastAsiaTheme="minorHAnsi" w:hAnsiTheme="majorHAnsi" w:cstheme="minorBidi"/>
          <w:color w:val="auto"/>
          <w:sz w:val="22"/>
          <w:szCs w:val="22"/>
          <w:lang w:val="tr-TR" w:eastAsia="ko-KR" w:bidi="ar-SA"/>
        </w:rPr>
        <w:t xml:space="preserve">Yan, </w:t>
      </w:r>
      <w:r>
        <w:rPr>
          <w:rFonts w:asciiTheme="majorHAnsi" w:eastAsiaTheme="minorHAnsi" w:hAnsiTheme="majorHAnsi" w:cstheme="minorBidi"/>
          <w:color w:val="auto"/>
          <w:sz w:val="22"/>
          <w:szCs w:val="22"/>
          <w:lang w:val="tr-TR" w:eastAsia="ko-KR" w:bidi="ar-SA"/>
        </w:rPr>
        <w:t>Y., Ö</w:t>
      </w:r>
      <w:r w:rsidR="009E1B49" w:rsidRPr="009E1B49">
        <w:rPr>
          <w:rFonts w:asciiTheme="majorHAnsi" w:eastAsiaTheme="minorHAnsi" w:hAnsiTheme="majorHAnsi" w:cstheme="minorBidi"/>
          <w:color w:val="auto"/>
          <w:sz w:val="22"/>
          <w:szCs w:val="22"/>
          <w:lang w:val="tr-TR" w:eastAsia="ko-KR" w:bidi="ar-SA"/>
        </w:rPr>
        <w:t>zbal,</w:t>
      </w:r>
      <w:r>
        <w:rPr>
          <w:rFonts w:asciiTheme="majorHAnsi" w:eastAsiaTheme="minorHAnsi" w:hAnsiTheme="majorHAnsi" w:cstheme="minorBidi"/>
          <w:color w:val="auto"/>
          <w:sz w:val="22"/>
          <w:szCs w:val="22"/>
          <w:lang w:val="tr-TR" w:eastAsia="ko-KR" w:bidi="ar-SA"/>
        </w:rPr>
        <w:t xml:space="preserve"> G., </w:t>
      </w:r>
      <w:r w:rsidR="009E1B49" w:rsidRPr="009E1B49">
        <w:rPr>
          <w:rFonts w:asciiTheme="majorHAnsi" w:eastAsiaTheme="minorHAnsi" w:hAnsiTheme="majorHAnsi" w:cstheme="minorBidi"/>
          <w:color w:val="auto"/>
          <w:sz w:val="22"/>
          <w:szCs w:val="22"/>
          <w:lang w:val="tr-TR" w:eastAsia="ko-KR" w:bidi="ar-SA"/>
        </w:rPr>
        <w:t xml:space="preserve"> Akdag 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 xml:space="preserve">Salah, </w:t>
      </w:r>
      <w:r>
        <w:rPr>
          <w:rFonts w:asciiTheme="majorHAnsi" w:eastAsiaTheme="minorHAnsi" w:hAnsiTheme="majorHAnsi" w:cstheme="minorBidi"/>
          <w:color w:val="auto"/>
          <w:sz w:val="22"/>
          <w:szCs w:val="22"/>
          <w:lang w:val="tr-TR" w:eastAsia="ko-KR" w:bidi="ar-SA"/>
        </w:rPr>
        <w:t xml:space="preserve">A.A., </w:t>
      </w:r>
      <w:r w:rsidR="009E1B49" w:rsidRPr="009E1B49">
        <w:rPr>
          <w:rFonts w:asciiTheme="majorHAnsi" w:eastAsiaTheme="minorHAnsi" w:hAnsiTheme="majorHAnsi" w:cstheme="minorBidi"/>
          <w:color w:val="auto"/>
          <w:sz w:val="22"/>
          <w:szCs w:val="22"/>
          <w:lang w:val="tr-TR" w:eastAsia="ko-KR" w:bidi="ar-SA"/>
        </w:rPr>
        <w:t xml:space="preserve">Sebe, </w:t>
      </w:r>
      <w:r>
        <w:rPr>
          <w:rFonts w:asciiTheme="majorHAnsi" w:eastAsiaTheme="minorHAnsi" w:hAnsiTheme="majorHAnsi" w:cstheme="minorBidi"/>
          <w:color w:val="auto"/>
          <w:sz w:val="22"/>
          <w:szCs w:val="22"/>
          <w:lang w:val="tr-TR" w:eastAsia="ko-KR" w:bidi="ar-SA"/>
        </w:rPr>
        <w:t xml:space="preserve">N., </w:t>
      </w:r>
      <w:r w:rsidR="009E1B49" w:rsidRPr="009E1B49">
        <w:rPr>
          <w:rFonts w:asciiTheme="majorHAnsi" w:eastAsiaTheme="minorHAnsi" w:hAnsiTheme="majorHAnsi" w:cstheme="minorBidi"/>
          <w:color w:val="auto"/>
          <w:sz w:val="22"/>
          <w:szCs w:val="22"/>
          <w:lang w:val="tr-TR" w:eastAsia="ko-KR" w:bidi="ar-SA"/>
        </w:rPr>
        <w:t>"</w:t>
      </w:r>
      <w:r w:rsidR="008A6845">
        <w:fldChar w:fldCharType="begin"/>
      </w:r>
      <w:r w:rsidR="008A6845">
        <w:instrText xml:space="preserve"> HYPERLINK "http://www.cmpe.boun.edu.tr/~salah/ijcai2015feel.pdf" \h </w:instrText>
      </w:r>
      <w:r w:rsidR="008A6845">
        <w:fldChar w:fldCharType="separate"/>
      </w:r>
      <w:r>
        <w:rPr>
          <w:rFonts w:asciiTheme="majorHAnsi" w:eastAsiaTheme="minorHAnsi" w:hAnsiTheme="majorHAnsi" w:cstheme="minorBidi"/>
          <w:color w:val="auto"/>
          <w:sz w:val="22"/>
          <w:szCs w:val="22"/>
          <w:lang w:val="tr-TR" w:eastAsia="ko-KR" w:bidi="ar-SA"/>
        </w:rPr>
        <w:t>Looking at Mondrian's</w:t>
      </w:r>
    </w:p>
    <w:p w:rsidR="0015012C" w:rsidRDefault="0015012C" w:rsidP="0015012C">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Victory Boogie-Woogie: What do I feel?</w:t>
      </w:r>
      <w:r w:rsidR="008A6845">
        <w:rPr>
          <w:rFonts w:asciiTheme="majorHAnsi" w:eastAsiaTheme="minorHAnsi" w:hAnsiTheme="majorHAnsi" w:cstheme="minorBidi"/>
          <w:color w:val="auto"/>
          <w:sz w:val="22"/>
          <w:szCs w:val="22"/>
          <w:lang w:val="tr-TR" w:eastAsia="ko-KR" w:bidi="ar-SA"/>
        </w:rPr>
        <w:fldChar w:fldCharType="end"/>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in Q. Yang, M. Wooldridge (eds.) Proc. of the 24</w:t>
      </w:r>
      <w:r w:rsidR="009E1B49" w:rsidRPr="0015012C">
        <w:rPr>
          <w:rFonts w:asciiTheme="majorHAnsi" w:eastAsiaTheme="minorHAnsi" w:hAnsiTheme="majorHAnsi" w:cstheme="minorBidi"/>
          <w:color w:val="auto"/>
          <w:sz w:val="22"/>
          <w:szCs w:val="22"/>
          <w:vertAlign w:val="superscript"/>
          <w:lang w:val="tr-TR" w:eastAsia="ko-KR" w:bidi="ar-SA"/>
        </w:rPr>
        <w:t>th</w:t>
      </w:r>
      <w:r w:rsidR="009E1B49" w:rsidRPr="009E1B49">
        <w:rPr>
          <w:rFonts w:asciiTheme="majorHAnsi" w:eastAsiaTheme="minorHAnsi" w:hAnsiTheme="majorHAnsi" w:cstheme="minorBidi"/>
          <w:color w:val="auto"/>
          <w:sz w:val="22"/>
          <w:szCs w:val="22"/>
          <w:lang w:val="tr-TR" w:eastAsia="ko-KR" w:bidi="ar-SA"/>
        </w:rPr>
        <w:t xml:space="preserve"> </w:t>
      </w:r>
    </w:p>
    <w:p w:rsidR="0015012C" w:rsidRDefault="0015012C" w:rsidP="0015012C">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Int. Joint Conf. on Artificial Intelligence (IJCAI), pp. 2503-2509, AAAI Press, Buenos Aires, </w:t>
      </w:r>
    </w:p>
    <w:p w:rsidR="009E1B49" w:rsidRDefault="0015012C" w:rsidP="0015012C">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July 25-31, 2015. </w:t>
      </w:r>
    </w:p>
    <w:p w:rsidR="0015012C" w:rsidRPr="009E1B49" w:rsidRDefault="0015012C" w:rsidP="0015012C">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CB255A" w:rsidRDefault="00CB255A" w:rsidP="0015012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Akı</w:t>
      </w:r>
      <w:r w:rsidR="009E1B49" w:rsidRPr="009E1B49">
        <w:rPr>
          <w:rFonts w:asciiTheme="majorHAnsi" w:eastAsiaTheme="minorHAnsi" w:hAnsiTheme="majorHAnsi" w:cstheme="minorBidi"/>
          <w:color w:val="auto"/>
          <w:sz w:val="22"/>
          <w:szCs w:val="22"/>
          <w:lang w:val="tr-TR" w:eastAsia="ko-KR" w:bidi="ar-SA"/>
        </w:rPr>
        <w:t>ner</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Mason</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J</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K,</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Erturk</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H</w:t>
      </w: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“Molecular Dynamics Study of Thermal Conductivity of a </w:t>
      </w:r>
    </w:p>
    <w:p w:rsidR="00CB255A" w:rsidRDefault="00CB255A" w:rsidP="0015012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Hexagonal Boron Nitride-Water Nanofluid”, ASTFE First Thermal and Fluid Engineering </w:t>
      </w:r>
    </w:p>
    <w:p w:rsidR="009E1B49" w:rsidRPr="009E1B49" w:rsidRDefault="00CB255A" w:rsidP="0015012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Summer Conference, August 9-12, 2015, New York, NY, USA. </w:t>
      </w:r>
    </w:p>
    <w:p w:rsidR="001449FD" w:rsidRDefault="001449FD" w:rsidP="00871A8E">
      <w:pPr>
        <w:suppressAutoHyphens/>
        <w:spacing w:after="0" w:line="240" w:lineRule="auto"/>
        <w:outlineLvl w:val="0"/>
        <w:rPr>
          <w:rFonts w:asciiTheme="majorHAnsi" w:hAnsiTheme="majorHAnsi"/>
          <w:lang w:eastAsia="ko-KR"/>
        </w:rPr>
      </w:pPr>
    </w:p>
    <w:p w:rsidR="001449FD" w:rsidRDefault="001449FD" w:rsidP="00871A8E">
      <w:pPr>
        <w:suppressAutoHyphens/>
        <w:spacing w:after="0" w:line="240" w:lineRule="auto"/>
        <w:outlineLvl w:val="0"/>
        <w:rPr>
          <w:rFonts w:asciiTheme="majorHAnsi" w:hAnsiTheme="majorHAnsi"/>
          <w:lang w:eastAsia="ko-KR"/>
        </w:rPr>
      </w:pPr>
      <w:r>
        <w:rPr>
          <w:rFonts w:asciiTheme="majorHAnsi" w:hAnsiTheme="majorHAnsi"/>
          <w:lang w:eastAsia="ko-KR"/>
        </w:rPr>
        <w:t xml:space="preserve">Erdem, A., </w:t>
      </w:r>
      <w:r w:rsidR="009E1B49" w:rsidRPr="009E1B49">
        <w:rPr>
          <w:rFonts w:asciiTheme="majorHAnsi" w:hAnsiTheme="majorHAnsi"/>
          <w:lang w:eastAsia="ko-KR"/>
        </w:rPr>
        <w:t>Akın,</w:t>
      </w:r>
      <w:r>
        <w:rPr>
          <w:rFonts w:asciiTheme="majorHAnsi" w:hAnsiTheme="majorHAnsi"/>
          <w:lang w:eastAsia="ko-KR"/>
        </w:rPr>
        <w:t xml:space="preserve"> H.L., </w:t>
      </w:r>
      <w:r w:rsidR="009E1B49" w:rsidRPr="009E1B49">
        <w:rPr>
          <w:rFonts w:asciiTheme="majorHAnsi" w:hAnsiTheme="majorHAnsi"/>
          <w:lang w:eastAsia="ko-KR"/>
        </w:rPr>
        <w:t xml:space="preserve">"Multi-Robot Localization by Observation Merging", RoboCup 2014: Robot </w:t>
      </w:r>
    </w:p>
    <w:p w:rsidR="009E1B49" w:rsidRDefault="001449FD" w:rsidP="00871A8E">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World Cup XVIII, LNCS Vol. 8992, pp. 478-489, 2015.</w:t>
      </w:r>
    </w:p>
    <w:p w:rsidR="001449FD" w:rsidRPr="009E1B49" w:rsidRDefault="001449FD" w:rsidP="00871A8E">
      <w:pPr>
        <w:suppressAutoHyphens/>
        <w:spacing w:after="0" w:line="240" w:lineRule="auto"/>
        <w:outlineLvl w:val="0"/>
        <w:rPr>
          <w:rFonts w:asciiTheme="majorHAnsi" w:hAnsiTheme="majorHAnsi"/>
          <w:lang w:eastAsia="ko-KR"/>
        </w:rPr>
      </w:pPr>
    </w:p>
    <w:p w:rsidR="008F60D4" w:rsidRDefault="009E1B49" w:rsidP="001449FD">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Mester, </w:t>
      </w:r>
      <w:r w:rsidR="008F60D4">
        <w:rPr>
          <w:rFonts w:asciiTheme="majorHAnsi" w:hAnsiTheme="majorHAnsi"/>
          <w:lang w:eastAsia="ko-KR"/>
        </w:rPr>
        <w:t>Y., Kökç</w:t>
      </w:r>
      <w:r w:rsidRPr="009E1B49">
        <w:rPr>
          <w:rFonts w:asciiTheme="majorHAnsi" w:hAnsiTheme="majorHAnsi"/>
          <w:lang w:eastAsia="ko-KR"/>
        </w:rPr>
        <w:t xml:space="preserve">iyan, </w:t>
      </w:r>
      <w:r w:rsidR="008F60D4">
        <w:rPr>
          <w:rFonts w:asciiTheme="majorHAnsi" w:hAnsiTheme="majorHAnsi"/>
          <w:lang w:eastAsia="ko-KR"/>
        </w:rPr>
        <w:t>N., Yolum, P., ‘’Negotiating Privacy Constraints in Online Social N</w:t>
      </w:r>
      <w:r w:rsidRPr="009E1B49">
        <w:rPr>
          <w:rFonts w:asciiTheme="majorHAnsi" w:hAnsiTheme="majorHAnsi"/>
          <w:lang w:eastAsia="ko-KR"/>
        </w:rPr>
        <w:t>etworks</w:t>
      </w:r>
      <w:r w:rsidR="008F60D4">
        <w:rPr>
          <w:rFonts w:asciiTheme="majorHAnsi" w:hAnsiTheme="majorHAnsi"/>
          <w:lang w:eastAsia="ko-KR"/>
        </w:rPr>
        <w:t>’’</w:t>
      </w:r>
      <w:r w:rsidRPr="009E1B49">
        <w:rPr>
          <w:rFonts w:asciiTheme="majorHAnsi" w:hAnsiTheme="majorHAnsi"/>
          <w:lang w:eastAsia="ko-KR"/>
        </w:rPr>
        <w:t xml:space="preserve">, </w:t>
      </w:r>
    </w:p>
    <w:p w:rsidR="008F60D4" w:rsidRDefault="008F60D4" w:rsidP="001449F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Proceedings of the Second International Workshop on Multiagent Foundations of Social </w:t>
      </w:r>
    </w:p>
    <w:p w:rsidR="009E1B49" w:rsidRDefault="008F60D4" w:rsidP="001449FD">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Computing, AAMAS, 2015.</w:t>
      </w:r>
    </w:p>
    <w:p w:rsidR="008F60D4" w:rsidRPr="009E1B49" w:rsidRDefault="008F60D4" w:rsidP="001449FD">
      <w:pPr>
        <w:suppressAutoHyphens/>
        <w:spacing w:after="0" w:line="240" w:lineRule="auto"/>
        <w:outlineLvl w:val="0"/>
        <w:rPr>
          <w:rFonts w:asciiTheme="majorHAnsi" w:hAnsiTheme="majorHAnsi"/>
          <w:lang w:eastAsia="ko-KR"/>
        </w:rPr>
      </w:pPr>
    </w:p>
    <w:p w:rsidR="00AF214B" w:rsidRDefault="00AF214B" w:rsidP="00AF214B">
      <w:pPr>
        <w:suppressAutoHyphens/>
        <w:spacing w:after="0" w:line="240" w:lineRule="auto"/>
        <w:outlineLvl w:val="0"/>
        <w:rPr>
          <w:rFonts w:asciiTheme="majorHAnsi" w:hAnsiTheme="majorHAnsi"/>
          <w:lang w:eastAsia="ko-KR"/>
        </w:rPr>
      </w:pPr>
      <w:r>
        <w:rPr>
          <w:rFonts w:asciiTheme="majorHAnsi" w:hAnsiTheme="majorHAnsi"/>
          <w:lang w:eastAsia="ko-KR"/>
        </w:rPr>
        <w:t>Marvasti, N.</w:t>
      </w:r>
      <w:r w:rsidR="009E1B49" w:rsidRPr="009E1B49">
        <w:rPr>
          <w:rFonts w:asciiTheme="majorHAnsi" w:hAnsiTheme="majorHAnsi"/>
          <w:lang w:eastAsia="ko-KR"/>
        </w:rPr>
        <w:t>B., et al. "</w:t>
      </w:r>
      <w:r>
        <w:rPr>
          <w:rFonts w:asciiTheme="majorHAnsi" w:hAnsiTheme="majorHAnsi"/>
          <w:lang w:eastAsia="ko-KR"/>
        </w:rPr>
        <w:t>Overview of the ImageCLEF 2015 Liver CT Annotation Task</w:t>
      </w:r>
      <w:r w:rsidR="009E1B49" w:rsidRPr="009E1B49">
        <w:rPr>
          <w:rFonts w:asciiTheme="majorHAnsi" w:hAnsiTheme="majorHAnsi"/>
          <w:lang w:eastAsia="ko-KR"/>
        </w:rPr>
        <w:t>"</w:t>
      </w:r>
      <w:r>
        <w:rPr>
          <w:rFonts w:asciiTheme="majorHAnsi" w:hAnsiTheme="majorHAnsi"/>
          <w:lang w:eastAsia="ko-KR"/>
        </w:rPr>
        <w:t xml:space="preserve">, CLEF2015 </w:t>
      </w:r>
    </w:p>
    <w:p w:rsidR="009E1B49" w:rsidRDefault="00AF214B" w:rsidP="00AF214B">
      <w:pPr>
        <w:suppressAutoHyphens/>
        <w:spacing w:after="0" w:line="240" w:lineRule="auto"/>
        <w:outlineLvl w:val="0"/>
        <w:rPr>
          <w:rFonts w:asciiTheme="majorHAnsi" w:hAnsiTheme="majorHAnsi"/>
          <w:lang w:eastAsia="ko-KR"/>
        </w:rPr>
      </w:pPr>
      <w:r>
        <w:rPr>
          <w:rFonts w:asciiTheme="majorHAnsi" w:hAnsiTheme="majorHAnsi"/>
          <w:lang w:eastAsia="ko-KR"/>
        </w:rPr>
        <w:t xml:space="preserve">          Working Notes,</w:t>
      </w:r>
      <w:r w:rsidR="009E1B49" w:rsidRPr="009E1B49">
        <w:rPr>
          <w:rFonts w:asciiTheme="majorHAnsi" w:hAnsiTheme="majorHAnsi"/>
          <w:lang w:eastAsia="ko-KR"/>
        </w:rPr>
        <w:t xml:space="preserve"> CEUR Workshop Proceedings, CEUR-WS. org, Toulouse, France. 2015.</w:t>
      </w:r>
    </w:p>
    <w:p w:rsidR="00AF214B" w:rsidRPr="009E1B49" w:rsidRDefault="00AF214B" w:rsidP="00AF214B">
      <w:pPr>
        <w:suppressAutoHyphens/>
        <w:spacing w:after="0" w:line="240" w:lineRule="auto"/>
        <w:outlineLvl w:val="0"/>
        <w:rPr>
          <w:rFonts w:asciiTheme="majorHAnsi" w:hAnsiTheme="majorHAnsi"/>
          <w:lang w:eastAsia="ko-KR"/>
        </w:rPr>
      </w:pPr>
    </w:p>
    <w:p w:rsidR="00AF214B" w:rsidRDefault="009E1B49" w:rsidP="00AF214B">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Domazet, </w:t>
      </w:r>
      <w:r w:rsidR="00AF214B">
        <w:rPr>
          <w:rFonts w:asciiTheme="majorHAnsi" w:hAnsiTheme="majorHAnsi"/>
          <w:lang w:eastAsia="ko-KR"/>
        </w:rPr>
        <w:t xml:space="preserve">E., </w:t>
      </w:r>
      <w:r w:rsidRPr="009E1B49">
        <w:rPr>
          <w:rFonts w:asciiTheme="majorHAnsi" w:hAnsiTheme="majorHAnsi"/>
          <w:lang w:eastAsia="ko-KR"/>
        </w:rPr>
        <w:t>Özturan,</w:t>
      </w:r>
      <w:r w:rsidR="00AF214B">
        <w:rPr>
          <w:rFonts w:asciiTheme="majorHAnsi" w:hAnsiTheme="majorHAnsi"/>
          <w:lang w:eastAsia="ko-KR"/>
        </w:rPr>
        <w:t xml:space="preserve"> C.,</w:t>
      </w:r>
      <w:r w:rsidRPr="009E1B49">
        <w:rPr>
          <w:rFonts w:asciiTheme="majorHAnsi" w:hAnsiTheme="majorHAnsi"/>
          <w:lang w:eastAsia="ko-KR"/>
        </w:rPr>
        <w:t xml:space="preserve">Önsel, </w:t>
      </w:r>
      <w:r w:rsidR="00AF214B">
        <w:rPr>
          <w:rFonts w:asciiTheme="majorHAnsi" w:hAnsiTheme="majorHAnsi"/>
          <w:lang w:eastAsia="ko-KR"/>
        </w:rPr>
        <w:t xml:space="preserve">L., </w:t>
      </w:r>
      <w:r w:rsidRPr="009E1B49">
        <w:rPr>
          <w:rFonts w:asciiTheme="majorHAnsi" w:hAnsiTheme="majorHAnsi"/>
          <w:lang w:eastAsia="ko-KR"/>
        </w:rPr>
        <w:t xml:space="preserve">Eltutar, </w:t>
      </w:r>
      <w:r w:rsidR="00AF214B">
        <w:rPr>
          <w:rFonts w:asciiTheme="majorHAnsi" w:hAnsiTheme="majorHAnsi"/>
          <w:lang w:eastAsia="ko-KR"/>
        </w:rPr>
        <w:t>Z., ‘’</w:t>
      </w:r>
      <w:r w:rsidRPr="009E1B49">
        <w:rPr>
          <w:rFonts w:asciiTheme="majorHAnsi" w:hAnsiTheme="majorHAnsi"/>
          <w:lang w:eastAsia="ko-KR"/>
        </w:rPr>
        <w:t xml:space="preserve">Parallelization of a Glass Furnace Mathematical </w:t>
      </w:r>
    </w:p>
    <w:p w:rsidR="00AF214B" w:rsidRDefault="00AF214B" w:rsidP="00AF214B">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Model for Multi-core Systems</w:t>
      </w:r>
      <w:r>
        <w:rPr>
          <w:rFonts w:asciiTheme="majorHAnsi" w:hAnsiTheme="majorHAnsi"/>
          <w:lang w:eastAsia="ko-KR"/>
        </w:rPr>
        <w:t>’’</w:t>
      </w:r>
      <w:r w:rsidR="009E1B49" w:rsidRPr="009E1B49">
        <w:rPr>
          <w:rFonts w:asciiTheme="majorHAnsi" w:hAnsiTheme="majorHAnsi"/>
          <w:lang w:eastAsia="ko-KR"/>
        </w:rPr>
        <w:t xml:space="preserve">, Proceedings of the Fourth International Conference on </w:t>
      </w:r>
    </w:p>
    <w:p w:rsidR="009E1B49" w:rsidRDefault="00AF214B" w:rsidP="00AF214B">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Parallel, Distributed, Grid and Cloud Computing for Engineering, 2015.</w:t>
      </w:r>
    </w:p>
    <w:p w:rsidR="00AF214B" w:rsidRPr="009E1B49" w:rsidRDefault="00AF214B" w:rsidP="00AF214B">
      <w:pPr>
        <w:suppressAutoHyphens/>
        <w:spacing w:after="0" w:line="240" w:lineRule="auto"/>
        <w:outlineLvl w:val="0"/>
        <w:rPr>
          <w:rFonts w:asciiTheme="majorHAnsi" w:hAnsiTheme="majorHAnsi"/>
          <w:lang w:eastAsia="ko-KR"/>
        </w:rPr>
      </w:pPr>
    </w:p>
    <w:p w:rsidR="00F776E1" w:rsidRDefault="0028159C" w:rsidP="0028159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Coskun, D.</w:t>
      </w:r>
      <w:r w:rsidR="009E1B49" w:rsidRPr="009E1B49">
        <w:rPr>
          <w:rFonts w:asciiTheme="majorHAnsi" w:eastAsiaTheme="minorHAnsi" w:hAnsiTheme="majorHAnsi" w:cstheme="minorBidi"/>
          <w:color w:val="auto"/>
          <w:sz w:val="22"/>
          <w:szCs w:val="22"/>
          <w:lang w:val="tr-TR" w:eastAsia="ko-KR" w:bidi="ar-SA"/>
        </w:rPr>
        <w:t>, Durmaz Incel,</w:t>
      </w:r>
      <w:r>
        <w:rPr>
          <w:rFonts w:asciiTheme="majorHAnsi" w:eastAsiaTheme="minorHAnsi" w:hAnsiTheme="majorHAnsi" w:cstheme="minorBidi"/>
          <w:color w:val="auto"/>
          <w:sz w:val="22"/>
          <w:szCs w:val="22"/>
          <w:lang w:val="tr-TR" w:eastAsia="ko-KR" w:bidi="ar-SA"/>
        </w:rPr>
        <w:t xml:space="preserve"> Ö., </w:t>
      </w:r>
      <w:r w:rsidR="009E1B49" w:rsidRPr="009E1B49">
        <w:rPr>
          <w:rFonts w:asciiTheme="majorHAnsi" w:eastAsiaTheme="minorHAnsi" w:hAnsiTheme="majorHAnsi" w:cstheme="minorBidi"/>
          <w:color w:val="auto"/>
          <w:sz w:val="22"/>
          <w:szCs w:val="22"/>
          <w:lang w:val="tr-TR" w:eastAsia="ko-KR" w:bidi="ar-SA"/>
        </w:rPr>
        <w:t xml:space="preserve"> </w:t>
      </w:r>
      <w:r>
        <w:rPr>
          <w:rFonts w:asciiTheme="majorHAnsi" w:eastAsiaTheme="minorHAnsi" w:hAnsiTheme="majorHAnsi" w:cstheme="minorBidi"/>
          <w:color w:val="auto"/>
          <w:sz w:val="22"/>
          <w:szCs w:val="22"/>
          <w:lang w:val="tr-TR" w:eastAsia="ko-KR" w:bidi="ar-SA"/>
        </w:rPr>
        <w:t>Özgövde, A.,</w:t>
      </w:r>
      <w:r w:rsidR="00F776E1">
        <w:rPr>
          <w:rFonts w:asciiTheme="majorHAnsi" w:eastAsiaTheme="minorHAnsi" w:hAnsiTheme="majorHAnsi" w:cstheme="minorBidi"/>
          <w:color w:val="auto"/>
          <w:sz w:val="22"/>
          <w:szCs w:val="22"/>
          <w:lang w:val="tr-TR" w:eastAsia="ko-KR" w:bidi="ar-SA"/>
        </w:rPr>
        <w:t xml:space="preserve"> "Phone Position/Placement Detection Using </w:t>
      </w:r>
    </w:p>
    <w:p w:rsidR="00F776E1" w:rsidRDefault="00F776E1" w:rsidP="0028159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Accelerometer: Impact on Activity Recognition</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Intelligent Sensors, Sensor Networks and </w:t>
      </w:r>
    </w:p>
    <w:p w:rsidR="00F776E1" w:rsidRDefault="00F776E1" w:rsidP="0028159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Information Processing (ISSNIP), 2015 IEEE Tenth International Conference on. IEEE, </w:t>
      </w:r>
    </w:p>
    <w:p w:rsidR="009E1B49" w:rsidRDefault="00F776E1" w:rsidP="0028159C">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w:t>
      </w:r>
    </w:p>
    <w:p w:rsidR="00F776E1" w:rsidRPr="009E1B49" w:rsidRDefault="00F776E1" w:rsidP="0028159C">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F776E1" w:rsidRDefault="009E1B49" w:rsidP="00F776E1">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Ilhan</w:t>
      </w:r>
      <w:r w:rsidR="00F776E1">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B</w:t>
      </w:r>
      <w:r w:rsidR="00F776E1">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Kur</w:t>
      </w:r>
      <w:r w:rsidR="00F776E1">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t M</w:t>
      </w:r>
      <w:r w:rsidR="00F776E1">
        <w:rPr>
          <w:rFonts w:asciiTheme="majorHAnsi" w:eastAsiaTheme="minorHAnsi" w:hAnsiTheme="majorHAnsi" w:cstheme="minorBidi"/>
          <w:color w:val="auto"/>
          <w:sz w:val="22"/>
          <w:szCs w:val="22"/>
          <w:lang w:val="tr-TR" w:eastAsia="ko-KR" w:bidi="ar-SA"/>
        </w:rPr>
        <w:t>., Ertü</w:t>
      </w:r>
      <w:r w:rsidRPr="009E1B49">
        <w:rPr>
          <w:rFonts w:asciiTheme="majorHAnsi" w:eastAsiaTheme="minorHAnsi" w:hAnsiTheme="majorHAnsi" w:cstheme="minorBidi"/>
          <w:color w:val="auto"/>
          <w:sz w:val="22"/>
          <w:szCs w:val="22"/>
          <w:lang w:val="tr-TR" w:eastAsia="ko-KR" w:bidi="ar-SA"/>
        </w:rPr>
        <w:t>rk</w:t>
      </w:r>
      <w:r w:rsidR="00F776E1">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H</w:t>
      </w:r>
      <w:r w:rsidR="00F776E1">
        <w:rPr>
          <w:rFonts w:asciiTheme="majorHAnsi" w:eastAsiaTheme="minorHAnsi" w:hAnsiTheme="majorHAnsi" w:cstheme="minorBidi"/>
          <w:color w:val="auto"/>
          <w:sz w:val="22"/>
          <w:szCs w:val="22"/>
          <w:lang w:val="tr-TR" w:eastAsia="ko-KR" w:bidi="ar-SA"/>
        </w:rPr>
        <w:t xml:space="preserve">., </w:t>
      </w:r>
      <w:r w:rsidRPr="009E1B49">
        <w:rPr>
          <w:rFonts w:asciiTheme="majorHAnsi" w:eastAsiaTheme="minorHAnsi" w:hAnsiTheme="majorHAnsi" w:cstheme="minorBidi"/>
          <w:color w:val="auto"/>
          <w:sz w:val="22"/>
          <w:szCs w:val="22"/>
          <w:lang w:val="tr-TR" w:eastAsia="ko-KR" w:bidi="ar-SA"/>
        </w:rPr>
        <w:t xml:space="preserve">“Preparation and Thermal Conductivity of Water based hBN </w:t>
      </w:r>
    </w:p>
    <w:p w:rsidR="00F776E1" w:rsidRDefault="00F776E1" w:rsidP="00F776E1">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Nanofluids”, ASTFE First Thermal and Fluid Engineering Summer Conference, August 9-12, </w:t>
      </w:r>
    </w:p>
    <w:p w:rsidR="009E1B49" w:rsidRDefault="00F776E1" w:rsidP="00F776E1">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2015, New York, NY, USA. </w:t>
      </w:r>
    </w:p>
    <w:p w:rsidR="00F776E1" w:rsidRPr="009E1B49" w:rsidRDefault="00F776E1" w:rsidP="00F776E1">
      <w:pPr>
        <w:pStyle w:val="TextBody"/>
        <w:spacing w:after="0" w:line="240" w:lineRule="auto"/>
        <w:outlineLvl w:val="0"/>
        <w:rPr>
          <w:rFonts w:asciiTheme="majorHAnsi" w:eastAsiaTheme="minorHAnsi" w:hAnsiTheme="majorHAnsi" w:cstheme="minorBidi"/>
          <w:color w:val="auto"/>
          <w:sz w:val="22"/>
          <w:szCs w:val="22"/>
          <w:lang w:val="tr-TR" w:eastAsia="ko-KR" w:bidi="ar-SA"/>
        </w:rPr>
      </w:pPr>
    </w:p>
    <w:p w:rsidR="00F776E1" w:rsidRDefault="009E1B49" w:rsidP="00F776E1">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Derici, </w:t>
      </w:r>
      <w:r w:rsidR="00F776E1">
        <w:rPr>
          <w:rFonts w:asciiTheme="majorHAnsi" w:hAnsiTheme="majorHAnsi"/>
          <w:lang w:eastAsia="ko-KR"/>
        </w:rPr>
        <w:t xml:space="preserve">C., </w:t>
      </w:r>
      <w:r w:rsidRPr="009E1B49">
        <w:rPr>
          <w:rFonts w:asciiTheme="majorHAnsi" w:hAnsiTheme="majorHAnsi"/>
          <w:lang w:eastAsia="ko-KR"/>
        </w:rPr>
        <w:t xml:space="preserve">Çelik, </w:t>
      </w:r>
      <w:r w:rsidR="00F776E1">
        <w:rPr>
          <w:rFonts w:asciiTheme="majorHAnsi" w:hAnsiTheme="majorHAnsi"/>
          <w:lang w:eastAsia="ko-KR"/>
        </w:rPr>
        <w:t xml:space="preserve">K., </w:t>
      </w:r>
      <w:r w:rsidRPr="009E1B49">
        <w:rPr>
          <w:rFonts w:asciiTheme="majorHAnsi" w:hAnsiTheme="majorHAnsi"/>
          <w:lang w:eastAsia="ko-KR"/>
        </w:rPr>
        <w:t>Kutbay,</w:t>
      </w:r>
      <w:r w:rsidR="00F776E1">
        <w:rPr>
          <w:rFonts w:asciiTheme="majorHAnsi" w:hAnsiTheme="majorHAnsi"/>
          <w:lang w:eastAsia="ko-KR"/>
        </w:rPr>
        <w:t xml:space="preserve"> E.,</w:t>
      </w:r>
      <w:r w:rsidRPr="009E1B49">
        <w:rPr>
          <w:rFonts w:asciiTheme="majorHAnsi" w:hAnsiTheme="majorHAnsi"/>
          <w:lang w:eastAsia="ko-KR"/>
        </w:rPr>
        <w:t xml:space="preserve"> </w:t>
      </w:r>
      <w:r w:rsidR="00F776E1">
        <w:rPr>
          <w:rFonts w:asciiTheme="majorHAnsi" w:hAnsiTheme="majorHAnsi"/>
          <w:lang w:eastAsia="ko-KR"/>
        </w:rPr>
        <w:t>Aydın, Y.</w:t>
      </w:r>
      <w:r w:rsidRPr="009E1B49">
        <w:rPr>
          <w:rFonts w:asciiTheme="majorHAnsi" w:hAnsiTheme="majorHAnsi"/>
          <w:lang w:eastAsia="ko-KR"/>
        </w:rPr>
        <w:t>, Güngör,</w:t>
      </w:r>
      <w:r w:rsidR="00F776E1">
        <w:rPr>
          <w:rFonts w:asciiTheme="majorHAnsi" w:hAnsiTheme="majorHAnsi"/>
          <w:lang w:eastAsia="ko-KR"/>
        </w:rPr>
        <w:t xml:space="preserve"> T.,</w:t>
      </w:r>
      <w:r w:rsidRPr="009E1B49">
        <w:rPr>
          <w:rFonts w:asciiTheme="majorHAnsi" w:hAnsiTheme="majorHAnsi"/>
          <w:lang w:eastAsia="ko-KR"/>
        </w:rPr>
        <w:t xml:space="preserve"> Özgür, </w:t>
      </w:r>
      <w:r w:rsidR="00F776E1">
        <w:rPr>
          <w:rFonts w:asciiTheme="majorHAnsi" w:hAnsiTheme="majorHAnsi"/>
          <w:lang w:eastAsia="ko-KR"/>
        </w:rPr>
        <w:t>A., Kartal, G., ‘’</w:t>
      </w:r>
      <w:r w:rsidRPr="009E1B49">
        <w:rPr>
          <w:rFonts w:asciiTheme="majorHAnsi" w:hAnsiTheme="majorHAnsi"/>
          <w:lang w:eastAsia="ko-KR"/>
        </w:rPr>
        <w:t xml:space="preserve">Question Analysis for a </w:t>
      </w:r>
    </w:p>
    <w:p w:rsidR="00F776E1" w:rsidRDefault="00F776E1" w:rsidP="00F776E1">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Closed Domain Question Answering System</w:t>
      </w:r>
      <w:r>
        <w:rPr>
          <w:rFonts w:asciiTheme="majorHAnsi" w:hAnsiTheme="majorHAnsi"/>
          <w:lang w:eastAsia="ko-KR"/>
        </w:rPr>
        <w:t>’’,</w:t>
      </w:r>
      <w:r w:rsidR="009E1B49" w:rsidRPr="009E1B49">
        <w:rPr>
          <w:rFonts w:asciiTheme="majorHAnsi" w:hAnsiTheme="majorHAnsi"/>
          <w:lang w:eastAsia="ko-KR"/>
        </w:rPr>
        <w:t xml:space="preserve"> Proceedings of the Conference on Intelligent </w:t>
      </w:r>
    </w:p>
    <w:p w:rsidR="00F776E1" w:rsidRDefault="00F776E1" w:rsidP="00F776E1">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Text Processing and Computational Linguistics (CICLing), LNCS 9042, pp. 468–482, </w:t>
      </w:r>
    </w:p>
    <w:p w:rsidR="009E1B49" w:rsidRDefault="00F776E1" w:rsidP="00F776E1">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Springer, 2015.</w:t>
      </w:r>
    </w:p>
    <w:p w:rsidR="00F776E1" w:rsidRPr="009E1B49" w:rsidRDefault="00F776E1" w:rsidP="00F776E1">
      <w:pPr>
        <w:suppressAutoHyphens/>
        <w:spacing w:after="0" w:line="240" w:lineRule="auto"/>
        <w:outlineLvl w:val="0"/>
        <w:rPr>
          <w:rFonts w:asciiTheme="majorHAnsi" w:hAnsiTheme="majorHAnsi"/>
          <w:lang w:eastAsia="ko-KR"/>
        </w:rPr>
      </w:pPr>
    </w:p>
    <w:p w:rsidR="00C83567" w:rsidRDefault="009E1B49" w:rsidP="00F776E1">
      <w:pPr>
        <w:suppressAutoHyphens/>
        <w:spacing w:after="0" w:line="240" w:lineRule="auto"/>
        <w:rPr>
          <w:rFonts w:asciiTheme="majorHAnsi" w:hAnsiTheme="majorHAnsi"/>
          <w:lang w:eastAsia="ko-KR"/>
        </w:rPr>
      </w:pPr>
      <w:r w:rsidRPr="009E1B49">
        <w:rPr>
          <w:rFonts w:asciiTheme="majorHAnsi" w:hAnsiTheme="majorHAnsi"/>
          <w:lang w:eastAsia="ko-KR"/>
        </w:rPr>
        <w:t xml:space="preserve">Eksin, </w:t>
      </w:r>
      <w:r w:rsidR="00C83567">
        <w:rPr>
          <w:rFonts w:asciiTheme="majorHAnsi" w:hAnsiTheme="majorHAnsi"/>
          <w:lang w:eastAsia="ko-KR"/>
        </w:rPr>
        <w:t xml:space="preserve">C., </w:t>
      </w:r>
      <w:r w:rsidRPr="009E1B49">
        <w:rPr>
          <w:rFonts w:asciiTheme="majorHAnsi" w:hAnsiTheme="majorHAnsi"/>
          <w:lang w:eastAsia="ko-KR"/>
        </w:rPr>
        <w:t>Deliç</w:t>
      </w:r>
      <w:r w:rsidR="00C83567">
        <w:rPr>
          <w:rFonts w:asciiTheme="majorHAnsi" w:hAnsiTheme="majorHAnsi"/>
          <w:lang w:eastAsia="ko-KR"/>
        </w:rPr>
        <w:t xml:space="preserve">, H., </w:t>
      </w:r>
      <w:r w:rsidRPr="009E1B49">
        <w:rPr>
          <w:rFonts w:asciiTheme="majorHAnsi" w:hAnsiTheme="majorHAnsi"/>
          <w:lang w:eastAsia="ko-KR"/>
        </w:rPr>
        <w:t xml:space="preserve">Ribeiro, </w:t>
      </w:r>
      <w:r w:rsidR="00C83567">
        <w:rPr>
          <w:rFonts w:asciiTheme="majorHAnsi" w:hAnsiTheme="majorHAnsi"/>
          <w:lang w:eastAsia="ko-KR"/>
        </w:rPr>
        <w:t xml:space="preserve">A., </w:t>
      </w:r>
      <w:r w:rsidRPr="009E1B49">
        <w:rPr>
          <w:rFonts w:asciiTheme="majorHAnsi" w:hAnsiTheme="majorHAnsi"/>
          <w:lang w:eastAsia="ko-KR"/>
        </w:rPr>
        <w:t xml:space="preserve">“Rational Consumer Behavior Models in Smart Pricing”, IEEE </w:t>
      </w:r>
    </w:p>
    <w:p w:rsidR="00C83567" w:rsidRDefault="00C83567" w:rsidP="00F776E1">
      <w:pPr>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International Conference on Acoustics, Speech, and Signal Processing, Brisbane, Australia, </w:t>
      </w:r>
    </w:p>
    <w:p w:rsidR="009E1B49" w:rsidRDefault="00C83567" w:rsidP="00F776E1">
      <w:pPr>
        <w:suppressAutoHyphens/>
        <w:spacing w:after="0" w:line="240" w:lineRule="auto"/>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April 19-24, 2015, pp. 3167-3171</w:t>
      </w:r>
      <w:r w:rsidR="00F776E1">
        <w:rPr>
          <w:rFonts w:asciiTheme="majorHAnsi" w:hAnsiTheme="majorHAnsi"/>
          <w:lang w:eastAsia="ko-KR"/>
        </w:rPr>
        <w:t>.</w:t>
      </w:r>
    </w:p>
    <w:p w:rsidR="00F776E1" w:rsidRPr="009E1B49" w:rsidRDefault="00F776E1" w:rsidP="00F776E1">
      <w:pPr>
        <w:suppressAutoHyphens/>
        <w:spacing w:after="0" w:line="240" w:lineRule="auto"/>
        <w:rPr>
          <w:rFonts w:asciiTheme="majorHAnsi" w:hAnsiTheme="majorHAnsi"/>
          <w:lang w:eastAsia="ko-KR"/>
        </w:rPr>
      </w:pPr>
    </w:p>
    <w:p w:rsidR="00C83567" w:rsidRDefault="00C83567" w:rsidP="00C83567">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Eksin, </w:t>
      </w:r>
      <w:r>
        <w:rPr>
          <w:rFonts w:asciiTheme="majorHAnsi" w:hAnsiTheme="majorHAnsi"/>
          <w:lang w:eastAsia="ko-KR"/>
        </w:rPr>
        <w:t xml:space="preserve">C., </w:t>
      </w:r>
      <w:r w:rsidRPr="009E1B49">
        <w:rPr>
          <w:rFonts w:asciiTheme="majorHAnsi" w:hAnsiTheme="majorHAnsi"/>
          <w:lang w:eastAsia="ko-KR"/>
        </w:rPr>
        <w:t>Deliç</w:t>
      </w:r>
      <w:r>
        <w:rPr>
          <w:rFonts w:asciiTheme="majorHAnsi" w:hAnsiTheme="majorHAnsi"/>
          <w:lang w:eastAsia="ko-KR"/>
        </w:rPr>
        <w:t xml:space="preserve">, H., </w:t>
      </w:r>
      <w:r w:rsidRPr="009E1B49">
        <w:rPr>
          <w:rFonts w:asciiTheme="majorHAnsi" w:hAnsiTheme="majorHAnsi"/>
          <w:lang w:eastAsia="ko-KR"/>
        </w:rPr>
        <w:t xml:space="preserve">Ribeiro, </w:t>
      </w:r>
      <w:r>
        <w:rPr>
          <w:rFonts w:asciiTheme="majorHAnsi" w:hAnsiTheme="majorHAnsi"/>
          <w:lang w:eastAsia="ko-KR"/>
        </w:rPr>
        <w:t xml:space="preserve">A., </w:t>
      </w:r>
      <w:r w:rsidR="009E1B49" w:rsidRPr="009E1B49">
        <w:rPr>
          <w:rFonts w:asciiTheme="majorHAnsi" w:hAnsiTheme="majorHAnsi"/>
          <w:lang w:eastAsia="ko-KR"/>
        </w:rPr>
        <w:t xml:space="preserve">“Real-Time Pricing with Uncertain and Heterogeneous Consumer </w:t>
      </w:r>
    </w:p>
    <w:p w:rsidR="00C83567" w:rsidRDefault="00C83567" w:rsidP="00C83567">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Preferences”, Proceedings of the American Control Conference, Chicago, Illinois, July 1-3, </w:t>
      </w:r>
    </w:p>
    <w:p w:rsidR="009E1B49" w:rsidRDefault="00C83567" w:rsidP="00C83567">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 pp. 5692-5699.</w:t>
      </w:r>
    </w:p>
    <w:p w:rsidR="00C83567" w:rsidRPr="009E1B49" w:rsidRDefault="00C83567" w:rsidP="00C83567">
      <w:pPr>
        <w:suppressAutoHyphens/>
        <w:spacing w:after="0" w:line="240" w:lineRule="auto"/>
        <w:outlineLvl w:val="0"/>
        <w:rPr>
          <w:rFonts w:asciiTheme="majorHAnsi" w:hAnsiTheme="majorHAnsi"/>
          <w:lang w:eastAsia="ko-KR"/>
        </w:rPr>
      </w:pPr>
    </w:p>
    <w:p w:rsidR="00C83567" w:rsidRDefault="009E1B49" w:rsidP="00C83567">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Aydın, </w:t>
      </w:r>
      <w:r w:rsidR="00C83567">
        <w:rPr>
          <w:rFonts w:asciiTheme="majorHAnsi" w:hAnsiTheme="majorHAnsi"/>
          <w:lang w:eastAsia="ko-KR"/>
        </w:rPr>
        <w:t xml:space="preserve">F., </w:t>
      </w:r>
      <w:r w:rsidRPr="009E1B49">
        <w:rPr>
          <w:rFonts w:asciiTheme="majorHAnsi" w:hAnsiTheme="majorHAnsi"/>
          <w:lang w:eastAsia="ko-KR"/>
        </w:rPr>
        <w:t xml:space="preserve">Hüsünbeyi, </w:t>
      </w:r>
      <w:r w:rsidR="00C83567">
        <w:rPr>
          <w:rFonts w:asciiTheme="majorHAnsi" w:hAnsiTheme="majorHAnsi"/>
          <w:lang w:eastAsia="ko-KR"/>
        </w:rPr>
        <w:t>Z.M.,Özgür, A.,</w:t>
      </w:r>
      <w:r w:rsidRPr="009E1B49">
        <w:rPr>
          <w:rFonts w:asciiTheme="majorHAnsi" w:hAnsiTheme="majorHAnsi"/>
          <w:lang w:eastAsia="ko-KR"/>
        </w:rPr>
        <w:t>.</w:t>
      </w:r>
      <w:r w:rsidR="00C83567">
        <w:rPr>
          <w:rFonts w:asciiTheme="majorHAnsi" w:hAnsiTheme="majorHAnsi"/>
          <w:lang w:eastAsia="ko-KR"/>
        </w:rPr>
        <w:t>’’</w:t>
      </w:r>
      <w:r w:rsidRPr="009E1B49">
        <w:rPr>
          <w:rFonts w:asciiTheme="majorHAnsi" w:hAnsiTheme="majorHAnsi"/>
          <w:lang w:eastAsia="ko-KR"/>
        </w:rPr>
        <w:t xml:space="preserve">Retrieving Passages Describing Experimental Methods </w:t>
      </w:r>
    </w:p>
    <w:p w:rsidR="00C83567" w:rsidRDefault="00C83567" w:rsidP="00C83567">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using Ontology and Term Relevance based Query Matching. Proceedings of the Fifth </w:t>
      </w:r>
    </w:p>
    <w:p w:rsidR="00C83567" w:rsidRDefault="00C83567" w:rsidP="00C83567">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BioCreative Challenge Evaluation Workshop, pp. 42-50, Sevilla, Spain, September 9-11, </w:t>
      </w:r>
    </w:p>
    <w:p w:rsidR="009E1B49" w:rsidRDefault="00C83567" w:rsidP="00C83567">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2015.</w:t>
      </w:r>
    </w:p>
    <w:p w:rsidR="00C83567" w:rsidRPr="009E1B49" w:rsidRDefault="00C83567" w:rsidP="00C83567">
      <w:pPr>
        <w:suppressAutoHyphens/>
        <w:spacing w:after="0" w:line="240" w:lineRule="auto"/>
        <w:outlineLvl w:val="0"/>
        <w:rPr>
          <w:rFonts w:asciiTheme="majorHAnsi" w:hAnsiTheme="majorHAnsi"/>
          <w:lang w:eastAsia="ko-KR"/>
        </w:rPr>
      </w:pPr>
    </w:p>
    <w:p w:rsidR="0014283E" w:rsidRDefault="009E1B49" w:rsidP="0014283E">
      <w:pPr>
        <w:pStyle w:val="TextBody"/>
        <w:spacing w:after="0" w:line="240" w:lineRule="auto"/>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Gündoğdu, D., Incel, </w:t>
      </w:r>
      <w:r w:rsidR="0014283E" w:rsidRPr="009E1B49">
        <w:rPr>
          <w:rFonts w:asciiTheme="majorHAnsi" w:eastAsiaTheme="minorHAnsi" w:hAnsiTheme="majorHAnsi" w:cstheme="minorBidi"/>
          <w:color w:val="auto"/>
          <w:sz w:val="22"/>
          <w:szCs w:val="22"/>
          <w:lang w:val="tr-TR" w:eastAsia="ko-KR" w:bidi="ar-SA"/>
        </w:rPr>
        <w:t xml:space="preserve">Ö.D. </w:t>
      </w:r>
      <w:r w:rsidR="0014283E">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 Salah, </w:t>
      </w:r>
      <w:r w:rsidR="0014283E">
        <w:rPr>
          <w:rFonts w:asciiTheme="majorHAnsi" w:eastAsiaTheme="minorHAnsi" w:hAnsiTheme="majorHAnsi" w:cstheme="minorBidi"/>
          <w:color w:val="auto"/>
          <w:sz w:val="22"/>
          <w:szCs w:val="22"/>
          <w:lang w:val="tr-TR" w:eastAsia="ko-KR" w:bidi="ar-SA"/>
        </w:rPr>
        <w:t>A.A.,</w:t>
      </w:r>
      <w:r w:rsidRPr="009E1B49">
        <w:rPr>
          <w:rFonts w:asciiTheme="majorHAnsi" w:eastAsiaTheme="minorHAnsi" w:hAnsiTheme="majorHAnsi" w:cstheme="minorBidi"/>
          <w:color w:val="auto"/>
          <w:sz w:val="22"/>
          <w:szCs w:val="22"/>
          <w:lang w:val="tr-TR" w:eastAsia="ko-KR" w:bidi="ar-SA"/>
        </w:rPr>
        <w:t xml:space="preserve"> Lepri, </w:t>
      </w:r>
      <w:r w:rsidR="0014283E">
        <w:rPr>
          <w:rFonts w:asciiTheme="majorHAnsi" w:eastAsiaTheme="minorHAnsi" w:hAnsiTheme="majorHAnsi" w:cstheme="minorBidi"/>
          <w:color w:val="auto"/>
          <w:sz w:val="22"/>
          <w:szCs w:val="22"/>
          <w:lang w:val="tr-TR" w:eastAsia="ko-KR" w:bidi="ar-SA"/>
        </w:rPr>
        <w:t xml:space="preserve">B., "Social Event Detection in Aggregated Mobile </w:t>
      </w:r>
    </w:p>
    <w:p w:rsidR="0014283E" w:rsidRDefault="0014283E" w:rsidP="0014283E">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Phone data Using Markov Modulated Poisson Process</w:t>
      </w:r>
      <w:r w:rsidR="009E1B49" w:rsidRPr="009E1B49">
        <w:rPr>
          <w:rFonts w:asciiTheme="majorHAnsi" w:eastAsiaTheme="minorHAnsi" w:hAnsiTheme="majorHAnsi" w:cstheme="minorBidi"/>
          <w:color w:val="auto"/>
          <w:sz w:val="22"/>
          <w:szCs w:val="22"/>
          <w:lang w:val="tr-TR" w:eastAsia="ko-KR" w:bidi="ar-SA"/>
        </w:rPr>
        <w:t>"</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Int. Conf. on Computational Social </w:t>
      </w:r>
    </w:p>
    <w:p w:rsidR="009E1B49" w:rsidRDefault="0014283E" w:rsidP="0014283E">
      <w:pPr>
        <w:pStyle w:val="TextBody"/>
        <w:spacing w:after="0" w:line="240" w:lineRule="auto"/>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Science, Helsinki, June 8-11, 2015. </w:t>
      </w:r>
    </w:p>
    <w:p w:rsidR="0014283E" w:rsidRDefault="0014283E" w:rsidP="0014283E">
      <w:pPr>
        <w:suppressAutoHyphens/>
        <w:spacing w:after="0" w:line="240" w:lineRule="auto"/>
        <w:outlineLvl w:val="0"/>
        <w:rPr>
          <w:rFonts w:asciiTheme="majorHAnsi" w:hAnsiTheme="majorHAnsi"/>
          <w:lang w:eastAsia="ko-KR"/>
        </w:rPr>
      </w:pPr>
      <w:r>
        <w:rPr>
          <w:rFonts w:asciiTheme="majorHAnsi" w:hAnsiTheme="majorHAnsi"/>
          <w:lang w:eastAsia="ko-KR"/>
        </w:rPr>
        <w:lastRenderedPageBreak/>
        <w:t>Yıldırım,</w:t>
      </w:r>
      <w:r w:rsidR="009E1B49" w:rsidRPr="009E1B49">
        <w:rPr>
          <w:rFonts w:asciiTheme="majorHAnsi" w:hAnsiTheme="majorHAnsi"/>
          <w:lang w:eastAsia="ko-KR"/>
        </w:rPr>
        <w:t xml:space="preserve"> Y.</w:t>
      </w:r>
      <w:r>
        <w:rPr>
          <w:rFonts w:asciiTheme="majorHAnsi" w:hAnsiTheme="majorHAnsi"/>
          <w:lang w:eastAsia="ko-KR"/>
        </w:rPr>
        <w:t>,</w:t>
      </w:r>
      <w:r w:rsidR="009E1B49" w:rsidRPr="009E1B49">
        <w:rPr>
          <w:rFonts w:asciiTheme="majorHAnsi" w:hAnsiTheme="majorHAnsi"/>
          <w:lang w:eastAsia="ko-KR"/>
        </w:rPr>
        <w:t xml:space="preserve"> Akın, </w:t>
      </w:r>
      <w:r>
        <w:rPr>
          <w:rFonts w:asciiTheme="majorHAnsi" w:hAnsiTheme="majorHAnsi"/>
          <w:lang w:eastAsia="ko-KR"/>
        </w:rPr>
        <w:t xml:space="preserve">H.L., </w:t>
      </w:r>
      <w:r w:rsidR="009E1B49" w:rsidRPr="009E1B49">
        <w:rPr>
          <w:rFonts w:asciiTheme="majorHAnsi" w:hAnsiTheme="majorHAnsi"/>
          <w:lang w:eastAsia="ko-KR"/>
        </w:rPr>
        <w:t xml:space="preserve">“Sosyal Kuvvet Modeli Kullanılarak İnsan-Farkında Robot Navigasyonu </w:t>
      </w:r>
    </w:p>
    <w:p w:rsidR="0014283E" w:rsidRDefault="0014283E" w:rsidP="0014283E">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Sağlanması”</w:t>
      </w:r>
      <w:r>
        <w:rPr>
          <w:rFonts w:asciiTheme="majorHAnsi" w:hAnsiTheme="majorHAnsi"/>
          <w:lang w:eastAsia="ko-KR"/>
        </w:rPr>
        <w:t>,</w:t>
      </w:r>
      <w:r w:rsidR="009E1B49" w:rsidRPr="009E1B49">
        <w:rPr>
          <w:rFonts w:asciiTheme="majorHAnsi" w:hAnsiTheme="majorHAnsi"/>
          <w:lang w:eastAsia="ko-KR"/>
        </w:rPr>
        <w:t xml:space="preserve"> Türkiye Otonom Robotlar Konferansı, 2015, ITU, 26-27 Ekim, 20115. </w:t>
      </w:r>
    </w:p>
    <w:p w:rsidR="009E1B49" w:rsidRDefault="0014283E" w:rsidP="0014283E">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(accepted)</w:t>
      </w:r>
    </w:p>
    <w:p w:rsidR="0014283E" w:rsidRPr="009E1B49" w:rsidRDefault="0014283E" w:rsidP="0014283E">
      <w:pPr>
        <w:suppressAutoHyphens/>
        <w:spacing w:after="0" w:line="240" w:lineRule="auto"/>
        <w:outlineLvl w:val="0"/>
        <w:rPr>
          <w:rFonts w:asciiTheme="majorHAnsi" w:hAnsiTheme="majorHAnsi"/>
          <w:lang w:eastAsia="ko-KR"/>
        </w:rPr>
      </w:pPr>
    </w:p>
    <w:p w:rsidR="0014283E" w:rsidRDefault="009E1B49" w:rsidP="0014283E">
      <w:pPr>
        <w:suppressAutoHyphens/>
        <w:spacing w:after="0" w:line="240" w:lineRule="auto"/>
        <w:outlineLvl w:val="0"/>
        <w:rPr>
          <w:rFonts w:asciiTheme="majorHAnsi" w:hAnsiTheme="majorHAnsi"/>
          <w:lang w:eastAsia="ko-KR"/>
        </w:rPr>
      </w:pPr>
      <w:r w:rsidRPr="009E1B49">
        <w:rPr>
          <w:rFonts w:asciiTheme="majorHAnsi" w:hAnsiTheme="majorHAnsi"/>
          <w:lang w:eastAsia="ko-KR"/>
        </w:rPr>
        <w:t>Beğen, E., Kaya, M., Keleş, S., Karad</w:t>
      </w:r>
      <w:r w:rsidR="0014283E">
        <w:rPr>
          <w:rFonts w:asciiTheme="majorHAnsi" w:hAnsiTheme="majorHAnsi"/>
          <w:lang w:eastAsia="ko-KR"/>
        </w:rPr>
        <w:t xml:space="preserve">ağ, B., Güngör, T., Dayı, M. </w:t>
      </w:r>
      <w:r w:rsidRPr="009E1B49">
        <w:rPr>
          <w:rFonts w:asciiTheme="majorHAnsi" w:hAnsiTheme="majorHAnsi"/>
          <w:lang w:eastAsia="ko-KR"/>
        </w:rPr>
        <w:t xml:space="preserve">Çiftçi, H., </w:t>
      </w:r>
      <w:r w:rsidR="0014283E">
        <w:rPr>
          <w:rFonts w:asciiTheme="majorHAnsi" w:hAnsiTheme="majorHAnsi"/>
          <w:lang w:eastAsia="ko-KR"/>
        </w:rPr>
        <w:t>‘’</w:t>
      </w:r>
      <w:r w:rsidRPr="009E1B49">
        <w:rPr>
          <w:rFonts w:asciiTheme="majorHAnsi" w:hAnsiTheme="majorHAnsi"/>
          <w:lang w:eastAsia="ko-KR"/>
        </w:rPr>
        <w:t xml:space="preserve">Sosyal Medya </w:t>
      </w:r>
    </w:p>
    <w:p w:rsidR="0014283E" w:rsidRDefault="0014283E" w:rsidP="0014283E">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Ortamlarında Türkçe Dil Özelliklerine Dayalı Olarak Sahte Hesap Tespiti</w:t>
      </w:r>
      <w:r>
        <w:rPr>
          <w:rFonts w:asciiTheme="majorHAnsi" w:hAnsiTheme="majorHAnsi"/>
          <w:lang w:eastAsia="ko-KR"/>
        </w:rPr>
        <w:t>’’</w:t>
      </w:r>
      <w:r w:rsidR="009E1B49" w:rsidRPr="009E1B49">
        <w:rPr>
          <w:rFonts w:asciiTheme="majorHAnsi" w:hAnsiTheme="majorHAnsi"/>
          <w:lang w:eastAsia="ko-KR"/>
        </w:rPr>
        <w:t xml:space="preserve">, Akademik </w:t>
      </w:r>
    </w:p>
    <w:p w:rsidR="009E1B49" w:rsidRDefault="0014283E" w:rsidP="002E19C8">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Bilişim Konferansı, Anadolu Üniversitesi, Şubat 2015, Eskişehir.</w:t>
      </w:r>
    </w:p>
    <w:p w:rsidR="0014283E" w:rsidRPr="009E1B49" w:rsidRDefault="0014283E" w:rsidP="002E19C8">
      <w:pPr>
        <w:suppressAutoHyphens/>
        <w:spacing w:after="0" w:line="300" w:lineRule="exact"/>
        <w:outlineLvl w:val="0"/>
        <w:rPr>
          <w:rFonts w:asciiTheme="majorHAnsi" w:hAnsiTheme="majorHAnsi"/>
          <w:lang w:eastAsia="ko-KR"/>
        </w:rPr>
      </w:pPr>
    </w:p>
    <w:p w:rsidR="002E19C8" w:rsidRDefault="009E1B49" w:rsidP="002E19C8">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 xml:space="preserve">Gezgin, </w:t>
      </w:r>
      <w:r w:rsidR="002E19C8">
        <w:rPr>
          <w:rFonts w:asciiTheme="majorHAnsi" w:eastAsiaTheme="minorHAnsi" w:hAnsiTheme="majorHAnsi" w:cstheme="minorBidi"/>
          <w:color w:val="auto"/>
          <w:sz w:val="22"/>
          <w:szCs w:val="22"/>
          <w:lang w:val="tr-TR" w:eastAsia="ko-KR" w:bidi="ar-SA"/>
        </w:rPr>
        <w:t>S.,</w:t>
      </w:r>
      <w:r w:rsidRPr="009E1B49">
        <w:rPr>
          <w:rFonts w:asciiTheme="majorHAnsi" w:eastAsiaTheme="minorHAnsi" w:hAnsiTheme="majorHAnsi" w:cstheme="minorBidi"/>
          <w:color w:val="auto"/>
          <w:sz w:val="22"/>
          <w:szCs w:val="22"/>
          <w:lang w:val="tr-TR" w:eastAsia="ko-KR" w:bidi="ar-SA"/>
        </w:rPr>
        <w:t xml:space="preserve">Uras, </w:t>
      </w:r>
      <w:r w:rsidR="002E19C8">
        <w:rPr>
          <w:rFonts w:asciiTheme="majorHAnsi" w:eastAsiaTheme="minorHAnsi" w:hAnsiTheme="majorHAnsi" w:cstheme="minorBidi"/>
          <w:color w:val="auto"/>
          <w:sz w:val="22"/>
          <w:szCs w:val="22"/>
          <w:lang w:val="tr-TR" w:eastAsia="ko-KR" w:bidi="ar-SA"/>
        </w:rPr>
        <w:t>E.,</w:t>
      </w:r>
      <w:r w:rsidRPr="009E1B49">
        <w:rPr>
          <w:rFonts w:asciiTheme="majorHAnsi" w:eastAsiaTheme="minorHAnsi" w:hAnsiTheme="majorHAnsi" w:cstheme="minorBidi"/>
          <w:color w:val="auto"/>
          <w:sz w:val="22"/>
          <w:szCs w:val="22"/>
          <w:lang w:val="tr-TR" w:eastAsia="ko-KR" w:bidi="ar-SA"/>
        </w:rPr>
        <w:t>Ero</w:t>
      </w:r>
      <w:r w:rsidR="002E19C8">
        <w:rPr>
          <w:rFonts w:asciiTheme="majorHAnsi" w:eastAsiaTheme="minorHAnsi" w:hAnsiTheme="majorHAnsi" w:cstheme="minorBidi"/>
          <w:color w:val="auto"/>
          <w:sz w:val="22"/>
          <w:szCs w:val="22"/>
          <w:lang w:val="tr-TR" w:eastAsia="ko-KR" w:bidi="ar-SA"/>
        </w:rPr>
        <w:t>ğ</w:t>
      </w:r>
      <w:r w:rsidRPr="009E1B49">
        <w:rPr>
          <w:rFonts w:asciiTheme="majorHAnsi" w:eastAsiaTheme="minorHAnsi" w:hAnsiTheme="majorHAnsi" w:cstheme="minorBidi"/>
          <w:color w:val="auto"/>
          <w:sz w:val="22"/>
          <w:szCs w:val="22"/>
          <w:lang w:val="tr-TR" w:eastAsia="ko-KR" w:bidi="ar-SA"/>
        </w:rPr>
        <w:t xml:space="preserve">lu, </w:t>
      </w:r>
      <w:r w:rsidR="002E19C8">
        <w:rPr>
          <w:rFonts w:asciiTheme="majorHAnsi" w:eastAsiaTheme="minorHAnsi" w:hAnsiTheme="majorHAnsi" w:cstheme="minorBidi"/>
          <w:color w:val="auto"/>
          <w:sz w:val="22"/>
          <w:szCs w:val="22"/>
          <w:lang w:val="tr-TR" w:eastAsia="ko-KR" w:bidi="ar-SA"/>
        </w:rPr>
        <w:t xml:space="preserve">E., </w:t>
      </w:r>
      <w:r w:rsidRPr="009E1B49">
        <w:rPr>
          <w:rFonts w:asciiTheme="majorHAnsi" w:eastAsiaTheme="minorHAnsi" w:hAnsiTheme="majorHAnsi" w:cstheme="minorBidi"/>
          <w:color w:val="auto"/>
          <w:sz w:val="22"/>
          <w:szCs w:val="22"/>
          <w:lang w:val="tr-TR" w:eastAsia="ko-KR" w:bidi="ar-SA"/>
        </w:rPr>
        <w:t xml:space="preserve">Altay, </w:t>
      </w:r>
      <w:r w:rsidR="002E19C8">
        <w:rPr>
          <w:rFonts w:asciiTheme="majorHAnsi" w:eastAsiaTheme="minorHAnsi" w:hAnsiTheme="majorHAnsi" w:cstheme="minorBidi"/>
          <w:color w:val="auto"/>
          <w:sz w:val="22"/>
          <w:szCs w:val="22"/>
          <w:lang w:val="tr-TR" w:eastAsia="ko-KR" w:bidi="ar-SA"/>
        </w:rPr>
        <w:t>L.,</w:t>
      </w:r>
      <w:r w:rsidRPr="009E1B49">
        <w:rPr>
          <w:rFonts w:asciiTheme="majorHAnsi" w:eastAsiaTheme="minorHAnsi" w:hAnsiTheme="majorHAnsi" w:cstheme="minorBidi"/>
          <w:color w:val="auto"/>
          <w:sz w:val="22"/>
          <w:szCs w:val="22"/>
          <w:lang w:val="tr-TR" w:eastAsia="ko-KR" w:bidi="ar-SA"/>
        </w:rPr>
        <w:t xml:space="preserve">S. </w:t>
      </w:r>
      <w:r w:rsidR="002E19C8">
        <w:rPr>
          <w:rFonts w:asciiTheme="majorHAnsi" w:eastAsiaTheme="minorHAnsi" w:hAnsiTheme="majorHAnsi" w:cstheme="minorBidi"/>
          <w:color w:val="auto"/>
          <w:sz w:val="22"/>
          <w:szCs w:val="22"/>
          <w:lang w:val="tr-TR" w:eastAsia="ko-KR" w:bidi="ar-SA"/>
        </w:rPr>
        <w:t>Gür, B.,Gür, G.</w:t>
      </w:r>
      <w:r w:rsidRPr="009E1B49">
        <w:rPr>
          <w:rFonts w:asciiTheme="majorHAnsi" w:eastAsiaTheme="minorHAnsi" w:hAnsiTheme="majorHAnsi" w:cstheme="minorBidi"/>
          <w:color w:val="auto"/>
          <w:sz w:val="22"/>
          <w:szCs w:val="22"/>
          <w:lang w:val="tr-TR" w:eastAsia="ko-KR" w:bidi="ar-SA"/>
        </w:rPr>
        <w:t xml:space="preserve">, "System Modeling and Risk Analysis using </w:t>
      </w:r>
    </w:p>
    <w:p w:rsidR="002E19C8" w:rsidRDefault="002E19C8" w:rsidP="002E19C8">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AADL for Critical Infrastructure," IFIP International Conference on New Technologies, </w:t>
      </w:r>
    </w:p>
    <w:p w:rsidR="002E19C8" w:rsidRDefault="002E19C8" w:rsidP="005812D2">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Mobility and Security (IFIP NTMS 2015), Innovative Projects Workshop, Paris, FR, July </w:t>
      </w:r>
    </w:p>
    <w:p w:rsidR="009E1B49" w:rsidRDefault="002E19C8" w:rsidP="005812D2">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2015.</w:t>
      </w:r>
    </w:p>
    <w:p w:rsidR="002E19C8" w:rsidRPr="009E1B49" w:rsidRDefault="002E19C8" w:rsidP="005812D2">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2E19C8" w:rsidRDefault="002E19C8" w:rsidP="005812D2">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Ö</w:t>
      </w:r>
      <w:r w:rsidR="009E1B49" w:rsidRPr="009E1B49">
        <w:rPr>
          <w:rFonts w:asciiTheme="majorHAnsi" w:eastAsiaTheme="minorHAnsi" w:hAnsiTheme="majorHAnsi" w:cstheme="minorBidi"/>
          <w:color w:val="auto"/>
          <w:sz w:val="22"/>
          <w:szCs w:val="22"/>
          <w:lang w:val="tr-TR" w:eastAsia="ko-KR" w:bidi="ar-SA"/>
        </w:rPr>
        <w:t>ne</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r B</w:t>
      </w:r>
      <w:r>
        <w:rPr>
          <w:rFonts w:asciiTheme="majorHAnsi" w:eastAsiaTheme="minorHAnsi" w:hAnsiTheme="majorHAnsi" w:cstheme="minorBidi"/>
          <w:color w:val="auto"/>
          <w:sz w:val="22"/>
          <w:szCs w:val="22"/>
          <w:lang w:val="tr-TR" w:eastAsia="ko-KR" w:bidi="ar-SA"/>
        </w:rPr>
        <w:t>., Ertü</w:t>
      </w:r>
      <w:r w:rsidR="009E1B49" w:rsidRPr="009E1B49">
        <w:rPr>
          <w:rFonts w:asciiTheme="majorHAnsi" w:eastAsiaTheme="minorHAnsi" w:hAnsiTheme="majorHAnsi" w:cstheme="minorBidi"/>
          <w:color w:val="auto"/>
          <w:sz w:val="22"/>
          <w:szCs w:val="22"/>
          <w:lang w:val="tr-TR" w:eastAsia="ko-KR" w:bidi="ar-SA"/>
        </w:rPr>
        <w:t>rk</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xml:space="preserve"> H</w:t>
      </w: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“Thermal Diffusion Tomography for Quantitative Non-destructive </w:t>
      </w:r>
    </w:p>
    <w:p w:rsidR="002E19C8" w:rsidRDefault="002E19C8" w:rsidP="005812D2">
      <w:pPr>
        <w:pStyle w:val="TextBody"/>
        <w:spacing w:after="0" w:line="300" w:lineRule="exact"/>
        <w:outlineLvl w:val="0"/>
        <w:rPr>
          <w:rFonts w:asciiTheme="majorHAnsi" w:eastAsiaTheme="minorHAnsi" w:hAnsiTheme="majorHAnsi" w:cstheme="minorBidi"/>
          <w:bCs/>
          <w:color w:val="auto"/>
          <w:sz w:val="22"/>
          <w:szCs w:val="22"/>
          <w:lang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 xml:space="preserve">Characterization of Electronic Packages”, ASME </w:t>
      </w:r>
      <w:r w:rsidR="009E1B49" w:rsidRPr="002E19C8">
        <w:rPr>
          <w:rFonts w:asciiTheme="majorHAnsi" w:eastAsiaTheme="minorHAnsi" w:hAnsiTheme="majorHAnsi" w:cstheme="minorBidi"/>
          <w:bCs/>
          <w:color w:val="auto"/>
          <w:sz w:val="22"/>
          <w:szCs w:val="22"/>
          <w:lang w:eastAsia="ko-KR" w:bidi="ar-SA"/>
        </w:rPr>
        <w:t xml:space="preserve">International Technical Conference and </w:t>
      </w:r>
    </w:p>
    <w:p w:rsidR="002E19C8" w:rsidRDefault="002E19C8" w:rsidP="005812D2">
      <w:pPr>
        <w:pStyle w:val="TextBody"/>
        <w:spacing w:after="0" w:line="300" w:lineRule="exact"/>
        <w:outlineLvl w:val="0"/>
        <w:rPr>
          <w:rFonts w:asciiTheme="majorHAnsi" w:eastAsiaTheme="minorHAnsi" w:hAnsiTheme="majorHAnsi" w:cstheme="minorBidi"/>
          <w:bCs/>
          <w:color w:val="auto"/>
          <w:sz w:val="22"/>
          <w:szCs w:val="22"/>
          <w:lang w:eastAsia="ko-KR" w:bidi="ar-SA"/>
        </w:rPr>
      </w:pPr>
      <w:r>
        <w:rPr>
          <w:rFonts w:asciiTheme="majorHAnsi" w:eastAsiaTheme="minorHAnsi" w:hAnsiTheme="majorHAnsi" w:cstheme="minorBidi"/>
          <w:bCs/>
          <w:color w:val="auto"/>
          <w:sz w:val="22"/>
          <w:szCs w:val="22"/>
          <w:lang w:eastAsia="ko-KR" w:bidi="ar-SA"/>
        </w:rPr>
        <w:t xml:space="preserve">          </w:t>
      </w:r>
      <w:r w:rsidR="009E1B49" w:rsidRPr="002E19C8">
        <w:rPr>
          <w:rFonts w:asciiTheme="majorHAnsi" w:eastAsiaTheme="minorHAnsi" w:hAnsiTheme="majorHAnsi" w:cstheme="minorBidi"/>
          <w:bCs/>
          <w:color w:val="auto"/>
          <w:sz w:val="22"/>
          <w:szCs w:val="22"/>
          <w:lang w:eastAsia="ko-KR" w:bidi="ar-SA"/>
        </w:rPr>
        <w:t xml:space="preserve">Exhibition on Packaging and Integration of Electronic and Photonic Microsystems </w:t>
      </w:r>
    </w:p>
    <w:p w:rsidR="009E1B49" w:rsidRDefault="002E19C8" w:rsidP="005812D2">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bCs/>
          <w:color w:val="auto"/>
          <w:sz w:val="22"/>
          <w:szCs w:val="22"/>
          <w:lang w:eastAsia="ko-KR" w:bidi="ar-SA"/>
        </w:rPr>
        <w:t xml:space="preserve">          </w:t>
      </w:r>
      <w:r w:rsidR="009E1B49" w:rsidRPr="002E19C8">
        <w:rPr>
          <w:rFonts w:asciiTheme="majorHAnsi" w:eastAsiaTheme="minorHAnsi" w:hAnsiTheme="majorHAnsi" w:cstheme="minorBidi"/>
          <w:bCs/>
          <w:color w:val="auto"/>
          <w:sz w:val="22"/>
          <w:szCs w:val="22"/>
          <w:lang w:eastAsia="ko-KR" w:bidi="ar-SA"/>
        </w:rPr>
        <w:t>(InterPACK)</w:t>
      </w:r>
      <w:r w:rsidR="009E1B49" w:rsidRPr="009E1B49">
        <w:rPr>
          <w:rFonts w:asciiTheme="majorHAnsi" w:eastAsiaTheme="minorHAnsi" w:hAnsiTheme="majorHAnsi" w:cstheme="minorBidi"/>
          <w:color w:val="auto"/>
          <w:sz w:val="22"/>
          <w:szCs w:val="22"/>
          <w:lang w:val="tr-TR" w:eastAsia="ko-KR" w:bidi="ar-SA"/>
        </w:rPr>
        <w:t xml:space="preserve">, July 6-9, 2015, San Francisco, CA, USA. </w:t>
      </w:r>
    </w:p>
    <w:p w:rsidR="002E19C8" w:rsidRPr="009E1B49" w:rsidRDefault="002E19C8" w:rsidP="003E50AB">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3E50AB" w:rsidRDefault="009E1B49" w:rsidP="003E50AB">
      <w:pPr>
        <w:suppressAutoHyphens/>
        <w:spacing w:after="0" w:line="300" w:lineRule="exact"/>
        <w:outlineLvl w:val="0"/>
        <w:rPr>
          <w:rFonts w:asciiTheme="majorHAnsi" w:hAnsiTheme="majorHAnsi"/>
          <w:lang w:eastAsia="ko-KR"/>
        </w:rPr>
      </w:pPr>
      <w:r w:rsidRPr="009E1B49">
        <w:rPr>
          <w:rFonts w:asciiTheme="majorHAnsi" w:hAnsiTheme="majorHAnsi"/>
          <w:lang w:eastAsia="ko-KR"/>
        </w:rPr>
        <w:t xml:space="preserve">Hernández, </w:t>
      </w:r>
      <w:r w:rsidR="003E50AB">
        <w:rPr>
          <w:rFonts w:asciiTheme="majorHAnsi" w:hAnsiTheme="majorHAnsi"/>
          <w:lang w:eastAsia="ko-KR"/>
        </w:rPr>
        <w:t>N.,</w:t>
      </w:r>
      <w:r w:rsidRPr="009E1B49">
        <w:rPr>
          <w:rFonts w:asciiTheme="majorHAnsi" w:hAnsiTheme="majorHAnsi"/>
          <w:lang w:eastAsia="ko-KR"/>
        </w:rPr>
        <w:t xml:space="preserve"> Yavuz, </w:t>
      </w:r>
      <w:r w:rsidR="003E50AB">
        <w:rPr>
          <w:rFonts w:asciiTheme="majorHAnsi" w:hAnsiTheme="majorHAnsi"/>
          <w:lang w:eastAsia="ko-KR"/>
        </w:rPr>
        <w:t xml:space="preserve">G.R., </w:t>
      </w:r>
      <w:r w:rsidRPr="009E1B49">
        <w:rPr>
          <w:rFonts w:asciiTheme="majorHAnsi" w:hAnsiTheme="majorHAnsi"/>
          <w:lang w:eastAsia="ko-KR"/>
        </w:rPr>
        <w:t xml:space="preserve">Eşrefoğlu, </w:t>
      </w:r>
      <w:r w:rsidR="003E50AB">
        <w:rPr>
          <w:rFonts w:asciiTheme="majorHAnsi" w:hAnsiTheme="majorHAnsi"/>
          <w:lang w:eastAsia="ko-KR"/>
        </w:rPr>
        <w:t xml:space="preserve">R.M., </w:t>
      </w:r>
      <w:r w:rsidRPr="009E1B49">
        <w:rPr>
          <w:rFonts w:asciiTheme="majorHAnsi" w:hAnsiTheme="majorHAnsi"/>
          <w:lang w:eastAsia="ko-KR"/>
        </w:rPr>
        <w:t xml:space="preserve">Kepez, </w:t>
      </w:r>
      <w:r w:rsidR="003E50AB">
        <w:rPr>
          <w:rFonts w:asciiTheme="majorHAnsi" w:hAnsiTheme="majorHAnsi"/>
          <w:lang w:eastAsia="ko-KR"/>
        </w:rPr>
        <w:t xml:space="preserve">T.B., </w:t>
      </w:r>
      <w:r w:rsidRPr="009E1B49">
        <w:rPr>
          <w:rFonts w:asciiTheme="majorHAnsi" w:hAnsiTheme="majorHAnsi"/>
          <w:lang w:eastAsia="ko-KR"/>
        </w:rPr>
        <w:t xml:space="preserve">Özdemir, </w:t>
      </w:r>
      <w:r w:rsidR="003E50AB">
        <w:rPr>
          <w:rFonts w:asciiTheme="majorHAnsi" w:hAnsiTheme="majorHAnsi"/>
          <w:lang w:eastAsia="ko-KR"/>
        </w:rPr>
        <w:t>A.,</w:t>
      </w:r>
      <w:r w:rsidRPr="009E1B49">
        <w:rPr>
          <w:rFonts w:asciiTheme="majorHAnsi" w:hAnsiTheme="majorHAnsi"/>
          <w:lang w:eastAsia="ko-KR"/>
        </w:rPr>
        <w:t xml:space="preserve"> Demiray, </w:t>
      </w:r>
      <w:r w:rsidR="003E50AB">
        <w:rPr>
          <w:rFonts w:asciiTheme="majorHAnsi" w:hAnsiTheme="majorHAnsi"/>
          <w:lang w:eastAsia="ko-KR"/>
        </w:rPr>
        <w:t xml:space="preserve">B., </w:t>
      </w:r>
      <w:r w:rsidRPr="009E1B49">
        <w:rPr>
          <w:rFonts w:asciiTheme="majorHAnsi" w:hAnsiTheme="majorHAnsi"/>
          <w:lang w:eastAsia="ko-KR"/>
        </w:rPr>
        <w:t xml:space="preserve">Alan, </w:t>
      </w:r>
      <w:r w:rsidR="003E50AB">
        <w:rPr>
          <w:rFonts w:asciiTheme="majorHAnsi" w:hAnsiTheme="majorHAnsi"/>
          <w:lang w:eastAsia="ko-KR"/>
        </w:rPr>
        <w:t>H.F.,</w:t>
      </w:r>
      <w:r w:rsidRPr="009E1B49">
        <w:rPr>
          <w:rFonts w:asciiTheme="majorHAnsi" w:hAnsiTheme="majorHAnsi"/>
          <w:lang w:eastAsia="ko-KR"/>
        </w:rPr>
        <w:t xml:space="preserve"> </w:t>
      </w:r>
    </w:p>
    <w:p w:rsidR="003E50AB" w:rsidRDefault="003E50AB" w:rsidP="003E50AB">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Ersoy, </w:t>
      </w:r>
      <w:r>
        <w:rPr>
          <w:rFonts w:asciiTheme="majorHAnsi" w:hAnsiTheme="majorHAnsi"/>
          <w:lang w:eastAsia="ko-KR"/>
        </w:rPr>
        <w:t>C,</w:t>
      </w:r>
      <w:r w:rsidR="009E1B49" w:rsidRPr="009E1B49">
        <w:rPr>
          <w:rFonts w:asciiTheme="majorHAnsi" w:hAnsiTheme="majorHAnsi"/>
          <w:lang w:eastAsia="ko-KR"/>
        </w:rPr>
        <w:t xml:space="preserve"> Untersander</w:t>
      </w:r>
      <w:r>
        <w:rPr>
          <w:rFonts w:asciiTheme="majorHAnsi" w:hAnsiTheme="majorHAnsi"/>
          <w:lang w:eastAsia="ko-KR"/>
        </w:rPr>
        <w:t>, S.,</w:t>
      </w:r>
      <w:r w:rsidR="009E1B49" w:rsidRPr="009E1B49">
        <w:rPr>
          <w:rFonts w:asciiTheme="majorHAnsi" w:hAnsiTheme="majorHAnsi"/>
          <w:lang w:eastAsia="ko-KR"/>
        </w:rPr>
        <w:t xml:space="preserve"> Arnrich, </w:t>
      </w:r>
      <w:r>
        <w:rPr>
          <w:rFonts w:asciiTheme="majorHAnsi" w:hAnsiTheme="majorHAnsi"/>
          <w:lang w:eastAsia="ko-KR"/>
        </w:rPr>
        <w:t xml:space="preserve">B., </w:t>
      </w:r>
      <w:r w:rsidR="009E1B49" w:rsidRPr="009E1B49">
        <w:rPr>
          <w:rFonts w:asciiTheme="majorHAnsi" w:hAnsiTheme="majorHAnsi"/>
          <w:lang w:eastAsia="ko-KR"/>
        </w:rPr>
        <w:t>“Thought and Life Logging: A Pilot Study”, the 9</w:t>
      </w:r>
      <w:r w:rsidR="009E1B49" w:rsidRPr="003E50AB">
        <w:rPr>
          <w:rFonts w:asciiTheme="majorHAnsi" w:hAnsiTheme="majorHAnsi"/>
          <w:vertAlign w:val="superscript"/>
          <w:lang w:eastAsia="ko-KR"/>
        </w:rPr>
        <w:t>th</w:t>
      </w:r>
      <w:r w:rsidR="009E1B49" w:rsidRPr="009E1B49">
        <w:rPr>
          <w:rFonts w:asciiTheme="majorHAnsi" w:hAnsiTheme="majorHAnsi"/>
          <w:lang w:eastAsia="ko-KR"/>
        </w:rPr>
        <w:t xml:space="preserve"> </w:t>
      </w:r>
    </w:p>
    <w:p w:rsidR="003E50AB" w:rsidRDefault="003E50AB" w:rsidP="003E50AB">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 xml:space="preserve">International Conference on Ubiquitous Computing &amp; Ambient Intelligence (UCAmI 2015), </w:t>
      </w:r>
    </w:p>
    <w:p w:rsidR="009E1B49" w:rsidRDefault="003E50AB" w:rsidP="003E50AB">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Puerto Varas, Chile, December 2015.</w:t>
      </w:r>
    </w:p>
    <w:p w:rsidR="002E19C8" w:rsidRPr="009E1B49" w:rsidRDefault="002E19C8" w:rsidP="003E50AB">
      <w:pPr>
        <w:suppressAutoHyphens/>
        <w:spacing w:after="0" w:line="300" w:lineRule="exact"/>
        <w:outlineLvl w:val="0"/>
        <w:rPr>
          <w:rFonts w:asciiTheme="majorHAnsi" w:hAnsiTheme="majorHAnsi"/>
          <w:lang w:eastAsia="ko-KR"/>
        </w:rPr>
      </w:pPr>
    </w:p>
    <w:p w:rsidR="003E50AB" w:rsidRDefault="009E1B49" w:rsidP="003E50AB">
      <w:pPr>
        <w:suppressAutoHyphens/>
        <w:spacing w:after="0" w:line="300" w:lineRule="exact"/>
        <w:outlineLvl w:val="0"/>
        <w:rPr>
          <w:rFonts w:asciiTheme="majorHAnsi" w:hAnsiTheme="majorHAnsi"/>
          <w:lang w:eastAsia="ko-KR"/>
        </w:rPr>
      </w:pPr>
      <w:r w:rsidRPr="009E1B49">
        <w:rPr>
          <w:rFonts w:asciiTheme="majorHAnsi" w:hAnsiTheme="majorHAnsi"/>
          <w:lang w:eastAsia="ko-KR"/>
        </w:rPr>
        <w:t xml:space="preserve">Nurkovic, </w:t>
      </w:r>
      <w:r w:rsidR="003E50AB">
        <w:rPr>
          <w:rFonts w:asciiTheme="majorHAnsi" w:hAnsiTheme="majorHAnsi"/>
          <w:lang w:eastAsia="ko-KR"/>
        </w:rPr>
        <w:t xml:space="preserve">A., </w:t>
      </w:r>
      <w:r w:rsidRPr="009E1B49">
        <w:rPr>
          <w:rFonts w:asciiTheme="majorHAnsi" w:hAnsiTheme="majorHAnsi"/>
          <w:lang w:eastAsia="ko-KR"/>
        </w:rPr>
        <w:t xml:space="preserve">Demirel, </w:t>
      </w:r>
      <w:r w:rsidR="003E50AB">
        <w:rPr>
          <w:rFonts w:asciiTheme="majorHAnsi" w:hAnsiTheme="majorHAnsi"/>
          <w:lang w:eastAsia="ko-KR"/>
        </w:rPr>
        <w:t xml:space="preserve">M., </w:t>
      </w:r>
      <w:r w:rsidRPr="009E1B49">
        <w:rPr>
          <w:rFonts w:asciiTheme="majorHAnsi" w:hAnsiTheme="majorHAnsi"/>
          <w:lang w:eastAsia="ko-KR"/>
        </w:rPr>
        <w:t>Goka</w:t>
      </w:r>
      <w:r w:rsidR="003E50AB">
        <w:rPr>
          <w:rFonts w:asciiTheme="majorHAnsi" w:hAnsiTheme="majorHAnsi"/>
          <w:lang w:eastAsia="ko-KR"/>
        </w:rPr>
        <w:t>ş</w:t>
      </w:r>
      <w:r w:rsidRPr="009E1B49">
        <w:rPr>
          <w:rFonts w:asciiTheme="majorHAnsi" w:hAnsiTheme="majorHAnsi"/>
          <w:lang w:eastAsia="ko-KR"/>
        </w:rPr>
        <w:t xml:space="preserve">ar, </w:t>
      </w:r>
      <w:r w:rsidR="003E50AB">
        <w:rPr>
          <w:rFonts w:asciiTheme="majorHAnsi" w:hAnsiTheme="majorHAnsi"/>
          <w:lang w:eastAsia="ko-KR"/>
        </w:rPr>
        <w:t xml:space="preserve">I., </w:t>
      </w:r>
      <w:r w:rsidRPr="009E1B49">
        <w:rPr>
          <w:rFonts w:asciiTheme="majorHAnsi" w:hAnsiTheme="majorHAnsi"/>
          <w:lang w:eastAsia="ko-KR"/>
        </w:rPr>
        <w:t>Işık</w:t>
      </w:r>
      <w:r w:rsidR="003E50AB">
        <w:rPr>
          <w:rFonts w:asciiTheme="majorHAnsi" w:hAnsiTheme="majorHAnsi"/>
          <w:lang w:eastAsia="ko-KR"/>
        </w:rPr>
        <w:t xml:space="preserve">, S., </w:t>
      </w:r>
      <w:r w:rsidRPr="009E1B49">
        <w:rPr>
          <w:rFonts w:asciiTheme="majorHAnsi" w:hAnsiTheme="majorHAnsi"/>
          <w:lang w:eastAsia="ko-KR"/>
        </w:rPr>
        <w:t xml:space="preserve">Ersoy, </w:t>
      </w:r>
      <w:r w:rsidR="003E50AB">
        <w:rPr>
          <w:rFonts w:asciiTheme="majorHAnsi" w:hAnsiTheme="majorHAnsi"/>
          <w:lang w:eastAsia="ko-KR"/>
        </w:rPr>
        <w:t xml:space="preserve">C., </w:t>
      </w:r>
      <w:r w:rsidRPr="009E1B49">
        <w:rPr>
          <w:rFonts w:asciiTheme="majorHAnsi" w:hAnsiTheme="majorHAnsi"/>
          <w:lang w:eastAsia="ko-KR"/>
        </w:rPr>
        <w:t xml:space="preserve">"Toplu Taşıma Araçlarıyla Seyahat için </w:t>
      </w:r>
    </w:p>
    <w:p w:rsidR="009E1B49" w:rsidRDefault="003E50AB" w:rsidP="003E50AB">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Akıllı Yönlendirme", Akademik Bilişim 2015, Eskişehir, Şubat 2015.</w:t>
      </w:r>
    </w:p>
    <w:p w:rsidR="003E50AB" w:rsidRPr="009E1B49" w:rsidRDefault="003E50AB" w:rsidP="003E50AB">
      <w:pPr>
        <w:suppressAutoHyphens/>
        <w:spacing w:after="0" w:line="300" w:lineRule="exact"/>
        <w:outlineLvl w:val="0"/>
        <w:rPr>
          <w:rFonts w:asciiTheme="majorHAnsi" w:hAnsiTheme="majorHAnsi"/>
          <w:lang w:eastAsia="ko-KR"/>
        </w:rPr>
      </w:pPr>
    </w:p>
    <w:p w:rsidR="00470E5E" w:rsidRDefault="009E1B49" w:rsidP="00470E5E">
      <w:pPr>
        <w:suppressAutoHyphens/>
        <w:spacing w:after="0" w:line="240" w:lineRule="auto"/>
        <w:outlineLvl w:val="0"/>
        <w:rPr>
          <w:rFonts w:asciiTheme="majorHAnsi" w:hAnsiTheme="majorHAnsi"/>
          <w:lang w:eastAsia="ko-KR"/>
        </w:rPr>
      </w:pPr>
      <w:r w:rsidRPr="009E1B49">
        <w:rPr>
          <w:rFonts w:asciiTheme="majorHAnsi" w:hAnsiTheme="majorHAnsi"/>
          <w:lang w:eastAsia="ko-KR"/>
        </w:rPr>
        <w:t xml:space="preserve">Shoaib, </w:t>
      </w:r>
      <w:r w:rsidR="00470E5E">
        <w:rPr>
          <w:rFonts w:asciiTheme="majorHAnsi" w:hAnsiTheme="majorHAnsi"/>
          <w:lang w:eastAsia="ko-KR"/>
        </w:rPr>
        <w:t xml:space="preserve">M., </w:t>
      </w:r>
      <w:r w:rsidRPr="009E1B49">
        <w:rPr>
          <w:rFonts w:asciiTheme="majorHAnsi" w:hAnsiTheme="majorHAnsi"/>
          <w:lang w:eastAsia="ko-KR"/>
        </w:rPr>
        <w:t xml:space="preserve">Bosch, </w:t>
      </w:r>
      <w:r w:rsidR="00470E5E">
        <w:rPr>
          <w:rFonts w:asciiTheme="majorHAnsi" w:hAnsiTheme="majorHAnsi"/>
          <w:lang w:eastAsia="ko-KR"/>
        </w:rPr>
        <w:t xml:space="preserve">S., </w:t>
      </w:r>
      <w:r w:rsidRPr="009E1B49">
        <w:rPr>
          <w:rFonts w:asciiTheme="majorHAnsi" w:hAnsiTheme="majorHAnsi"/>
          <w:lang w:eastAsia="ko-KR"/>
        </w:rPr>
        <w:t xml:space="preserve">Durmaz Incel, </w:t>
      </w:r>
      <w:r w:rsidR="00470E5E">
        <w:rPr>
          <w:rFonts w:asciiTheme="majorHAnsi" w:hAnsiTheme="majorHAnsi"/>
          <w:lang w:eastAsia="ko-KR"/>
        </w:rPr>
        <w:t xml:space="preserve">Ö., </w:t>
      </w:r>
      <w:r w:rsidRPr="009E1B49">
        <w:rPr>
          <w:rFonts w:asciiTheme="majorHAnsi" w:hAnsiTheme="majorHAnsi"/>
          <w:lang w:eastAsia="ko-KR"/>
        </w:rPr>
        <w:t xml:space="preserve">Scholten, </w:t>
      </w:r>
      <w:r w:rsidR="00470E5E">
        <w:rPr>
          <w:rFonts w:asciiTheme="majorHAnsi" w:hAnsiTheme="majorHAnsi"/>
          <w:lang w:eastAsia="ko-KR"/>
        </w:rPr>
        <w:t xml:space="preserve">H., </w:t>
      </w:r>
      <w:r w:rsidRPr="009E1B49">
        <w:rPr>
          <w:rFonts w:asciiTheme="majorHAnsi" w:hAnsiTheme="majorHAnsi"/>
          <w:lang w:eastAsia="ko-KR"/>
        </w:rPr>
        <w:t xml:space="preserve">Havinga, </w:t>
      </w:r>
      <w:r w:rsidR="00470E5E" w:rsidRPr="009E1B49">
        <w:rPr>
          <w:rFonts w:asciiTheme="majorHAnsi" w:hAnsiTheme="majorHAnsi"/>
          <w:lang w:eastAsia="ko-KR"/>
        </w:rPr>
        <w:t xml:space="preserve">P.J.M. </w:t>
      </w:r>
      <w:r w:rsidR="00470E5E">
        <w:rPr>
          <w:rFonts w:asciiTheme="majorHAnsi" w:hAnsiTheme="majorHAnsi"/>
          <w:lang w:eastAsia="ko-KR"/>
        </w:rPr>
        <w:t>, ‘’</w:t>
      </w:r>
      <w:r w:rsidRPr="009E1B49">
        <w:rPr>
          <w:rFonts w:asciiTheme="majorHAnsi" w:hAnsiTheme="majorHAnsi"/>
          <w:lang w:eastAsia="ko-KR"/>
        </w:rPr>
        <w:t xml:space="preserve">Towards Detection of Bad </w:t>
      </w:r>
    </w:p>
    <w:p w:rsidR="00470E5E" w:rsidRDefault="00470E5E" w:rsidP="00470E5E">
      <w:pPr>
        <w:suppressAutoHyphens/>
        <w:spacing w:after="0" w:line="240" w:lineRule="auto"/>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Habits by Fusing Smartphone and Smartwatch Sensors</w:t>
      </w:r>
      <w:r>
        <w:rPr>
          <w:rFonts w:asciiTheme="majorHAnsi" w:hAnsiTheme="majorHAnsi"/>
          <w:lang w:eastAsia="ko-KR"/>
        </w:rPr>
        <w:t>’’</w:t>
      </w:r>
      <w:r w:rsidR="009E1B49" w:rsidRPr="009E1B49">
        <w:rPr>
          <w:rFonts w:asciiTheme="majorHAnsi" w:hAnsiTheme="majorHAnsi"/>
          <w:lang w:eastAsia="ko-KR"/>
        </w:rPr>
        <w:t xml:space="preserve">, WristSense, Workshop on Sensing </w:t>
      </w:r>
    </w:p>
    <w:p w:rsidR="009E1B49" w:rsidRDefault="00470E5E" w:rsidP="00470E5E">
      <w:pPr>
        <w:suppressAutoHyphens/>
        <w:spacing w:after="0" w:line="300" w:lineRule="exact"/>
        <w:outlineLvl w:val="0"/>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Systems and Applications Using Wrist Worn Smart Devices, March 2015.</w:t>
      </w:r>
    </w:p>
    <w:p w:rsidR="00470E5E" w:rsidRPr="009E1B49" w:rsidRDefault="00470E5E" w:rsidP="00470E5E">
      <w:pPr>
        <w:suppressAutoHyphens/>
        <w:spacing w:after="0" w:line="300" w:lineRule="exact"/>
        <w:outlineLvl w:val="0"/>
        <w:rPr>
          <w:rFonts w:asciiTheme="majorHAnsi" w:hAnsiTheme="majorHAnsi"/>
          <w:lang w:eastAsia="ko-KR"/>
        </w:rPr>
      </w:pPr>
    </w:p>
    <w:p w:rsidR="00470E5E" w:rsidRDefault="009E1B49" w:rsidP="00470E5E">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sidRPr="009E1B49">
        <w:rPr>
          <w:rFonts w:asciiTheme="majorHAnsi" w:eastAsiaTheme="minorHAnsi" w:hAnsiTheme="majorHAnsi" w:cstheme="minorBidi"/>
          <w:color w:val="auto"/>
          <w:sz w:val="22"/>
          <w:szCs w:val="22"/>
          <w:lang w:val="tr-TR" w:eastAsia="ko-KR" w:bidi="ar-SA"/>
        </w:rPr>
        <w:t>Karabüklü, S., Derici</w:t>
      </w:r>
      <w:r w:rsidR="00470E5E">
        <w:rPr>
          <w:rFonts w:asciiTheme="majorHAnsi" w:eastAsiaTheme="minorHAnsi" w:hAnsiTheme="majorHAnsi" w:cstheme="minorBidi"/>
          <w:color w:val="auto"/>
          <w:sz w:val="22"/>
          <w:szCs w:val="22"/>
          <w:lang w:val="tr-TR" w:eastAsia="ko-KR" w:bidi="ar-SA"/>
        </w:rPr>
        <w:t xml:space="preserve">, C., Kelepir, M., Özsoy, S., </w:t>
      </w:r>
      <w:r w:rsidRPr="009E1B49">
        <w:rPr>
          <w:rFonts w:asciiTheme="majorHAnsi" w:eastAsiaTheme="minorHAnsi" w:hAnsiTheme="majorHAnsi" w:cstheme="minorBidi"/>
          <w:color w:val="auto"/>
          <w:sz w:val="22"/>
          <w:szCs w:val="22"/>
          <w:lang w:val="tr-TR" w:eastAsia="ko-KR" w:bidi="ar-SA"/>
        </w:rPr>
        <w:t xml:space="preserve">Güngör, T., </w:t>
      </w:r>
      <w:r w:rsidR="00470E5E">
        <w:rPr>
          <w:rFonts w:asciiTheme="majorHAnsi" w:eastAsiaTheme="minorHAnsi" w:hAnsiTheme="majorHAnsi" w:cstheme="minorBidi"/>
          <w:color w:val="auto"/>
          <w:sz w:val="22"/>
          <w:szCs w:val="22"/>
          <w:lang w:val="tr-TR" w:eastAsia="ko-KR" w:bidi="ar-SA"/>
        </w:rPr>
        <w:t>‘’</w:t>
      </w:r>
      <w:r w:rsidRPr="009E1B49">
        <w:rPr>
          <w:rFonts w:asciiTheme="majorHAnsi" w:eastAsiaTheme="minorHAnsi" w:hAnsiTheme="majorHAnsi" w:cstheme="minorBidi"/>
          <w:color w:val="auto"/>
          <w:sz w:val="22"/>
          <w:szCs w:val="22"/>
          <w:lang w:val="tr-TR" w:eastAsia="ko-KR" w:bidi="ar-SA"/>
        </w:rPr>
        <w:t xml:space="preserve">Türk İşaret Dili (TİD) ve Türkçe, </w:t>
      </w:r>
    </w:p>
    <w:p w:rsidR="009E1B49" w:rsidRDefault="00470E5E" w:rsidP="00470E5E">
      <w:pPr>
        <w:pStyle w:val="TextBody"/>
        <w:spacing w:after="0" w:line="300" w:lineRule="exact"/>
        <w:outlineLvl w:val="0"/>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E1B49" w:rsidRPr="009E1B49">
        <w:rPr>
          <w:rFonts w:asciiTheme="majorHAnsi" w:eastAsiaTheme="minorHAnsi" w:hAnsiTheme="majorHAnsi" w:cstheme="minorBidi"/>
          <w:color w:val="auto"/>
          <w:sz w:val="22"/>
          <w:szCs w:val="22"/>
          <w:lang w:val="tr-TR" w:eastAsia="ko-KR" w:bidi="ar-SA"/>
        </w:rPr>
        <w:t>Uluslararası Engelsiz Bilişim Kongresi</w:t>
      </w:r>
      <w:r>
        <w:rPr>
          <w:rFonts w:asciiTheme="majorHAnsi" w:eastAsiaTheme="minorHAnsi" w:hAnsiTheme="majorHAnsi" w:cstheme="minorBidi"/>
          <w:color w:val="auto"/>
          <w:sz w:val="22"/>
          <w:szCs w:val="22"/>
          <w:lang w:val="tr-TR" w:eastAsia="ko-KR" w:bidi="ar-SA"/>
        </w:rPr>
        <w:t>’’</w:t>
      </w:r>
      <w:r w:rsidR="009E1B49" w:rsidRPr="009E1B49">
        <w:rPr>
          <w:rFonts w:asciiTheme="majorHAnsi" w:eastAsiaTheme="minorHAnsi" w:hAnsiTheme="majorHAnsi" w:cstheme="minorBidi"/>
          <w:color w:val="auto"/>
          <w:sz w:val="22"/>
          <w:szCs w:val="22"/>
          <w:lang w:val="tr-TR" w:eastAsia="ko-KR" w:bidi="ar-SA"/>
        </w:rPr>
        <w:t>, Celal Bayar Üniversitesi, Eylül 2015, Manisa.</w:t>
      </w:r>
    </w:p>
    <w:p w:rsidR="00470E5E" w:rsidRPr="009E1B49" w:rsidRDefault="00470E5E" w:rsidP="00470E5E">
      <w:pPr>
        <w:pStyle w:val="TextBody"/>
        <w:spacing w:after="0" w:line="300" w:lineRule="exact"/>
        <w:outlineLvl w:val="0"/>
        <w:rPr>
          <w:rFonts w:asciiTheme="majorHAnsi" w:eastAsiaTheme="minorHAnsi" w:hAnsiTheme="majorHAnsi" w:cstheme="minorBidi"/>
          <w:color w:val="auto"/>
          <w:sz w:val="22"/>
          <w:szCs w:val="22"/>
          <w:lang w:val="tr-TR" w:eastAsia="ko-KR" w:bidi="ar-SA"/>
        </w:rPr>
      </w:pPr>
    </w:p>
    <w:p w:rsidR="00470E5E" w:rsidRDefault="00470E5E" w:rsidP="00470E5E">
      <w:pPr>
        <w:suppressAutoHyphens/>
        <w:spacing w:after="0" w:line="300" w:lineRule="exact"/>
        <w:rPr>
          <w:rFonts w:asciiTheme="majorHAnsi" w:hAnsiTheme="majorHAnsi"/>
          <w:lang w:eastAsia="ko-KR"/>
        </w:rPr>
      </w:pPr>
      <w:r>
        <w:rPr>
          <w:rFonts w:asciiTheme="majorHAnsi" w:hAnsiTheme="majorHAnsi"/>
          <w:lang w:eastAsia="ko-KR"/>
        </w:rPr>
        <w:t xml:space="preserve">Özgür, L., </w:t>
      </w:r>
      <w:r w:rsidR="009E1B49" w:rsidRPr="009E1B49">
        <w:rPr>
          <w:rFonts w:asciiTheme="majorHAnsi" w:hAnsiTheme="majorHAnsi"/>
          <w:lang w:eastAsia="ko-KR"/>
        </w:rPr>
        <w:t xml:space="preserve">Güngör, T., </w:t>
      </w:r>
      <w:r>
        <w:rPr>
          <w:rFonts w:asciiTheme="majorHAnsi" w:hAnsiTheme="majorHAnsi"/>
          <w:lang w:eastAsia="ko-KR"/>
        </w:rPr>
        <w:t>‘’</w:t>
      </w:r>
      <w:r w:rsidR="009E1B49" w:rsidRPr="009E1B49">
        <w:rPr>
          <w:rFonts w:asciiTheme="majorHAnsi" w:hAnsiTheme="majorHAnsi"/>
          <w:lang w:eastAsia="ko-KR"/>
        </w:rPr>
        <w:t>Two-Stage Feature Selection for Text Classiﬁcation</w:t>
      </w:r>
      <w:r>
        <w:rPr>
          <w:rFonts w:asciiTheme="majorHAnsi" w:hAnsiTheme="majorHAnsi"/>
          <w:lang w:eastAsia="ko-KR"/>
        </w:rPr>
        <w:t>’’</w:t>
      </w:r>
      <w:r w:rsidR="009E1B49" w:rsidRPr="009E1B49">
        <w:rPr>
          <w:rFonts w:asciiTheme="majorHAnsi" w:hAnsiTheme="majorHAnsi"/>
          <w:lang w:eastAsia="ko-KR"/>
        </w:rPr>
        <w:t>, 30</w:t>
      </w:r>
      <w:r w:rsidR="009E1B49" w:rsidRPr="00470E5E">
        <w:rPr>
          <w:rFonts w:asciiTheme="majorHAnsi" w:hAnsiTheme="majorHAnsi"/>
          <w:vertAlign w:val="superscript"/>
          <w:lang w:eastAsia="ko-KR"/>
        </w:rPr>
        <w:t>th</w:t>
      </w:r>
      <w:r w:rsidR="009E1B49" w:rsidRPr="009E1B49">
        <w:rPr>
          <w:rFonts w:asciiTheme="majorHAnsi" w:hAnsiTheme="majorHAnsi"/>
          <w:lang w:eastAsia="ko-KR"/>
        </w:rPr>
        <w:t xml:space="preserve"> International </w:t>
      </w:r>
    </w:p>
    <w:p w:rsidR="009E1B49" w:rsidRPr="009E1B49" w:rsidRDefault="00470E5E" w:rsidP="00470E5E">
      <w:pPr>
        <w:suppressAutoHyphens/>
        <w:spacing w:after="0" w:line="300" w:lineRule="exact"/>
        <w:rPr>
          <w:rFonts w:asciiTheme="majorHAnsi" w:hAnsiTheme="majorHAnsi"/>
          <w:lang w:eastAsia="ko-KR"/>
        </w:rPr>
      </w:pPr>
      <w:r>
        <w:rPr>
          <w:rFonts w:asciiTheme="majorHAnsi" w:hAnsiTheme="majorHAnsi"/>
          <w:lang w:eastAsia="ko-KR"/>
        </w:rPr>
        <w:t xml:space="preserve">          </w:t>
      </w:r>
      <w:r w:rsidR="009E1B49" w:rsidRPr="009E1B49">
        <w:rPr>
          <w:rFonts w:asciiTheme="majorHAnsi" w:hAnsiTheme="majorHAnsi"/>
          <w:lang w:eastAsia="ko-KR"/>
        </w:rPr>
        <w:t>Symposium on Computer and Information Sciences (ISCIS 2015), Eylül 2015, Londra.</w:t>
      </w:r>
    </w:p>
    <w:p w:rsidR="00A31000" w:rsidRDefault="00A31000" w:rsidP="00A31000">
      <w:pPr>
        <w:spacing w:after="0" w:line="260" w:lineRule="exact"/>
        <w:rPr>
          <w:rFonts w:ascii="Trebuchet MS" w:hAnsi="Trebuchet MS"/>
          <w:b/>
          <w:sz w:val="20"/>
          <w:szCs w:val="20"/>
        </w:rPr>
      </w:pPr>
    </w:p>
    <w:p w:rsidR="00457019" w:rsidRPr="00457019" w:rsidRDefault="00457019" w:rsidP="00A31000">
      <w:pPr>
        <w:spacing w:after="0" w:line="260" w:lineRule="exact"/>
        <w:rPr>
          <w:rFonts w:ascii="Cambria" w:eastAsia="Calibri" w:hAnsi="Cambria" w:cs="Times New Roman"/>
          <w:b/>
          <w:color w:val="365F91" w:themeColor="accent1" w:themeShade="BF"/>
          <w:sz w:val="28"/>
          <w:szCs w:val="28"/>
          <w:lang w:eastAsia="tr-TR"/>
        </w:rPr>
      </w:pPr>
      <w:r w:rsidRPr="00457019">
        <w:rPr>
          <w:rFonts w:ascii="Cambria" w:eastAsia="Calibri" w:hAnsi="Cambria" w:cs="Times New Roman"/>
          <w:b/>
          <w:color w:val="365F91" w:themeColor="accent1" w:themeShade="BF"/>
          <w:sz w:val="28"/>
          <w:szCs w:val="28"/>
          <w:lang w:eastAsia="tr-TR"/>
        </w:rPr>
        <w:t>V</w:t>
      </w:r>
      <w:r w:rsidR="000214C9">
        <w:rPr>
          <w:rFonts w:ascii="Cambria" w:eastAsia="Calibri" w:hAnsi="Cambria" w:cs="Times New Roman"/>
          <w:b/>
          <w:color w:val="365F91" w:themeColor="accent1" w:themeShade="BF"/>
          <w:sz w:val="28"/>
          <w:szCs w:val="28"/>
          <w:lang w:eastAsia="tr-TR"/>
        </w:rPr>
        <w:t>I</w:t>
      </w:r>
      <w:r w:rsidR="00474878">
        <w:rPr>
          <w:rFonts w:ascii="Cambria" w:eastAsia="Calibri" w:hAnsi="Cambria" w:cs="Times New Roman"/>
          <w:b/>
          <w:color w:val="365F91" w:themeColor="accent1" w:themeShade="BF"/>
          <w:sz w:val="28"/>
          <w:szCs w:val="28"/>
          <w:lang w:eastAsia="tr-TR"/>
        </w:rPr>
        <w:t>I</w:t>
      </w:r>
      <w:r w:rsidRPr="00457019">
        <w:rPr>
          <w:rFonts w:ascii="Cambria" w:eastAsia="Calibri" w:hAnsi="Cambria" w:cs="Times New Roman"/>
          <w:b/>
          <w:color w:val="365F91" w:themeColor="accent1" w:themeShade="BF"/>
          <w:sz w:val="28"/>
          <w:szCs w:val="28"/>
          <w:lang w:eastAsia="tr-TR"/>
        </w:rPr>
        <w:t>-MERKEZ’İN 201</w:t>
      </w:r>
      <w:r w:rsidR="00A52A6F">
        <w:rPr>
          <w:rFonts w:ascii="Cambria" w:eastAsia="Calibri" w:hAnsi="Cambria" w:cs="Times New Roman"/>
          <w:b/>
          <w:color w:val="365F91" w:themeColor="accent1" w:themeShade="BF"/>
          <w:sz w:val="28"/>
          <w:szCs w:val="28"/>
          <w:lang w:eastAsia="tr-TR"/>
        </w:rPr>
        <w:t>6</w:t>
      </w:r>
      <w:r w:rsidRPr="00457019">
        <w:rPr>
          <w:rFonts w:ascii="Cambria" w:eastAsia="Calibri" w:hAnsi="Cambria" w:cs="Times New Roman"/>
          <w:b/>
          <w:color w:val="365F91" w:themeColor="accent1" w:themeShade="BF"/>
          <w:sz w:val="28"/>
          <w:szCs w:val="28"/>
          <w:lang w:eastAsia="tr-TR"/>
        </w:rPr>
        <w:t xml:space="preserve"> YILI İÇİN YILLIK ÇALIŞMA PROGRAMI</w:t>
      </w:r>
    </w:p>
    <w:p w:rsidR="00457019" w:rsidRDefault="00457019" w:rsidP="00A31000">
      <w:pPr>
        <w:spacing w:after="0" w:line="260" w:lineRule="exact"/>
        <w:rPr>
          <w:rFonts w:asciiTheme="majorHAnsi" w:hAnsiTheme="majorHAnsi"/>
          <w:lang w:eastAsia="ko-KR"/>
        </w:rPr>
      </w:pPr>
    </w:p>
    <w:p w:rsidR="003C5100" w:rsidRPr="00457019" w:rsidRDefault="003C5100" w:rsidP="00A31000">
      <w:pPr>
        <w:spacing w:after="0" w:line="260" w:lineRule="exact"/>
        <w:rPr>
          <w:rFonts w:asciiTheme="majorHAnsi" w:hAnsiTheme="majorHAnsi"/>
          <w:b/>
          <w:lang w:eastAsia="ko-KR"/>
        </w:rPr>
      </w:pPr>
      <w:r w:rsidRPr="00457019">
        <w:rPr>
          <w:rFonts w:asciiTheme="majorHAnsi" w:hAnsiTheme="majorHAnsi"/>
          <w:b/>
          <w:lang w:eastAsia="ko-KR"/>
        </w:rPr>
        <w:t>Performans Değerlendirme Kriterleri</w:t>
      </w:r>
    </w:p>
    <w:tbl>
      <w:tblPr>
        <w:tblW w:w="0" w:type="auto"/>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4110"/>
        <w:gridCol w:w="1702"/>
      </w:tblGrid>
      <w:tr w:rsidR="006C6007" w:rsidTr="006C6007">
        <w:trPr>
          <w:trHeight w:val="567"/>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6C6007" w:rsidRPr="006C6007" w:rsidRDefault="006C6007" w:rsidP="005812D2">
            <w:pPr>
              <w:tabs>
                <w:tab w:val="left" w:pos="2520"/>
                <w:tab w:val="left" w:pos="5400"/>
              </w:tabs>
              <w:spacing w:after="0" w:line="300" w:lineRule="exact"/>
              <w:rPr>
                <w:rFonts w:asciiTheme="majorHAnsi" w:hAnsiTheme="majorHAnsi"/>
                <w:b/>
                <w:lang w:eastAsia="ko-KR"/>
              </w:rPr>
            </w:pPr>
            <w:r w:rsidRPr="006C6007">
              <w:rPr>
                <w:rFonts w:asciiTheme="majorHAnsi" w:hAnsiTheme="majorHAnsi"/>
                <w:b/>
                <w:lang w:eastAsia="ko-KR"/>
              </w:rPr>
              <w:t>Kriterler</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vAlign w:val="center"/>
          </w:tcPr>
          <w:p w:rsidR="006C6007" w:rsidRPr="006C6007" w:rsidRDefault="006C6007" w:rsidP="005812D2">
            <w:pPr>
              <w:tabs>
                <w:tab w:val="left" w:pos="2520"/>
                <w:tab w:val="left" w:pos="5400"/>
              </w:tabs>
              <w:spacing w:after="0" w:line="300" w:lineRule="exact"/>
              <w:rPr>
                <w:rFonts w:asciiTheme="majorHAnsi" w:hAnsiTheme="majorHAnsi"/>
                <w:b/>
                <w:lang w:eastAsia="ko-KR"/>
              </w:rPr>
            </w:pPr>
            <w:r w:rsidRPr="006C6007">
              <w:rPr>
                <w:rFonts w:asciiTheme="majorHAnsi" w:hAnsiTheme="majorHAnsi"/>
                <w:b/>
                <w:lang w:eastAsia="ko-KR"/>
              </w:rPr>
              <w:t>Sayısal Hedef</w:t>
            </w:r>
          </w:p>
        </w:tc>
      </w:tr>
      <w:tr w:rsidR="006C6007" w:rsidTr="006C6007">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rPr>
                <w:rFonts w:asciiTheme="majorHAnsi" w:hAnsiTheme="majorHAnsi"/>
                <w:lang w:eastAsia="ko-KR"/>
              </w:rPr>
            </w:pPr>
            <w:r w:rsidRPr="006C6007">
              <w:rPr>
                <w:rFonts w:asciiTheme="majorHAnsi" w:hAnsiTheme="majorHAnsi"/>
                <w:lang w:eastAsia="ko-KR"/>
              </w:rPr>
              <w:t>Disiplinlerarası çalıştay</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jc w:val="center"/>
              <w:rPr>
                <w:rFonts w:asciiTheme="majorHAnsi" w:hAnsiTheme="majorHAnsi"/>
                <w:lang w:eastAsia="ko-KR"/>
              </w:rPr>
            </w:pPr>
            <w:r w:rsidRPr="006C6007">
              <w:rPr>
                <w:rFonts w:asciiTheme="majorHAnsi" w:hAnsiTheme="majorHAnsi"/>
                <w:lang w:eastAsia="ko-KR"/>
              </w:rPr>
              <w:t>6</w:t>
            </w:r>
          </w:p>
        </w:tc>
      </w:tr>
      <w:tr w:rsidR="006C6007" w:rsidTr="006C6007">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rPr>
                <w:rFonts w:asciiTheme="majorHAnsi" w:hAnsiTheme="majorHAnsi"/>
                <w:lang w:eastAsia="ko-KR"/>
              </w:rPr>
            </w:pPr>
            <w:r w:rsidRPr="006C6007">
              <w:rPr>
                <w:rFonts w:asciiTheme="majorHAnsi" w:hAnsiTheme="majorHAnsi"/>
                <w:lang w:eastAsia="ko-KR"/>
              </w:rPr>
              <w:t>Doktora mezunu</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jc w:val="center"/>
              <w:rPr>
                <w:rFonts w:asciiTheme="majorHAnsi" w:hAnsiTheme="majorHAnsi"/>
                <w:lang w:eastAsia="ko-KR"/>
              </w:rPr>
            </w:pPr>
            <w:r w:rsidRPr="006C6007">
              <w:rPr>
                <w:rFonts w:asciiTheme="majorHAnsi" w:hAnsiTheme="majorHAnsi"/>
                <w:lang w:eastAsia="ko-KR"/>
              </w:rPr>
              <w:t>8</w:t>
            </w:r>
          </w:p>
        </w:tc>
      </w:tr>
      <w:tr w:rsidR="006C6007" w:rsidTr="006C6007">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rPr>
                <w:rFonts w:asciiTheme="majorHAnsi" w:hAnsiTheme="majorHAnsi"/>
                <w:lang w:eastAsia="ko-KR"/>
              </w:rPr>
            </w:pPr>
            <w:r w:rsidRPr="006C6007">
              <w:rPr>
                <w:rFonts w:asciiTheme="majorHAnsi" w:hAnsiTheme="majorHAnsi"/>
                <w:lang w:eastAsia="ko-KR"/>
              </w:rPr>
              <w:t>Uluslararası endeksli dergilerde makale</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jc w:val="center"/>
              <w:rPr>
                <w:rFonts w:asciiTheme="majorHAnsi" w:hAnsiTheme="majorHAnsi"/>
                <w:lang w:eastAsia="ko-KR"/>
              </w:rPr>
            </w:pPr>
            <w:r w:rsidRPr="006C6007">
              <w:rPr>
                <w:rFonts w:asciiTheme="majorHAnsi" w:hAnsiTheme="majorHAnsi"/>
                <w:lang w:eastAsia="ko-KR"/>
              </w:rPr>
              <w:t>30</w:t>
            </w:r>
          </w:p>
        </w:tc>
      </w:tr>
      <w:tr w:rsidR="006C6007" w:rsidTr="006C6007">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rPr>
                <w:rFonts w:asciiTheme="majorHAnsi" w:hAnsiTheme="majorHAnsi"/>
                <w:lang w:eastAsia="ko-KR"/>
              </w:rPr>
            </w:pPr>
            <w:r w:rsidRPr="006C6007">
              <w:rPr>
                <w:rFonts w:asciiTheme="majorHAnsi" w:hAnsiTheme="majorHAnsi"/>
                <w:lang w:eastAsia="ko-KR"/>
              </w:rPr>
              <w:t>Bildiri</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jc w:val="center"/>
              <w:rPr>
                <w:rFonts w:asciiTheme="majorHAnsi" w:hAnsiTheme="majorHAnsi"/>
                <w:lang w:eastAsia="ko-KR"/>
              </w:rPr>
            </w:pPr>
            <w:r w:rsidRPr="006C6007">
              <w:rPr>
                <w:rFonts w:asciiTheme="majorHAnsi" w:hAnsiTheme="majorHAnsi"/>
                <w:lang w:eastAsia="ko-KR"/>
              </w:rPr>
              <w:t>100</w:t>
            </w:r>
          </w:p>
        </w:tc>
      </w:tr>
      <w:tr w:rsidR="006C6007" w:rsidTr="006C6007">
        <w:trPr>
          <w:trHeight w:val="283"/>
        </w:trPr>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rPr>
                <w:rFonts w:asciiTheme="majorHAnsi" w:hAnsiTheme="majorHAnsi"/>
                <w:lang w:eastAsia="ko-KR"/>
              </w:rPr>
            </w:pPr>
            <w:r w:rsidRPr="006C6007">
              <w:rPr>
                <w:rFonts w:asciiTheme="majorHAnsi" w:hAnsiTheme="majorHAnsi"/>
                <w:lang w:eastAsia="ko-KR"/>
              </w:rPr>
              <w:t>Üniversite dışı araştırma desteği</w:t>
            </w:r>
          </w:p>
        </w:tc>
        <w:tc>
          <w:tcPr>
            <w:tcW w:w="170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C6007" w:rsidRPr="006C6007" w:rsidRDefault="006C6007" w:rsidP="005812D2">
            <w:pPr>
              <w:tabs>
                <w:tab w:val="left" w:pos="2520"/>
                <w:tab w:val="left" w:pos="5400"/>
              </w:tabs>
              <w:spacing w:after="0" w:line="300" w:lineRule="exact"/>
              <w:rPr>
                <w:rFonts w:asciiTheme="majorHAnsi" w:hAnsiTheme="majorHAnsi"/>
                <w:lang w:eastAsia="ko-KR"/>
              </w:rPr>
            </w:pPr>
            <w:r w:rsidRPr="006C6007">
              <w:rPr>
                <w:rFonts w:asciiTheme="majorHAnsi" w:hAnsiTheme="majorHAnsi"/>
                <w:lang w:eastAsia="ko-KR"/>
              </w:rPr>
              <w:t>3.000.000 TL</w:t>
            </w:r>
          </w:p>
        </w:tc>
      </w:tr>
    </w:tbl>
    <w:p w:rsidR="003C5100" w:rsidRDefault="003C5100" w:rsidP="00457019">
      <w:pPr>
        <w:spacing w:after="0" w:line="300" w:lineRule="exact"/>
        <w:rPr>
          <w:rFonts w:asciiTheme="majorHAnsi" w:hAnsiTheme="majorHAnsi"/>
          <w:lang w:eastAsia="ko-KR"/>
        </w:rPr>
      </w:pPr>
    </w:p>
    <w:p w:rsidR="00C815D3" w:rsidRPr="006C0AF4" w:rsidRDefault="00D55CB8" w:rsidP="00C815D3">
      <w:pPr>
        <w:tabs>
          <w:tab w:val="left" w:pos="2835"/>
        </w:tabs>
        <w:spacing w:after="0" w:line="300" w:lineRule="exact"/>
        <w:contextualSpacing/>
        <w:rPr>
          <w:rFonts w:asciiTheme="majorHAnsi" w:eastAsia="Calibri" w:hAnsiTheme="majorHAnsi" w:cs="InterstateLight"/>
          <w:b/>
          <w:color w:val="365F91" w:themeColor="accent1" w:themeShade="BF"/>
          <w:sz w:val="28"/>
          <w:szCs w:val="28"/>
          <w:lang w:val="de-DE"/>
        </w:rPr>
      </w:pPr>
      <w:r>
        <w:rPr>
          <w:rFonts w:asciiTheme="majorHAnsi" w:eastAsia="Calibri" w:hAnsiTheme="majorHAnsi" w:cs="InterstateLight"/>
          <w:b/>
          <w:color w:val="365F91" w:themeColor="accent1" w:themeShade="BF"/>
          <w:sz w:val="28"/>
          <w:szCs w:val="28"/>
          <w:lang w:val="de-DE"/>
        </w:rPr>
        <w:lastRenderedPageBreak/>
        <w:t>VIII</w:t>
      </w:r>
      <w:r w:rsidR="00C815D3" w:rsidRPr="006C0AF4">
        <w:rPr>
          <w:rFonts w:asciiTheme="majorHAnsi" w:eastAsia="Calibri" w:hAnsiTheme="majorHAnsi" w:cs="InterstateLight"/>
          <w:b/>
          <w:color w:val="365F91" w:themeColor="accent1" w:themeShade="BF"/>
          <w:sz w:val="28"/>
          <w:szCs w:val="28"/>
          <w:lang w:val="de-DE"/>
        </w:rPr>
        <w:t>- MERKEZ’İN 201</w:t>
      </w:r>
      <w:r w:rsidR="00C815D3">
        <w:rPr>
          <w:rFonts w:asciiTheme="majorHAnsi" w:eastAsia="Calibri" w:hAnsiTheme="majorHAnsi" w:cs="InterstateLight"/>
          <w:b/>
          <w:color w:val="365F91" w:themeColor="accent1" w:themeShade="BF"/>
          <w:sz w:val="28"/>
          <w:szCs w:val="28"/>
          <w:lang w:val="de-DE"/>
        </w:rPr>
        <w:t>5</w:t>
      </w:r>
      <w:r w:rsidR="00C815D3" w:rsidRPr="006C0AF4">
        <w:rPr>
          <w:rFonts w:asciiTheme="majorHAnsi" w:eastAsia="Calibri" w:hAnsiTheme="majorHAnsi" w:cs="InterstateLight"/>
          <w:b/>
          <w:color w:val="365F91" w:themeColor="accent1" w:themeShade="BF"/>
          <w:sz w:val="28"/>
          <w:szCs w:val="28"/>
          <w:lang w:val="de-DE"/>
        </w:rPr>
        <w:t xml:space="preserve"> YILI İÇİN BELİRTMEK İSTEDİĞİ BAŞKA FAALİYETLER / BAŞARILAR</w:t>
      </w:r>
    </w:p>
    <w:p w:rsidR="00ED4A64" w:rsidRDefault="00ED4A64" w:rsidP="00457019">
      <w:pPr>
        <w:spacing w:after="0" w:line="300" w:lineRule="exact"/>
        <w:rPr>
          <w:rFonts w:asciiTheme="majorHAnsi" w:hAnsiTheme="majorHAnsi"/>
          <w:lang w:eastAsia="ko-KR"/>
        </w:rPr>
      </w:pPr>
    </w:p>
    <w:p w:rsidR="0092121B" w:rsidRPr="005812D2" w:rsidRDefault="0092121B" w:rsidP="0092121B">
      <w:pPr>
        <w:spacing w:line="240" w:lineRule="auto"/>
        <w:rPr>
          <w:rFonts w:asciiTheme="majorHAnsi" w:hAnsiTheme="majorHAnsi"/>
          <w:b/>
          <w:lang w:eastAsia="ko-KR"/>
        </w:rPr>
      </w:pPr>
      <w:r w:rsidRPr="0092121B">
        <w:rPr>
          <w:rFonts w:asciiTheme="majorHAnsi" w:hAnsiTheme="majorHAnsi"/>
          <w:b/>
          <w:lang w:eastAsia="ko-KR"/>
        </w:rPr>
        <w:t>Yürüyen/Tamamlanan Doktora Tezleri</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Hüseyin Afşer, Channel Polarization with Higher-Order Memory, 2015</w:t>
      </w:r>
      <w:r>
        <w:rPr>
          <w:rFonts w:asciiTheme="majorHAnsi" w:hAnsiTheme="majorHAnsi"/>
          <w:lang w:eastAsia="ko-KR"/>
        </w:rPr>
        <w:t>.</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Mete Akgün, Security and Privacy of RFID Protocols, December 2015.</w:t>
      </w:r>
    </w:p>
    <w:p w:rsid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Tolga Akıner: Molecular Dynamics Modeling of Hexagonal Boron Nitride Nanofluids</w:t>
      </w:r>
    </w:p>
    <w:p w:rsidR="0092121B" w:rsidRPr="0092121B" w:rsidRDefault="0092121B" w:rsidP="0092121B">
      <w:pPr>
        <w:tabs>
          <w:tab w:val="left" w:pos="2160"/>
        </w:tabs>
        <w:suppressAutoHyphens/>
        <w:spacing w:after="0" w:line="300" w:lineRule="exact"/>
        <w:ind w:left="720"/>
        <w:rPr>
          <w:rFonts w:asciiTheme="majorHAnsi" w:hAnsiTheme="majorHAnsi"/>
          <w:lang w:eastAsia="ko-KR"/>
        </w:rPr>
      </w:pPr>
      <w:r w:rsidRPr="0092121B">
        <w:rPr>
          <w:rFonts w:asciiTheme="majorHAnsi" w:hAnsiTheme="majorHAnsi"/>
          <w:lang w:eastAsia="ko-KR"/>
        </w:rPr>
        <w:t xml:space="preserve"> (co-supervisor: Assist. Prof. Jeremy K. Mason)</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Ali Akkaya: Analysis of Reception Process for an Absorbing Receiver in Molecular Communication via Diffusion, 2015.</w:t>
      </w:r>
    </w:p>
    <w:p w:rsidR="0092121B" w:rsidRPr="0092121B" w:rsidRDefault="0092121B" w:rsidP="0092121B">
      <w:pPr>
        <w:pStyle w:val="TextBody"/>
        <w:numPr>
          <w:ilvl w:val="0"/>
          <w:numId w:val="10"/>
        </w:numPr>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Emre Aladag, (PhD C</w:t>
      </w:r>
      <w:r>
        <w:rPr>
          <w:rFonts w:asciiTheme="majorHAnsi" w:eastAsiaTheme="minorHAnsi" w:hAnsiTheme="majorHAnsi" w:cstheme="minorBidi"/>
          <w:color w:val="auto"/>
          <w:sz w:val="22"/>
          <w:szCs w:val="22"/>
          <w:lang w:val="tr-TR" w:eastAsia="ko-KR" w:bidi="ar-SA"/>
        </w:rPr>
        <w:t>andidate) on Brain connectivity</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Tayip Altay, “Learning robust representations for time series data mining”</w:t>
      </w:r>
    </w:p>
    <w:p w:rsidR="0092121B" w:rsidRPr="0092121B" w:rsidRDefault="0092121B" w:rsidP="0092121B">
      <w:pPr>
        <w:pStyle w:val="ListeParagraf"/>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 xml:space="preserve">Okan Aşık, Scalable Multi-Agent Decision Making Algorithms for Real World Problems </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Gurkan Aydemir, (PhD Candidate) on Cyber-Physical Manufacturing Systems Monitoring and Predictive Maintenance</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Ahmet Cihat Baktır, Software Defined Networks for Mobile Cloud Systems (Coadvised with Atay Özgövde)</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Mehmet Koray Balcı, Boğaziçi University, Computer Engineering, "Player Profiling and Analysis of Abusive Behavior in Social Games," 28 Aralık 2015.</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Salih Bayar, Reconfigurable Network on Chip (NoC) Architectures for Embedded Systems, 2015.</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Erdem Beğenilmiş, Detection of Organized Behaviours On Twitter</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Ufuk Can Biçici, “3D Object Recognition using deep learning”</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Murat Cihan, Cyber-Physical Systems and Energy Based Side Channel Attacks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Derya Çavdar, Priority Scheduling For Heterogeneous Workloads in Computing Clusters, December 2015.</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Arda Çelebi: “Utilizing Billion MicroPosts for Natural Language Processing in Social Media”</w:t>
      </w:r>
    </w:p>
    <w:p w:rsidR="0092121B" w:rsidRPr="0092121B" w:rsidRDefault="0092121B" w:rsidP="0092121B">
      <w:pPr>
        <w:pStyle w:val="TextBody"/>
        <w:numPr>
          <w:ilvl w:val="0"/>
          <w:numId w:val="10"/>
        </w:numPr>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Ovunc Cetin, Identification of opinion leaders on social networks</w:t>
      </w:r>
    </w:p>
    <w:p w:rsidR="0092121B" w:rsidRPr="0092121B" w:rsidRDefault="0092121B" w:rsidP="0092121B">
      <w:pPr>
        <w:pStyle w:val="TextBody"/>
        <w:numPr>
          <w:ilvl w:val="0"/>
          <w:numId w:val="10"/>
        </w:numPr>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Uzay Cetin, (PhD Candidate) on Recommendation modelsD-F</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Serhan Daniş, Non-parametric Bayesian Techniques for Activity Recognition (Coadvised with Taylan Cemgil)</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Aykut Soner Demirkol: Cooperation in Cognitive Radio Networks with Group Communities</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Barış Evrim Demiröz, “Human body detection and tracking in omnidirectional cameras”</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Engin Deveci, Model Driven Security Framework for Software Design and Verification, 2015.</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Erinç Dikici: Supervised, Semi-Supervised and Unsupervised Methods for Discriminative Language Modeling</w:t>
      </w:r>
    </w:p>
    <w:p w:rsidR="0092121B" w:rsidRPr="0092121B" w:rsidRDefault="0092121B" w:rsidP="0092121B">
      <w:pPr>
        <w:pStyle w:val="TextBody"/>
        <w:numPr>
          <w:ilvl w:val="0"/>
          <w:numId w:val="10"/>
        </w:numPr>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Neval Eden, Axelrod Culture Model with Obstacles </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 xml:space="preserve">Ali Erkan, Developing a Learning Ontology for Service Reviews and Ontology-Based Search Engine. </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Orhan Ermiş, Secure Group Key Management Systems</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Gaye Genç: Channel Modeling in Molecular Communications</w:t>
      </w:r>
    </w:p>
    <w:p w:rsidR="0092121B" w:rsidRPr="0092121B" w:rsidRDefault="0092121B" w:rsidP="0092121B">
      <w:pPr>
        <w:pStyle w:val="ListeParagraf"/>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Barış Gökçe,</w:t>
      </w:r>
      <w:r w:rsidRPr="0092121B">
        <w:rPr>
          <w:rFonts w:asciiTheme="majorHAnsi" w:hAnsiTheme="majorHAnsi"/>
          <w:lang w:eastAsia="ko-KR"/>
        </w:rPr>
        <w:tab/>
        <w:t>Transfer Learning By Subgoal Discovery in Partially Observable Dynamic Environments</w:t>
      </w:r>
    </w:p>
    <w:p w:rsidR="0092121B" w:rsidRPr="0092121B" w:rsidRDefault="0092121B" w:rsidP="0092121B">
      <w:pPr>
        <w:pStyle w:val="ListeParagraf"/>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 xml:space="preserve">Emrah Guder. Increasing Accessibility of Web Content Via Semantic Renarration </w:t>
      </w:r>
    </w:p>
    <w:p w:rsidR="0092121B" w:rsidRPr="0092121B" w:rsidRDefault="0092121B" w:rsidP="0092121B">
      <w:pPr>
        <w:pStyle w:val="ListeParagraf"/>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Batuhan Gundoğdu: Spoken Term Detection for Low Resource Languages</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Onur Güngör, Topic Models for Microblog Event Data</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lastRenderedPageBreak/>
        <w:t>Burak Gürdağ, Formal Representation and Analysis of Secure Routing in Ad Hoc Networks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Hale Hatay. ‘Magnetic Resonance Spectral Editing Methods for Studying Brain Disorders’</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Farid Heshmati:  Single and Two-Phase Modeling of Nanofluids Internal Forced Convection in Circular Tubes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Mehmet Rıfat Kamber, “Modeling time series data for classification”</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 xml:space="preserve">Yunus Emre Kara, “Modelling annotator behaviours for crowd labeling” </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İlknur Karadeniz: “Information Extraction from Biomedical Text using Non-local Context”</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Pınar Kavak, Developing New Approaches for Multi-Platform and Multi-Individual Genomic Sequence Assembly.</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Heysem Kaya (co-supervised with Prof. Fikret Gürgen), Boğaziçi University, Computer Engineering, “Robust Machine Learning Methods for Computational Paralinguistics and Multimodal Affective Computing,” 14 Mayıs 2015.</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Farhad Kazemi Khosrashahi: Design and Optimization of High-Efficiency Solar Thermal, Photovoltaic and Thermophotovoltaic Power Generation Devices</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Ahmet Alp Kındıroğlu, “User independent sign language recognition”</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Bilgin Kosucu, Crowdsourced Urban Sensing (Coadvised with Bert Arnrich)</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Nadin Kökciyan, Privacy Management in Online Social Networks.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Emel Şeyma Küçükaşcı, “Optimization strategies for multiple instance learning”</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Yiğit Kültür, Fraud Modeling in Relation to Computer Security (LinkedIn Page, Facebook Page)</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Neda Barzegar Marvasti, Computer Aided Liver CT Annotation for Similar Case Search &amp; Retrieval</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Serdar Metin (PhD candidate)</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Tekin Meriçli,</w:t>
      </w:r>
      <w:r>
        <w:rPr>
          <w:rFonts w:asciiTheme="majorHAnsi" w:hAnsiTheme="majorHAnsi"/>
          <w:lang w:eastAsia="ko-KR"/>
        </w:rPr>
        <w:t xml:space="preserve"> </w:t>
      </w:r>
      <w:r w:rsidRPr="0092121B">
        <w:rPr>
          <w:rFonts w:asciiTheme="majorHAnsi" w:hAnsiTheme="majorHAnsi"/>
          <w:lang w:eastAsia="ko-KR"/>
        </w:rPr>
        <w:t>Case Based Mobile Manipulation (Eşdanışman: Prof. Dr. Manuela Veloso), 2015.</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Coşkun Mermer: Bayesian Methods for Statistical Machine Translation</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Aykut Yigitel, Green Networking: From Conventional to Next Generation Heterogeneous Cellular Networks (Coadvised with Ozlem Durmaz).</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Albert Özkohen, Model Checking of Software Design Specifications in UML</w:t>
      </w:r>
    </w:p>
    <w:p w:rsidR="0092121B" w:rsidRPr="0092121B" w:rsidRDefault="0092121B" w:rsidP="0092121B">
      <w:pPr>
        <w:pStyle w:val="ListeParagraf"/>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Ergin Özkucur, Semi-Supervised Map Learning and Navigation in Dynamic Environments Through Human Robot Interaction</w:t>
      </w:r>
    </w:p>
    <w:p w:rsidR="0092121B" w:rsidRPr="0092121B" w:rsidRDefault="0092121B" w:rsidP="0092121B">
      <w:pPr>
        <w:pStyle w:val="ListeParagraf"/>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Murat Özyurt: Urban Cellular Network Planning with 3D Geographical Grid Structures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Turgay Pamuklu, Green Cellular Networking with Renewable Energy Resources</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 xml:space="preserve">Murat Seyhan, An Ontology Based Framework for Creating Purposeful Online Communities  </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Doğa Siyli, “Deep Learning in Gesture Recognition”</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Cagatay Sonmez, Cloudlet based Mobile Cloud Computing (Coadvised with Atay Özgövde)</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Melih Sözdinler, Visualization and Analysis of Bioinformatics Networks.</w:t>
      </w:r>
    </w:p>
    <w:p w:rsidR="0092121B" w:rsidRPr="0092121B" w:rsidRDefault="0092121B" w:rsidP="0092121B">
      <w:pPr>
        <w:pStyle w:val="TextBody"/>
        <w:numPr>
          <w:ilvl w:val="0"/>
          <w:numId w:val="10"/>
        </w:numPr>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Mursel Tasgin, (PhD Candidate) on Community detection on complex networks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Can Tunca, Monitoring and Analysis of Motor Dysfunction in Parkinson’s Disease with Wearable Sensors</w:t>
      </w:r>
    </w:p>
    <w:p w:rsidR="0092121B" w:rsidRPr="0092121B" w:rsidRDefault="0092121B" w:rsidP="0092121B">
      <w:pPr>
        <w:pStyle w:val="TextBody"/>
        <w:numPr>
          <w:ilvl w:val="0"/>
          <w:numId w:val="10"/>
        </w:numPr>
        <w:spacing w:after="0" w:line="300" w:lineRule="exact"/>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Mehmet Tükel, İTÜ (Doc Dr S. Berna Ors Yalcin ile birlikte eş danışman olarak)</w:t>
      </w:r>
    </w:p>
    <w:p w:rsidR="0092121B" w:rsidRPr="0092121B" w:rsidRDefault="0092121B" w:rsidP="0092121B">
      <w:pPr>
        <w:pStyle w:val="TextBody"/>
        <w:numPr>
          <w:ilvl w:val="0"/>
          <w:numId w:val="10"/>
        </w:numPr>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sidRPr="0092121B">
        <w:rPr>
          <w:rFonts w:asciiTheme="majorHAnsi" w:eastAsiaTheme="minorHAnsi" w:hAnsiTheme="majorHAnsi" w:cstheme="minorBidi"/>
          <w:color w:val="auto"/>
          <w:sz w:val="22"/>
          <w:szCs w:val="22"/>
          <w:lang w:val="tr-TR" w:eastAsia="ko-KR" w:bidi="ar-SA"/>
        </w:rPr>
        <w:t xml:space="preserve">Sunay Usluer , “Identification Of Novel Genes Involved In The Etiology </w:t>
      </w:r>
      <w:r>
        <w:rPr>
          <w:rFonts w:asciiTheme="majorHAnsi" w:eastAsiaTheme="minorHAnsi" w:hAnsiTheme="majorHAnsi" w:cstheme="minorBidi"/>
          <w:color w:val="auto"/>
          <w:sz w:val="22"/>
          <w:szCs w:val="22"/>
          <w:lang w:val="tr-TR" w:eastAsia="ko-KR" w:bidi="ar-SA"/>
        </w:rPr>
        <w:t>o</w:t>
      </w:r>
      <w:r w:rsidRPr="0092121B">
        <w:rPr>
          <w:rFonts w:asciiTheme="majorHAnsi" w:eastAsiaTheme="minorHAnsi" w:hAnsiTheme="majorHAnsi" w:cstheme="minorBidi"/>
          <w:color w:val="auto"/>
          <w:sz w:val="22"/>
          <w:szCs w:val="22"/>
          <w:lang w:val="tr-TR" w:eastAsia="ko-KR" w:bidi="ar-SA"/>
        </w:rPr>
        <w:t>f Benign Neonatal/Infantile Epilepsy Syndromes And Genetic Epilepsy With Febrile  Seizures Plus (GEFS+)”, 2015.</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 xml:space="preserve">Refet Ali Yalcin:  Advanced Glass Coating Technologies with Spectral Alteration for Thermal Management </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lastRenderedPageBreak/>
        <w:t>Abdulkadir Yazici, (PhD Candidate) on Text Mining and Clustering in Big Data</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Ahmet Yıldırım,Constructing Microblog Responses for User Queries</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Muhammed Yıldırım. ‘Interleaved Magnetic Resonance Imaging Techniques for Faster and Accurate Data Acquisition’.</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Demet Yuksel, (PhD Candidate) on Structural and Functional Brain Networks</w:t>
      </w:r>
    </w:p>
    <w:p w:rsidR="0092121B" w:rsidRPr="0092121B" w:rsidRDefault="0092121B" w:rsidP="0092121B">
      <w:pPr>
        <w:numPr>
          <w:ilvl w:val="0"/>
          <w:numId w:val="10"/>
        </w:numPr>
        <w:suppressAutoHyphens/>
        <w:spacing w:after="0" w:line="300" w:lineRule="exact"/>
        <w:rPr>
          <w:rFonts w:asciiTheme="majorHAnsi" w:hAnsiTheme="majorHAnsi"/>
          <w:lang w:eastAsia="ko-KR"/>
        </w:rPr>
      </w:pPr>
      <w:r w:rsidRPr="0092121B">
        <w:rPr>
          <w:rFonts w:asciiTheme="majorHAnsi" w:hAnsiTheme="majorHAnsi"/>
          <w:lang w:eastAsia="ko-KR"/>
        </w:rPr>
        <w:t>Hande Özgür Alemdar, Human Activity Recognition with Wireless Sensor Networks using Machine Learning, 2015.</w:t>
      </w:r>
    </w:p>
    <w:p w:rsidR="0092121B" w:rsidRPr="0092121B" w:rsidRDefault="0092121B" w:rsidP="0092121B">
      <w:pPr>
        <w:pStyle w:val="TextBody"/>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p>
    <w:p w:rsidR="0092121B" w:rsidRPr="0092121B" w:rsidRDefault="0092121B" w:rsidP="0092121B">
      <w:pPr>
        <w:tabs>
          <w:tab w:val="left" w:pos="720"/>
        </w:tabs>
        <w:spacing w:after="0" w:line="300" w:lineRule="exact"/>
        <w:contextualSpacing/>
        <w:rPr>
          <w:rFonts w:asciiTheme="majorHAnsi" w:hAnsiTheme="majorHAnsi"/>
          <w:b/>
          <w:lang w:eastAsia="ko-KR"/>
        </w:rPr>
      </w:pPr>
      <w:r w:rsidRPr="0092121B">
        <w:rPr>
          <w:rFonts w:asciiTheme="majorHAnsi" w:hAnsiTheme="majorHAnsi"/>
          <w:b/>
          <w:lang w:eastAsia="ko-KR"/>
        </w:rPr>
        <w:t>Yürüyen/Tamamlanan MS Tezleri</w:t>
      </w:r>
    </w:p>
    <w:p w:rsidR="0092121B" w:rsidRPr="0092121B" w:rsidRDefault="0092121B" w:rsidP="0092121B">
      <w:pPr>
        <w:tabs>
          <w:tab w:val="left" w:pos="720"/>
        </w:tabs>
        <w:spacing w:after="0" w:line="300" w:lineRule="exact"/>
        <w:contextualSpacing/>
        <w:rPr>
          <w:rFonts w:asciiTheme="majorHAnsi" w:hAnsiTheme="majorHAnsi"/>
          <w:lang w:eastAsia="ko-KR"/>
        </w:rPr>
      </w:pP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Faruk Acan, Distrubuted SDN Controller Mechanism for Campus Networks (Cem Ersoy – Atay Özgövde)</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Mehmet Yasin Akpınar: “Text Simplification for Protein-Protein Interaction Extraction”</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 xml:space="preserve">Can Onur Akyuz:  Numerical Modeling and Optimization of Solar Nanofluids </w:t>
      </w:r>
    </w:p>
    <w:p w:rsidR="0092121B" w:rsidRPr="0092121B" w:rsidRDefault="0092121B" w:rsidP="0092121B">
      <w:pPr>
        <w:pStyle w:val="ListeParagraf"/>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Ünal Altınay, Development of a Five Degrees Of Freedom Robot Arm and a Three Finger End Effector Capable of Grasping Objects</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Zuhal Altuntaş, Parallel Maximum-Flow on Massive Graphs</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Dilek Betül Arslan. ‘Arterial Spin Labelling Magnetic Resonance Imaging of Mild Cognitive Impairment in Parkinson’s Disease’.</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 xml:space="preserve">Özgür Atik: Experimental Investigation of Heat Transfer Enhancement of Nanofluids in Computer Cooling Systems </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Ferhat Aydın: “Identifying Passages Describing Protein-Protein Interaction Detection Methods in Biomedical Full-text Articles using Information Retrieval and Machine Learning Methods”</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Yağmur Aydın, Conversion from Natural Language into Formal Specification Language</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Necati Cihan Camgöz, “Human-computer Interaction Platform for the hearing impaired in Healthcare and Finance Applications”</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Sevim Cengiz. ‘Magnetic Resonance Spectroscopic Imaging of Mild Cognitive Impairment in Parkinson’s Disease’.</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Esad Taha Çakıcı, “A data driven learning model to forecast sales revenue for apparel and clothing chains”</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Hande Çakın, “Analysis of Real Time Online Shopping Behavior of User”</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Selek Ceren Çelik, Semantic Place Prediction from Mobile Phone Data, Galatasaray Üniversitesi</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 xml:space="preserve">Gözde Çetinkaya: </w:t>
      </w:r>
      <w:r>
        <w:rPr>
          <w:rFonts w:asciiTheme="majorHAnsi" w:hAnsiTheme="majorHAnsi"/>
          <w:lang w:eastAsia="ko-KR"/>
        </w:rPr>
        <w:t>Pre- Filtered Dynamic Time  For Posteriorgram Based Keyword Search</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Aysun Coban, 2D-to-3D Video Conversion</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Ozan Burak Ericok:  Invrese Optical Characterization of Nano-Structures using DDA</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Mehmet Akif Ersoy, Parallel Algorithms for Shortest Path Problem on Time Dependent Graphs,2015.</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Rasit Mete Esrefoglu, Seamless Live VM Migration within Data Centers using SDN (Cem Ersoy – Atay Özgövde)</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Erinç Gökdeniz: “Natural Language Processing For Mining Neuroanatomical Relations Among Brain Regions” (Eş-danışman: Reşit Canbeyli)</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Akif Cem Heren: Effects of Messenger Molecule Degradation in Molecular Communication via Diffusion</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lastRenderedPageBreak/>
        <w:t xml:space="preserve">Beybin Ilhan:  Experimental Investigation of Heat Transfer Characteristics and Flow Behavior of Nanofluids </w:t>
      </w:r>
    </w:p>
    <w:p w:rsidR="0092121B" w:rsidRPr="0092121B" w:rsidRDefault="0092121B" w:rsidP="0092121B">
      <w:pPr>
        <w:pStyle w:val="ListeParagraf"/>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Bahar İrfan, Manipulation and Placement Planning for Loading a Dishwasher by a Robot</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Ali Yavuz Kahveci, Seamless Human Life Monitoring and Tracking All Daylong, 2015</w:t>
      </w:r>
    </w:p>
    <w:p w:rsidR="0092121B" w:rsidRPr="0092121B" w:rsidRDefault="0092121B" w:rsidP="0092121B">
      <w:pPr>
        <w:numPr>
          <w:ilvl w:val="0"/>
          <w:numId w:val="10"/>
        </w:numPr>
        <w:tabs>
          <w:tab w:val="left" w:pos="720"/>
        </w:tabs>
        <w:suppressAutoHyphens/>
        <w:spacing w:after="0" w:line="300" w:lineRule="exact"/>
        <w:rPr>
          <w:rFonts w:asciiTheme="majorHAnsi" w:hAnsiTheme="majorHAnsi"/>
          <w:lang w:eastAsia="ko-KR"/>
        </w:rPr>
      </w:pPr>
      <w:r w:rsidRPr="0092121B">
        <w:rPr>
          <w:rFonts w:asciiTheme="majorHAnsi" w:hAnsiTheme="majorHAnsi"/>
          <w:lang w:eastAsia="ko-KR"/>
        </w:rPr>
        <w:t>Barış Kara, “Cloudlets and Energy Efficiency In Mobile Computing”</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Basak Kilic, Functional Brain Networks with Structure Priors</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Fatma Nur Kılıçlı: Improving the Performance of a Communication via Diffusion System Considering Molecule Degradation in Nanonetworking</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Çiğdem Koçberber, Boğaziçi University, Computer Engineering, “A Dynamic Saliency Based Method for Video Retargeting,” 11 Ağustos 2015.</w:t>
      </w:r>
    </w:p>
    <w:p w:rsidR="0092121B" w:rsidRPr="0092121B" w:rsidRDefault="0092121B" w:rsidP="0092121B">
      <w:pPr>
        <w:numPr>
          <w:ilvl w:val="0"/>
          <w:numId w:val="10"/>
        </w:numPr>
        <w:tabs>
          <w:tab w:val="left" w:pos="720"/>
        </w:tabs>
        <w:suppressAutoHyphens/>
        <w:spacing w:after="0" w:line="300" w:lineRule="exact"/>
        <w:contextualSpacing/>
        <w:rPr>
          <w:rFonts w:asciiTheme="majorHAnsi" w:hAnsiTheme="majorHAnsi"/>
          <w:lang w:eastAsia="ko-KR"/>
        </w:rPr>
      </w:pPr>
      <w:r w:rsidRPr="0092121B">
        <w:rPr>
          <w:rFonts w:asciiTheme="majorHAnsi" w:hAnsiTheme="majorHAnsi"/>
          <w:lang w:eastAsia="ko-KR"/>
        </w:rPr>
        <w:t>Yavuz Mester, "Negotiating Privacy Constraints in Online Social Networks", 2015.</w:t>
      </w:r>
    </w:p>
    <w:p w:rsidR="0092121B" w:rsidRPr="0092121B"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Sina Talebi Moghaddam:  Enhancing Local Absorption Patterns within Gold Nanostructures, on a Dielectric Surface Under an AFM Probe and with Evanescent Wave Illumination (co-supervisor: Prof. M. Pınar Mengüç, Özyeğin Üniversity, 2015)</w:t>
      </w:r>
    </w:p>
    <w:p w:rsidR="002636A3" w:rsidRDefault="0092121B" w:rsidP="0092121B">
      <w:pPr>
        <w:numPr>
          <w:ilvl w:val="0"/>
          <w:numId w:val="10"/>
        </w:numPr>
        <w:tabs>
          <w:tab w:val="left" w:pos="2160"/>
        </w:tabs>
        <w:suppressAutoHyphens/>
        <w:spacing w:after="0" w:line="300" w:lineRule="exact"/>
        <w:rPr>
          <w:rFonts w:asciiTheme="majorHAnsi" w:hAnsiTheme="majorHAnsi"/>
          <w:lang w:eastAsia="ko-KR"/>
        </w:rPr>
      </w:pPr>
      <w:r w:rsidRPr="0092121B">
        <w:rPr>
          <w:rFonts w:asciiTheme="majorHAnsi" w:hAnsiTheme="majorHAnsi"/>
          <w:lang w:eastAsia="ko-KR"/>
        </w:rPr>
        <w:t>Muhammed Yavuz Nuzumlalı: “Analyzing Stemming and Sentence Simplification Methodologies for Turkish Multi-document Text Summarization.”, 2015</w:t>
      </w:r>
    </w:p>
    <w:p w:rsidR="0092121B" w:rsidRPr="002636A3" w:rsidRDefault="002636A3" w:rsidP="002636A3">
      <w:pPr>
        <w:tabs>
          <w:tab w:val="left" w:pos="2160"/>
        </w:tabs>
        <w:suppressAutoHyphens/>
        <w:spacing w:after="0" w:line="300" w:lineRule="exact"/>
        <w:rPr>
          <w:rFonts w:asciiTheme="majorHAnsi" w:hAnsiTheme="majorHAnsi"/>
          <w:lang w:eastAsia="ko-KR"/>
        </w:rPr>
      </w:pPr>
      <w:r>
        <w:rPr>
          <w:rFonts w:asciiTheme="majorHAnsi" w:hAnsiTheme="majorHAnsi"/>
          <w:lang w:eastAsia="ko-KR"/>
        </w:rPr>
        <w:t>100.</w:t>
      </w:r>
      <w:r w:rsidR="0092121B" w:rsidRPr="002636A3">
        <w:rPr>
          <w:rFonts w:asciiTheme="majorHAnsi" w:hAnsiTheme="majorHAnsi"/>
          <w:lang w:eastAsia="ko-KR"/>
        </w:rPr>
        <w:t>Eda Okur: “Named Entity Recognition for Turkish Microblog Texts using Semi-</w:t>
      </w:r>
    </w:p>
    <w:p w:rsidR="0092121B" w:rsidRPr="0092121B" w:rsidRDefault="002636A3" w:rsidP="0092121B">
      <w:pPr>
        <w:tabs>
          <w:tab w:val="left" w:pos="2160"/>
        </w:tabs>
        <w:suppressAutoHyphens/>
        <w:spacing w:after="0" w:line="300" w:lineRule="exact"/>
        <w:ind w:left="360"/>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supervised Learning with Word Embeddings” , 2015</w:t>
      </w:r>
    </w:p>
    <w:p w:rsidR="0092121B" w:rsidRDefault="0092121B" w:rsidP="0092121B">
      <w:pPr>
        <w:tabs>
          <w:tab w:val="left" w:pos="2160"/>
        </w:tabs>
        <w:suppressAutoHyphens/>
        <w:spacing w:after="0" w:line="300" w:lineRule="exact"/>
        <w:rPr>
          <w:rFonts w:asciiTheme="majorHAnsi" w:hAnsiTheme="majorHAnsi"/>
          <w:lang w:eastAsia="ko-KR"/>
        </w:rPr>
      </w:pPr>
      <w:r>
        <w:rPr>
          <w:rFonts w:asciiTheme="majorHAnsi" w:hAnsiTheme="majorHAnsi"/>
          <w:lang w:eastAsia="ko-KR"/>
        </w:rPr>
        <w:t xml:space="preserve">101. </w:t>
      </w:r>
      <w:r w:rsidRPr="0092121B">
        <w:rPr>
          <w:rFonts w:asciiTheme="majorHAnsi" w:hAnsiTheme="majorHAnsi"/>
          <w:lang w:eastAsia="ko-KR"/>
        </w:rPr>
        <w:t xml:space="preserve">Bahar Oner:  Thermal Diffusion Tomography for Non-destructive Characterization of </w:t>
      </w:r>
      <w:r>
        <w:rPr>
          <w:rFonts w:asciiTheme="majorHAnsi" w:hAnsiTheme="majorHAnsi"/>
          <w:lang w:eastAsia="ko-KR"/>
        </w:rPr>
        <w:t xml:space="preserve">  </w:t>
      </w:r>
    </w:p>
    <w:p w:rsidR="0092121B" w:rsidRPr="0092121B" w:rsidRDefault="002636A3" w:rsidP="0092121B">
      <w:pPr>
        <w:tabs>
          <w:tab w:val="left" w:pos="216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Electronics Packages ( 2015)</w:t>
      </w:r>
    </w:p>
    <w:p w:rsidR="0092121B" w:rsidRDefault="002636A3" w:rsidP="0092121B">
      <w:pPr>
        <w:tabs>
          <w:tab w:val="left" w:pos="216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2121B">
        <w:rPr>
          <w:rFonts w:asciiTheme="majorHAnsi" w:hAnsiTheme="majorHAnsi"/>
          <w:lang w:eastAsia="ko-KR"/>
        </w:rPr>
        <w:t xml:space="preserve">102. </w:t>
      </w:r>
      <w:r w:rsidR="0092121B" w:rsidRPr="0092121B">
        <w:rPr>
          <w:rFonts w:asciiTheme="majorHAnsi" w:hAnsiTheme="majorHAnsi"/>
          <w:lang w:eastAsia="ko-KR"/>
        </w:rPr>
        <w:t>Ali Özcan: “Scientific Article Classification for Mining Host-Pathogen Interactions”</w:t>
      </w:r>
    </w:p>
    <w:p w:rsidR="006A442B" w:rsidRDefault="002636A3" w:rsidP="006A442B">
      <w:pPr>
        <w:pStyle w:val="TextBody"/>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6A442B">
        <w:rPr>
          <w:rFonts w:asciiTheme="majorHAnsi" w:eastAsiaTheme="minorHAnsi" w:hAnsiTheme="majorHAnsi" w:cstheme="minorBidi"/>
          <w:color w:val="auto"/>
          <w:sz w:val="22"/>
          <w:szCs w:val="22"/>
          <w:lang w:val="tr-TR" w:eastAsia="ko-KR" w:bidi="ar-SA"/>
        </w:rPr>
        <w:t xml:space="preserve">103. </w:t>
      </w:r>
      <w:r w:rsidR="0092121B" w:rsidRPr="0092121B">
        <w:rPr>
          <w:rFonts w:asciiTheme="majorHAnsi" w:eastAsiaTheme="minorHAnsi" w:hAnsiTheme="majorHAnsi" w:cstheme="minorBidi"/>
          <w:color w:val="auto"/>
          <w:sz w:val="22"/>
          <w:szCs w:val="22"/>
          <w:lang w:val="tr-TR" w:eastAsia="ko-KR" w:bidi="ar-SA"/>
        </w:rPr>
        <w:t xml:space="preserve">Arif Sırrı Özçelik, Enhancing Search Engine Results Using Clusters of Documents Based </w:t>
      </w:r>
      <w:r w:rsidR="006A442B">
        <w:rPr>
          <w:rFonts w:asciiTheme="majorHAnsi" w:eastAsiaTheme="minorHAnsi" w:hAnsiTheme="majorHAnsi" w:cstheme="minorBidi"/>
          <w:color w:val="auto"/>
          <w:sz w:val="22"/>
          <w:szCs w:val="22"/>
          <w:lang w:val="tr-TR" w:eastAsia="ko-KR" w:bidi="ar-SA"/>
        </w:rPr>
        <w:t xml:space="preserve">  </w:t>
      </w:r>
    </w:p>
    <w:p w:rsidR="0092121B" w:rsidRPr="0092121B" w:rsidRDefault="002636A3" w:rsidP="006A442B">
      <w:pPr>
        <w:pStyle w:val="TextBody"/>
        <w:tabs>
          <w:tab w:val="left" w:pos="720"/>
        </w:tabs>
        <w:spacing w:after="0" w:line="300" w:lineRule="exact"/>
        <w:contextualSpacing/>
        <w:rPr>
          <w:rFonts w:asciiTheme="majorHAnsi" w:eastAsiaTheme="minorHAnsi" w:hAnsiTheme="majorHAnsi" w:cstheme="minorBidi"/>
          <w:color w:val="auto"/>
          <w:sz w:val="22"/>
          <w:szCs w:val="22"/>
          <w:lang w:val="tr-TR" w:eastAsia="ko-KR" w:bidi="ar-SA"/>
        </w:rPr>
      </w:pPr>
      <w:r>
        <w:rPr>
          <w:rFonts w:asciiTheme="majorHAnsi" w:eastAsiaTheme="minorHAnsi" w:hAnsiTheme="majorHAnsi" w:cstheme="minorBidi"/>
          <w:color w:val="auto"/>
          <w:sz w:val="22"/>
          <w:szCs w:val="22"/>
          <w:lang w:val="tr-TR" w:eastAsia="ko-KR" w:bidi="ar-SA"/>
        </w:rPr>
        <w:t xml:space="preserve">          </w:t>
      </w:r>
      <w:r w:rsidR="0092121B" w:rsidRPr="0092121B">
        <w:rPr>
          <w:rFonts w:asciiTheme="majorHAnsi" w:eastAsiaTheme="minorHAnsi" w:hAnsiTheme="majorHAnsi" w:cstheme="minorBidi"/>
          <w:color w:val="auto"/>
          <w:sz w:val="22"/>
          <w:szCs w:val="22"/>
          <w:lang w:val="tr-TR" w:eastAsia="ko-KR" w:bidi="ar-SA"/>
        </w:rPr>
        <w:t>on Extracted Concepts</w:t>
      </w:r>
    </w:p>
    <w:p w:rsidR="0092121B" w:rsidRPr="0092121B" w:rsidRDefault="006A442B"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104.</w:t>
      </w:r>
      <w:r w:rsidR="0092121B" w:rsidRPr="0092121B">
        <w:rPr>
          <w:rFonts w:asciiTheme="majorHAnsi" w:hAnsiTheme="majorHAnsi"/>
          <w:lang w:eastAsia="ko-KR"/>
        </w:rPr>
        <w:t>Nezihe Pehlivan, Parkinson’s Disease Monitoring</w:t>
      </w:r>
    </w:p>
    <w:p w:rsidR="0092121B" w:rsidRPr="006A442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6A442B" w:rsidRPr="006A442B">
        <w:rPr>
          <w:rFonts w:asciiTheme="majorHAnsi" w:hAnsiTheme="majorHAnsi"/>
          <w:lang w:eastAsia="ko-KR"/>
        </w:rPr>
        <w:t>105.</w:t>
      </w:r>
      <w:r w:rsidR="0092121B" w:rsidRPr="006A442B">
        <w:rPr>
          <w:rFonts w:asciiTheme="majorHAnsi" w:hAnsiTheme="majorHAnsi"/>
          <w:lang w:eastAsia="ko-KR"/>
        </w:rPr>
        <w:t>Leda Sarı: KEYWORD SEARCH BY SYMBOLIC INDEXING</w:t>
      </w:r>
    </w:p>
    <w:p w:rsidR="0092121B" w:rsidRPr="0092121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106.</w:t>
      </w:r>
      <w:r w:rsidR="0092121B" w:rsidRPr="0092121B">
        <w:rPr>
          <w:rFonts w:asciiTheme="majorHAnsi" w:hAnsiTheme="majorHAnsi"/>
          <w:lang w:eastAsia="ko-KR"/>
        </w:rPr>
        <w:t xml:space="preserve">Hakan Selvi, Controller Load Balancing Schemes In </w:t>
      </w:r>
      <w:r w:rsidR="006A442B">
        <w:rPr>
          <w:rFonts w:asciiTheme="majorHAnsi" w:hAnsiTheme="majorHAnsi"/>
          <w:lang w:eastAsia="ko-KR"/>
        </w:rPr>
        <w:t xml:space="preserve">Software Defined Networks, </w:t>
      </w:r>
      <w:r w:rsidR="0092121B" w:rsidRPr="0092121B">
        <w:rPr>
          <w:rFonts w:asciiTheme="majorHAnsi" w:hAnsiTheme="majorHAnsi"/>
          <w:lang w:eastAsia="ko-KR"/>
        </w:rPr>
        <w:t>2015</w:t>
      </w:r>
      <w:r w:rsidR="006A442B">
        <w:rPr>
          <w:rFonts w:asciiTheme="majorHAnsi" w:hAnsiTheme="majorHAnsi"/>
          <w:lang w:eastAsia="ko-KR"/>
        </w:rPr>
        <w:t>.</w:t>
      </w:r>
    </w:p>
    <w:p w:rsidR="006A442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107.</w:t>
      </w:r>
      <w:r w:rsidR="0092121B" w:rsidRPr="0092121B">
        <w:rPr>
          <w:rFonts w:asciiTheme="majorHAnsi" w:hAnsiTheme="majorHAnsi"/>
          <w:lang w:eastAsia="ko-KR"/>
        </w:rPr>
        <w:t xml:space="preserve">Gizem Soğancıoğlu: “Citation and cited text span based scientific paper summarization in </w:t>
      </w:r>
    </w:p>
    <w:p w:rsidR="0092121B" w:rsidRPr="0092121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 xml:space="preserve"> </w:t>
      </w:r>
      <w:r w:rsidR="0092121B" w:rsidRPr="0092121B">
        <w:rPr>
          <w:rFonts w:asciiTheme="majorHAnsi" w:hAnsiTheme="majorHAnsi"/>
          <w:lang w:eastAsia="ko-KR"/>
        </w:rPr>
        <w:t>the biomedical domain”</w:t>
      </w:r>
    </w:p>
    <w:p w:rsidR="006A442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108.</w:t>
      </w:r>
      <w:r w:rsidR="0092121B" w:rsidRPr="0092121B">
        <w:rPr>
          <w:rFonts w:asciiTheme="majorHAnsi" w:hAnsiTheme="majorHAnsi"/>
          <w:lang w:eastAsia="ko-KR"/>
        </w:rPr>
        <w:t xml:space="preserve">Huseyin Temiz, SLA-Driven QoS-Aware Routing Application for SDN (Cem Ersoy – Atay </w:t>
      </w:r>
    </w:p>
    <w:p w:rsidR="0092121B" w:rsidRPr="0092121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Özgövde)</w:t>
      </w:r>
    </w:p>
    <w:p w:rsidR="0092121B" w:rsidRPr="0092121B" w:rsidRDefault="006A442B"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109.</w:t>
      </w:r>
      <w:r w:rsidR="0092121B" w:rsidRPr="0092121B">
        <w:rPr>
          <w:rFonts w:asciiTheme="majorHAnsi" w:hAnsiTheme="majorHAnsi"/>
          <w:lang w:eastAsia="ko-KR"/>
        </w:rPr>
        <w:t>Gizem Topaloğlu, “Autoregressive modeling approaches for time series classification”</w:t>
      </w:r>
    </w:p>
    <w:p w:rsidR="006A442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110.</w:t>
      </w:r>
      <w:r w:rsidR="0092121B" w:rsidRPr="0092121B">
        <w:rPr>
          <w:rFonts w:asciiTheme="majorHAnsi" w:hAnsiTheme="majorHAnsi"/>
          <w:lang w:eastAsia="ko-KR"/>
        </w:rPr>
        <w:t xml:space="preserve">Kerem Sinan Tuncel, “A Methodology for Learning from Multivariate Time Series Data </w:t>
      </w:r>
    </w:p>
    <w:p w:rsidR="0092121B" w:rsidRPr="0092121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with Irregular Observation Times”</w:t>
      </w:r>
    </w:p>
    <w:p w:rsidR="0092121B" w:rsidRPr="0092121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111.</w:t>
      </w:r>
      <w:r w:rsidR="0092121B" w:rsidRPr="0092121B">
        <w:rPr>
          <w:rFonts w:asciiTheme="majorHAnsi" w:hAnsiTheme="majorHAnsi"/>
          <w:lang w:eastAsia="ko-KR"/>
        </w:rPr>
        <w:t>Mert Tuzer, Ultrasound Simulations Using CT Images as Priors, 2015.</w:t>
      </w:r>
    </w:p>
    <w:p w:rsidR="006A442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1</w:t>
      </w:r>
      <w:r w:rsidR="006A442B">
        <w:rPr>
          <w:rFonts w:asciiTheme="majorHAnsi" w:hAnsiTheme="majorHAnsi"/>
          <w:lang w:eastAsia="ko-KR"/>
        </w:rPr>
        <w:t>12.</w:t>
      </w:r>
      <w:r w:rsidR="0092121B" w:rsidRPr="0092121B">
        <w:rPr>
          <w:rFonts w:asciiTheme="majorHAnsi" w:hAnsiTheme="majorHAnsi"/>
          <w:lang w:eastAsia="ko-KR"/>
        </w:rPr>
        <w:t xml:space="preserve">Kemal Burak Urganci:  Modelling and Thermodynamic Analysis of Internal Combustion </w:t>
      </w:r>
    </w:p>
    <w:p w:rsidR="0092121B" w:rsidRPr="0092121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Engine Cylinder Block and Head Cooling Jacket Using Nanofluid Coolants</w:t>
      </w:r>
    </w:p>
    <w:p w:rsidR="0092121B" w:rsidRPr="0092121B" w:rsidRDefault="002636A3" w:rsidP="006A442B">
      <w:pPr>
        <w:tabs>
          <w:tab w:val="left" w:pos="720"/>
        </w:tabs>
        <w:suppressAutoHyphens/>
        <w:spacing w:after="0" w:line="300" w:lineRule="exact"/>
        <w:contextualSpacing/>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113.</w:t>
      </w:r>
      <w:r w:rsidR="0092121B" w:rsidRPr="0092121B">
        <w:rPr>
          <w:rFonts w:asciiTheme="majorHAnsi" w:hAnsiTheme="majorHAnsi"/>
          <w:lang w:eastAsia="ko-KR"/>
        </w:rPr>
        <w:t>Süleyman Uslu, A Social Network for Course Program Planning</w:t>
      </w:r>
    </w:p>
    <w:p w:rsidR="006A442B" w:rsidRDefault="006A442B"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114.</w:t>
      </w:r>
      <w:r w:rsidR="0092121B" w:rsidRPr="0092121B">
        <w:rPr>
          <w:rFonts w:asciiTheme="majorHAnsi" w:hAnsiTheme="majorHAnsi"/>
          <w:lang w:eastAsia="ko-KR"/>
        </w:rPr>
        <w:t xml:space="preserve">Yunus Emre Üstev, User, Device, Orientation and Position Independent Human Activity </w:t>
      </w:r>
    </w:p>
    <w:p w:rsidR="0092121B" w:rsidRPr="0092121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Recognition on Smart Phones, (Coadvised with Ozlem Durmaz İncel), 2015</w:t>
      </w:r>
    </w:p>
    <w:p w:rsidR="006A442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115.</w:t>
      </w:r>
      <w:r w:rsidR="0092121B" w:rsidRPr="0092121B">
        <w:rPr>
          <w:rFonts w:asciiTheme="majorHAnsi" w:hAnsiTheme="majorHAnsi"/>
          <w:lang w:eastAsia="ko-KR"/>
        </w:rPr>
        <w:t xml:space="preserve">Gül Varol, Boğaziçi University, Computer Engineering, “Efficient Action and Event </w:t>
      </w:r>
    </w:p>
    <w:p w:rsidR="0092121B" w:rsidRPr="0092121B" w:rsidRDefault="002636A3" w:rsidP="006A442B">
      <w:pPr>
        <w:tabs>
          <w:tab w:val="left" w:pos="720"/>
        </w:tabs>
        <w:suppressAutoHyphens/>
        <w:spacing w:after="0" w:line="300" w:lineRule="exact"/>
        <w:rPr>
          <w:rFonts w:asciiTheme="majorHAnsi" w:hAnsiTheme="majorHAnsi"/>
          <w:lang w:eastAsia="ko-KR"/>
        </w:rPr>
      </w:pPr>
      <w:r>
        <w:rPr>
          <w:rFonts w:asciiTheme="majorHAnsi" w:hAnsiTheme="majorHAnsi"/>
          <w:lang w:eastAsia="ko-KR"/>
        </w:rPr>
        <w:t xml:space="preserve">         </w:t>
      </w:r>
      <w:r w:rsidR="0092121B" w:rsidRPr="0092121B">
        <w:rPr>
          <w:rFonts w:asciiTheme="majorHAnsi" w:hAnsiTheme="majorHAnsi"/>
          <w:lang w:eastAsia="ko-KR"/>
        </w:rPr>
        <w:t>Recognition in Videos Using Extreme Learning Machines,” 27 Mart 2015.</w:t>
      </w:r>
    </w:p>
    <w:p w:rsidR="0092121B" w:rsidRPr="0092121B" w:rsidRDefault="002636A3" w:rsidP="006A442B">
      <w:pPr>
        <w:suppressAutoHyphens/>
        <w:spacing w:after="0" w:line="300" w:lineRule="exact"/>
        <w:rPr>
          <w:rFonts w:asciiTheme="majorHAnsi" w:hAnsiTheme="majorHAnsi"/>
          <w:lang w:eastAsia="ko-KR"/>
        </w:rPr>
      </w:pPr>
      <w:r>
        <w:rPr>
          <w:rFonts w:asciiTheme="majorHAnsi" w:hAnsiTheme="majorHAnsi"/>
          <w:lang w:eastAsia="ko-KR"/>
        </w:rPr>
        <w:t xml:space="preserve"> </w:t>
      </w:r>
      <w:r w:rsidR="006A442B">
        <w:rPr>
          <w:rFonts w:asciiTheme="majorHAnsi" w:hAnsiTheme="majorHAnsi"/>
          <w:lang w:eastAsia="ko-KR"/>
        </w:rPr>
        <w:t>116.</w:t>
      </w:r>
      <w:r w:rsidR="0092121B" w:rsidRPr="0092121B">
        <w:rPr>
          <w:rFonts w:asciiTheme="majorHAnsi" w:hAnsiTheme="majorHAnsi"/>
          <w:lang w:eastAsia="ko-KR"/>
        </w:rPr>
        <w:t>Nefise Gizem Yaglikci, "Argumentation for Preventing Privacy Violations"</w:t>
      </w:r>
    </w:p>
    <w:p w:rsidR="0092121B" w:rsidRPr="006A442B" w:rsidRDefault="005E5942" w:rsidP="002636A3">
      <w:pPr>
        <w:suppressAutoHyphens/>
        <w:spacing w:after="0" w:line="300" w:lineRule="exact"/>
        <w:rPr>
          <w:rFonts w:asciiTheme="majorHAnsi" w:hAnsiTheme="majorHAnsi"/>
          <w:lang w:eastAsia="ko-KR"/>
        </w:rPr>
      </w:pPr>
      <w:r>
        <w:rPr>
          <w:rFonts w:asciiTheme="majorHAnsi" w:hAnsiTheme="majorHAnsi"/>
          <w:lang w:eastAsia="ko-KR"/>
        </w:rPr>
        <w:t xml:space="preserve"> </w:t>
      </w:r>
      <w:bookmarkStart w:id="0" w:name="_GoBack"/>
      <w:bookmarkEnd w:id="0"/>
      <w:r w:rsidR="006A442B">
        <w:rPr>
          <w:rFonts w:asciiTheme="majorHAnsi" w:hAnsiTheme="majorHAnsi"/>
          <w:lang w:eastAsia="ko-KR"/>
        </w:rPr>
        <w:t xml:space="preserve">117.Yiğit Yıldırım, </w:t>
      </w:r>
      <w:r w:rsidR="0092121B" w:rsidRPr="006A442B">
        <w:rPr>
          <w:rFonts w:asciiTheme="majorHAnsi" w:hAnsiTheme="majorHAnsi"/>
          <w:lang w:eastAsia="ko-KR"/>
        </w:rPr>
        <w:t>Human-Aware Robot Navigation Using the Social Force Model, 2015.</w:t>
      </w:r>
    </w:p>
    <w:p w:rsidR="00ED4A64" w:rsidRPr="0072388A" w:rsidRDefault="00ED4A64" w:rsidP="0092121B">
      <w:pPr>
        <w:tabs>
          <w:tab w:val="left" w:pos="2520"/>
          <w:tab w:val="left" w:pos="5400"/>
        </w:tabs>
        <w:spacing w:after="0" w:line="300" w:lineRule="exact"/>
        <w:rPr>
          <w:rFonts w:asciiTheme="majorHAnsi" w:hAnsiTheme="majorHAnsi"/>
          <w:lang w:eastAsia="ko-KR"/>
        </w:rPr>
      </w:pPr>
    </w:p>
    <w:sectPr w:rsidR="00ED4A64" w:rsidRPr="0072388A" w:rsidSect="00D9381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BE" w:rsidRDefault="00811ABE" w:rsidP="00D9381D">
      <w:pPr>
        <w:spacing w:after="0" w:line="240" w:lineRule="auto"/>
      </w:pPr>
      <w:r>
        <w:separator/>
      </w:r>
    </w:p>
  </w:endnote>
  <w:endnote w:type="continuationSeparator" w:id="0">
    <w:p w:rsidR="00811ABE" w:rsidRDefault="00811ABE" w:rsidP="00D9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Liberation Serif">
    <w:altName w:val="Times New Roman"/>
    <w:charset w:val="01"/>
    <w:family w:val="roman"/>
    <w:pitch w:val="variable"/>
  </w:font>
  <w:font w:name="FreeSans">
    <w:panose1 w:val="00000000000000000000"/>
    <w:charset w:val="00"/>
    <w:family w:val="roman"/>
    <w:notTrueType/>
    <w:pitch w:val="default"/>
  </w:font>
  <w:font w:name="InterstateLight">
    <w:panose1 w:val="00000000000000000000"/>
    <w:charset w:val="A2"/>
    <w:family w:val="auto"/>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BE" w:rsidRDefault="00811ABE" w:rsidP="00D9381D">
      <w:pPr>
        <w:spacing w:after="0" w:line="240" w:lineRule="auto"/>
      </w:pPr>
      <w:r>
        <w:separator/>
      </w:r>
    </w:p>
  </w:footnote>
  <w:footnote w:type="continuationSeparator" w:id="0">
    <w:p w:rsidR="00811ABE" w:rsidRDefault="00811ABE" w:rsidP="00D93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3"/>
      <w:gridCol w:w="1159"/>
    </w:tblGrid>
    <w:tr w:rsidR="00246A95">
      <w:trPr>
        <w:trHeight w:val="288"/>
      </w:trPr>
      <w:sdt>
        <w:sdtPr>
          <w:rPr>
            <w:rFonts w:asciiTheme="majorHAnsi" w:eastAsiaTheme="majorEastAsia" w:hAnsiTheme="majorHAnsi" w:cstheme="majorBidi"/>
            <w:b/>
            <w:color w:val="808080" w:themeColor="background1" w:themeShade="80"/>
            <w:sz w:val="20"/>
            <w:szCs w:val="20"/>
          </w:rPr>
          <w:alias w:val="Başlık"/>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46A95" w:rsidRDefault="00246A95">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b/>
                  <w:color w:val="808080" w:themeColor="background1" w:themeShade="80"/>
                  <w:sz w:val="20"/>
                  <w:szCs w:val="20"/>
                </w:rPr>
                <w:t>Teleiletişim ve Enformatik Teknolojileri Uygulama ve Araştırma Merkezi</w:t>
              </w:r>
            </w:p>
          </w:tc>
        </w:sdtContent>
      </w:sdt>
      <w:sdt>
        <w:sdtPr>
          <w:rPr>
            <w:b/>
            <w:color w:val="808080" w:themeColor="background1" w:themeShade="80"/>
            <w:sz w:val="24"/>
            <w:szCs w:val="24"/>
          </w:rPr>
          <w:alias w:val="Yıl"/>
          <w:id w:val="77761609"/>
          <w:dataBinding w:prefixMappings="xmlns:ns0='http://schemas.microsoft.com/office/2006/coverPageProps'" w:xpath="/ns0:CoverPageProperties[1]/ns0:PublishDate[1]" w:storeItemID="{55AF091B-3C7A-41E3-B477-F2FDAA23CFDA}"/>
          <w:date w:fullDate="2015-01-01T00:00:00Z">
            <w:dateFormat w:val="yyyy"/>
            <w:lid w:val="tr-TR"/>
            <w:storeMappedDataAs w:val="dateTime"/>
            <w:calendar w:val="gregorian"/>
          </w:date>
        </w:sdtPr>
        <w:sdtEndPr/>
        <w:sdtContent>
          <w:tc>
            <w:tcPr>
              <w:tcW w:w="1105" w:type="dxa"/>
            </w:tcPr>
            <w:p w:rsidR="00246A95" w:rsidRDefault="00246A95" w:rsidP="00A9214D">
              <w:pPr>
                <w:pStyle w:val="stbilgi"/>
                <w:rPr>
                  <w:rFonts w:asciiTheme="majorHAnsi" w:eastAsiaTheme="majorEastAsia" w:hAnsiTheme="majorHAnsi" w:cstheme="majorBidi"/>
                  <w:b/>
                  <w:bCs/>
                  <w:color w:val="4F81BD" w:themeColor="accent1"/>
                  <w:sz w:val="36"/>
                  <w:szCs w:val="36"/>
                </w:rPr>
              </w:pPr>
              <w:r w:rsidRPr="00D9381D">
                <w:rPr>
                  <w:b/>
                  <w:color w:val="808080" w:themeColor="background1" w:themeShade="80"/>
                  <w:sz w:val="24"/>
                  <w:szCs w:val="24"/>
                </w:rPr>
                <w:t>201</w:t>
              </w:r>
              <w:r>
                <w:rPr>
                  <w:b/>
                  <w:color w:val="808080" w:themeColor="background1" w:themeShade="80"/>
                  <w:sz w:val="24"/>
                  <w:szCs w:val="24"/>
                </w:rPr>
                <w:t>5</w:t>
              </w:r>
            </w:p>
          </w:tc>
        </w:sdtContent>
      </w:sdt>
    </w:tr>
  </w:tbl>
  <w:p w:rsidR="00246A95" w:rsidRDefault="00246A9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A95" w:rsidRDefault="00246A9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5132_"/>
      </v:shape>
    </w:pict>
  </w:numPicBullet>
  <w:abstractNum w:abstractNumId="0">
    <w:nsid w:val="0EC266A3"/>
    <w:multiLevelType w:val="multilevel"/>
    <w:tmpl w:val="71A41E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14E8315D"/>
    <w:multiLevelType w:val="multilevel"/>
    <w:tmpl w:val="ED4AC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F3038"/>
    <w:multiLevelType w:val="hybridMultilevel"/>
    <w:tmpl w:val="7E02BB50"/>
    <w:lvl w:ilvl="0" w:tplc="7AC0B81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BF3CDF"/>
    <w:multiLevelType w:val="multilevel"/>
    <w:tmpl w:val="E304B0B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AB76D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5">
    <w:nsid w:val="5A40213A"/>
    <w:multiLevelType w:val="multilevel"/>
    <w:tmpl w:val="BC62A9D4"/>
    <w:lvl w:ilvl="0">
      <w:start w:val="1"/>
      <w:numFmt w:val="decimal"/>
      <w:lvlText w:val="%1."/>
      <w:lvlJc w:val="left"/>
      <w:pPr>
        <w:tabs>
          <w:tab w:val="num" w:pos="360"/>
        </w:tabs>
        <w:ind w:left="36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6">
    <w:nsid w:val="700305D0"/>
    <w:multiLevelType w:val="multilevel"/>
    <w:tmpl w:val="4A68D938"/>
    <w:lvl w:ilvl="0">
      <w:start w:val="1"/>
      <w:numFmt w:val="decimal"/>
      <w:lvlText w:val="%1."/>
      <w:lvlJc w:val="left"/>
      <w:pPr>
        <w:tabs>
          <w:tab w:val="num" w:pos="720"/>
        </w:tabs>
        <w:ind w:left="720" w:hanging="360"/>
      </w:pPr>
      <w:rPr>
        <w:color w:val="00000A"/>
        <w:sz w:val="20"/>
        <w:szCs w:val="20"/>
      </w:rPr>
    </w:lvl>
    <w:lvl w:ilvl="1">
      <w:start w:val="1"/>
      <w:numFmt w:val="decimal"/>
      <w:lvlText w:val="%2."/>
      <w:lvlJc w:val="left"/>
      <w:pPr>
        <w:tabs>
          <w:tab w:val="num" w:pos="1080"/>
        </w:tabs>
        <w:ind w:left="1080" w:hanging="360"/>
      </w:pPr>
      <w:rPr>
        <w:color w:val="00000A"/>
        <w:sz w:val="20"/>
        <w:szCs w:val="20"/>
      </w:rPr>
    </w:lvl>
    <w:lvl w:ilvl="2">
      <w:start w:val="1"/>
      <w:numFmt w:val="decimal"/>
      <w:lvlText w:val="%3."/>
      <w:lvlJc w:val="left"/>
      <w:pPr>
        <w:tabs>
          <w:tab w:val="num" w:pos="1440"/>
        </w:tabs>
        <w:ind w:left="1440" w:hanging="360"/>
      </w:pPr>
      <w:rPr>
        <w:color w:val="00000A"/>
        <w:sz w:val="20"/>
        <w:szCs w:val="20"/>
      </w:rPr>
    </w:lvl>
    <w:lvl w:ilvl="3">
      <w:start w:val="1"/>
      <w:numFmt w:val="decimal"/>
      <w:lvlText w:val="%4."/>
      <w:lvlJc w:val="left"/>
      <w:pPr>
        <w:tabs>
          <w:tab w:val="num" w:pos="1800"/>
        </w:tabs>
        <w:ind w:left="1800" w:hanging="360"/>
      </w:pPr>
      <w:rPr>
        <w:color w:val="00000A"/>
        <w:sz w:val="20"/>
        <w:szCs w:val="20"/>
      </w:rPr>
    </w:lvl>
    <w:lvl w:ilvl="4">
      <w:start w:val="1"/>
      <w:numFmt w:val="decimal"/>
      <w:lvlText w:val="%5."/>
      <w:lvlJc w:val="left"/>
      <w:pPr>
        <w:tabs>
          <w:tab w:val="num" w:pos="2160"/>
        </w:tabs>
        <w:ind w:left="2160" w:hanging="360"/>
      </w:pPr>
      <w:rPr>
        <w:color w:val="00000A"/>
        <w:sz w:val="20"/>
        <w:szCs w:val="20"/>
      </w:rPr>
    </w:lvl>
    <w:lvl w:ilvl="5">
      <w:start w:val="1"/>
      <w:numFmt w:val="decimal"/>
      <w:lvlText w:val="%6."/>
      <w:lvlJc w:val="left"/>
      <w:pPr>
        <w:tabs>
          <w:tab w:val="num" w:pos="2520"/>
        </w:tabs>
        <w:ind w:left="2520" w:hanging="360"/>
      </w:pPr>
      <w:rPr>
        <w:color w:val="00000A"/>
        <w:sz w:val="20"/>
        <w:szCs w:val="20"/>
      </w:rPr>
    </w:lvl>
    <w:lvl w:ilvl="6">
      <w:start w:val="1"/>
      <w:numFmt w:val="decimal"/>
      <w:lvlText w:val="%7."/>
      <w:lvlJc w:val="left"/>
      <w:pPr>
        <w:tabs>
          <w:tab w:val="num" w:pos="2880"/>
        </w:tabs>
        <w:ind w:left="2880" w:hanging="360"/>
      </w:pPr>
      <w:rPr>
        <w:color w:val="00000A"/>
        <w:sz w:val="20"/>
        <w:szCs w:val="20"/>
      </w:rPr>
    </w:lvl>
    <w:lvl w:ilvl="7">
      <w:start w:val="1"/>
      <w:numFmt w:val="decimal"/>
      <w:lvlText w:val="%8."/>
      <w:lvlJc w:val="left"/>
      <w:pPr>
        <w:tabs>
          <w:tab w:val="num" w:pos="3240"/>
        </w:tabs>
        <w:ind w:left="3240" w:hanging="360"/>
      </w:pPr>
      <w:rPr>
        <w:color w:val="00000A"/>
        <w:sz w:val="20"/>
        <w:szCs w:val="20"/>
      </w:rPr>
    </w:lvl>
    <w:lvl w:ilvl="8">
      <w:start w:val="1"/>
      <w:numFmt w:val="decimal"/>
      <w:lvlText w:val="%9."/>
      <w:lvlJc w:val="left"/>
      <w:pPr>
        <w:tabs>
          <w:tab w:val="num" w:pos="3600"/>
        </w:tabs>
        <w:ind w:left="3600" w:hanging="360"/>
      </w:pPr>
      <w:rPr>
        <w:color w:val="00000A"/>
        <w:sz w:val="20"/>
        <w:szCs w:val="20"/>
      </w:rPr>
    </w:lvl>
  </w:abstractNum>
  <w:abstractNum w:abstractNumId="7">
    <w:nsid w:val="7186776B"/>
    <w:multiLevelType w:val="hybridMultilevel"/>
    <w:tmpl w:val="D4E0179C"/>
    <w:lvl w:ilvl="0" w:tplc="00E80CC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8733713"/>
    <w:multiLevelType w:val="hybridMultilevel"/>
    <w:tmpl w:val="74AA0F26"/>
    <w:lvl w:ilvl="0" w:tplc="46465AEC">
      <w:start w:val="105"/>
      <w:numFmt w:val="decimal"/>
      <w:lvlText w:val="%1."/>
      <w:lvlJc w:val="left"/>
      <w:pPr>
        <w:ind w:left="831" w:hanging="405"/>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nsid w:val="7AB95686"/>
    <w:multiLevelType w:val="multilevel"/>
    <w:tmpl w:val="105C0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E54249"/>
    <w:multiLevelType w:val="hybridMultilevel"/>
    <w:tmpl w:val="5C5CA76C"/>
    <w:lvl w:ilvl="0" w:tplc="D0C4902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2"/>
  </w:num>
  <w:num w:numId="4">
    <w:abstractNumId w:val="1"/>
  </w:num>
  <w:num w:numId="5">
    <w:abstractNumId w:val="9"/>
  </w:num>
  <w:num w:numId="6">
    <w:abstractNumId w:val="4"/>
  </w:num>
  <w:num w:numId="7">
    <w:abstractNumId w:val="3"/>
  </w:num>
  <w:num w:numId="8">
    <w:abstractNumId w:val="0"/>
  </w:num>
  <w:num w:numId="9">
    <w:abstractNumId w:val="6"/>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1D"/>
    <w:rsid w:val="00002066"/>
    <w:rsid w:val="000026D9"/>
    <w:rsid w:val="00010E85"/>
    <w:rsid w:val="00012CCD"/>
    <w:rsid w:val="00013DD8"/>
    <w:rsid w:val="00014110"/>
    <w:rsid w:val="00015FE9"/>
    <w:rsid w:val="00020962"/>
    <w:rsid w:val="000214C9"/>
    <w:rsid w:val="00021571"/>
    <w:rsid w:val="0002209F"/>
    <w:rsid w:val="00022DDB"/>
    <w:rsid w:val="00024B34"/>
    <w:rsid w:val="0002747D"/>
    <w:rsid w:val="00027BEB"/>
    <w:rsid w:val="000326BF"/>
    <w:rsid w:val="000407CA"/>
    <w:rsid w:val="0004109B"/>
    <w:rsid w:val="00045483"/>
    <w:rsid w:val="000472C8"/>
    <w:rsid w:val="00050B4B"/>
    <w:rsid w:val="000511CF"/>
    <w:rsid w:val="000628E2"/>
    <w:rsid w:val="00064866"/>
    <w:rsid w:val="00065960"/>
    <w:rsid w:val="00071818"/>
    <w:rsid w:val="00074A37"/>
    <w:rsid w:val="00076588"/>
    <w:rsid w:val="000828D7"/>
    <w:rsid w:val="00082FA4"/>
    <w:rsid w:val="00083C64"/>
    <w:rsid w:val="00085BB0"/>
    <w:rsid w:val="00085EFA"/>
    <w:rsid w:val="00092F3C"/>
    <w:rsid w:val="00095ED3"/>
    <w:rsid w:val="000A6E7F"/>
    <w:rsid w:val="000B026B"/>
    <w:rsid w:val="000B0816"/>
    <w:rsid w:val="000B0E71"/>
    <w:rsid w:val="000B26AF"/>
    <w:rsid w:val="000B65FC"/>
    <w:rsid w:val="000B66CC"/>
    <w:rsid w:val="000B747E"/>
    <w:rsid w:val="000C1203"/>
    <w:rsid w:val="000C3156"/>
    <w:rsid w:val="000C41AC"/>
    <w:rsid w:val="000C4C4D"/>
    <w:rsid w:val="000C72A1"/>
    <w:rsid w:val="000D029F"/>
    <w:rsid w:val="000D122B"/>
    <w:rsid w:val="000D289C"/>
    <w:rsid w:val="000D3B2C"/>
    <w:rsid w:val="000E4515"/>
    <w:rsid w:val="000E60FA"/>
    <w:rsid w:val="000F0592"/>
    <w:rsid w:val="000F51AD"/>
    <w:rsid w:val="0010380F"/>
    <w:rsid w:val="00103979"/>
    <w:rsid w:val="00103A39"/>
    <w:rsid w:val="00106F2C"/>
    <w:rsid w:val="0011307D"/>
    <w:rsid w:val="00117ABB"/>
    <w:rsid w:val="00121071"/>
    <w:rsid w:val="00122FFC"/>
    <w:rsid w:val="00124E27"/>
    <w:rsid w:val="00125087"/>
    <w:rsid w:val="00125BDA"/>
    <w:rsid w:val="00126DB4"/>
    <w:rsid w:val="00133E65"/>
    <w:rsid w:val="00140178"/>
    <w:rsid w:val="0014283E"/>
    <w:rsid w:val="00143EA3"/>
    <w:rsid w:val="001449FD"/>
    <w:rsid w:val="00145601"/>
    <w:rsid w:val="00147EC1"/>
    <w:rsid w:val="0015012C"/>
    <w:rsid w:val="001548FD"/>
    <w:rsid w:val="00154952"/>
    <w:rsid w:val="00154DD8"/>
    <w:rsid w:val="001573D9"/>
    <w:rsid w:val="0016014C"/>
    <w:rsid w:val="00160514"/>
    <w:rsid w:val="0016057D"/>
    <w:rsid w:val="00163CD3"/>
    <w:rsid w:val="00165224"/>
    <w:rsid w:val="00165F4D"/>
    <w:rsid w:val="00166F6E"/>
    <w:rsid w:val="00170172"/>
    <w:rsid w:val="00170566"/>
    <w:rsid w:val="00171240"/>
    <w:rsid w:val="00172F13"/>
    <w:rsid w:val="00173C63"/>
    <w:rsid w:val="001770EC"/>
    <w:rsid w:val="0017782C"/>
    <w:rsid w:val="001803BA"/>
    <w:rsid w:val="001808D9"/>
    <w:rsid w:val="00185A42"/>
    <w:rsid w:val="00185F00"/>
    <w:rsid w:val="0019168B"/>
    <w:rsid w:val="00192530"/>
    <w:rsid w:val="0019349B"/>
    <w:rsid w:val="00196308"/>
    <w:rsid w:val="001A0DA7"/>
    <w:rsid w:val="001A4A48"/>
    <w:rsid w:val="001A58CA"/>
    <w:rsid w:val="001A5D5B"/>
    <w:rsid w:val="001A769F"/>
    <w:rsid w:val="001B0FD7"/>
    <w:rsid w:val="001B56DB"/>
    <w:rsid w:val="001B7F8B"/>
    <w:rsid w:val="001C13BE"/>
    <w:rsid w:val="001C5595"/>
    <w:rsid w:val="001C57B5"/>
    <w:rsid w:val="001C78E3"/>
    <w:rsid w:val="001D131C"/>
    <w:rsid w:val="001D5ACE"/>
    <w:rsid w:val="001E1D3A"/>
    <w:rsid w:val="001E5E22"/>
    <w:rsid w:val="001F1502"/>
    <w:rsid w:val="001F2460"/>
    <w:rsid w:val="001F3A3C"/>
    <w:rsid w:val="001F5354"/>
    <w:rsid w:val="001F5C3E"/>
    <w:rsid w:val="001F5EDE"/>
    <w:rsid w:val="001F611E"/>
    <w:rsid w:val="001F76A9"/>
    <w:rsid w:val="00200FF5"/>
    <w:rsid w:val="00204DFD"/>
    <w:rsid w:val="00210035"/>
    <w:rsid w:val="00212934"/>
    <w:rsid w:val="00214BA5"/>
    <w:rsid w:val="0021572A"/>
    <w:rsid w:val="002163A2"/>
    <w:rsid w:val="00216612"/>
    <w:rsid w:val="002170F4"/>
    <w:rsid w:val="002219EC"/>
    <w:rsid w:val="002256F9"/>
    <w:rsid w:val="0022708F"/>
    <w:rsid w:val="00231FDC"/>
    <w:rsid w:val="0023337A"/>
    <w:rsid w:val="00235B85"/>
    <w:rsid w:val="00235FA1"/>
    <w:rsid w:val="0024069D"/>
    <w:rsid w:val="002430E9"/>
    <w:rsid w:val="00246A95"/>
    <w:rsid w:val="00251D76"/>
    <w:rsid w:val="00256B00"/>
    <w:rsid w:val="00260CC6"/>
    <w:rsid w:val="00262BC1"/>
    <w:rsid w:val="002631D1"/>
    <w:rsid w:val="002636A3"/>
    <w:rsid w:val="00276123"/>
    <w:rsid w:val="002770B0"/>
    <w:rsid w:val="0028159C"/>
    <w:rsid w:val="002822B5"/>
    <w:rsid w:val="00283DC8"/>
    <w:rsid w:val="00291101"/>
    <w:rsid w:val="0029310B"/>
    <w:rsid w:val="002940B2"/>
    <w:rsid w:val="002A0F81"/>
    <w:rsid w:val="002A19BE"/>
    <w:rsid w:val="002A4271"/>
    <w:rsid w:val="002B0077"/>
    <w:rsid w:val="002B1743"/>
    <w:rsid w:val="002B4FC3"/>
    <w:rsid w:val="002B5AA5"/>
    <w:rsid w:val="002C0C4F"/>
    <w:rsid w:val="002C3E05"/>
    <w:rsid w:val="002C51C0"/>
    <w:rsid w:val="002C6AB0"/>
    <w:rsid w:val="002C791C"/>
    <w:rsid w:val="002D3212"/>
    <w:rsid w:val="002D7416"/>
    <w:rsid w:val="002E006E"/>
    <w:rsid w:val="002E19C8"/>
    <w:rsid w:val="002E41DC"/>
    <w:rsid w:val="002F2451"/>
    <w:rsid w:val="002F32EF"/>
    <w:rsid w:val="002F5625"/>
    <w:rsid w:val="002F77DE"/>
    <w:rsid w:val="003019BE"/>
    <w:rsid w:val="003025F9"/>
    <w:rsid w:val="00303CC9"/>
    <w:rsid w:val="003049CC"/>
    <w:rsid w:val="0030701A"/>
    <w:rsid w:val="00317CEC"/>
    <w:rsid w:val="00322DED"/>
    <w:rsid w:val="00323F84"/>
    <w:rsid w:val="003254AC"/>
    <w:rsid w:val="00325BAD"/>
    <w:rsid w:val="00330582"/>
    <w:rsid w:val="0033213F"/>
    <w:rsid w:val="00332F36"/>
    <w:rsid w:val="00336658"/>
    <w:rsid w:val="00340E6C"/>
    <w:rsid w:val="00350FDA"/>
    <w:rsid w:val="003523DA"/>
    <w:rsid w:val="0035699D"/>
    <w:rsid w:val="003606B1"/>
    <w:rsid w:val="00363095"/>
    <w:rsid w:val="00363391"/>
    <w:rsid w:val="0036517C"/>
    <w:rsid w:val="003673EA"/>
    <w:rsid w:val="00376E85"/>
    <w:rsid w:val="00377C72"/>
    <w:rsid w:val="00385B94"/>
    <w:rsid w:val="0038602B"/>
    <w:rsid w:val="00386C7C"/>
    <w:rsid w:val="00387378"/>
    <w:rsid w:val="0039136C"/>
    <w:rsid w:val="00391A1C"/>
    <w:rsid w:val="00396F6A"/>
    <w:rsid w:val="003A33C4"/>
    <w:rsid w:val="003A36D3"/>
    <w:rsid w:val="003A636B"/>
    <w:rsid w:val="003B0685"/>
    <w:rsid w:val="003B27BE"/>
    <w:rsid w:val="003B5A4B"/>
    <w:rsid w:val="003B5FCB"/>
    <w:rsid w:val="003B65A3"/>
    <w:rsid w:val="003C0118"/>
    <w:rsid w:val="003C115C"/>
    <w:rsid w:val="003C4984"/>
    <w:rsid w:val="003C5100"/>
    <w:rsid w:val="003D0DB7"/>
    <w:rsid w:val="003E01B1"/>
    <w:rsid w:val="003E066B"/>
    <w:rsid w:val="003E0CB1"/>
    <w:rsid w:val="003E1385"/>
    <w:rsid w:val="003E28EA"/>
    <w:rsid w:val="003E2DD7"/>
    <w:rsid w:val="003E50AB"/>
    <w:rsid w:val="003F2B90"/>
    <w:rsid w:val="003F3BB1"/>
    <w:rsid w:val="003F5237"/>
    <w:rsid w:val="003F6459"/>
    <w:rsid w:val="003F7A37"/>
    <w:rsid w:val="003F7B31"/>
    <w:rsid w:val="003F7D68"/>
    <w:rsid w:val="00400F7C"/>
    <w:rsid w:val="00403386"/>
    <w:rsid w:val="004058A4"/>
    <w:rsid w:val="00405C5C"/>
    <w:rsid w:val="00410B32"/>
    <w:rsid w:val="00412E4B"/>
    <w:rsid w:val="00416B4E"/>
    <w:rsid w:val="00417465"/>
    <w:rsid w:val="00421910"/>
    <w:rsid w:val="00421A35"/>
    <w:rsid w:val="00424AF9"/>
    <w:rsid w:val="00426B3D"/>
    <w:rsid w:val="004278F4"/>
    <w:rsid w:val="00427B79"/>
    <w:rsid w:val="0043299F"/>
    <w:rsid w:val="00432D55"/>
    <w:rsid w:val="0043653D"/>
    <w:rsid w:val="0043657E"/>
    <w:rsid w:val="004412FF"/>
    <w:rsid w:val="004443A8"/>
    <w:rsid w:val="00446832"/>
    <w:rsid w:val="004520C0"/>
    <w:rsid w:val="004532DF"/>
    <w:rsid w:val="00453E85"/>
    <w:rsid w:val="00456950"/>
    <w:rsid w:val="00457019"/>
    <w:rsid w:val="00460DB9"/>
    <w:rsid w:val="00462A8B"/>
    <w:rsid w:val="0046461D"/>
    <w:rsid w:val="00465004"/>
    <w:rsid w:val="004657A1"/>
    <w:rsid w:val="00470E5E"/>
    <w:rsid w:val="0047184F"/>
    <w:rsid w:val="00474878"/>
    <w:rsid w:val="00480F5E"/>
    <w:rsid w:val="004811EB"/>
    <w:rsid w:val="00482A0E"/>
    <w:rsid w:val="00483B58"/>
    <w:rsid w:val="00490AF5"/>
    <w:rsid w:val="00492F74"/>
    <w:rsid w:val="00496543"/>
    <w:rsid w:val="004A1BC4"/>
    <w:rsid w:val="004B011A"/>
    <w:rsid w:val="004B1722"/>
    <w:rsid w:val="004B4BFD"/>
    <w:rsid w:val="004D0C9D"/>
    <w:rsid w:val="004D23DC"/>
    <w:rsid w:val="004D7CC9"/>
    <w:rsid w:val="004E22D3"/>
    <w:rsid w:val="004E4D19"/>
    <w:rsid w:val="004E51AA"/>
    <w:rsid w:val="004E678D"/>
    <w:rsid w:val="004E7E6E"/>
    <w:rsid w:val="004F38FF"/>
    <w:rsid w:val="004F58DE"/>
    <w:rsid w:val="004F6E73"/>
    <w:rsid w:val="00501BED"/>
    <w:rsid w:val="005022F3"/>
    <w:rsid w:val="00504780"/>
    <w:rsid w:val="00505E0E"/>
    <w:rsid w:val="00506350"/>
    <w:rsid w:val="005067D2"/>
    <w:rsid w:val="0051112C"/>
    <w:rsid w:val="00511E29"/>
    <w:rsid w:val="00517001"/>
    <w:rsid w:val="00520D93"/>
    <w:rsid w:val="0052177C"/>
    <w:rsid w:val="00521C9F"/>
    <w:rsid w:val="00523635"/>
    <w:rsid w:val="00523845"/>
    <w:rsid w:val="00526B57"/>
    <w:rsid w:val="005305F7"/>
    <w:rsid w:val="00531583"/>
    <w:rsid w:val="00532361"/>
    <w:rsid w:val="00532D0E"/>
    <w:rsid w:val="00540127"/>
    <w:rsid w:val="00540D54"/>
    <w:rsid w:val="00542545"/>
    <w:rsid w:val="00546DFE"/>
    <w:rsid w:val="0055030A"/>
    <w:rsid w:val="005559C4"/>
    <w:rsid w:val="00556994"/>
    <w:rsid w:val="005600EC"/>
    <w:rsid w:val="00561B73"/>
    <w:rsid w:val="00565AC6"/>
    <w:rsid w:val="00566276"/>
    <w:rsid w:val="0057119A"/>
    <w:rsid w:val="005725BC"/>
    <w:rsid w:val="0057380E"/>
    <w:rsid w:val="005812D2"/>
    <w:rsid w:val="00581A31"/>
    <w:rsid w:val="00585DD7"/>
    <w:rsid w:val="00587205"/>
    <w:rsid w:val="00587D31"/>
    <w:rsid w:val="00590A9E"/>
    <w:rsid w:val="00592236"/>
    <w:rsid w:val="00594356"/>
    <w:rsid w:val="005952A7"/>
    <w:rsid w:val="005A2F3A"/>
    <w:rsid w:val="005B0E06"/>
    <w:rsid w:val="005B3708"/>
    <w:rsid w:val="005B5091"/>
    <w:rsid w:val="005B55C1"/>
    <w:rsid w:val="005B5A92"/>
    <w:rsid w:val="005C0DC1"/>
    <w:rsid w:val="005C0F64"/>
    <w:rsid w:val="005C2C11"/>
    <w:rsid w:val="005C6064"/>
    <w:rsid w:val="005D3BD8"/>
    <w:rsid w:val="005D5625"/>
    <w:rsid w:val="005D7C1F"/>
    <w:rsid w:val="005E14D1"/>
    <w:rsid w:val="005E2BAB"/>
    <w:rsid w:val="005E3EAD"/>
    <w:rsid w:val="005E5942"/>
    <w:rsid w:val="005E6A2E"/>
    <w:rsid w:val="005E7F9C"/>
    <w:rsid w:val="005F6699"/>
    <w:rsid w:val="006021BF"/>
    <w:rsid w:val="00604006"/>
    <w:rsid w:val="00605697"/>
    <w:rsid w:val="006065B6"/>
    <w:rsid w:val="0061018E"/>
    <w:rsid w:val="0061099A"/>
    <w:rsid w:val="0061186D"/>
    <w:rsid w:val="00611DE3"/>
    <w:rsid w:val="006142D7"/>
    <w:rsid w:val="00616008"/>
    <w:rsid w:val="0061666F"/>
    <w:rsid w:val="00617CEB"/>
    <w:rsid w:val="006226C6"/>
    <w:rsid w:val="0062324B"/>
    <w:rsid w:val="0062481F"/>
    <w:rsid w:val="00624C92"/>
    <w:rsid w:val="00626FBE"/>
    <w:rsid w:val="00627FC1"/>
    <w:rsid w:val="00634ACA"/>
    <w:rsid w:val="00643E57"/>
    <w:rsid w:val="00650006"/>
    <w:rsid w:val="00650BC6"/>
    <w:rsid w:val="00653E77"/>
    <w:rsid w:val="00654156"/>
    <w:rsid w:val="00660C79"/>
    <w:rsid w:val="00660F1C"/>
    <w:rsid w:val="00662015"/>
    <w:rsid w:val="00662B2C"/>
    <w:rsid w:val="00662D02"/>
    <w:rsid w:val="00671368"/>
    <w:rsid w:val="00671F48"/>
    <w:rsid w:val="00673A62"/>
    <w:rsid w:val="00675786"/>
    <w:rsid w:val="006757EC"/>
    <w:rsid w:val="006867ED"/>
    <w:rsid w:val="00694337"/>
    <w:rsid w:val="006950DA"/>
    <w:rsid w:val="006958ED"/>
    <w:rsid w:val="00696ABA"/>
    <w:rsid w:val="00697D19"/>
    <w:rsid w:val="006A0BD8"/>
    <w:rsid w:val="006A442B"/>
    <w:rsid w:val="006A7BBC"/>
    <w:rsid w:val="006B1AFE"/>
    <w:rsid w:val="006B3C5C"/>
    <w:rsid w:val="006C0AF4"/>
    <w:rsid w:val="006C0D74"/>
    <w:rsid w:val="006C6007"/>
    <w:rsid w:val="006C6CAF"/>
    <w:rsid w:val="006D2720"/>
    <w:rsid w:val="006D3686"/>
    <w:rsid w:val="006D37BE"/>
    <w:rsid w:val="006D39A4"/>
    <w:rsid w:val="006D5EA5"/>
    <w:rsid w:val="006E141C"/>
    <w:rsid w:val="006E15D9"/>
    <w:rsid w:val="006E4946"/>
    <w:rsid w:val="006F08B1"/>
    <w:rsid w:val="006F6C21"/>
    <w:rsid w:val="00701F18"/>
    <w:rsid w:val="0070282C"/>
    <w:rsid w:val="00702C86"/>
    <w:rsid w:val="007073B1"/>
    <w:rsid w:val="00707A39"/>
    <w:rsid w:val="00707BCC"/>
    <w:rsid w:val="00713986"/>
    <w:rsid w:val="00713D89"/>
    <w:rsid w:val="00716235"/>
    <w:rsid w:val="00716926"/>
    <w:rsid w:val="007214C5"/>
    <w:rsid w:val="00721CBC"/>
    <w:rsid w:val="0072388A"/>
    <w:rsid w:val="00724DC4"/>
    <w:rsid w:val="00730072"/>
    <w:rsid w:val="0073038B"/>
    <w:rsid w:val="00731EC6"/>
    <w:rsid w:val="00732918"/>
    <w:rsid w:val="00734780"/>
    <w:rsid w:val="00735067"/>
    <w:rsid w:val="007365A0"/>
    <w:rsid w:val="00740B8B"/>
    <w:rsid w:val="007445F4"/>
    <w:rsid w:val="0075140B"/>
    <w:rsid w:val="00753431"/>
    <w:rsid w:val="007552EF"/>
    <w:rsid w:val="007623CA"/>
    <w:rsid w:val="007646E5"/>
    <w:rsid w:val="00774E8C"/>
    <w:rsid w:val="007759A2"/>
    <w:rsid w:val="00775CE3"/>
    <w:rsid w:val="00775DDC"/>
    <w:rsid w:val="00781E1E"/>
    <w:rsid w:val="0078224D"/>
    <w:rsid w:val="00782D44"/>
    <w:rsid w:val="0078301E"/>
    <w:rsid w:val="007868CE"/>
    <w:rsid w:val="00791BDF"/>
    <w:rsid w:val="00792E87"/>
    <w:rsid w:val="0079335A"/>
    <w:rsid w:val="007956DA"/>
    <w:rsid w:val="00796D72"/>
    <w:rsid w:val="00797531"/>
    <w:rsid w:val="007A04C0"/>
    <w:rsid w:val="007A1532"/>
    <w:rsid w:val="007A1C65"/>
    <w:rsid w:val="007A3FDD"/>
    <w:rsid w:val="007A5BA6"/>
    <w:rsid w:val="007B03B1"/>
    <w:rsid w:val="007B05CA"/>
    <w:rsid w:val="007B12F1"/>
    <w:rsid w:val="007B353A"/>
    <w:rsid w:val="007B3AEC"/>
    <w:rsid w:val="007B407D"/>
    <w:rsid w:val="007B5602"/>
    <w:rsid w:val="007B6312"/>
    <w:rsid w:val="007C1C85"/>
    <w:rsid w:val="007C1F9F"/>
    <w:rsid w:val="007D1D35"/>
    <w:rsid w:val="007D2359"/>
    <w:rsid w:val="007D63CA"/>
    <w:rsid w:val="007D6DE5"/>
    <w:rsid w:val="007D749A"/>
    <w:rsid w:val="007E0839"/>
    <w:rsid w:val="007E27DE"/>
    <w:rsid w:val="007E6736"/>
    <w:rsid w:val="007F0D8E"/>
    <w:rsid w:val="007F13CB"/>
    <w:rsid w:val="007F4393"/>
    <w:rsid w:val="008027EF"/>
    <w:rsid w:val="00802ECA"/>
    <w:rsid w:val="008047A2"/>
    <w:rsid w:val="00805635"/>
    <w:rsid w:val="00810FF4"/>
    <w:rsid w:val="00811ABE"/>
    <w:rsid w:val="00812474"/>
    <w:rsid w:val="0081370A"/>
    <w:rsid w:val="008139BE"/>
    <w:rsid w:val="00814087"/>
    <w:rsid w:val="00817AC3"/>
    <w:rsid w:val="0082142A"/>
    <w:rsid w:val="0082213A"/>
    <w:rsid w:val="0082269E"/>
    <w:rsid w:val="00830F96"/>
    <w:rsid w:val="008314E0"/>
    <w:rsid w:val="0083199B"/>
    <w:rsid w:val="00834244"/>
    <w:rsid w:val="00834C92"/>
    <w:rsid w:val="00836691"/>
    <w:rsid w:val="008373AF"/>
    <w:rsid w:val="00837FE0"/>
    <w:rsid w:val="00840253"/>
    <w:rsid w:val="00844505"/>
    <w:rsid w:val="008470BE"/>
    <w:rsid w:val="00861971"/>
    <w:rsid w:val="00863000"/>
    <w:rsid w:val="0086432E"/>
    <w:rsid w:val="00865D23"/>
    <w:rsid w:val="00867795"/>
    <w:rsid w:val="00871A8E"/>
    <w:rsid w:val="00874D2E"/>
    <w:rsid w:val="008750F4"/>
    <w:rsid w:val="008759F2"/>
    <w:rsid w:val="008800E9"/>
    <w:rsid w:val="0088175F"/>
    <w:rsid w:val="008841F2"/>
    <w:rsid w:val="00885087"/>
    <w:rsid w:val="00885A32"/>
    <w:rsid w:val="008860F1"/>
    <w:rsid w:val="008866C9"/>
    <w:rsid w:val="0088779F"/>
    <w:rsid w:val="00890A85"/>
    <w:rsid w:val="00892D0D"/>
    <w:rsid w:val="00895934"/>
    <w:rsid w:val="00897648"/>
    <w:rsid w:val="008A0C9B"/>
    <w:rsid w:val="008A56EE"/>
    <w:rsid w:val="008A5CBC"/>
    <w:rsid w:val="008A5E60"/>
    <w:rsid w:val="008A6845"/>
    <w:rsid w:val="008B0E31"/>
    <w:rsid w:val="008B3318"/>
    <w:rsid w:val="008B3CBA"/>
    <w:rsid w:val="008B4627"/>
    <w:rsid w:val="008B6926"/>
    <w:rsid w:val="008D1AA4"/>
    <w:rsid w:val="008D27DB"/>
    <w:rsid w:val="008D3973"/>
    <w:rsid w:val="008D7CD1"/>
    <w:rsid w:val="008E23EF"/>
    <w:rsid w:val="008E4E94"/>
    <w:rsid w:val="008E6EBE"/>
    <w:rsid w:val="008E733D"/>
    <w:rsid w:val="008F291E"/>
    <w:rsid w:val="008F2B19"/>
    <w:rsid w:val="008F5B66"/>
    <w:rsid w:val="008F5EB0"/>
    <w:rsid w:val="008F5FFF"/>
    <w:rsid w:val="008F60D4"/>
    <w:rsid w:val="008F7829"/>
    <w:rsid w:val="00901EED"/>
    <w:rsid w:val="009032D3"/>
    <w:rsid w:val="00903C01"/>
    <w:rsid w:val="0091087E"/>
    <w:rsid w:val="00911CCB"/>
    <w:rsid w:val="00914222"/>
    <w:rsid w:val="0092121B"/>
    <w:rsid w:val="00921C35"/>
    <w:rsid w:val="00922493"/>
    <w:rsid w:val="00924438"/>
    <w:rsid w:val="0092458B"/>
    <w:rsid w:val="009279F1"/>
    <w:rsid w:val="00927F05"/>
    <w:rsid w:val="009330B2"/>
    <w:rsid w:val="009345B1"/>
    <w:rsid w:val="009364CE"/>
    <w:rsid w:val="00937950"/>
    <w:rsid w:val="00941339"/>
    <w:rsid w:val="00943824"/>
    <w:rsid w:val="00943911"/>
    <w:rsid w:val="00944C1B"/>
    <w:rsid w:val="00945244"/>
    <w:rsid w:val="0094563A"/>
    <w:rsid w:val="00946BD8"/>
    <w:rsid w:val="00947D12"/>
    <w:rsid w:val="009518EF"/>
    <w:rsid w:val="00952D62"/>
    <w:rsid w:val="00955309"/>
    <w:rsid w:val="0095652B"/>
    <w:rsid w:val="0095667F"/>
    <w:rsid w:val="009603F4"/>
    <w:rsid w:val="00960A3B"/>
    <w:rsid w:val="00960CA6"/>
    <w:rsid w:val="00962737"/>
    <w:rsid w:val="009709CE"/>
    <w:rsid w:val="00972020"/>
    <w:rsid w:val="009815A5"/>
    <w:rsid w:val="00984730"/>
    <w:rsid w:val="009901F6"/>
    <w:rsid w:val="0099106C"/>
    <w:rsid w:val="00996BF5"/>
    <w:rsid w:val="00997DC1"/>
    <w:rsid w:val="009A0600"/>
    <w:rsid w:val="009A0CB2"/>
    <w:rsid w:val="009A5D41"/>
    <w:rsid w:val="009A646E"/>
    <w:rsid w:val="009A761C"/>
    <w:rsid w:val="009B5DCD"/>
    <w:rsid w:val="009B72CD"/>
    <w:rsid w:val="009C0065"/>
    <w:rsid w:val="009C4580"/>
    <w:rsid w:val="009C593F"/>
    <w:rsid w:val="009C7204"/>
    <w:rsid w:val="009D0C0A"/>
    <w:rsid w:val="009D3E1D"/>
    <w:rsid w:val="009D454E"/>
    <w:rsid w:val="009D5795"/>
    <w:rsid w:val="009E0D4B"/>
    <w:rsid w:val="009E1B49"/>
    <w:rsid w:val="009E6CD2"/>
    <w:rsid w:val="009F0404"/>
    <w:rsid w:val="009F0753"/>
    <w:rsid w:val="009F4023"/>
    <w:rsid w:val="009F49A3"/>
    <w:rsid w:val="009F5275"/>
    <w:rsid w:val="00A00999"/>
    <w:rsid w:val="00A02459"/>
    <w:rsid w:val="00A043B5"/>
    <w:rsid w:val="00A0526E"/>
    <w:rsid w:val="00A057E5"/>
    <w:rsid w:val="00A05CF9"/>
    <w:rsid w:val="00A05E9B"/>
    <w:rsid w:val="00A10070"/>
    <w:rsid w:val="00A10980"/>
    <w:rsid w:val="00A10CDB"/>
    <w:rsid w:val="00A1235C"/>
    <w:rsid w:val="00A133BE"/>
    <w:rsid w:val="00A14BB8"/>
    <w:rsid w:val="00A15CED"/>
    <w:rsid w:val="00A16B01"/>
    <w:rsid w:val="00A178AE"/>
    <w:rsid w:val="00A226BC"/>
    <w:rsid w:val="00A22D2A"/>
    <w:rsid w:val="00A22FB0"/>
    <w:rsid w:val="00A25714"/>
    <w:rsid w:val="00A25A7E"/>
    <w:rsid w:val="00A27E16"/>
    <w:rsid w:val="00A31000"/>
    <w:rsid w:val="00A32048"/>
    <w:rsid w:val="00A3219D"/>
    <w:rsid w:val="00A41D59"/>
    <w:rsid w:val="00A4741C"/>
    <w:rsid w:val="00A50C8A"/>
    <w:rsid w:val="00A50E9F"/>
    <w:rsid w:val="00A52A6F"/>
    <w:rsid w:val="00A60F05"/>
    <w:rsid w:val="00A612E0"/>
    <w:rsid w:val="00A640A8"/>
    <w:rsid w:val="00A67FC5"/>
    <w:rsid w:val="00A7092A"/>
    <w:rsid w:val="00A734E8"/>
    <w:rsid w:val="00A75686"/>
    <w:rsid w:val="00A77ECF"/>
    <w:rsid w:val="00A84360"/>
    <w:rsid w:val="00A84FD8"/>
    <w:rsid w:val="00A90DFE"/>
    <w:rsid w:val="00A91C93"/>
    <w:rsid w:val="00A9214D"/>
    <w:rsid w:val="00A929DF"/>
    <w:rsid w:val="00A940B3"/>
    <w:rsid w:val="00AA1F3C"/>
    <w:rsid w:val="00AA5987"/>
    <w:rsid w:val="00AA6136"/>
    <w:rsid w:val="00AA74D5"/>
    <w:rsid w:val="00AA7E9A"/>
    <w:rsid w:val="00AA7FEA"/>
    <w:rsid w:val="00AB0B26"/>
    <w:rsid w:val="00AB778A"/>
    <w:rsid w:val="00AC00F8"/>
    <w:rsid w:val="00AC06C7"/>
    <w:rsid w:val="00AC2D29"/>
    <w:rsid w:val="00AC4230"/>
    <w:rsid w:val="00AC5505"/>
    <w:rsid w:val="00AC5794"/>
    <w:rsid w:val="00AD15F6"/>
    <w:rsid w:val="00AD2634"/>
    <w:rsid w:val="00AD5238"/>
    <w:rsid w:val="00AD6025"/>
    <w:rsid w:val="00AD7407"/>
    <w:rsid w:val="00AE037B"/>
    <w:rsid w:val="00AE15D8"/>
    <w:rsid w:val="00AE3070"/>
    <w:rsid w:val="00AE4E9E"/>
    <w:rsid w:val="00AE68F5"/>
    <w:rsid w:val="00AF214B"/>
    <w:rsid w:val="00AF27E8"/>
    <w:rsid w:val="00AF4730"/>
    <w:rsid w:val="00B01BE3"/>
    <w:rsid w:val="00B05430"/>
    <w:rsid w:val="00B05F5E"/>
    <w:rsid w:val="00B075FE"/>
    <w:rsid w:val="00B10703"/>
    <w:rsid w:val="00B13989"/>
    <w:rsid w:val="00B14EFC"/>
    <w:rsid w:val="00B14F3F"/>
    <w:rsid w:val="00B15273"/>
    <w:rsid w:val="00B17C2C"/>
    <w:rsid w:val="00B22446"/>
    <w:rsid w:val="00B22F90"/>
    <w:rsid w:val="00B2730F"/>
    <w:rsid w:val="00B30B77"/>
    <w:rsid w:val="00B33C5F"/>
    <w:rsid w:val="00B348A1"/>
    <w:rsid w:val="00B35761"/>
    <w:rsid w:val="00B36B17"/>
    <w:rsid w:val="00B37DE6"/>
    <w:rsid w:val="00B40770"/>
    <w:rsid w:val="00B40831"/>
    <w:rsid w:val="00B4387F"/>
    <w:rsid w:val="00B45CA5"/>
    <w:rsid w:val="00B51773"/>
    <w:rsid w:val="00B51A99"/>
    <w:rsid w:val="00B531BA"/>
    <w:rsid w:val="00B656CF"/>
    <w:rsid w:val="00B66851"/>
    <w:rsid w:val="00B67C86"/>
    <w:rsid w:val="00B70CED"/>
    <w:rsid w:val="00B71E7D"/>
    <w:rsid w:val="00B72860"/>
    <w:rsid w:val="00B73410"/>
    <w:rsid w:val="00B76C65"/>
    <w:rsid w:val="00B77F37"/>
    <w:rsid w:val="00B80008"/>
    <w:rsid w:val="00B80555"/>
    <w:rsid w:val="00B837B2"/>
    <w:rsid w:val="00B84476"/>
    <w:rsid w:val="00B84C06"/>
    <w:rsid w:val="00B86B0D"/>
    <w:rsid w:val="00B8703D"/>
    <w:rsid w:val="00B904D1"/>
    <w:rsid w:val="00B91B25"/>
    <w:rsid w:val="00B9242C"/>
    <w:rsid w:val="00B94D11"/>
    <w:rsid w:val="00BA0995"/>
    <w:rsid w:val="00BA357E"/>
    <w:rsid w:val="00BA5583"/>
    <w:rsid w:val="00BA607E"/>
    <w:rsid w:val="00BA6BDD"/>
    <w:rsid w:val="00BB32E6"/>
    <w:rsid w:val="00BB349F"/>
    <w:rsid w:val="00BB4E31"/>
    <w:rsid w:val="00BC301B"/>
    <w:rsid w:val="00BC688E"/>
    <w:rsid w:val="00BD0C78"/>
    <w:rsid w:val="00BD1F94"/>
    <w:rsid w:val="00BD2428"/>
    <w:rsid w:val="00BD3BC4"/>
    <w:rsid w:val="00BD48B0"/>
    <w:rsid w:val="00BE0D58"/>
    <w:rsid w:val="00BF5A17"/>
    <w:rsid w:val="00BF5AE2"/>
    <w:rsid w:val="00BF6896"/>
    <w:rsid w:val="00BF78E4"/>
    <w:rsid w:val="00BF7DC0"/>
    <w:rsid w:val="00C110D3"/>
    <w:rsid w:val="00C11E85"/>
    <w:rsid w:val="00C13B05"/>
    <w:rsid w:val="00C16A96"/>
    <w:rsid w:val="00C20F38"/>
    <w:rsid w:val="00C21CF8"/>
    <w:rsid w:val="00C220B6"/>
    <w:rsid w:val="00C222A3"/>
    <w:rsid w:val="00C23802"/>
    <w:rsid w:val="00C243DA"/>
    <w:rsid w:val="00C302AA"/>
    <w:rsid w:val="00C309D4"/>
    <w:rsid w:val="00C314F9"/>
    <w:rsid w:val="00C3356C"/>
    <w:rsid w:val="00C33A72"/>
    <w:rsid w:val="00C34DDF"/>
    <w:rsid w:val="00C34E9C"/>
    <w:rsid w:val="00C409F9"/>
    <w:rsid w:val="00C42030"/>
    <w:rsid w:val="00C52C17"/>
    <w:rsid w:val="00C52C81"/>
    <w:rsid w:val="00C559B3"/>
    <w:rsid w:val="00C60496"/>
    <w:rsid w:val="00C61760"/>
    <w:rsid w:val="00C61FEF"/>
    <w:rsid w:val="00C66726"/>
    <w:rsid w:val="00C712BD"/>
    <w:rsid w:val="00C773BF"/>
    <w:rsid w:val="00C815D3"/>
    <w:rsid w:val="00C83567"/>
    <w:rsid w:val="00C83639"/>
    <w:rsid w:val="00C839FE"/>
    <w:rsid w:val="00C848DA"/>
    <w:rsid w:val="00C8510F"/>
    <w:rsid w:val="00C86327"/>
    <w:rsid w:val="00C87C54"/>
    <w:rsid w:val="00C917D1"/>
    <w:rsid w:val="00C9299F"/>
    <w:rsid w:val="00CA3D6D"/>
    <w:rsid w:val="00CA3EDF"/>
    <w:rsid w:val="00CA4C2D"/>
    <w:rsid w:val="00CA73A6"/>
    <w:rsid w:val="00CB1180"/>
    <w:rsid w:val="00CB122E"/>
    <w:rsid w:val="00CB255A"/>
    <w:rsid w:val="00CB2D49"/>
    <w:rsid w:val="00CB33A4"/>
    <w:rsid w:val="00CB4BD5"/>
    <w:rsid w:val="00CC044E"/>
    <w:rsid w:val="00CC53C8"/>
    <w:rsid w:val="00CD64A4"/>
    <w:rsid w:val="00CD72B9"/>
    <w:rsid w:val="00CE3F6F"/>
    <w:rsid w:val="00CE3FDB"/>
    <w:rsid w:val="00CE43AC"/>
    <w:rsid w:val="00CE4C5E"/>
    <w:rsid w:val="00CE6890"/>
    <w:rsid w:val="00CE68EE"/>
    <w:rsid w:val="00CF35BF"/>
    <w:rsid w:val="00CF4FD6"/>
    <w:rsid w:val="00CF77C3"/>
    <w:rsid w:val="00D03645"/>
    <w:rsid w:val="00D0465C"/>
    <w:rsid w:val="00D07D99"/>
    <w:rsid w:val="00D12E2D"/>
    <w:rsid w:val="00D16997"/>
    <w:rsid w:val="00D16D4D"/>
    <w:rsid w:val="00D215B5"/>
    <w:rsid w:val="00D223C5"/>
    <w:rsid w:val="00D23791"/>
    <w:rsid w:val="00D23FA8"/>
    <w:rsid w:val="00D26869"/>
    <w:rsid w:val="00D273D3"/>
    <w:rsid w:val="00D27D52"/>
    <w:rsid w:val="00D324AB"/>
    <w:rsid w:val="00D34F03"/>
    <w:rsid w:val="00D3657B"/>
    <w:rsid w:val="00D372A8"/>
    <w:rsid w:val="00D452D3"/>
    <w:rsid w:val="00D50B7A"/>
    <w:rsid w:val="00D5425F"/>
    <w:rsid w:val="00D55C7B"/>
    <w:rsid w:val="00D55CB8"/>
    <w:rsid w:val="00D60632"/>
    <w:rsid w:val="00D63BE3"/>
    <w:rsid w:val="00D6516E"/>
    <w:rsid w:val="00D6747B"/>
    <w:rsid w:val="00D71D5E"/>
    <w:rsid w:val="00D736CE"/>
    <w:rsid w:val="00D73EAD"/>
    <w:rsid w:val="00D7450A"/>
    <w:rsid w:val="00D754BD"/>
    <w:rsid w:val="00D7612E"/>
    <w:rsid w:val="00D76A4E"/>
    <w:rsid w:val="00D80B81"/>
    <w:rsid w:val="00D82699"/>
    <w:rsid w:val="00D9067F"/>
    <w:rsid w:val="00D914D3"/>
    <w:rsid w:val="00D92101"/>
    <w:rsid w:val="00D9381D"/>
    <w:rsid w:val="00D95140"/>
    <w:rsid w:val="00D971A1"/>
    <w:rsid w:val="00DA119C"/>
    <w:rsid w:val="00DA197A"/>
    <w:rsid w:val="00DA4093"/>
    <w:rsid w:val="00DA6AFD"/>
    <w:rsid w:val="00DA74E1"/>
    <w:rsid w:val="00DB24D3"/>
    <w:rsid w:val="00DB3684"/>
    <w:rsid w:val="00DB4544"/>
    <w:rsid w:val="00DB4DD8"/>
    <w:rsid w:val="00DB7852"/>
    <w:rsid w:val="00DC067D"/>
    <w:rsid w:val="00DC22D7"/>
    <w:rsid w:val="00DC4C6B"/>
    <w:rsid w:val="00DD1E79"/>
    <w:rsid w:val="00DD3C80"/>
    <w:rsid w:val="00DD6585"/>
    <w:rsid w:val="00DD6715"/>
    <w:rsid w:val="00DD7175"/>
    <w:rsid w:val="00DD770E"/>
    <w:rsid w:val="00DD7B51"/>
    <w:rsid w:val="00DE2921"/>
    <w:rsid w:val="00DE4498"/>
    <w:rsid w:val="00DE7B7E"/>
    <w:rsid w:val="00DF40E2"/>
    <w:rsid w:val="00DF4486"/>
    <w:rsid w:val="00E00430"/>
    <w:rsid w:val="00E01D70"/>
    <w:rsid w:val="00E02891"/>
    <w:rsid w:val="00E04F2A"/>
    <w:rsid w:val="00E04F8D"/>
    <w:rsid w:val="00E13C0F"/>
    <w:rsid w:val="00E13EB8"/>
    <w:rsid w:val="00E14D67"/>
    <w:rsid w:val="00E157E2"/>
    <w:rsid w:val="00E20F22"/>
    <w:rsid w:val="00E23B70"/>
    <w:rsid w:val="00E25A4C"/>
    <w:rsid w:val="00E26775"/>
    <w:rsid w:val="00E32491"/>
    <w:rsid w:val="00E330F2"/>
    <w:rsid w:val="00E35050"/>
    <w:rsid w:val="00E363A4"/>
    <w:rsid w:val="00E40634"/>
    <w:rsid w:val="00E4300E"/>
    <w:rsid w:val="00E4383C"/>
    <w:rsid w:val="00E451DE"/>
    <w:rsid w:val="00E46E07"/>
    <w:rsid w:val="00E51E06"/>
    <w:rsid w:val="00E5421F"/>
    <w:rsid w:val="00E601AC"/>
    <w:rsid w:val="00E60940"/>
    <w:rsid w:val="00E6152D"/>
    <w:rsid w:val="00E63488"/>
    <w:rsid w:val="00E6636F"/>
    <w:rsid w:val="00E669C7"/>
    <w:rsid w:val="00E6790B"/>
    <w:rsid w:val="00E71D0F"/>
    <w:rsid w:val="00E71E50"/>
    <w:rsid w:val="00E739F0"/>
    <w:rsid w:val="00E754C6"/>
    <w:rsid w:val="00E7699C"/>
    <w:rsid w:val="00E77702"/>
    <w:rsid w:val="00E91D46"/>
    <w:rsid w:val="00E92214"/>
    <w:rsid w:val="00E9233C"/>
    <w:rsid w:val="00E93618"/>
    <w:rsid w:val="00E96821"/>
    <w:rsid w:val="00E96AE6"/>
    <w:rsid w:val="00EA3058"/>
    <w:rsid w:val="00EB13DD"/>
    <w:rsid w:val="00EB456B"/>
    <w:rsid w:val="00EC2857"/>
    <w:rsid w:val="00ED0780"/>
    <w:rsid w:val="00ED32B4"/>
    <w:rsid w:val="00ED4A64"/>
    <w:rsid w:val="00ED4D98"/>
    <w:rsid w:val="00ED5FAA"/>
    <w:rsid w:val="00EE0E06"/>
    <w:rsid w:val="00EE2CF3"/>
    <w:rsid w:val="00EF5CE4"/>
    <w:rsid w:val="00EF729A"/>
    <w:rsid w:val="00F009BF"/>
    <w:rsid w:val="00F0340B"/>
    <w:rsid w:val="00F05CB0"/>
    <w:rsid w:val="00F0637C"/>
    <w:rsid w:val="00F10BB0"/>
    <w:rsid w:val="00F1294D"/>
    <w:rsid w:val="00F13FB9"/>
    <w:rsid w:val="00F14516"/>
    <w:rsid w:val="00F16887"/>
    <w:rsid w:val="00F168D5"/>
    <w:rsid w:val="00F20799"/>
    <w:rsid w:val="00F229C2"/>
    <w:rsid w:val="00F23049"/>
    <w:rsid w:val="00F232B8"/>
    <w:rsid w:val="00F235C7"/>
    <w:rsid w:val="00F3024B"/>
    <w:rsid w:val="00F333BB"/>
    <w:rsid w:val="00F33986"/>
    <w:rsid w:val="00F34B4F"/>
    <w:rsid w:val="00F34DBD"/>
    <w:rsid w:val="00F40218"/>
    <w:rsid w:val="00F4102F"/>
    <w:rsid w:val="00F41DEF"/>
    <w:rsid w:val="00F41EC5"/>
    <w:rsid w:val="00F4268B"/>
    <w:rsid w:val="00F44255"/>
    <w:rsid w:val="00F46771"/>
    <w:rsid w:val="00F51689"/>
    <w:rsid w:val="00F519F9"/>
    <w:rsid w:val="00F52147"/>
    <w:rsid w:val="00F53780"/>
    <w:rsid w:val="00F55077"/>
    <w:rsid w:val="00F55655"/>
    <w:rsid w:val="00F613D9"/>
    <w:rsid w:val="00F67392"/>
    <w:rsid w:val="00F673E9"/>
    <w:rsid w:val="00F75731"/>
    <w:rsid w:val="00F776E1"/>
    <w:rsid w:val="00F83F90"/>
    <w:rsid w:val="00F84B25"/>
    <w:rsid w:val="00F865CB"/>
    <w:rsid w:val="00F92AA9"/>
    <w:rsid w:val="00F953DE"/>
    <w:rsid w:val="00F95D14"/>
    <w:rsid w:val="00F97E99"/>
    <w:rsid w:val="00FA1ADF"/>
    <w:rsid w:val="00FA4589"/>
    <w:rsid w:val="00FA68CF"/>
    <w:rsid w:val="00FA6A28"/>
    <w:rsid w:val="00FB10C9"/>
    <w:rsid w:val="00FB27A4"/>
    <w:rsid w:val="00FB2A66"/>
    <w:rsid w:val="00FB5B31"/>
    <w:rsid w:val="00FB695A"/>
    <w:rsid w:val="00FB70BB"/>
    <w:rsid w:val="00FC14D8"/>
    <w:rsid w:val="00FC29FA"/>
    <w:rsid w:val="00FC2E55"/>
    <w:rsid w:val="00FC5351"/>
    <w:rsid w:val="00FC6D4A"/>
    <w:rsid w:val="00FD0604"/>
    <w:rsid w:val="00FD0F05"/>
    <w:rsid w:val="00FD112A"/>
    <w:rsid w:val="00FD30E8"/>
    <w:rsid w:val="00FE1FD0"/>
    <w:rsid w:val="00FE4F0A"/>
    <w:rsid w:val="00FE51F3"/>
    <w:rsid w:val="00FE6CC2"/>
    <w:rsid w:val="00FE6E9E"/>
    <w:rsid w:val="00FE78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rsid w:val="009E1B49"/>
    <w:rPr>
      <w:b/>
      <w:bCs/>
    </w:rPr>
  </w:style>
  <w:style w:type="character" w:styleId="Vurgu">
    <w:name w:val="Emphasis"/>
    <w:basedOn w:val="VarsaylanParagrafYazTipi"/>
    <w:rsid w:val="009E1B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6C0AF4"/>
    <w:pPr>
      <w:keepNext/>
      <w:spacing w:before="240" w:after="60" w:line="360" w:lineRule="auto"/>
      <w:outlineLvl w:val="2"/>
    </w:pPr>
    <w:rPr>
      <w:rFonts w:ascii="Cambria" w:eastAsia="Times New Roman" w:hAnsi="Cambria" w:cs="Times New Roman"/>
      <w:b/>
      <w:b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9381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9381D"/>
    <w:rPr>
      <w:rFonts w:eastAsiaTheme="minorEastAsia"/>
      <w:lang w:eastAsia="tr-TR"/>
    </w:rPr>
  </w:style>
  <w:style w:type="paragraph" w:styleId="BalonMetni">
    <w:name w:val="Balloon Text"/>
    <w:basedOn w:val="Normal"/>
    <w:link w:val="BalonMetniChar"/>
    <w:uiPriority w:val="99"/>
    <w:semiHidden/>
    <w:unhideWhenUsed/>
    <w:rsid w:val="00D93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81D"/>
    <w:rPr>
      <w:rFonts w:ascii="Tahoma" w:hAnsi="Tahoma" w:cs="Tahoma"/>
      <w:sz w:val="16"/>
      <w:szCs w:val="16"/>
    </w:rPr>
  </w:style>
  <w:style w:type="paragraph" w:styleId="KonuBal">
    <w:name w:val="Title"/>
    <w:basedOn w:val="Normal"/>
    <w:next w:val="Normal"/>
    <w:link w:val="KonuBalChar"/>
    <w:qFormat/>
    <w:rsid w:val="00D938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D9381D"/>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D9381D"/>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D9381D"/>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D938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81D"/>
  </w:style>
  <w:style w:type="paragraph" w:styleId="Altbilgi">
    <w:name w:val="footer"/>
    <w:basedOn w:val="Normal"/>
    <w:link w:val="AltbilgiChar"/>
    <w:uiPriority w:val="99"/>
    <w:unhideWhenUsed/>
    <w:rsid w:val="00D938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81D"/>
  </w:style>
  <w:style w:type="paragraph" w:customStyle="1" w:styleId="Balk1">
    <w:name w:val="Ba?l›k 1"/>
    <w:basedOn w:val="Normal"/>
    <w:rsid w:val="008D27DB"/>
    <w:pPr>
      <w:widowControl w:val="0"/>
      <w:spacing w:after="0" w:line="240" w:lineRule="auto"/>
    </w:pPr>
    <w:rPr>
      <w:rFonts w:ascii="Geneva" w:eastAsia="Times New Roman" w:hAnsi="Geneva" w:cs="Times New Roman"/>
      <w:b/>
      <w:caps/>
      <w:sz w:val="24"/>
      <w:szCs w:val="20"/>
      <w:lang w:val="en-AU" w:eastAsia="tr-TR"/>
    </w:rPr>
  </w:style>
  <w:style w:type="paragraph" w:customStyle="1" w:styleId="Paragraf">
    <w:name w:val="Paragraf"/>
    <w:basedOn w:val="Normal"/>
    <w:rsid w:val="008D27DB"/>
    <w:pPr>
      <w:widowControl w:val="0"/>
      <w:spacing w:after="0" w:line="360" w:lineRule="atLeast"/>
      <w:jc w:val="both"/>
    </w:pPr>
    <w:rPr>
      <w:rFonts w:ascii="Geneva" w:eastAsia="Times New Roman" w:hAnsi="Geneva" w:cs="Times New Roman"/>
      <w:sz w:val="24"/>
      <w:szCs w:val="20"/>
      <w:lang w:val="en-AU" w:eastAsia="tr-TR"/>
    </w:rPr>
  </w:style>
  <w:style w:type="paragraph" w:customStyle="1" w:styleId="Yayn1">
    <w:name w:val="Yay›n 1"/>
    <w:basedOn w:val="Paragraf"/>
    <w:rsid w:val="008D27DB"/>
    <w:pPr>
      <w:ind w:left="3960" w:hanging="3960"/>
    </w:pPr>
    <w:rPr>
      <w:b/>
      <w:sz w:val="18"/>
    </w:rPr>
  </w:style>
  <w:style w:type="paragraph" w:styleId="ListeParagraf">
    <w:name w:val="List Paragraph"/>
    <w:basedOn w:val="Normal"/>
    <w:qFormat/>
    <w:rsid w:val="008D27DB"/>
    <w:pPr>
      <w:ind w:left="720"/>
      <w:contextualSpacing/>
    </w:pPr>
  </w:style>
  <w:style w:type="table" w:customStyle="1" w:styleId="AkKlavuz1">
    <w:name w:val="Açık Kılavuz1"/>
    <w:basedOn w:val="NormalTablo"/>
    <w:uiPriority w:val="62"/>
    <w:rsid w:val="00FB27A4"/>
    <w:pPr>
      <w:spacing w:after="0" w:line="240" w:lineRule="auto"/>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Glgeleme-Vurgu3">
    <w:name w:val="Light Shading Accent 3"/>
    <w:basedOn w:val="NormalTablo"/>
    <w:uiPriority w:val="60"/>
    <w:rsid w:val="00FB27A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1">
    <w:name w:val="Light Shading Accent 1"/>
    <w:basedOn w:val="NormalTablo"/>
    <w:uiPriority w:val="60"/>
    <w:rsid w:val="00FB27A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Liste-Vurgu1">
    <w:name w:val="Light List Accent 1"/>
    <w:basedOn w:val="NormalTablo"/>
    <w:uiPriority w:val="61"/>
    <w:rsid w:val="00FB27A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Liste2-Vurgu5">
    <w:name w:val="Medium List 2 Accent 5"/>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1">
    <w:name w:val="Medium Shading 1 Accent 1"/>
    <w:basedOn w:val="NormalTablo"/>
    <w:uiPriority w:val="63"/>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FB27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FB27A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
    <w:name w:val="Colorful Grid"/>
    <w:basedOn w:val="NormalTablo"/>
    <w:uiPriority w:val="73"/>
    <w:rsid w:val="00FB27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Liste2">
    <w:name w:val="Medium List 2"/>
    <w:basedOn w:val="NormalTablo"/>
    <w:uiPriority w:val="66"/>
    <w:rsid w:val="00FB27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Vurgu5">
    <w:name w:val="Medium Shading 2 Accent 5"/>
    <w:basedOn w:val="NormalTablo"/>
    <w:uiPriority w:val="64"/>
    <w:rsid w:val="00FB27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oyuListe-Vurgu1">
    <w:name w:val="Dark List Accent 1"/>
    <w:basedOn w:val="NormalTablo"/>
    <w:uiPriority w:val="70"/>
    <w:rsid w:val="00FB27A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kGlgeleme">
    <w:name w:val="Light Shading"/>
    <w:basedOn w:val="NormalTablo"/>
    <w:uiPriority w:val="60"/>
    <w:rsid w:val="005D7C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OrtaListe2-Vurgu2">
    <w:name w:val="Medium List 2 Accent 2"/>
    <w:basedOn w:val="NormalTablo"/>
    <w:uiPriority w:val="66"/>
    <w:rsid w:val="005D7C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2">
    <w:name w:val="Medium Shading 2"/>
    <w:basedOn w:val="NormalTablo"/>
    <w:uiPriority w:val="64"/>
    <w:rsid w:val="005D7C1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9279F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zh-CN"/>
    </w:rPr>
  </w:style>
  <w:style w:type="character" w:customStyle="1" w:styleId="Balk3Char">
    <w:name w:val="Başlık 3 Char"/>
    <w:basedOn w:val="VarsaylanParagrafYazTipi"/>
    <w:link w:val="Balk3"/>
    <w:uiPriority w:val="9"/>
    <w:rsid w:val="006C0AF4"/>
    <w:rPr>
      <w:rFonts w:ascii="Cambria" w:eastAsia="Times New Roman" w:hAnsi="Cambria" w:cs="Times New Roman"/>
      <w:b/>
      <w:bCs/>
      <w:sz w:val="26"/>
      <w:szCs w:val="26"/>
      <w:lang w:eastAsia="zh-CN"/>
    </w:rPr>
  </w:style>
  <w:style w:type="table" w:styleId="TabloKlavuzu">
    <w:name w:val="Table Grid"/>
    <w:basedOn w:val="NormalTablo"/>
    <w:uiPriority w:val="59"/>
    <w:rsid w:val="0022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rsid w:val="00DC22D7"/>
    <w:pPr>
      <w:spacing w:after="0" w:line="240" w:lineRule="auto"/>
      <w:ind w:right="-143"/>
      <w:jc w:val="both"/>
    </w:pPr>
    <w:rPr>
      <w:rFonts w:ascii="Tahoma" w:eastAsia="Times New Roman" w:hAnsi="Tahoma" w:cs="Times New Roman"/>
      <w:szCs w:val="20"/>
    </w:rPr>
  </w:style>
  <w:style w:type="character" w:customStyle="1" w:styleId="GvdeMetni2Char">
    <w:name w:val="Gövde Metni 2 Char"/>
    <w:basedOn w:val="VarsaylanParagrafYazTipi"/>
    <w:link w:val="GvdeMetni2"/>
    <w:uiPriority w:val="99"/>
    <w:rsid w:val="00DC22D7"/>
    <w:rPr>
      <w:rFonts w:ascii="Tahoma" w:eastAsia="Times New Roman" w:hAnsi="Tahoma" w:cs="Times New Roman"/>
      <w:szCs w:val="20"/>
    </w:rPr>
  </w:style>
  <w:style w:type="character" w:customStyle="1" w:styleId="InternetLink">
    <w:name w:val="Internet Link"/>
    <w:basedOn w:val="VarsaylanParagrafYazTipi"/>
    <w:rsid w:val="008B3318"/>
    <w:rPr>
      <w:color w:val="0000FF"/>
      <w:u w:val="single"/>
      <w:lang w:val="uz-Cyrl-UZ" w:eastAsia="uz-Cyrl-UZ" w:bidi="uz-Cyrl-UZ"/>
    </w:rPr>
  </w:style>
  <w:style w:type="character" w:customStyle="1" w:styleId="VisitedInternetLink">
    <w:name w:val="Visited Internet Link"/>
    <w:rsid w:val="008B3318"/>
    <w:rPr>
      <w:color w:val="800000"/>
      <w:u w:val="single"/>
      <w:lang w:val="uz-Cyrl-UZ" w:eastAsia="uz-Cyrl-UZ" w:bidi="uz-Cyrl-UZ"/>
    </w:rPr>
  </w:style>
  <w:style w:type="paragraph" w:customStyle="1" w:styleId="Quotations">
    <w:name w:val="Quotations"/>
    <w:basedOn w:val="Normal"/>
    <w:rsid w:val="008B3318"/>
    <w:pPr>
      <w:suppressAutoHyphens/>
      <w:spacing w:after="0" w:line="360" w:lineRule="auto"/>
    </w:pPr>
    <w:rPr>
      <w:rFonts w:ascii="Calibri" w:eastAsia="Droid Sans Fallback" w:hAnsi="Calibri" w:cs="DejaVu Sans"/>
      <w:color w:val="00000A"/>
      <w:lang w:eastAsia="zh-CN"/>
    </w:rPr>
  </w:style>
  <w:style w:type="paragraph" w:customStyle="1" w:styleId="TextBody">
    <w:name w:val="Text Body"/>
    <w:basedOn w:val="Normal"/>
    <w:rsid w:val="00617CEB"/>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character" w:customStyle="1" w:styleId="StrongEmphasis">
    <w:name w:val="Strong Emphasis"/>
    <w:rsid w:val="009E1B49"/>
    <w:rPr>
      <w:b/>
      <w:bCs/>
    </w:rPr>
  </w:style>
  <w:style w:type="character" w:customStyle="1" w:styleId="style6">
    <w:name w:val="style_6"/>
    <w:rsid w:val="009E1B49"/>
  </w:style>
  <w:style w:type="character" w:styleId="Gl">
    <w:name w:val="Strong"/>
    <w:rsid w:val="009E1B49"/>
    <w:rPr>
      <w:b/>
      <w:bCs/>
    </w:rPr>
  </w:style>
  <w:style w:type="character" w:styleId="Vurgu">
    <w:name w:val="Emphasis"/>
    <w:basedOn w:val="VarsaylanParagrafYazTipi"/>
    <w:rsid w:val="009E1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ink.springer.com/book/10.1007/978-3-319-24195-1" TargetMode="External"/><Relationship Id="rId18" Type="http://schemas.openxmlformats.org/officeDocument/2006/relationships/hyperlink" Target="http://ieeexplore.ieee.org/xpl/articleDetails.jsp?tp=&amp;arnumber=7018058"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janastu.org/technoscience/index.php/Annotatist" TargetMode="External"/><Relationship Id="rId17" Type="http://schemas.openxmlformats.org/officeDocument/2006/relationships/hyperlink" Target="http://dx.doi.org/10.1002/wcm.236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x.doi.org/10.1016/j.future.2015.04.008"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mpe.boun.edu.tr/hbu/2015/" TargetMode="External"/><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dx.doi.org/10.1109/TNET.2013.2297441"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mpe.boun.edu.tr/~salah/salah15hbu.pdf"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32A5B0-2EDF-4ACF-97BA-91720CBD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34</Pages>
  <Words>12953</Words>
  <Characters>73837</Characters>
  <Application>Microsoft Office Word</Application>
  <DocSecurity>0</DocSecurity>
  <Lines>615</Lines>
  <Paragraphs>173</Paragraphs>
  <ScaleCrop>false</ScaleCrop>
  <HeadingPairs>
    <vt:vector size="2" baseType="variant">
      <vt:variant>
        <vt:lpstr>Konu Başlığı</vt:lpstr>
      </vt:variant>
      <vt:variant>
        <vt:i4>1</vt:i4>
      </vt:variant>
    </vt:vector>
  </HeadingPairs>
  <TitlesOfParts>
    <vt:vector size="1" baseType="lpstr">
      <vt:lpstr>Teleiletişim ve Enformatik Teknolojileri Uygulama ve Araştırma Merkezi</vt:lpstr>
    </vt:vector>
  </TitlesOfParts>
  <Company/>
  <LinksUpToDate>false</LinksUpToDate>
  <CharactersWithSpaces>86617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Teleiletişim ve Enformatik Teknolojileri Uygulama ve Araştırma Merkezi</dc:title>
  <dc:subject>2015</dc:subject>
  <dc:creator>Gülşen Mutlu</dc:creator>
  <cp:lastModifiedBy>pc1</cp:lastModifiedBy>
  <cp:revision>217</cp:revision>
  <dcterms:created xsi:type="dcterms:W3CDTF">2016-01-07T12:21:00Z</dcterms:created>
  <dcterms:modified xsi:type="dcterms:W3CDTF">2016-02-22T14:39:00Z</dcterms:modified>
</cp:coreProperties>
</file>